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Fjalla One" w:cs="Fjalla One" w:eastAsia="Fjalla One" w:hAnsi="Fjalla One"/>
          <w:sz w:val="50"/>
          <w:szCs w:val="50"/>
        </w:rPr>
      </w:pPr>
      <w:r w:rsidDel="00000000" w:rsidR="00000000" w:rsidRPr="00000000">
        <w:rPr>
          <w:rFonts w:ascii="Fjalla One" w:cs="Fjalla One" w:eastAsia="Fjalla One" w:hAnsi="Fjalla One"/>
          <w:sz w:val="50"/>
          <w:szCs w:val="50"/>
          <w:rtl w:val="0"/>
        </w:rPr>
        <w:t xml:space="preserve">SÄLJPROFFS VÄRVAS FÖR ATT SÄTTA CLARION HOTEL SEA U PÅ KARTAN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hd w:fill="ffffff" w:val="clear"/>
        <w:contextualSpacing w:val="0"/>
        <w:rPr>
          <w:b w:val="1"/>
          <w:color w:val="222222"/>
          <w:sz w:val="24"/>
          <w:szCs w:val="24"/>
        </w:rPr>
      </w:pPr>
      <w:r w:rsidDel="00000000" w:rsidR="00000000" w:rsidRPr="00000000">
        <w:rPr>
          <w:b w:val="1"/>
          <w:color w:val="222222"/>
          <w:sz w:val="24"/>
          <w:szCs w:val="24"/>
          <w:rtl w:val="0"/>
        </w:rPr>
        <w:t xml:space="preserve">Våren 2020 öppnar Clarion Hotel &amp; Congress Sea U i Helsingborg och Mariette Glans Lublin får uppdraget att som Director of Sales sälja hotellet, nationellt som internationellt. </w:t>
      </w:r>
    </w:p>
    <w:p w:rsidR="00000000" w:rsidDel="00000000" w:rsidP="00000000" w:rsidRDefault="00000000" w:rsidRPr="00000000" w14:paraId="00000003">
      <w:pPr>
        <w:shd w:fill="ffffff" w:val="clear"/>
        <w:contextualSpacing w:val="0"/>
        <w:rPr>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contextualSpacing w:val="0"/>
        <w:rPr>
          <w:color w:val="222222"/>
          <w:sz w:val="24"/>
          <w:szCs w:val="24"/>
        </w:rPr>
      </w:pPr>
      <w:r w:rsidDel="00000000" w:rsidR="00000000" w:rsidRPr="00000000">
        <w:rPr>
          <w:i w:val="1"/>
          <w:color w:val="222222"/>
          <w:sz w:val="24"/>
          <w:szCs w:val="24"/>
          <w:rtl w:val="0"/>
        </w:rPr>
        <w:t xml:space="preserve">- Med Mariette i rollen som försäljningschef får vi en senior ledare med tydligt kommersiellt driv, erfarenhet från digital marknadsföring men också erfarenhet från hotelldrift</w:t>
      </w:r>
      <w:r w:rsidDel="00000000" w:rsidR="00000000" w:rsidRPr="00000000">
        <w:rPr>
          <w:color w:val="222222"/>
          <w:sz w:val="24"/>
          <w:szCs w:val="24"/>
          <w:rtl w:val="0"/>
        </w:rPr>
        <w:t xml:space="preserve">, säger Miri Sumiq, General Manager, Clarion Hotel &amp; Congress Sea U.</w:t>
      </w:r>
    </w:p>
    <w:p w:rsidR="00000000" w:rsidDel="00000000" w:rsidP="00000000" w:rsidRDefault="00000000" w:rsidRPr="00000000" w14:paraId="00000005">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6">
      <w:pPr>
        <w:shd w:fill="ffffff" w:val="clear"/>
        <w:contextualSpacing w:val="0"/>
        <w:rPr>
          <w:color w:val="222222"/>
          <w:sz w:val="24"/>
          <w:szCs w:val="24"/>
        </w:rPr>
      </w:pPr>
      <w:r w:rsidDel="00000000" w:rsidR="00000000" w:rsidRPr="00000000">
        <w:rPr>
          <w:color w:val="222222"/>
          <w:sz w:val="24"/>
          <w:szCs w:val="24"/>
          <w:rtl w:val="0"/>
        </w:rPr>
        <w:t xml:space="preserve">Mariette har en gedigen erfarenhet av både reseliv och försäljning. Hon kommer närmast från tjänsten som Marknads- och försäljningschef för Hotel Skansen, Hotel Riviera Strand i Båstad och Torekov Hotell. Hennes lokala kännedom och breda nätverk blir en avgörande faktor i att bygga hotellet och dess kongressdel, både mot den nationella och internationella publiken. Hotellet kommer också bli en viktig mötesplats även för helsingborgarna. </w:t>
      </w:r>
    </w:p>
    <w:p w:rsidR="00000000" w:rsidDel="00000000" w:rsidP="00000000" w:rsidRDefault="00000000" w:rsidRPr="00000000" w14:paraId="00000007">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8">
      <w:pPr>
        <w:shd w:fill="ffffff" w:val="clear"/>
        <w:contextualSpacing w:val="0"/>
        <w:rPr>
          <w:color w:val="222222"/>
          <w:sz w:val="24"/>
          <w:szCs w:val="24"/>
        </w:rPr>
      </w:pPr>
      <w:r w:rsidDel="00000000" w:rsidR="00000000" w:rsidRPr="00000000">
        <w:rPr>
          <w:color w:val="222222"/>
          <w:sz w:val="24"/>
          <w:szCs w:val="24"/>
          <w:rtl w:val="0"/>
        </w:rPr>
        <w:t xml:space="preserve">Tidigare har Mariette arbetat med försäljning, marknadsföring och hotelldrift inom både Scandic Hotels och Nordic Choice Hotels.</w:t>
      </w:r>
    </w:p>
    <w:p w:rsidR="00000000" w:rsidDel="00000000" w:rsidP="00000000" w:rsidRDefault="00000000" w:rsidRPr="00000000" w14:paraId="00000009">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A">
      <w:pPr>
        <w:shd w:fill="ffffff" w:val="clear"/>
        <w:ind w:left="0" w:firstLine="0"/>
        <w:contextualSpacing w:val="0"/>
        <w:rPr>
          <w:color w:val="222222"/>
          <w:sz w:val="24"/>
          <w:szCs w:val="24"/>
        </w:rPr>
      </w:pPr>
      <w:r w:rsidDel="00000000" w:rsidR="00000000" w:rsidRPr="00000000">
        <w:rPr>
          <w:i w:val="1"/>
          <w:color w:val="222222"/>
          <w:sz w:val="24"/>
          <w:szCs w:val="24"/>
          <w:rtl w:val="0"/>
        </w:rPr>
        <w:t xml:space="preserve">- Det ska bli oerhört spännande att återvända till Nordic Choice Hotels efter 14 år! Jag ser verkligen fram emot att vara med på resan att sätta Clarion Hotel &amp; Congress Sea U på kartan och lyfta fram Helsingborg som en destination för större möten, men också för weekend-resenären</w:t>
      </w:r>
      <w:r w:rsidDel="00000000" w:rsidR="00000000" w:rsidRPr="00000000">
        <w:rPr>
          <w:color w:val="222222"/>
          <w:sz w:val="24"/>
          <w:szCs w:val="24"/>
          <w:rtl w:val="0"/>
        </w:rPr>
        <w:t xml:space="preserve">, säger Mariette Glans Lublin, tillträdande Director of Sales, Clarion Hotel &amp; Congress Sea U.  </w:t>
      </w:r>
    </w:p>
    <w:p w:rsidR="00000000" w:rsidDel="00000000" w:rsidP="00000000" w:rsidRDefault="00000000" w:rsidRPr="00000000" w14:paraId="0000000B">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C">
      <w:pPr>
        <w:contextualSpacing w:val="0"/>
        <w:rPr>
          <w:color w:val="222222"/>
          <w:sz w:val="24"/>
          <w:szCs w:val="24"/>
        </w:rPr>
      </w:pPr>
      <w:r w:rsidDel="00000000" w:rsidR="00000000" w:rsidRPr="00000000">
        <w:rPr>
          <w:color w:val="222222"/>
          <w:sz w:val="24"/>
          <w:szCs w:val="24"/>
          <w:rtl w:val="0"/>
        </w:rPr>
        <w:t xml:space="preserve">Clarion Hotel &amp; Congress Sea U är ett av Clarion Hotels viktigaste projekt de kommande åren. Hotellet kommer bli Helsingborgs största med 250 rum och stadens första takpool. Ambitionen är att skapa en levande mötesplats där både tillresta gäster och helsingborgare kan njuta av dess restauranger, barer, konferensrum och gym med den fantastiska utsikten över Öresund i bakgrunden. Även kongressen för 1200 deltagare kommer driftas av Clarion Hotel. </w:t>
      </w:r>
    </w:p>
    <w:p w:rsidR="00000000" w:rsidDel="00000000" w:rsidP="00000000" w:rsidRDefault="00000000" w:rsidRPr="00000000" w14:paraId="0000000D">
      <w:pPr>
        <w:contextualSpacing w:val="0"/>
        <w:rPr>
          <w:color w:val="222222"/>
          <w:sz w:val="24"/>
          <w:szCs w:val="24"/>
        </w:rPr>
      </w:pPr>
      <w:r w:rsidDel="00000000" w:rsidR="00000000" w:rsidRPr="00000000">
        <w:rPr>
          <w:rtl w:val="0"/>
        </w:rPr>
      </w:r>
    </w:p>
    <w:p w:rsidR="00000000" w:rsidDel="00000000" w:rsidP="00000000" w:rsidRDefault="00000000" w:rsidRPr="00000000" w14:paraId="0000000E">
      <w:pPr>
        <w:contextualSpacing w:val="0"/>
        <w:rPr>
          <w:color w:val="222222"/>
          <w:sz w:val="24"/>
          <w:szCs w:val="24"/>
        </w:rPr>
      </w:pPr>
      <w:r w:rsidDel="00000000" w:rsidR="00000000" w:rsidRPr="00000000">
        <w:rPr>
          <w:color w:val="222222"/>
          <w:sz w:val="24"/>
          <w:szCs w:val="24"/>
          <w:rtl w:val="0"/>
        </w:rPr>
        <w:t xml:space="preserve">Mariette Glans Lublin tillträder sin tjänst den 1 oktober 2018. </w:t>
      </w:r>
    </w:p>
    <w:p w:rsidR="00000000" w:rsidDel="00000000" w:rsidP="00000000" w:rsidRDefault="00000000" w:rsidRPr="00000000" w14:paraId="0000000F">
      <w:pPr>
        <w:contextualSpacing w:val="0"/>
        <w:rPr>
          <w:color w:val="222222"/>
          <w:sz w:val="24"/>
          <w:szCs w:val="24"/>
        </w:rPr>
      </w:pPr>
      <w:r w:rsidDel="00000000" w:rsidR="00000000" w:rsidRPr="00000000">
        <w:rPr>
          <w:rtl w:val="0"/>
        </w:rPr>
      </w:r>
    </w:p>
    <w:p w:rsidR="00000000" w:rsidDel="00000000" w:rsidP="00000000" w:rsidRDefault="00000000" w:rsidRPr="00000000" w14:paraId="00000010">
      <w:pPr>
        <w:contextualSpacing w:val="0"/>
        <w:rPr>
          <w:color w:val="222222"/>
          <w:sz w:val="24"/>
          <w:szCs w:val="24"/>
        </w:rPr>
      </w:pPr>
      <w:r w:rsidDel="00000000" w:rsidR="00000000" w:rsidRPr="00000000">
        <w:rPr>
          <w:rtl w:val="0"/>
        </w:rPr>
      </w:r>
    </w:p>
    <w:p w:rsidR="00000000" w:rsidDel="00000000" w:rsidP="00000000" w:rsidRDefault="00000000" w:rsidRPr="00000000" w14:paraId="00000011">
      <w:pPr>
        <w:contextualSpacing w:val="0"/>
        <w:rPr>
          <w:color w:val="222222"/>
          <w:sz w:val="24"/>
          <w:szCs w:val="24"/>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För mer information, kontakta:</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Miri Sumiq, General Manager, Clarion Hotel &amp; Congress Sea U</w:t>
        <w:br w:type="textWrapping"/>
        <w:t xml:space="preserve">miri.sumiq@choice.se, +46 (0)725-86 82 06</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Mariette Glans Lublin, tillträdande Director of Sales, Clarion Hotel &amp; Congress Sea U</w:t>
      </w:r>
    </w:p>
    <w:p w:rsidR="00000000" w:rsidDel="00000000" w:rsidP="00000000" w:rsidRDefault="00000000" w:rsidRPr="00000000" w14:paraId="00000017">
      <w:pPr>
        <w:contextualSpacing w:val="0"/>
        <w:rPr/>
      </w:pPr>
      <w:r w:rsidDel="00000000" w:rsidR="00000000" w:rsidRPr="00000000">
        <w:rPr>
          <w:rtl w:val="0"/>
        </w:rPr>
        <w:t xml:space="preserve">+46 (0)703-76 61 46</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shd w:fill="ffffff" w:val="clear"/>
        <w:spacing w:after="280" w:lineRule="auto"/>
        <w:contextualSpacing w:val="0"/>
        <w:rPr>
          <w:i w:val="1"/>
          <w:color w:val="777777"/>
          <w:sz w:val="21"/>
          <w:szCs w:val="21"/>
        </w:rPr>
      </w:pPr>
      <w:r w:rsidDel="00000000" w:rsidR="00000000" w:rsidRPr="00000000">
        <w:rPr>
          <w:i w:val="1"/>
          <w:color w:val="777777"/>
          <w:sz w:val="21"/>
          <w:szCs w:val="21"/>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w:t>
      </w:r>
    </w:p>
    <w:p w:rsidR="00000000" w:rsidDel="00000000" w:rsidP="00000000" w:rsidRDefault="00000000" w:rsidRPr="00000000" w14:paraId="0000001A">
      <w:pPr>
        <w:shd w:fill="ffffff" w:val="clear"/>
        <w:spacing w:after="280" w:lineRule="auto"/>
        <w:contextualSpacing w:val="0"/>
        <w:rPr>
          <w:color w:val="222222"/>
          <w:sz w:val="24"/>
          <w:szCs w:val="24"/>
        </w:rPr>
      </w:pPr>
      <w:r w:rsidDel="00000000" w:rsidR="00000000" w:rsidRPr="00000000">
        <w:rPr>
          <w:i w:val="1"/>
          <w:color w:val="777777"/>
          <w:sz w:val="21"/>
          <w:szCs w:val="21"/>
          <w:rtl w:val="0"/>
        </w:rPr>
        <w:t xml:space="preserve">Clarion Living. Not just staying. </w:t>
      </w:r>
      <w:hyperlink r:id="rId6">
        <w:r w:rsidDel="00000000" w:rsidR="00000000" w:rsidRPr="00000000">
          <w:rPr>
            <w:i w:val="1"/>
            <w:color w:val="3d9bbc"/>
            <w:sz w:val="21"/>
            <w:szCs w:val="21"/>
            <w:u w:val="single"/>
            <w:rtl w:val="0"/>
          </w:rPr>
          <w:t xml:space="preserve">Mer information om Clarion Hotel</w:t>
        </w:r>
      </w:hyperlink>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rionhote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