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15850" w14:textId="77777777" w:rsidR="00AA0A6B" w:rsidRPr="00AA0A6B" w:rsidRDefault="00AA0A6B" w:rsidP="00AA0A6B">
      <w:pPr>
        <w:shd w:val="clear" w:color="auto" w:fill="FFFFFF"/>
        <w:rPr>
          <w:rFonts w:ascii="Arial" w:eastAsia="Times New Roman" w:hAnsi="Arial" w:cs="Arial"/>
          <w:color w:val="222222"/>
          <w:sz w:val="19"/>
          <w:szCs w:val="19"/>
        </w:rPr>
      </w:pPr>
      <w:r w:rsidRPr="00AA0A6B">
        <w:rPr>
          <w:rFonts w:ascii="Arial" w:eastAsia="Times New Roman" w:hAnsi="Arial" w:cs="Arial"/>
          <w:color w:val="000000"/>
          <w:sz w:val="20"/>
          <w:szCs w:val="20"/>
        </w:rPr>
        <w:br/>
      </w:r>
    </w:p>
    <w:p w14:paraId="3D05A95D" w14:textId="77777777" w:rsidR="00AA0A6B" w:rsidRPr="00AA0A6B" w:rsidRDefault="00AA0A6B" w:rsidP="00AA0A6B">
      <w:pPr>
        <w:shd w:val="clear" w:color="auto" w:fill="FFFFFF"/>
        <w:rPr>
          <w:rFonts w:ascii="Arial" w:eastAsia="Times New Roman" w:hAnsi="Arial" w:cs="Arial"/>
          <w:color w:val="222222"/>
          <w:sz w:val="19"/>
          <w:szCs w:val="19"/>
        </w:rPr>
      </w:pPr>
    </w:p>
    <w:p w14:paraId="1D3F2663" w14:textId="77777777" w:rsidR="00AA0A6B" w:rsidRPr="00AA0A6B" w:rsidRDefault="00AA0A6B" w:rsidP="00AA0A6B">
      <w:pPr>
        <w:shd w:val="clear" w:color="auto" w:fill="FFFFFF"/>
        <w:rPr>
          <w:rFonts w:ascii="Arial" w:eastAsia="Times New Roman" w:hAnsi="Arial" w:cs="Arial"/>
          <w:color w:val="222222"/>
          <w:sz w:val="19"/>
          <w:szCs w:val="19"/>
        </w:rPr>
      </w:pPr>
    </w:p>
    <w:p w14:paraId="1AB06707" w14:textId="77777777" w:rsidR="00AA0A6B" w:rsidRDefault="00AA0A6B" w:rsidP="00AA0A6B">
      <w:pPr>
        <w:tabs>
          <w:tab w:val="center" w:pos="4890"/>
          <w:tab w:val="left" w:pos="9013"/>
        </w:tabs>
        <w:spacing w:line="360" w:lineRule="auto"/>
        <w:rPr>
          <w:rFonts w:ascii="Helvetica Neue" w:hAnsi="Helvetica Neue" w:cs="Helvetica"/>
          <w:b/>
          <w:color w:val="1C1C1C"/>
        </w:rPr>
      </w:pPr>
      <w:r w:rsidRPr="00D855EB">
        <w:rPr>
          <w:noProof/>
          <w:lang w:val="en-US"/>
        </w:rPr>
        <w:drawing>
          <wp:anchor distT="0" distB="0" distL="114300" distR="114300" simplePos="0" relativeHeight="251659264" behindDoc="1" locked="0" layoutInCell="1" allowOverlap="1" wp14:anchorId="4DF1FB47" wp14:editId="5741A92F">
            <wp:simplePos x="0" y="0"/>
            <wp:positionH relativeFrom="column">
              <wp:posOffset>3674227</wp:posOffset>
            </wp:positionH>
            <wp:positionV relativeFrom="paragraph">
              <wp:posOffset>211883</wp:posOffset>
            </wp:positionV>
            <wp:extent cx="1467409" cy="388205"/>
            <wp:effectExtent l="0" t="0" r="6350" b="0"/>
            <wp:wrapNone/>
            <wp:docPr id="5" name="Billede 5" descr="../Dropbox/TLE/Grafik/Nyt%20Logo/LE_LionSoft2_godkendte%20logos/Large/LE_LionSoft2_logo_typecolor_whit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TLE/Grafik/Nyt%20Logo/LE_LionSoft2_godkendte%20logos/Large/LE_LionSoft2_logo_typecolor_white_L.jp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467409" cy="388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6D40D2" w14:textId="77777777" w:rsidR="00AA0A6B" w:rsidRDefault="00AA0A6B" w:rsidP="00AA0A6B">
      <w:pPr>
        <w:tabs>
          <w:tab w:val="center" w:pos="4890"/>
          <w:tab w:val="left" w:pos="9013"/>
        </w:tabs>
        <w:spacing w:line="360" w:lineRule="auto"/>
        <w:rPr>
          <w:rFonts w:ascii="Helvetica Neue" w:hAnsi="Helvetica Neue" w:cs="Helvetica"/>
          <w:b/>
          <w:color w:val="1C1C1C"/>
        </w:rPr>
      </w:pPr>
      <w:r>
        <w:rPr>
          <w:rFonts w:ascii="Helvetica Neue" w:hAnsi="Helvetica Neue" w:cs="Helvetica"/>
          <w:b/>
          <w:color w:val="1C1C1C"/>
        </w:rPr>
        <w:t xml:space="preserve">                               </w:t>
      </w:r>
      <w:r>
        <w:rPr>
          <w:noProof/>
          <w:lang w:val="en-US"/>
        </w:rPr>
        <w:drawing>
          <wp:inline distT="0" distB="0" distL="0" distR="0" wp14:anchorId="0D045A7A" wp14:editId="7B0FAB18">
            <wp:extent cx="1473835" cy="311997"/>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Nation logo.png"/>
                    <pic:cNvPicPr/>
                  </pic:nvPicPr>
                  <pic:blipFill>
                    <a:blip r:embed="rId7">
                      <a:extLst>
                        <a:ext uri="{28A0092B-C50C-407E-A947-70E740481C1C}">
                          <a14:useLocalDpi xmlns:a14="http://schemas.microsoft.com/office/drawing/2010/main" val="0"/>
                        </a:ext>
                      </a:extLst>
                    </a:blip>
                    <a:stretch>
                      <a:fillRect/>
                    </a:stretch>
                  </pic:blipFill>
                  <pic:spPr>
                    <a:xfrm>
                      <a:off x="0" y="0"/>
                      <a:ext cx="1490649" cy="315556"/>
                    </a:xfrm>
                    <a:prstGeom prst="rect">
                      <a:avLst/>
                    </a:prstGeom>
                  </pic:spPr>
                </pic:pic>
              </a:graphicData>
            </a:graphic>
          </wp:inline>
        </w:drawing>
      </w:r>
    </w:p>
    <w:p w14:paraId="065CAADC" w14:textId="77777777" w:rsidR="00AA0A6B" w:rsidRDefault="00AA0A6B" w:rsidP="00AA0A6B">
      <w:pPr>
        <w:tabs>
          <w:tab w:val="center" w:pos="4890"/>
          <w:tab w:val="left" w:pos="9013"/>
        </w:tabs>
        <w:spacing w:line="360" w:lineRule="auto"/>
        <w:rPr>
          <w:rFonts w:ascii="Helvetica Neue" w:hAnsi="Helvetica Neue" w:cs="Helvetica"/>
          <w:b/>
          <w:color w:val="1C1C1C"/>
        </w:rPr>
      </w:pPr>
    </w:p>
    <w:p w14:paraId="2C13630F" w14:textId="77777777" w:rsidR="00AA0A6B" w:rsidRDefault="00AA0A6B" w:rsidP="00AA0A6B">
      <w:pPr>
        <w:tabs>
          <w:tab w:val="left" w:pos="2498"/>
        </w:tabs>
        <w:spacing w:line="360" w:lineRule="auto"/>
        <w:jc w:val="center"/>
        <w:rPr>
          <w:rFonts w:ascii="Helvetica Neue" w:hAnsi="Helvetica Neue" w:cs="Helvetica"/>
          <w:b/>
          <w:color w:val="1C1C1C"/>
        </w:rPr>
      </w:pPr>
      <w:r>
        <w:rPr>
          <w:rFonts w:ascii="Helvetica Neue" w:hAnsi="Helvetica Neue" w:cs="Helvetica"/>
          <w:b/>
          <w:noProof/>
          <w:color w:val="1C1C1C"/>
          <w:lang w:val="en-US"/>
        </w:rPr>
        <w:drawing>
          <wp:inline distT="0" distB="0" distL="0" distR="0" wp14:anchorId="2323C170" wp14:editId="2DC0BA22">
            <wp:extent cx="2289077" cy="1616934"/>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illingslogo, resized.jpg"/>
                    <pic:cNvPicPr/>
                  </pic:nvPicPr>
                  <pic:blipFill>
                    <a:blip r:embed="rId8">
                      <a:extLst>
                        <a:ext uri="{28A0092B-C50C-407E-A947-70E740481C1C}">
                          <a14:useLocalDpi xmlns:a14="http://schemas.microsoft.com/office/drawing/2010/main" val="0"/>
                        </a:ext>
                      </a:extLst>
                    </a:blip>
                    <a:stretch>
                      <a:fillRect/>
                    </a:stretch>
                  </pic:blipFill>
                  <pic:spPr>
                    <a:xfrm>
                      <a:off x="0" y="0"/>
                      <a:ext cx="2296916" cy="1622471"/>
                    </a:xfrm>
                    <a:prstGeom prst="rect">
                      <a:avLst/>
                    </a:prstGeom>
                  </pic:spPr>
                </pic:pic>
              </a:graphicData>
            </a:graphic>
          </wp:inline>
        </w:drawing>
      </w:r>
    </w:p>
    <w:p w14:paraId="7ECC0592" w14:textId="77777777" w:rsidR="00AA0A6B" w:rsidRDefault="00AA0A6B" w:rsidP="00AA0A6B">
      <w:pPr>
        <w:tabs>
          <w:tab w:val="left" w:pos="2498"/>
        </w:tabs>
        <w:spacing w:line="360" w:lineRule="auto"/>
        <w:rPr>
          <w:rFonts w:ascii="Helvetica Neue" w:hAnsi="Helvetica Neue" w:cs="Helvetica"/>
          <w:b/>
          <w:color w:val="1C1C1C"/>
        </w:rPr>
      </w:pPr>
      <w:r>
        <w:rPr>
          <w:rFonts w:ascii="Helvetica Neue" w:hAnsi="Helvetica Neue" w:cs="Helvetica"/>
          <w:b/>
          <w:color w:val="1C1C1C"/>
        </w:rPr>
        <w:tab/>
      </w:r>
    </w:p>
    <w:p w14:paraId="73FEAB0C" w14:textId="7894B854" w:rsidR="00AA0A6B" w:rsidRDefault="00D30DC5" w:rsidP="00AA0A6B">
      <w:pPr>
        <w:tabs>
          <w:tab w:val="center" w:pos="4890"/>
          <w:tab w:val="left" w:pos="9013"/>
        </w:tabs>
        <w:spacing w:line="360" w:lineRule="auto"/>
        <w:jc w:val="center"/>
        <w:rPr>
          <w:rFonts w:ascii="Helvetica Neue" w:hAnsi="Helvetica Neue" w:cs="Helvetica"/>
          <w:b/>
          <w:color w:val="1C1C1C"/>
          <w:sz w:val="32"/>
          <w:szCs w:val="32"/>
        </w:rPr>
      </w:pPr>
      <w:r>
        <w:rPr>
          <w:rFonts w:ascii="Helvetica Neue" w:hAnsi="Helvetica Neue" w:cs="Helvetica"/>
          <w:b/>
          <w:color w:val="1C1C1C"/>
          <w:sz w:val="32"/>
          <w:szCs w:val="32"/>
        </w:rPr>
        <w:t>Stortalent får</w:t>
      </w:r>
      <w:r w:rsidR="002B01F2">
        <w:rPr>
          <w:rFonts w:ascii="Helvetica Neue" w:hAnsi="Helvetica Neue" w:cs="Helvetica"/>
          <w:b/>
          <w:color w:val="1C1C1C"/>
          <w:sz w:val="32"/>
          <w:szCs w:val="32"/>
        </w:rPr>
        <w:t xml:space="preserve"> rollen som </w:t>
      </w:r>
      <w:r w:rsidR="00ED2DD7">
        <w:rPr>
          <w:rFonts w:ascii="Helvetica Neue" w:hAnsi="Helvetica Neue" w:cs="Helvetica"/>
          <w:b/>
          <w:color w:val="1C1C1C"/>
          <w:sz w:val="32"/>
          <w:szCs w:val="32"/>
        </w:rPr>
        <w:t>Dorit i</w:t>
      </w:r>
    </w:p>
    <w:p w14:paraId="0BF4D2B0" w14:textId="77777777" w:rsidR="00AA0A6B" w:rsidRPr="000767D1" w:rsidRDefault="00AA0A6B" w:rsidP="00AA0A6B">
      <w:pPr>
        <w:tabs>
          <w:tab w:val="center" w:pos="4890"/>
          <w:tab w:val="left" w:pos="9013"/>
        </w:tabs>
        <w:spacing w:line="360" w:lineRule="auto"/>
        <w:jc w:val="center"/>
        <w:rPr>
          <w:rFonts w:ascii="Helvetica Neue" w:hAnsi="Helvetica Neue" w:cs="Helvetica"/>
          <w:b/>
          <w:color w:val="1C1C1C"/>
          <w:sz w:val="32"/>
          <w:szCs w:val="32"/>
        </w:rPr>
      </w:pPr>
      <w:r>
        <w:rPr>
          <w:rFonts w:ascii="Helvetica Neue" w:hAnsi="Helvetica Neue" w:cs="Helvetica"/>
          <w:b/>
          <w:i/>
          <w:color w:val="1C1C1C"/>
          <w:sz w:val="32"/>
          <w:szCs w:val="32"/>
        </w:rPr>
        <w:t>TERKEL</w:t>
      </w:r>
      <w:r w:rsidR="006A62AD">
        <w:rPr>
          <w:rFonts w:ascii="Helvetica Neue" w:hAnsi="Helvetica Neue" w:cs="Helvetica"/>
          <w:b/>
          <w:i/>
          <w:color w:val="1C1C1C"/>
          <w:sz w:val="32"/>
          <w:szCs w:val="32"/>
        </w:rPr>
        <w:t xml:space="preserve"> –</w:t>
      </w:r>
      <w:r>
        <w:rPr>
          <w:rFonts w:ascii="Helvetica Neue" w:hAnsi="Helvetica Neue" w:cs="Helvetica"/>
          <w:b/>
          <w:i/>
          <w:color w:val="1C1C1C"/>
          <w:sz w:val="32"/>
          <w:szCs w:val="32"/>
        </w:rPr>
        <w:t xml:space="preserve"> THE</w:t>
      </w:r>
      <w:r w:rsidR="006A62AD">
        <w:rPr>
          <w:rFonts w:ascii="Helvetica Neue" w:hAnsi="Helvetica Neue" w:cs="Helvetica"/>
          <w:b/>
          <w:i/>
          <w:color w:val="1C1C1C"/>
          <w:sz w:val="32"/>
          <w:szCs w:val="32"/>
        </w:rPr>
        <w:t xml:space="preserve"> </w:t>
      </w:r>
      <w:r>
        <w:rPr>
          <w:rFonts w:ascii="Helvetica Neue" w:hAnsi="Helvetica Neue" w:cs="Helvetica"/>
          <w:b/>
          <w:i/>
          <w:color w:val="1C1C1C"/>
          <w:sz w:val="32"/>
          <w:szCs w:val="32"/>
        </w:rPr>
        <w:t>MOTHERFÅRKING MUSICAL</w:t>
      </w:r>
    </w:p>
    <w:p w14:paraId="29153E90" w14:textId="77777777" w:rsidR="001967A0" w:rsidRDefault="001967A0" w:rsidP="00AA0A6B">
      <w:pPr>
        <w:tabs>
          <w:tab w:val="center" w:pos="4890"/>
          <w:tab w:val="left" w:pos="9013"/>
        </w:tabs>
        <w:spacing w:line="360" w:lineRule="auto"/>
        <w:jc w:val="both"/>
        <w:rPr>
          <w:rFonts w:ascii="Helvetica Neue" w:hAnsi="Helvetica Neue" w:cs="Helvetica"/>
          <w:color w:val="1C1C1C"/>
        </w:rPr>
      </w:pPr>
    </w:p>
    <w:p w14:paraId="182C5D1C" w14:textId="7C70742F" w:rsidR="004D1613" w:rsidRDefault="00242170" w:rsidP="00AA0A6B">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 xml:space="preserve">Det bliver den </w:t>
      </w:r>
      <w:r w:rsidR="004D1613" w:rsidRPr="00D30DC5">
        <w:rPr>
          <w:rFonts w:ascii="Helvetica Neue" w:hAnsi="Helvetica Neue" w:cs="Helvetica"/>
          <w:color w:val="1C1C1C"/>
        </w:rPr>
        <w:t>28</w:t>
      </w:r>
      <w:r w:rsidR="00D30DC5">
        <w:rPr>
          <w:rFonts w:ascii="Helvetica Neue" w:hAnsi="Helvetica Neue" w:cs="Helvetica"/>
          <w:color w:val="1C1C1C"/>
        </w:rPr>
        <w:t>-</w:t>
      </w:r>
      <w:r w:rsidR="004D1613">
        <w:rPr>
          <w:rFonts w:ascii="Helvetica Neue" w:hAnsi="Helvetica Neue" w:cs="Helvetica"/>
          <w:color w:val="1C1C1C"/>
        </w:rPr>
        <w:t>årige</w:t>
      </w:r>
      <w:r w:rsidR="00B71686">
        <w:rPr>
          <w:rFonts w:ascii="Helvetica Neue" w:hAnsi="Helvetica Neue" w:cs="Helvetica"/>
          <w:color w:val="1C1C1C"/>
        </w:rPr>
        <w:t xml:space="preserve"> skuespiller og sangerinde</w:t>
      </w:r>
      <w:r w:rsidR="004D1613">
        <w:rPr>
          <w:rFonts w:ascii="Helvetica Neue" w:hAnsi="Helvetica Neue" w:cs="Helvetica"/>
          <w:color w:val="1C1C1C"/>
        </w:rPr>
        <w:t xml:space="preserve"> </w:t>
      </w:r>
      <w:r w:rsidR="004D1613" w:rsidRPr="00ED2DD7">
        <w:rPr>
          <w:rFonts w:ascii="Helvetica Neue" w:hAnsi="Helvetica Neue" w:cs="Helvetica"/>
          <w:color w:val="1C1C1C"/>
        </w:rPr>
        <w:t>Lea Thiim Harder</w:t>
      </w:r>
      <w:r w:rsidR="007E408F">
        <w:rPr>
          <w:rFonts w:ascii="Helvetica Neue" w:hAnsi="Helvetica Neue" w:cs="Helvetica"/>
          <w:color w:val="1C1C1C"/>
        </w:rPr>
        <w:t>, der fra</w:t>
      </w:r>
      <w:r w:rsidR="003F5380">
        <w:rPr>
          <w:rFonts w:ascii="Helvetica Neue" w:hAnsi="Helvetica Neue" w:cs="Helvetica"/>
          <w:color w:val="1C1C1C"/>
        </w:rPr>
        <w:t xml:space="preserve"> februar</w:t>
      </w:r>
      <w:r w:rsidR="00C8373F">
        <w:rPr>
          <w:rFonts w:ascii="Helvetica Neue" w:hAnsi="Helvetica Neue" w:cs="Helvetica"/>
          <w:color w:val="1C1C1C"/>
        </w:rPr>
        <w:t xml:space="preserve"> næste år</w:t>
      </w:r>
      <w:r w:rsidR="002A6C51">
        <w:rPr>
          <w:rFonts w:ascii="Helvetica Neue" w:hAnsi="Helvetica Neue" w:cs="Helvetica"/>
          <w:color w:val="1C1C1C"/>
        </w:rPr>
        <w:t xml:space="preserve"> træder ind</w:t>
      </w:r>
      <w:r w:rsidR="004D1613">
        <w:rPr>
          <w:rFonts w:ascii="Helvetica Neue" w:hAnsi="Helvetica Neue" w:cs="Helvetica"/>
          <w:color w:val="1C1C1C"/>
        </w:rPr>
        <w:t xml:space="preserve"> på scenen som </w:t>
      </w:r>
      <w:r w:rsidR="006A62AD">
        <w:rPr>
          <w:rFonts w:ascii="Helvetica Neue" w:hAnsi="Helvetica Neue" w:cs="Helvetica"/>
          <w:color w:val="1C1C1C"/>
        </w:rPr>
        <w:t>Dorit</w:t>
      </w:r>
      <w:r w:rsidR="004D1613">
        <w:rPr>
          <w:rFonts w:ascii="Helvetica Neue" w:hAnsi="Helvetica Neue" w:cs="Helvetica"/>
          <w:color w:val="1C1C1C"/>
        </w:rPr>
        <w:t xml:space="preserve"> i</w:t>
      </w:r>
      <w:r w:rsidR="003F5380">
        <w:rPr>
          <w:rFonts w:ascii="Helvetica Neue" w:hAnsi="Helvetica Neue" w:cs="Helvetica"/>
          <w:color w:val="1C1C1C"/>
        </w:rPr>
        <w:t xml:space="preserve"> </w:t>
      </w:r>
      <w:r w:rsidR="00C8373F">
        <w:rPr>
          <w:rFonts w:ascii="Helvetica Neue" w:hAnsi="Helvetica Neue" w:cs="Helvetica"/>
          <w:b/>
          <w:color w:val="1C1C1C"/>
        </w:rPr>
        <w:t>TERKEL – THE MOTHERFÅRKING MUSICAL</w:t>
      </w:r>
      <w:r w:rsidR="004D1613">
        <w:rPr>
          <w:rFonts w:ascii="Helvetica Neue" w:hAnsi="Helvetica Neue" w:cs="Helvetica"/>
          <w:b/>
          <w:color w:val="1C1C1C"/>
        </w:rPr>
        <w:t xml:space="preserve">. </w:t>
      </w:r>
      <w:r w:rsidR="003F5380">
        <w:rPr>
          <w:rFonts w:ascii="Helvetica Neue" w:hAnsi="Helvetica Neue" w:cs="Helvetica"/>
          <w:color w:val="1C1C1C"/>
        </w:rPr>
        <w:t>Det kan</w:t>
      </w:r>
      <w:r w:rsidR="004D1613">
        <w:rPr>
          <w:rFonts w:ascii="Helvetica Neue" w:hAnsi="Helvetica Neue" w:cs="Helvetica"/>
          <w:color w:val="1C1C1C"/>
        </w:rPr>
        <w:t xml:space="preserve"> Langkjær </w:t>
      </w:r>
      <w:r w:rsidR="003F5380">
        <w:rPr>
          <w:rFonts w:ascii="Helvetica Neue" w:hAnsi="Helvetica Neue" w:cs="Helvetica"/>
          <w:color w:val="1C1C1C"/>
        </w:rPr>
        <w:t>Entertainment og Live Nation</w:t>
      </w:r>
      <w:r w:rsidR="004D1613">
        <w:rPr>
          <w:rFonts w:ascii="Helvetica Neue" w:hAnsi="Helvetica Neue" w:cs="Helvetica"/>
          <w:color w:val="1C1C1C"/>
        </w:rPr>
        <w:t xml:space="preserve"> i dag offentliggøre</w:t>
      </w:r>
      <w:r w:rsidR="003F5380">
        <w:rPr>
          <w:rFonts w:ascii="Helvetica Neue" w:hAnsi="Helvetica Neue" w:cs="Helvetica"/>
          <w:color w:val="1C1C1C"/>
        </w:rPr>
        <w:t>.</w:t>
      </w:r>
      <w:r w:rsidR="00B71686">
        <w:rPr>
          <w:rFonts w:ascii="Helvetica Neue" w:hAnsi="Helvetica Neue" w:cs="Helvetica"/>
          <w:color w:val="1C1C1C"/>
        </w:rPr>
        <w:t xml:space="preserve"> </w:t>
      </w:r>
    </w:p>
    <w:p w14:paraId="78FCBBFB" w14:textId="77777777" w:rsidR="00C8373F" w:rsidRDefault="00C8373F" w:rsidP="00AA0A6B">
      <w:pPr>
        <w:tabs>
          <w:tab w:val="center" w:pos="4890"/>
          <w:tab w:val="left" w:pos="9013"/>
        </w:tabs>
        <w:spacing w:line="360" w:lineRule="auto"/>
        <w:jc w:val="both"/>
        <w:rPr>
          <w:rFonts w:ascii="Helvetica Neue" w:hAnsi="Helvetica Neue" w:cs="Helvetica"/>
          <w:color w:val="1C1C1C"/>
        </w:rPr>
      </w:pPr>
    </w:p>
    <w:p w14:paraId="12C490F6" w14:textId="05634001" w:rsidR="00C8373F" w:rsidRDefault="00C8373F" w:rsidP="001967A0">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Dorit</w:t>
      </w:r>
      <w:r w:rsidR="002D1746">
        <w:rPr>
          <w:rFonts w:ascii="Helvetica Neue" w:hAnsi="Helvetica Neue" w:cs="Helvetica"/>
          <w:color w:val="1C1C1C"/>
        </w:rPr>
        <w:t>, også kaldet Fede Dorit,</w:t>
      </w:r>
      <w:r>
        <w:rPr>
          <w:rFonts w:ascii="Helvetica Neue" w:hAnsi="Helvetica Neue" w:cs="Helvetica"/>
          <w:color w:val="1C1C1C"/>
        </w:rPr>
        <w:t xml:space="preserve"> er kendt som klassens tykke pige, der sprang ud af vinduet og splattede ud i skolegården efter grov mobning fra bøllerne Sten og Saki i Anders Matthesens tegnefilm </w:t>
      </w:r>
      <w:r>
        <w:rPr>
          <w:rFonts w:ascii="Helvetica Neue" w:hAnsi="Helvetica Neue" w:cs="Helvetica"/>
          <w:i/>
          <w:color w:val="1C1C1C"/>
        </w:rPr>
        <w:t>Terkel i Knibe</w:t>
      </w:r>
      <w:r>
        <w:rPr>
          <w:rFonts w:ascii="Helvetica Neue" w:hAnsi="Helvetica Neue" w:cs="Helvetica"/>
          <w:color w:val="1C1C1C"/>
        </w:rPr>
        <w:t xml:space="preserve">. Nu er hun heldigvis genopstået og kan </w:t>
      </w:r>
      <w:r w:rsidR="00D30DC5">
        <w:rPr>
          <w:rFonts w:ascii="Helvetica Neue" w:hAnsi="Helvetica Neue" w:cs="Helvetica"/>
          <w:color w:val="1C1C1C"/>
        </w:rPr>
        <w:t>atter opleves i musicalen</w:t>
      </w:r>
      <w:r>
        <w:rPr>
          <w:rFonts w:ascii="Helvetica Neue" w:hAnsi="Helvetica Neue" w:cs="Helvetica"/>
          <w:color w:val="1C1C1C"/>
        </w:rPr>
        <w:t xml:space="preserve"> </w:t>
      </w:r>
      <w:r>
        <w:rPr>
          <w:rFonts w:ascii="Helvetica Neue" w:hAnsi="Helvetica Neue" w:cs="Helvetica"/>
          <w:b/>
          <w:color w:val="1C1C1C"/>
        </w:rPr>
        <w:t>TERKEL – THE MOTHERFÅRKING MUSICAL.</w:t>
      </w:r>
    </w:p>
    <w:p w14:paraId="34041A93" w14:textId="1C7C3D5D" w:rsidR="001967A0" w:rsidRPr="001967A0" w:rsidRDefault="001967A0" w:rsidP="001967A0">
      <w:pPr>
        <w:tabs>
          <w:tab w:val="center" w:pos="4890"/>
          <w:tab w:val="left" w:pos="9013"/>
        </w:tabs>
        <w:spacing w:line="360" w:lineRule="auto"/>
        <w:jc w:val="both"/>
        <w:rPr>
          <w:rFonts w:ascii="Helvetica Neue" w:hAnsi="Helvetica Neue" w:cs="Helvetica"/>
          <w:color w:val="1C1C1C"/>
        </w:rPr>
      </w:pPr>
    </w:p>
    <w:p w14:paraId="338967CB" w14:textId="369CBAE8" w:rsidR="002159CB" w:rsidRPr="002159CB" w:rsidRDefault="00D30DC5" w:rsidP="001967A0">
      <w:pPr>
        <w:tabs>
          <w:tab w:val="center" w:pos="4890"/>
          <w:tab w:val="left" w:pos="9013"/>
        </w:tabs>
        <w:spacing w:line="360" w:lineRule="auto"/>
        <w:jc w:val="both"/>
        <w:rPr>
          <w:rFonts w:ascii="Helvetica Neue" w:hAnsi="Helvetica Neue" w:cs="Helvetica"/>
          <w:b/>
          <w:color w:val="1C1C1C"/>
        </w:rPr>
      </w:pPr>
      <w:r>
        <w:rPr>
          <w:rFonts w:ascii="Helvetica Neue" w:hAnsi="Helvetica Neue" w:cs="Helvetica"/>
          <w:b/>
          <w:color w:val="1C1C1C"/>
        </w:rPr>
        <w:t xml:space="preserve">Fra Jokeren og Aqua til </w:t>
      </w:r>
      <w:r w:rsidRPr="00D30DC5">
        <w:rPr>
          <w:rFonts w:ascii="Helvetica Neue" w:hAnsi="Helvetica Neue" w:cs="Helvetica"/>
          <w:b/>
          <w:i/>
          <w:color w:val="1C1C1C"/>
        </w:rPr>
        <w:t>The Book of Mormon</w:t>
      </w:r>
    </w:p>
    <w:p w14:paraId="1F17F1DC" w14:textId="77777777" w:rsidR="00D30DC5" w:rsidRDefault="00D30DC5" w:rsidP="001967A0">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 xml:space="preserve">Stortalentet </w:t>
      </w:r>
      <w:r w:rsidR="00D50F2F">
        <w:rPr>
          <w:rFonts w:ascii="Helvetica Neue" w:hAnsi="Helvetica Neue" w:cs="Helvetica"/>
          <w:color w:val="1C1C1C"/>
        </w:rPr>
        <w:t>Lea Thiim Harder har</w:t>
      </w:r>
      <w:r w:rsidR="007E408F">
        <w:rPr>
          <w:rFonts w:ascii="Helvetica Neue" w:hAnsi="Helvetica Neue" w:cs="Helvetica"/>
          <w:color w:val="1C1C1C"/>
        </w:rPr>
        <w:t xml:space="preserve"> tidligere medvirket i flere</w:t>
      </w:r>
      <w:r w:rsidR="00D50F2F">
        <w:rPr>
          <w:rFonts w:ascii="Helvetica Neue" w:hAnsi="Helvetica Neue" w:cs="Helvetica"/>
          <w:color w:val="1C1C1C"/>
        </w:rPr>
        <w:t xml:space="preserve"> musicals som </w:t>
      </w:r>
      <w:proofErr w:type="spellStart"/>
      <w:r w:rsidR="00D50F2F">
        <w:rPr>
          <w:rFonts w:ascii="Helvetica Neue" w:hAnsi="Helvetica Neue" w:cs="Helvetica"/>
          <w:i/>
          <w:color w:val="1C1C1C"/>
        </w:rPr>
        <w:t>Saturday</w:t>
      </w:r>
      <w:proofErr w:type="spellEnd"/>
      <w:r w:rsidR="00D50F2F">
        <w:rPr>
          <w:rFonts w:ascii="Helvetica Neue" w:hAnsi="Helvetica Neue" w:cs="Helvetica"/>
          <w:i/>
          <w:color w:val="1C1C1C"/>
        </w:rPr>
        <w:t xml:space="preserve"> </w:t>
      </w:r>
      <w:proofErr w:type="spellStart"/>
      <w:r w:rsidR="00D50F2F">
        <w:rPr>
          <w:rFonts w:ascii="Helvetica Neue" w:hAnsi="Helvetica Neue" w:cs="Helvetica"/>
          <w:i/>
          <w:color w:val="1C1C1C"/>
        </w:rPr>
        <w:t>Night</w:t>
      </w:r>
      <w:proofErr w:type="spellEnd"/>
      <w:r w:rsidR="00D50F2F">
        <w:rPr>
          <w:rFonts w:ascii="Helvetica Neue" w:hAnsi="Helvetica Neue" w:cs="Helvetica"/>
          <w:i/>
          <w:color w:val="1C1C1C"/>
        </w:rPr>
        <w:t xml:space="preserve"> Fever, Efter Brylluppet</w:t>
      </w:r>
      <w:r w:rsidR="00D50F2F">
        <w:rPr>
          <w:rFonts w:ascii="Helvetica Neue" w:hAnsi="Helvetica Neue" w:cs="Helvetica"/>
          <w:color w:val="1C1C1C"/>
        </w:rPr>
        <w:t xml:space="preserve"> og senest </w:t>
      </w:r>
      <w:r>
        <w:rPr>
          <w:rFonts w:ascii="Helvetica Neue" w:hAnsi="Helvetica Neue" w:cs="Helvetica"/>
          <w:color w:val="1C1C1C"/>
        </w:rPr>
        <w:t>i en stor rolle</w:t>
      </w:r>
      <w:r w:rsidR="00D50F2F">
        <w:rPr>
          <w:rFonts w:ascii="Helvetica Neue" w:hAnsi="Helvetica Neue" w:cs="Helvetica"/>
          <w:color w:val="1C1C1C"/>
        </w:rPr>
        <w:t xml:space="preserve"> i </w:t>
      </w:r>
      <w:r>
        <w:rPr>
          <w:rFonts w:ascii="Helvetica Neue" w:hAnsi="Helvetica Neue" w:cs="Helvetica"/>
          <w:color w:val="1C1C1C"/>
        </w:rPr>
        <w:t xml:space="preserve">Det Ny Teater succesopsætning af </w:t>
      </w:r>
      <w:r w:rsidR="00D50F2F">
        <w:rPr>
          <w:rFonts w:ascii="Helvetica Neue" w:hAnsi="Helvetica Neue" w:cs="Helvetica"/>
          <w:i/>
          <w:color w:val="1C1C1C"/>
        </w:rPr>
        <w:t>The Book of Mormon</w:t>
      </w:r>
      <w:r>
        <w:rPr>
          <w:rFonts w:ascii="Helvetica Neue" w:hAnsi="Helvetica Neue" w:cs="Helvetica"/>
          <w:i/>
          <w:color w:val="1C1C1C"/>
        </w:rPr>
        <w:t xml:space="preserve">, </w:t>
      </w:r>
      <w:r w:rsidRPr="00D30DC5">
        <w:rPr>
          <w:rFonts w:ascii="Helvetica Neue" w:hAnsi="Helvetica Neue" w:cs="Helvetica"/>
          <w:color w:val="1C1C1C"/>
        </w:rPr>
        <w:t>hvor hun fik fantastiske anmeldelser.</w:t>
      </w:r>
      <w:r w:rsidR="007E408F">
        <w:rPr>
          <w:rFonts w:ascii="Helvetica Neue" w:hAnsi="Helvetica Neue" w:cs="Helvetica"/>
          <w:color w:val="1C1C1C"/>
        </w:rPr>
        <w:t xml:space="preserve"> Siden 2010 har hun desuden</w:t>
      </w:r>
      <w:r w:rsidR="004E6BC7">
        <w:rPr>
          <w:rFonts w:ascii="Helvetica Neue" w:hAnsi="Helvetica Neue" w:cs="Helvetica"/>
          <w:color w:val="1C1C1C"/>
        </w:rPr>
        <w:t xml:space="preserve"> </w:t>
      </w:r>
      <w:r w:rsidR="007E408F">
        <w:rPr>
          <w:rFonts w:ascii="Helvetica Neue" w:hAnsi="Helvetica Neue" w:cs="Helvetica"/>
          <w:color w:val="1C1C1C"/>
        </w:rPr>
        <w:lastRenderedPageBreak/>
        <w:t xml:space="preserve">fungeret som </w:t>
      </w:r>
      <w:r w:rsidR="0093215A">
        <w:rPr>
          <w:rFonts w:ascii="Helvetica Neue" w:hAnsi="Helvetica Neue" w:cs="Helvetica"/>
          <w:color w:val="1C1C1C"/>
        </w:rPr>
        <w:t xml:space="preserve">backing vokal for flere danske sangere og grupper bl.a. </w:t>
      </w:r>
      <w:r w:rsidR="0093215A" w:rsidRPr="002159CB">
        <w:rPr>
          <w:rFonts w:ascii="Helvetica Neue" w:hAnsi="Helvetica Neue" w:cs="Helvetica"/>
          <w:i/>
          <w:color w:val="1C1C1C"/>
        </w:rPr>
        <w:t xml:space="preserve">Aqua, </w:t>
      </w:r>
      <w:r w:rsidR="004E6BC7" w:rsidRPr="002159CB">
        <w:rPr>
          <w:rFonts w:ascii="Helvetica Neue" w:hAnsi="Helvetica Neue" w:cs="Helvetica"/>
          <w:i/>
          <w:color w:val="1C1C1C"/>
        </w:rPr>
        <w:t xml:space="preserve">Kirk, </w:t>
      </w:r>
      <w:proofErr w:type="spellStart"/>
      <w:r w:rsidR="004E6BC7" w:rsidRPr="002159CB">
        <w:rPr>
          <w:rFonts w:ascii="Helvetica Neue" w:hAnsi="Helvetica Neue" w:cs="Helvetica"/>
          <w:i/>
          <w:color w:val="1C1C1C"/>
        </w:rPr>
        <w:t>Saveus</w:t>
      </w:r>
      <w:proofErr w:type="spellEnd"/>
      <w:r w:rsidR="004E6BC7" w:rsidRPr="002159CB">
        <w:rPr>
          <w:rFonts w:ascii="Helvetica Neue" w:hAnsi="Helvetica Neue" w:cs="Helvetica"/>
          <w:i/>
          <w:color w:val="1C1C1C"/>
        </w:rPr>
        <w:t xml:space="preserve">, Jokeren, Johnson, The Palace, Bryan Rice, </w:t>
      </w:r>
      <w:proofErr w:type="spellStart"/>
      <w:r w:rsidR="004E6BC7" w:rsidRPr="002159CB">
        <w:rPr>
          <w:rFonts w:ascii="Helvetica Neue" w:hAnsi="Helvetica Neue" w:cs="Helvetica"/>
          <w:i/>
          <w:color w:val="1C1C1C"/>
        </w:rPr>
        <w:t>Fallulah</w:t>
      </w:r>
      <w:proofErr w:type="spellEnd"/>
      <w:r w:rsidR="004E6BC7" w:rsidRPr="002159CB">
        <w:rPr>
          <w:rFonts w:ascii="Helvetica Neue" w:hAnsi="Helvetica Neue" w:cs="Helvetica"/>
          <w:i/>
          <w:color w:val="1C1C1C"/>
        </w:rPr>
        <w:t>, Peter A.G</w:t>
      </w:r>
      <w:r w:rsidR="004E6BC7" w:rsidRPr="004E6BC7">
        <w:rPr>
          <w:rFonts w:ascii="Helvetica Neue" w:hAnsi="Helvetica Neue" w:cs="Helvetica"/>
          <w:color w:val="1C1C1C"/>
        </w:rPr>
        <w:t>. mfl.</w:t>
      </w:r>
    </w:p>
    <w:p w14:paraId="4B9B21A2" w14:textId="77777777" w:rsidR="002D1746" w:rsidRDefault="002D1746" w:rsidP="00AA0A6B">
      <w:pPr>
        <w:tabs>
          <w:tab w:val="center" w:pos="4890"/>
          <w:tab w:val="left" w:pos="9013"/>
        </w:tabs>
        <w:spacing w:line="360" w:lineRule="auto"/>
        <w:jc w:val="both"/>
        <w:rPr>
          <w:rFonts w:ascii="Helvetica Neue" w:hAnsi="Helvetica Neue" w:cs="Helvetica"/>
          <w:color w:val="1C1C1C"/>
        </w:rPr>
      </w:pPr>
    </w:p>
    <w:p w14:paraId="64796DE7" w14:textId="59B91DCF" w:rsidR="00AA0A6B" w:rsidRPr="00227BEB" w:rsidRDefault="00D30DC5" w:rsidP="00AA0A6B">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H</w:t>
      </w:r>
      <w:r w:rsidR="00C8373F">
        <w:rPr>
          <w:rFonts w:ascii="Helvetica Neue" w:hAnsi="Helvetica Neue" w:cs="Helvetica"/>
          <w:color w:val="1C1C1C"/>
        </w:rPr>
        <w:t xml:space="preserve">os </w:t>
      </w:r>
      <w:r w:rsidR="00AA0A6B" w:rsidRPr="00825769">
        <w:rPr>
          <w:rFonts w:ascii="Helvetica Neue" w:hAnsi="Helvetica Neue" w:cs="Helvetica"/>
          <w:color w:val="1C1C1C"/>
        </w:rPr>
        <w:t>forestillingens producenter Langkjær Entertainment og Live Nation er der stor glæde over, at</w:t>
      </w:r>
      <w:r w:rsidR="00C8373F">
        <w:rPr>
          <w:rFonts w:ascii="Helvetica Neue" w:hAnsi="Helvetica Neue" w:cs="Helvetica"/>
          <w:color w:val="1C1C1C"/>
        </w:rPr>
        <w:t xml:space="preserve"> den unge sangerinde og </w:t>
      </w:r>
      <w:proofErr w:type="spellStart"/>
      <w:r w:rsidR="00C8373F">
        <w:rPr>
          <w:rFonts w:ascii="Helvetica Neue" w:hAnsi="Helvetica Neue" w:cs="Helvetica"/>
          <w:color w:val="1C1C1C"/>
        </w:rPr>
        <w:t>nyudsprung</w:t>
      </w:r>
      <w:r w:rsidR="002D3043">
        <w:rPr>
          <w:rFonts w:ascii="Helvetica Neue" w:hAnsi="Helvetica Neue" w:cs="Helvetica"/>
          <w:color w:val="1C1C1C"/>
        </w:rPr>
        <w:t>n</w:t>
      </w:r>
      <w:r w:rsidR="00C8373F">
        <w:rPr>
          <w:rFonts w:ascii="Helvetica Neue" w:hAnsi="Helvetica Neue" w:cs="Helvetica"/>
          <w:color w:val="1C1C1C"/>
        </w:rPr>
        <w:t>e</w:t>
      </w:r>
      <w:proofErr w:type="spellEnd"/>
      <w:r>
        <w:rPr>
          <w:rFonts w:ascii="Helvetica Neue" w:hAnsi="Helvetica Neue" w:cs="Helvetica"/>
          <w:color w:val="1C1C1C"/>
        </w:rPr>
        <w:t xml:space="preserve"> musical</w:t>
      </w:r>
      <w:r w:rsidR="002D3043">
        <w:rPr>
          <w:rFonts w:ascii="Helvetica Neue" w:hAnsi="Helvetica Neue" w:cs="Helvetica"/>
          <w:color w:val="1C1C1C"/>
        </w:rPr>
        <w:t>stjerne</w:t>
      </w:r>
      <w:r w:rsidR="00C13AF9">
        <w:rPr>
          <w:rFonts w:ascii="Helvetica Neue" w:hAnsi="Helvetica Neue" w:cs="Helvetica"/>
          <w:color w:val="1C1C1C"/>
        </w:rPr>
        <w:t xml:space="preserve"> har takket ja til rollen</w:t>
      </w:r>
      <w:r w:rsidR="002159CB">
        <w:rPr>
          <w:rFonts w:ascii="Helvetica Neue" w:hAnsi="Helvetica Neue" w:cs="Helvetica"/>
          <w:color w:val="1C1C1C"/>
        </w:rPr>
        <w:t xml:space="preserve"> som Fede Dorit</w:t>
      </w:r>
      <w:r w:rsidR="00AA0A6B" w:rsidRPr="00825769">
        <w:rPr>
          <w:rFonts w:ascii="Helvetica Neue" w:hAnsi="Helvetica Neue" w:cs="Helvetica"/>
          <w:color w:val="1C1C1C"/>
        </w:rPr>
        <w:t xml:space="preserve">. </w:t>
      </w:r>
      <w:proofErr w:type="spellStart"/>
      <w:r w:rsidR="00AA0A6B" w:rsidRPr="00825769">
        <w:rPr>
          <w:rFonts w:ascii="Helvetica Neue" w:hAnsi="Helvetica Neue"/>
        </w:rPr>
        <w:t>Executive</w:t>
      </w:r>
      <w:proofErr w:type="spellEnd"/>
      <w:r w:rsidR="00AA0A6B" w:rsidRPr="00825769">
        <w:rPr>
          <w:rFonts w:ascii="Helvetica Neue" w:hAnsi="Helvetica Neue"/>
        </w:rPr>
        <w:t xml:space="preserve"> Kreative Producent, Thomas Langkjær, fra Langkjær Entertainment udtaler:</w:t>
      </w:r>
    </w:p>
    <w:p w14:paraId="217A1208" w14:textId="2DD98796" w:rsidR="00227BEB" w:rsidRPr="00D30DC5" w:rsidRDefault="00D30DC5" w:rsidP="00AA0A6B">
      <w:pPr>
        <w:tabs>
          <w:tab w:val="center" w:pos="4890"/>
          <w:tab w:val="left" w:pos="9013"/>
        </w:tabs>
        <w:spacing w:line="360" w:lineRule="auto"/>
        <w:jc w:val="both"/>
        <w:rPr>
          <w:rFonts w:ascii="Helvetica Neue" w:hAnsi="Helvetica Neue" w:cs="Helvetica"/>
          <w:i/>
          <w:color w:val="1C1C1C"/>
        </w:rPr>
      </w:pPr>
      <w:r>
        <w:rPr>
          <w:rFonts w:ascii="Helvetica Neue" w:hAnsi="Helvetica Neue" w:cs="Helvetica"/>
          <w:color w:val="1C1C1C"/>
        </w:rPr>
        <w:t xml:space="preserve">- </w:t>
      </w:r>
      <w:r w:rsidRPr="00D30DC5">
        <w:rPr>
          <w:rFonts w:ascii="Helvetica Neue" w:hAnsi="Helvetica Neue" w:cs="Helvetica"/>
          <w:i/>
          <w:color w:val="1C1C1C"/>
        </w:rPr>
        <w:t>Lea Thi</w:t>
      </w:r>
      <w:r w:rsidR="002B01F2">
        <w:rPr>
          <w:rFonts w:ascii="Helvetica Neue" w:hAnsi="Helvetica Neue" w:cs="Helvetica"/>
          <w:i/>
          <w:color w:val="1C1C1C"/>
        </w:rPr>
        <w:t>i</w:t>
      </w:r>
      <w:r w:rsidRPr="00D30DC5">
        <w:rPr>
          <w:rFonts w:ascii="Helvetica Neue" w:hAnsi="Helvetica Neue" w:cs="Helvetica"/>
          <w:i/>
          <w:color w:val="1C1C1C"/>
        </w:rPr>
        <w:t>m Harder er ganske enk</w:t>
      </w:r>
      <w:r w:rsidR="002D1746">
        <w:rPr>
          <w:rFonts w:ascii="Helvetica Neue" w:hAnsi="Helvetica Neue" w:cs="Helvetica"/>
          <w:i/>
          <w:color w:val="1C1C1C"/>
        </w:rPr>
        <w:t xml:space="preserve">elt et fund til rollen som </w:t>
      </w:r>
      <w:r w:rsidRPr="00D30DC5">
        <w:rPr>
          <w:rFonts w:ascii="Helvetica Neue" w:hAnsi="Helvetica Neue" w:cs="Helvetica"/>
          <w:i/>
          <w:color w:val="1C1C1C"/>
        </w:rPr>
        <w:t>Dorit. Et mere musikalsk, storcharmerende og sprudlende stortalent i samme pakke skal man lede længe efter. Lea fløj direkte ind på den danske musicalscene, og der er ingen tvivl om at hun har en kometkarriere foran sig.</w:t>
      </w:r>
    </w:p>
    <w:p w14:paraId="2BA8585B" w14:textId="77777777" w:rsidR="00227BEB" w:rsidRDefault="00227BEB" w:rsidP="00AA0A6B">
      <w:pPr>
        <w:tabs>
          <w:tab w:val="center" w:pos="4890"/>
          <w:tab w:val="left" w:pos="9013"/>
        </w:tabs>
        <w:spacing w:line="360" w:lineRule="auto"/>
        <w:jc w:val="both"/>
        <w:rPr>
          <w:rFonts w:ascii="Helvetica Neue" w:hAnsi="Helvetica Neue" w:cs="Helvetica"/>
          <w:color w:val="1C1C1C"/>
        </w:rPr>
      </w:pPr>
    </w:p>
    <w:p w14:paraId="0F4D442A" w14:textId="223CB2BC" w:rsidR="000C51B1" w:rsidRPr="000C51B1" w:rsidRDefault="000C51B1" w:rsidP="00AA0A6B">
      <w:pPr>
        <w:tabs>
          <w:tab w:val="center" w:pos="4890"/>
          <w:tab w:val="left" w:pos="9013"/>
        </w:tabs>
        <w:spacing w:line="360" w:lineRule="auto"/>
        <w:jc w:val="both"/>
        <w:rPr>
          <w:rFonts w:ascii="Helvetica Neue" w:hAnsi="Helvetica Neue" w:cs="Helvetica"/>
          <w:color w:val="1C1C1C"/>
          <w:u w:val="single"/>
        </w:rPr>
      </w:pPr>
      <w:r w:rsidRPr="000C51B1">
        <w:rPr>
          <w:rFonts w:ascii="Helvetica Neue" w:hAnsi="Helvetica Neue" w:cs="Helvetica"/>
          <w:color w:val="1C1C1C"/>
          <w:u w:val="single"/>
        </w:rPr>
        <w:t>Se video med Lea Thiim Harder som Dorit her:</w:t>
      </w:r>
    </w:p>
    <w:p w14:paraId="032E5FA2" w14:textId="59E2E84F" w:rsidR="000C51B1" w:rsidRDefault="000C51B1" w:rsidP="00AA0A6B">
      <w:pPr>
        <w:tabs>
          <w:tab w:val="center" w:pos="4890"/>
          <w:tab w:val="left" w:pos="9013"/>
        </w:tabs>
        <w:spacing w:line="360" w:lineRule="auto"/>
        <w:jc w:val="both"/>
        <w:rPr>
          <w:rFonts w:ascii="Helvetica Neue" w:hAnsi="Helvetica Neue" w:cs="Helvetica"/>
          <w:color w:val="1C1C1C"/>
        </w:rPr>
      </w:pPr>
      <w:hyperlink r:id="rId9" w:history="1">
        <w:r w:rsidRPr="00B50DF3">
          <w:rPr>
            <w:rStyle w:val="Llink"/>
            <w:rFonts w:ascii="Helvetica Neue" w:hAnsi="Helvetica Neue" w:cs="Helvetica"/>
          </w:rPr>
          <w:t>https://vimeo.com/289507555/32df3c09ba</w:t>
        </w:r>
      </w:hyperlink>
    </w:p>
    <w:p w14:paraId="0DA1A7F9" w14:textId="77777777" w:rsidR="000C51B1" w:rsidRDefault="000C51B1" w:rsidP="00AA0A6B">
      <w:pPr>
        <w:tabs>
          <w:tab w:val="center" w:pos="4890"/>
          <w:tab w:val="left" w:pos="9013"/>
        </w:tabs>
        <w:spacing w:line="360" w:lineRule="auto"/>
        <w:jc w:val="both"/>
        <w:rPr>
          <w:rFonts w:ascii="Helvetica Neue" w:hAnsi="Helvetica Neue" w:cs="Helvetica"/>
          <w:color w:val="1C1C1C"/>
        </w:rPr>
      </w:pPr>
      <w:bookmarkStart w:id="0" w:name="_GoBack"/>
      <w:bookmarkEnd w:id="0"/>
    </w:p>
    <w:p w14:paraId="5A48439F" w14:textId="77777777" w:rsidR="001967A0" w:rsidRPr="001967A0" w:rsidRDefault="001967A0" w:rsidP="001967A0">
      <w:pPr>
        <w:spacing w:line="360" w:lineRule="auto"/>
        <w:rPr>
          <w:rFonts w:ascii="Helvetica Neue" w:eastAsia="Times New Roman" w:hAnsi="Helvetica Neue" w:cs="Times New Roman"/>
        </w:rPr>
      </w:pPr>
      <w:r w:rsidRPr="001967A0">
        <w:rPr>
          <w:rFonts w:ascii="Helvetica Neue" w:hAnsi="Helvetica Neue" w:cs="Helvetica"/>
          <w:color w:val="1C1C1C"/>
          <w:u w:val="single"/>
        </w:rPr>
        <w:t xml:space="preserve">Download video med Lea Thiim Harder som Dorit her: </w:t>
      </w:r>
      <w:r w:rsidRPr="001967A0">
        <w:rPr>
          <w:rFonts w:ascii="Helvetica Neue" w:eastAsia="Times New Roman" w:hAnsi="Helvetica Neue" w:cs="Times New Roman"/>
        </w:rPr>
        <w:fldChar w:fldCharType="begin"/>
      </w:r>
      <w:r w:rsidRPr="001967A0">
        <w:rPr>
          <w:rFonts w:ascii="Helvetica Neue" w:eastAsia="Times New Roman" w:hAnsi="Helvetica Neue" w:cs="Times New Roman"/>
        </w:rPr>
        <w:instrText xml:space="preserve"> HYPERLINK "https://janw.wetransfer.com/downloads/55b25f5b5c09d0b052d515455081ed7b20180912154139/24d1eede3fc8f8eb0d4496f018edb81320180912154140/54ab5a" \t "_blank" </w:instrText>
      </w:r>
      <w:r w:rsidRPr="001967A0">
        <w:rPr>
          <w:rFonts w:ascii="Helvetica Neue" w:eastAsia="Times New Roman" w:hAnsi="Helvetica Neue" w:cs="Times New Roman"/>
        </w:rPr>
        <w:fldChar w:fldCharType="separate"/>
      </w:r>
      <w:r w:rsidRPr="001967A0">
        <w:rPr>
          <w:rStyle w:val="Llink"/>
          <w:rFonts w:ascii="Helvetica Neue" w:eastAsia="Times New Roman" w:hAnsi="Helvetica Neue" w:cs="Times New Roman"/>
          <w:color w:val="409FFF"/>
          <w:shd w:val="clear" w:color="auto" w:fill="FFFFFF"/>
        </w:rPr>
        <w:t>https://janw.wetransfer.com/downloads/55b25f5b5c09d0b052d515455081ed7b20180912154139/24d1eede3fc8f8eb0d4496f018edb81320180912154140/54ab5a</w:t>
      </w:r>
      <w:r w:rsidRPr="001967A0">
        <w:rPr>
          <w:rFonts w:ascii="Helvetica Neue" w:eastAsia="Times New Roman" w:hAnsi="Helvetica Neue" w:cs="Times New Roman"/>
        </w:rPr>
        <w:fldChar w:fldCharType="end"/>
      </w:r>
    </w:p>
    <w:p w14:paraId="79E4D18F" w14:textId="77777777" w:rsidR="001967A0" w:rsidRPr="00363FB7" w:rsidRDefault="001967A0" w:rsidP="00AA0A6B">
      <w:pPr>
        <w:tabs>
          <w:tab w:val="center" w:pos="4890"/>
          <w:tab w:val="left" w:pos="9013"/>
        </w:tabs>
        <w:spacing w:line="360" w:lineRule="auto"/>
        <w:jc w:val="both"/>
        <w:rPr>
          <w:rFonts w:ascii="Helvetica Neue" w:hAnsi="Helvetica Neue" w:cs="Helvetica"/>
          <w:color w:val="1C1C1C"/>
        </w:rPr>
      </w:pPr>
    </w:p>
    <w:p w14:paraId="74526203" w14:textId="77777777" w:rsidR="00AA0A6B" w:rsidRPr="005B0839" w:rsidRDefault="00AA0A6B" w:rsidP="00AA0A6B">
      <w:pPr>
        <w:tabs>
          <w:tab w:val="center" w:pos="4890"/>
          <w:tab w:val="left" w:pos="9013"/>
        </w:tabs>
        <w:spacing w:line="360" w:lineRule="auto"/>
        <w:jc w:val="both"/>
        <w:rPr>
          <w:rFonts w:ascii="Helvetica Neue" w:hAnsi="Helvetica Neue" w:cs="Helvetica"/>
          <w:b/>
          <w:color w:val="000000" w:themeColor="text1"/>
        </w:rPr>
      </w:pPr>
      <w:r>
        <w:rPr>
          <w:rFonts w:ascii="Helvetica Neue" w:hAnsi="Helvetica Neue" w:cs="Helvetica"/>
          <w:b/>
          <w:color w:val="000000" w:themeColor="text1"/>
        </w:rPr>
        <w:t>Om musicalen</w:t>
      </w:r>
    </w:p>
    <w:p w14:paraId="17870DD2" w14:textId="77777777" w:rsidR="00AA0A6B" w:rsidRDefault="00AA0A6B" w:rsidP="00AA0A6B">
      <w:pPr>
        <w:spacing w:line="360" w:lineRule="auto"/>
        <w:jc w:val="both"/>
        <w:rPr>
          <w:rFonts w:ascii="Helvetica Neue" w:hAnsi="Helvetica Neue" w:cs="Helvetica"/>
          <w:color w:val="000000" w:themeColor="text1"/>
        </w:rPr>
      </w:pPr>
      <w:r w:rsidRPr="005B0839">
        <w:rPr>
          <w:rFonts w:ascii="Helvetica Neue" w:hAnsi="Helvetica Neue" w:cs="Helvetica"/>
          <w:i/>
          <w:color w:val="000000" w:themeColor="text1"/>
        </w:rPr>
        <w:t>Terkel i Knibe</w:t>
      </w:r>
      <w:r w:rsidRPr="005D7AE0">
        <w:rPr>
          <w:rFonts w:ascii="Helvetica Neue" w:hAnsi="Helvetica Neue" w:cs="Helvetica"/>
          <w:color w:val="000000" w:themeColor="text1"/>
        </w:rPr>
        <w:t xml:space="preserve"> </w:t>
      </w:r>
      <w:r w:rsidRPr="00A14AE7">
        <w:rPr>
          <w:rFonts w:ascii="Helvetica Neue" w:hAnsi="Helvetica Neue" w:cs="Helvetica"/>
          <w:color w:val="000000" w:themeColor="text1"/>
        </w:rPr>
        <w:t>blev</w:t>
      </w:r>
      <w:r>
        <w:rPr>
          <w:rFonts w:ascii="Helvetica Neue" w:hAnsi="Helvetica Neue" w:cs="Helvetica"/>
          <w:b/>
          <w:color w:val="000000" w:themeColor="text1"/>
        </w:rPr>
        <w:t xml:space="preserve"> </w:t>
      </w:r>
      <w:r w:rsidRPr="005D7AE0">
        <w:rPr>
          <w:rFonts w:ascii="Helvetica Neue" w:hAnsi="Helvetica Neue" w:cs="Helvetica"/>
          <w:color w:val="000000" w:themeColor="text1"/>
        </w:rPr>
        <w:t xml:space="preserve">en milepæl i </w:t>
      </w:r>
      <w:r>
        <w:rPr>
          <w:rFonts w:ascii="Helvetica Neue" w:hAnsi="Helvetica Neue" w:cs="Helvetica"/>
          <w:color w:val="000000" w:themeColor="text1"/>
        </w:rPr>
        <w:t xml:space="preserve">moderne </w:t>
      </w:r>
      <w:r w:rsidRPr="005D7AE0">
        <w:rPr>
          <w:rFonts w:ascii="Helvetica Neue" w:hAnsi="Helvetica Neue" w:cs="Helvetica"/>
          <w:color w:val="000000" w:themeColor="text1"/>
        </w:rPr>
        <w:t xml:space="preserve">dansk filmhistorie, og succesen var ikke til at tage fejl af med mere end 375.000 solgte biografbilletter. </w:t>
      </w:r>
      <w:r>
        <w:rPr>
          <w:rFonts w:ascii="Helvetica Neue" w:hAnsi="Helvetica Neue" w:cs="Helvetica"/>
          <w:color w:val="000000" w:themeColor="text1"/>
        </w:rPr>
        <w:t xml:space="preserve">En tegnefilm, der helt usædvanligt både var for børn, teenagere og voksne. Nu kommer filmen som original ny dansk musical, der bliver mindst lige så sjov, grov, respektløs og komplet politisk </w:t>
      </w:r>
      <w:r w:rsidRPr="005B0839">
        <w:rPr>
          <w:rFonts w:ascii="Helvetica Neue" w:hAnsi="Helvetica Neue" w:cs="Helvetica"/>
          <w:color w:val="000000" w:themeColor="text1"/>
        </w:rPr>
        <w:t xml:space="preserve">ukorrekt som filmen. </w:t>
      </w:r>
      <w:r>
        <w:rPr>
          <w:rFonts w:ascii="Helvetica Neue" w:hAnsi="Helvetica Neue" w:cs="Helvetica"/>
          <w:color w:val="000000" w:themeColor="text1"/>
        </w:rPr>
        <w:t xml:space="preserve">I TERKEL - </w:t>
      </w:r>
      <w:r w:rsidRPr="005B0839">
        <w:rPr>
          <w:rFonts w:ascii="Helvetica Neue" w:hAnsi="Helvetica Neue" w:cs="Helvetica"/>
          <w:color w:val="000000" w:themeColor="text1"/>
        </w:rPr>
        <w:t xml:space="preserve">THE MOTHERFÅRKING MUSICAL bliver publikum forkælet med vanvittige og grænseoverskridende </w:t>
      </w:r>
      <w:r>
        <w:rPr>
          <w:rFonts w:ascii="Helvetica Neue" w:hAnsi="Helvetica Neue" w:cs="Helvetica"/>
          <w:color w:val="000000" w:themeColor="text1"/>
        </w:rPr>
        <w:t xml:space="preserve">optrin og </w:t>
      </w:r>
      <w:r w:rsidRPr="005B0839">
        <w:rPr>
          <w:rFonts w:ascii="Helvetica Neue" w:hAnsi="Helvetica Neue" w:cs="Helvetica"/>
          <w:color w:val="000000" w:themeColor="text1"/>
        </w:rPr>
        <w:t xml:space="preserve">replikker, et </w:t>
      </w:r>
      <w:r>
        <w:rPr>
          <w:rFonts w:ascii="Helvetica Neue" w:hAnsi="Helvetica Neue" w:cs="Helvetica"/>
          <w:color w:val="000000" w:themeColor="text1"/>
        </w:rPr>
        <w:t>stort og stjernespækket</w:t>
      </w:r>
      <w:r w:rsidRPr="005B0839">
        <w:rPr>
          <w:rFonts w:ascii="Helvetica Neue" w:hAnsi="Helvetica Neue" w:cs="Helvetica"/>
          <w:color w:val="000000" w:themeColor="text1"/>
        </w:rPr>
        <w:t xml:space="preserve"> </w:t>
      </w:r>
      <w:r>
        <w:rPr>
          <w:rFonts w:ascii="Helvetica Neue" w:hAnsi="Helvetica Neue" w:cs="Helvetica"/>
          <w:color w:val="000000" w:themeColor="text1"/>
        </w:rPr>
        <w:t xml:space="preserve">hold af </w:t>
      </w:r>
      <w:r w:rsidRPr="005B0839">
        <w:rPr>
          <w:rFonts w:ascii="Helvetica Neue" w:hAnsi="Helvetica Neue" w:cs="Helvetica"/>
          <w:color w:val="000000" w:themeColor="text1"/>
        </w:rPr>
        <w:t>skuespillere, komikere, dansere og sangere</w:t>
      </w:r>
      <w:r>
        <w:rPr>
          <w:rFonts w:ascii="Helvetica Neue" w:hAnsi="Helvetica Neue" w:cs="Helvetica"/>
          <w:color w:val="000000" w:themeColor="text1"/>
        </w:rPr>
        <w:t xml:space="preserve"> på scenen, fed</w:t>
      </w:r>
      <w:r w:rsidRPr="005B0839">
        <w:rPr>
          <w:rFonts w:ascii="Helvetica Neue" w:hAnsi="Helvetica Neue" w:cs="Helvetica"/>
          <w:color w:val="000000" w:themeColor="text1"/>
        </w:rPr>
        <w:t xml:space="preserve"> musik med både nye sange og sange fra filmen samt en kreativ iscenesættelse, der blander brug af dukker og skuespillere i en </w:t>
      </w:r>
      <w:r>
        <w:rPr>
          <w:rFonts w:ascii="Helvetica Neue" w:hAnsi="Helvetica Neue" w:cs="Helvetica"/>
          <w:color w:val="000000" w:themeColor="text1"/>
        </w:rPr>
        <w:t>scenografi,</w:t>
      </w:r>
      <w:r w:rsidRPr="005B0839">
        <w:rPr>
          <w:rFonts w:ascii="Helvetica Neue" w:hAnsi="Helvetica Neue" w:cs="Helvetica"/>
          <w:color w:val="000000" w:themeColor="text1"/>
        </w:rPr>
        <w:t xml:space="preserve"> der gør brug af den nyeste teknologi. </w:t>
      </w:r>
    </w:p>
    <w:p w14:paraId="3329E72A"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699600BC" w14:textId="77777777" w:rsidR="00AA0A6B" w:rsidRDefault="00AA0A6B" w:rsidP="00AA0A6B">
      <w:pPr>
        <w:tabs>
          <w:tab w:val="center" w:pos="4890"/>
          <w:tab w:val="left" w:pos="9013"/>
        </w:tabs>
        <w:spacing w:line="360" w:lineRule="auto"/>
        <w:jc w:val="both"/>
        <w:rPr>
          <w:rFonts w:ascii="Helvetica Neue" w:hAnsi="Helvetica Neue" w:cs="Helvetica"/>
          <w:b/>
          <w:color w:val="000000" w:themeColor="text1"/>
        </w:rPr>
      </w:pPr>
      <w:r>
        <w:rPr>
          <w:rFonts w:ascii="Helvetica Neue" w:hAnsi="Helvetica Neue" w:cs="Helvetica"/>
          <w:b/>
          <w:color w:val="000000" w:themeColor="text1"/>
        </w:rPr>
        <w:t>Stærke kræfter bag forestillingen</w:t>
      </w:r>
    </w:p>
    <w:p w14:paraId="3AA71B44" w14:textId="032B5C1A" w:rsidR="00AA0A6B" w:rsidRDefault="00AA0A6B" w:rsidP="00AA0A6B">
      <w:pPr>
        <w:tabs>
          <w:tab w:val="center" w:pos="4890"/>
          <w:tab w:val="left" w:pos="9013"/>
        </w:tabs>
        <w:spacing w:line="360" w:lineRule="auto"/>
        <w:jc w:val="both"/>
        <w:rPr>
          <w:rFonts w:ascii="Helvetica Neue" w:hAnsi="Helvetica Neue" w:cs="Helvetica"/>
          <w:color w:val="000000" w:themeColor="text1"/>
        </w:rPr>
      </w:pPr>
      <w:proofErr w:type="spellStart"/>
      <w:r>
        <w:rPr>
          <w:rFonts w:ascii="Helvetica Neue" w:hAnsi="Helvetica Neue" w:cs="Helvetica"/>
          <w:color w:val="000000" w:themeColor="text1"/>
        </w:rPr>
        <w:t>Executive</w:t>
      </w:r>
      <w:proofErr w:type="spellEnd"/>
      <w:r>
        <w:rPr>
          <w:rFonts w:ascii="Helvetica Neue" w:hAnsi="Helvetica Neue" w:cs="Helvetica"/>
          <w:color w:val="000000" w:themeColor="text1"/>
        </w:rPr>
        <w:t xml:space="preserve"> Kreativ Producent Thomas Langkjær fra Langkjær Entertainment og Live Nation producerer TERKEL - THE MOTHERFÅRKING MUSICAL sammen med Clemens. Forestillingen instrueres af Nikolaj Cederholm, </w:t>
      </w:r>
      <w:proofErr w:type="spellStart"/>
      <w:r>
        <w:rPr>
          <w:rFonts w:ascii="Helvetica Neue" w:hAnsi="Helvetica Neue" w:cs="Helvetica"/>
          <w:color w:val="000000" w:themeColor="text1"/>
        </w:rPr>
        <w:t>medskaberen</w:t>
      </w:r>
      <w:proofErr w:type="spellEnd"/>
      <w:r>
        <w:rPr>
          <w:rFonts w:ascii="Helvetica Neue" w:hAnsi="Helvetica Neue" w:cs="Helvetica"/>
          <w:color w:val="000000" w:themeColor="text1"/>
        </w:rPr>
        <w:t xml:space="preserve"> af Dr Dante og manden bag en perlerække spektakulære, succesfulde teaterkoncerter. Med sig på holdet har han si</w:t>
      </w:r>
      <w:r w:rsidR="002D1746">
        <w:rPr>
          <w:rFonts w:ascii="Helvetica Neue" w:hAnsi="Helvetica Neue" w:cs="Helvetica"/>
          <w:color w:val="000000" w:themeColor="text1"/>
        </w:rPr>
        <w:t xml:space="preserve">n faste koreograf Anja Gaardbo og scenograf Kim Witzel, </w:t>
      </w:r>
      <w:r>
        <w:rPr>
          <w:rFonts w:ascii="Helvetica Neue" w:hAnsi="Helvetica Neue" w:cs="Helvetica"/>
          <w:color w:val="000000" w:themeColor="text1"/>
        </w:rPr>
        <w:t>mens kostumerne lægges i hænderne på Line Bech.</w:t>
      </w:r>
    </w:p>
    <w:p w14:paraId="37CDD9EB"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6F2DDA85" w14:textId="77777777" w:rsidR="00AA0A6B" w:rsidRPr="003672BA" w:rsidRDefault="00AA0A6B" w:rsidP="00AA0A6B">
      <w:pPr>
        <w:tabs>
          <w:tab w:val="center" w:pos="4890"/>
          <w:tab w:val="left" w:pos="9013"/>
        </w:tabs>
        <w:spacing w:line="360" w:lineRule="auto"/>
        <w:jc w:val="both"/>
        <w:rPr>
          <w:rFonts w:ascii="Helvetica Neue" w:hAnsi="Helvetica Neue" w:cs="Helvetica"/>
          <w:b/>
          <w:color w:val="1C1C1C"/>
        </w:rPr>
      </w:pPr>
      <w:r>
        <w:rPr>
          <w:rFonts w:ascii="Helvetica Neue" w:hAnsi="Helvetica Neue" w:cs="Helvetica"/>
          <w:color w:val="000000" w:themeColor="text1"/>
        </w:rPr>
        <w:t xml:space="preserve">TERKEL - THE MOTHERFÅRKING MUSICAL får verdenspremiere i Tivolis Koncertsal 14. februar næste år og derefter skal på turné landet rundt til Holstebro, </w:t>
      </w:r>
      <w:r w:rsidRPr="000D1040">
        <w:rPr>
          <w:rFonts w:ascii="Helvetica Neue" w:hAnsi="Helvetica Neue" w:cs="Helvetica"/>
          <w:color w:val="1C1C1C"/>
        </w:rPr>
        <w:t>Aalborg, Aarhus, Odense og Vejle</w:t>
      </w:r>
      <w:r>
        <w:rPr>
          <w:rFonts w:ascii="Helvetica Neue" w:hAnsi="Helvetica Neue" w:cs="Helvetica"/>
          <w:color w:val="1C1C1C"/>
        </w:rPr>
        <w:t>.</w:t>
      </w:r>
      <w:r w:rsidRPr="000D1040">
        <w:rPr>
          <w:rFonts w:ascii="Helvetica Neue" w:hAnsi="Helvetica Neue" w:cs="Helvetica"/>
          <w:color w:val="000000" w:themeColor="text1"/>
        </w:rPr>
        <w:t xml:space="preserve"> </w:t>
      </w:r>
      <w:r>
        <w:rPr>
          <w:rFonts w:ascii="Helvetica Neue" w:hAnsi="Helvetica Neue" w:cs="Helvetica"/>
          <w:color w:val="000000" w:themeColor="text1"/>
        </w:rPr>
        <w:t>Billetsalget er i gang!</w:t>
      </w:r>
      <w:r w:rsidRPr="000D1040">
        <w:rPr>
          <w:rFonts w:ascii="Helvetica Neue" w:hAnsi="Helvetica Neue" w:cs="Helvetica"/>
          <w:color w:val="000000" w:themeColor="text1"/>
        </w:rPr>
        <w:t xml:space="preserve">  </w:t>
      </w:r>
    </w:p>
    <w:p w14:paraId="4D250B77"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2135A47B"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Læs mere på </w:t>
      </w:r>
      <w:hyperlink r:id="rId10" w:history="1">
        <w:r w:rsidRPr="008158F9">
          <w:rPr>
            <w:rStyle w:val="Llink"/>
            <w:rFonts w:ascii="Helvetica Neue" w:hAnsi="Helvetica Neue" w:cs="Helvetica"/>
          </w:rPr>
          <w:t>www.terkelthemusical.dk</w:t>
        </w:r>
      </w:hyperlink>
    </w:p>
    <w:p w14:paraId="21F3CAC4"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20B69101" w14:textId="77777777" w:rsidR="00AA0A6B" w:rsidRPr="00C01DF0" w:rsidRDefault="00AA0A6B" w:rsidP="00AA0A6B">
      <w:pPr>
        <w:tabs>
          <w:tab w:val="center" w:pos="4890"/>
          <w:tab w:val="left" w:pos="9013"/>
        </w:tabs>
        <w:spacing w:line="360" w:lineRule="auto"/>
        <w:jc w:val="both"/>
        <w:rPr>
          <w:rFonts w:ascii="Helvetica Neue" w:hAnsi="Helvetica Neue" w:cs="Helvetica"/>
          <w:b/>
          <w:color w:val="000000" w:themeColor="text1"/>
        </w:rPr>
      </w:pPr>
      <w:r w:rsidRPr="00C01DF0">
        <w:rPr>
          <w:rFonts w:ascii="Helvetica Neue" w:hAnsi="Helvetica Neue" w:cs="Helvetica"/>
          <w:b/>
          <w:color w:val="000000" w:themeColor="text1"/>
        </w:rPr>
        <w:t>Se bagest:</w:t>
      </w:r>
    </w:p>
    <w:p w14:paraId="16E59800" w14:textId="77777777" w:rsidR="00AA0A6B" w:rsidRPr="00A90475" w:rsidRDefault="00AA0A6B" w:rsidP="00AA0A6B">
      <w:pPr>
        <w:pStyle w:val="Listeafsnit"/>
        <w:numPr>
          <w:ilvl w:val="0"/>
          <w:numId w:val="1"/>
        </w:numPr>
        <w:tabs>
          <w:tab w:val="center" w:pos="4890"/>
          <w:tab w:val="left" w:pos="9013"/>
        </w:tabs>
        <w:spacing w:line="360" w:lineRule="auto"/>
        <w:jc w:val="both"/>
        <w:rPr>
          <w:rFonts w:ascii="Helvetica Neue" w:hAnsi="Helvetica Neue" w:cs="Helvetica"/>
          <w:color w:val="000000" w:themeColor="text1"/>
          <w:lang w:val="en-US"/>
        </w:rPr>
      </w:pPr>
      <w:proofErr w:type="spellStart"/>
      <w:r w:rsidRPr="00A90475">
        <w:rPr>
          <w:rFonts w:ascii="Helvetica Neue" w:hAnsi="Helvetica Neue" w:cs="Helvetica"/>
          <w:color w:val="000000" w:themeColor="text1"/>
          <w:lang w:val="en-US"/>
        </w:rPr>
        <w:t>Fakta</w:t>
      </w:r>
      <w:proofErr w:type="spellEnd"/>
      <w:r w:rsidRPr="00A90475">
        <w:rPr>
          <w:rFonts w:ascii="Helvetica Neue" w:hAnsi="Helvetica Neue" w:cs="Helvetica"/>
          <w:color w:val="000000" w:themeColor="text1"/>
          <w:lang w:val="en-US"/>
        </w:rPr>
        <w:t xml:space="preserve"> </w:t>
      </w:r>
      <w:proofErr w:type="spellStart"/>
      <w:r w:rsidRPr="00A90475">
        <w:rPr>
          <w:rFonts w:ascii="Helvetica Neue" w:hAnsi="Helvetica Neue" w:cs="Helvetica"/>
          <w:color w:val="000000" w:themeColor="text1"/>
          <w:lang w:val="en-US"/>
        </w:rPr>
        <w:t>om</w:t>
      </w:r>
      <w:proofErr w:type="spellEnd"/>
      <w:r w:rsidRPr="00A90475">
        <w:rPr>
          <w:rFonts w:ascii="Helvetica Neue" w:hAnsi="Helvetica Neue" w:cs="Helvetica"/>
          <w:color w:val="000000" w:themeColor="text1"/>
          <w:lang w:val="en-US"/>
        </w:rPr>
        <w:t xml:space="preserve"> TERKEL - THE MOTHERFÅRKING MUSICAL</w:t>
      </w:r>
    </w:p>
    <w:p w14:paraId="0104FA2A" w14:textId="77777777" w:rsidR="00AA0A6B" w:rsidRPr="00C01DF0" w:rsidRDefault="00AA0A6B" w:rsidP="00AA0A6B">
      <w:pPr>
        <w:pStyle w:val="Listeafsnit"/>
        <w:numPr>
          <w:ilvl w:val="0"/>
          <w:numId w:val="1"/>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Profiler</w:t>
      </w:r>
    </w:p>
    <w:p w14:paraId="36FDDFA5"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4479943C"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For yderligere information, kontakt undertegnede.</w:t>
      </w:r>
    </w:p>
    <w:p w14:paraId="07389831"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213353D6"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Med venlig hilsen</w:t>
      </w:r>
    </w:p>
    <w:p w14:paraId="49240FE2"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Have Kommunikation</w:t>
      </w:r>
    </w:p>
    <w:p w14:paraId="07823476"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Tlf. 33252107</w:t>
      </w:r>
    </w:p>
    <w:p w14:paraId="292340CD"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4879B936" w14:textId="77777777" w:rsidR="00AA0A6B" w:rsidRPr="00C01DF0" w:rsidRDefault="00AA0A6B" w:rsidP="00AA0A6B">
      <w:pPr>
        <w:tabs>
          <w:tab w:val="center" w:pos="4890"/>
          <w:tab w:val="left" w:pos="9013"/>
        </w:tabs>
        <w:spacing w:line="360" w:lineRule="auto"/>
        <w:jc w:val="both"/>
        <w:rPr>
          <w:rFonts w:ascii="Helvetica Neue" w:hAnsi="Helvetica Neue" w:cs="Helvetica"/>
          <w:b/>
          <w:color w:val="000000" w:themeColor="text1"/>
        </w:rPr>
      </w:pPr>
      <w:r w:rsidRPr="00C01DF0">
        <w:rPr>
          <w:rFonts w:ascii="Helvetica Neue" w:hAnsi="Helvetica Neue" w:cs="Helvetica"/>
          <w:b/>
          <w:color w:val="000000" w:themeColor="text1"/>
        </w:rPr>
        <w:t>Kontakt:</w:t>
      </w:r>
    </w:p>
    <w:p w14:paraId="00C32410"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Michael Feder</w:t>
      </w:r>
    </w:p>
    <w:p w14:paraId="594B2C50"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Mobil: 22434942</w:t>
      </w:r>
    </w:p>
    <w:p w14:paraId="33EFE33D"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Mail: </w:t>
      </w:r>
      <w:hyperlink r:id="rId11" w:history="1">
        <w:r w:rsidRPr="008158F9">
          <w:rPr>
            <w:rStyle w:val="Llink"/>
            <w:rFonts w:ascii="Helvetica Neue" w:hAnsi="Helvetica Neue" w:cs="Helvetica"/>
          </w:rPr>
          <w:t>michael@have.dk</w:t>
        </w:r>
      </w:hyperlink>
    </w:p>
    <w:p w14:paraId="14ED68DD"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72DCA79F" w14:textId="77777777" w:rsidR="00AA0A6B" w:rsidRPr="001A2E02"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1A2E02">
        <w:rPr>
          <w:rFonts w:ascii="Helvetica Neue" w:hAnsi="Helvetica Neue" w:cs="Helvetica"/>
          <w:b/>
          <w:color w:val="000000" w:themeColor="text1"/>
          <w:sz w:val="36"/>
          <w:szCs w:val="36"/>
          <w:u w:val="single"/>
        </w:rPr>
        <w:t>Holdet bag:</w:t>
      </w:r>
    </w:p>
    <w:p w14:paraId="16176797"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1AEDC3D4" w14:textId="77777777" w:rsidR="00AA0A6B" w:rsidRPr="00112FF0"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Musicalen er b</w:t>
      </w:r>
      <w:r w:rsidRPr="001A2E02">
        <w:rPr>
          <w:rFonts w:ascii="Helvetica Neue" w:hAnsi="Helvetica Neue" w:cs="Helvetica"/>
          <w:color w:val="000000" w:themeColor="text1"/>
        </w:rPr>
        <w:t xml:space="preserve">aseret på </w:t>
      </w:r>
      <w:r>
        <w:rPr>
          <w:rFonts w:ascii="Helvetica Neue" w:hAnsi="Helvetica Neue" w:cs="Helvetica"/>
          <w:color w:val="000000" w:themeColor="text1"/>
        </w:rPr>
        <w:t xml:space="preserve">Anders Matthesens </w:t>
      </w:r>
      <w:r w:rsidRPr="001A2E02">
        <w:rPr>
          <w:rFonts w:ascii="Helvetica Neue" w:hAnsi="Helvetica Neue" w:cs="Helvetica"/>
          <w:i/>
          <w:color w:val="000000" w:themeColor="text1"/>
        </w:rPr>
        <w:t>Terkel i knibe</w:t>
      </w:r>
      <w:r>
        <w:rPr>
          <w:rFonts w:ascii="Helvetica Neue" w:hAnsi="Helvetica Neue" w:cs="Helvetica"/>
          <w:color w:val="000000" w:themeColor="text1"/>
        </w:rPr>
        <w:t xml:space="preserve"> (filmens manuskript: </w:t>
      </w:r>
      <w:r w:rsidRPr="00112FF0">
        <w:rPr>
          <w:rFonts w:ascii="Helvetica Neue" w:hAnsi="Helvetica Neue" w:cs="Helvetica"/>
          <w:color w:val="000000" w:themeColor="text1"/>
        </w:rPr>
        <w:t>Mette Heeno.</w:t>
      </w:r>
      <w:r>
        <w:rPr>
          <w:rFonts w:ascii="Helvetica Neue" w:hAnsi="Helvetica Neue" w:cs="Helvetica"/>
          <w:color w:val="000000" w:themeColor="text1"/>
        </w:rPr>
        <w:t>)</w:t>
      </w:r>
      <w:r w:rsidRPr="00112FF0">
        <w:rPr>
          <w:rFonts w:ascii="Helvetica Neue" w:hAnsi="Helvetica Neue" w:cs="Helvetica"/>
          <w:color w:val="000000" w:themeColor="text1"/>
        </w:rPr>
        <w:t xml:space="preserve"> </w:t>
      </w:r>
    </w:p>
    <w:p w14:paraId="2E7E69CB" w14:textId="77777777" w:rsidR="00AA0A6B" w:rsidRPr="001A2E02"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Manuskript og musik: Clemens</w:t>
      </w:r>
      <w:r>
        <w:rPr>
          <w:rFonts w:ascii="Helvetica Neue" w:hAnsi="Helvetica Neue" w:cs="Helvetica"/>
          <w:color w:val="000000" w:themeColor="text1"/>
        </w:rPr>
        <w:t xml:space="preserve"> (sange fra filmen er skrevet af Anders Matthesen)</w:t>
      </w:r>
      <w:r w:rsidRPr="001A2E02">
        <w:rPr>
          <w:rFonts w:ascii="Helvetica Neue" w:hAnsi="Helvetica Neue" w:cs="Helvetica"/>
          <w:color w:val="000000" w:themeColor="text1"/>
        </w:rPr>
        <w:t xml:space="preserve"> </w:t>
      </w:r>
    </w:p>
    <w:p w14:paraId="42AD590D" w14:textId="77777777" w:rsidR="00AA0A6B" w:rsidRPr="001A2E02"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Instruktør: Nik</w:t>
      </w:r>
      <w:r w:rsidRPr="001A2E02">
        <w:rPr>
          <w:rFonts w:ascii="Helvetica Neue" w:hAnsi="Helvetica Neue" w:cs="Helvetica"/>
          <w:color w:val="000000" w:themeColor="text1"/>
        </w:rPr>
        <w:t>olaj Cederholm</w:t>
      </w:r>
    </w:p>
    <w:p w14:paraId="0F3E2C6E" w14:textId="77777777" w:rsidR="00AA0A6B"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Koreograf: Anja Gaardbo</w:t>
      </w:r>
    </w:p>
    <w:p w14:paraId="31791196" w14:textId="0CA46D8E" w:rsidR="002D1746" w:rsidRPr="001A2E02" w:rsidRDefault="002D1746"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Scenograf: Kim Witzel</w:t>
      </w:r>
    </w:p>
    <w:p w14:paraId="5F3B303B" w14:textId="77777777" w:rsidR="00AA0A6B" w:rsidRPr="001A2E02"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Kostumedesign: Line Bech</w:t>
      </w:r>
    </w:p>
    <w:p w14:paraId="7CB63114" w14:textId="77777777" w:rsidR="00AA0A6B" w:rsidRPr="001A2E02"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proofErr w:type="spellStart"/>
      <w:r>
        <w:rPr>
          <w:rFonts w:ascii="Helvetica Neue" w:hAnsi="Helvetica Neue" w:cs="Helvetica"/>
          <w:color w:val="000000" w:themeColor="text1"/>
        </w:rPr>
        <w:t>Executive</w:t>
      </w:r>
      <w:proofErr w:type="spellEnd"/>
      <w:r w:rsidRPr="001A2E02">
        <w:rPr>
          <w:rFonts w:ascii="Helvetica Neue" w:hAnsi="Helvetica Neue" w:cs="Helvetica"/>
          <w:color w:val="000000" w:themeColor="text1"/>
        </w:rPr>
        <w:t xml:space="preserve"> Kreativ Producent: Thomas Langkjær</w:t>
      </w:r>
    </w:p>
    <w:p w14:paraId="7485D0D0" w14:textId="77777777" w:rsidR="00AA0A6B" w:rsidRPr="001A2E02" w:rsidRDefault="00AA0A6B" w:rsidP="00AA0A6B">
      <w:pPr>
        <w:pStyle w:val="Listeafsnit"/>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 xml:space="preserve">Producenter: </w:t>
      </w:r>
      <w:r>
        <w:rPr>
          <w:rFonts w:ascii="Helvetica Neue" w:hAnsi="Helvetica Neue" w:cs="Helvetica"/>
          <w:color w:val="000000" w:themeColor="text1"/>
        </w:rPr>
        <w:t>Live Nation,</w:t>
      </w:r>
      <w:r w:rsidRPr="001A2E02">
        <w:rPr>
          <w:rFonts w:ascii="Helvetica Neue" w:hAnsi="Helvetica Neue" w:cs="Helvetica"/>
          <w:color w:val="000000" w:themeColor="text1"/>
        </w:rPr>
        <w:t xml:space="preserve"> Langkjær Entertainment</w:t>
      </w:r>
      <w:r>
        <w:rPr>
          <w:rFonts w:ascii="Helvetica Neue" w:hAnsi="Helvetica Neue" w:cs="Helvetica"/>
          <w:color w:val="000000" w:themeColor="text1"/>
        </w:rPr>
        <w:t xml:space="preserve"> og Clemens</w:t>
      </w:r>
    </w:p>
    <w:p w14:paraId="4CA8A1D7"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7C558CB1" w14:textId="77777777" w:rsidR="00AA0A6B" w:rsidRPr="0034043A"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34043A">
        <w:rPr>
          <w:rFonts w:ascii="Helvetica Neue" w:hAnsi="Helvetica Neue" w:cs="Helvetica"/>
          <w:b/>
          <w:color w:val="000000" w:themeColor="text1"/>
          <w:sz w:val="36"/>
          <w:szCs w:val="36"/>
          <w:u w:val="single"/>
        </w:rPr>
        <w:t>Cast (offentliggjort indtil nu):</w:t>
      </w:r>
    </w:p>
    <w:p w14:paraId="79036F76" w14:textId="77777777" w:rsidR="00AA0A6B" w:rsidRPr="0034043A" w:rsidRDefault="00AA0A6B" w:rsidP="00AA0A6B">
      <w:pPr>
        <w:pStyle w:val="Listeafsnit"/>
        <w:numPr>
          <w:ilvl w:val="0"/>
          <w:numId w:val="5"/>
        </w:numPr>
        <w:tabs>
          <w:tab w:val="center" w:pos="4890"/>
          <w:tab w:val="left" w:pos="9013"/>
        </w:tabs>
        <w:spacing w:line="360" w:lineRule="auto"/>
        <w:jc w:val="both"/>
        <w:rPr>
          <w:rFonts w:ascii="Helvetica Neue" w:hAnsi="Helvetica Neue" w:cs="Helvetica"/>
          <w:color w:val="000000" w:themeColor="text1"/>
        </w:rPr>
      </w:pPr>
      <w:r w:rsidRPr="0034043A">
        <w:rPr>
          <w:rFonts w:ascii="Helvetica Neue" w:hAnsi="Helvetica Neue" w:cs="Helvetica"/>
          <w:color w:val="000000" w:themeColor="text1"/>
        </w:rPr>
        <w:t>Arne Nougatgren: Martin Brygmann</w:t>
      </w:r>
    </w:p>
    <w:p w14:paraId="13D80A2A" w14:textId="77777777" w:rsidR="00AA0A6B" w:rsidRDefault="00AA0A6B" w:rsidP="00AA0A6B">
      <w:pPr>
        <w:pStyle w:val="Listeafsnit"/>
        <w:numPr>
          <w:ilvl w:val="0"/>
          <w:numId w:val="5"/>
        </w:numPr>
        <w:tabs>
          <w:tab w:val="center" w:pos="4890"/>
          <w:tab w:val="left" w:pos="9013"/>
        </w:tabs>
        <w:spacing w:line="360" w:lineRule="auto"/>
        <w:jc w:val="both"/>
        <w:rPr>
          <w:rFonts w:ascii="Helvetica Neue" w:hAnsi="Helvetica Neue" w:cs="Helvetica"/>
          <w:color w:val="000000" w:themeColor="text1"/>
        </w:rPr>
      </w:pPr>
      <w:r w:rsidRPr="0034043A">
        <w:rPr>
          <w:rFonts w:ascii="Helvetica Neue" w:hAnsi="Helvetica Neue" w:cs="Helvetica"/>
          <w:color w:val="000000" w:themeColor="text1"/>
        </w:rPr>
        <w:t>Jason: Clemens</w:t>
      </w:r>
    </w:p>
    <w:p w14:paraId="620AB051" w14:textId="77777777" w:rsidR="00AA0A6B" w:rsidRPr="0034043A" w:rsidRDefault="00AA0A6B" w:rsidP="00AA0A6B">
      <w:pPr>
        <w:pStyle w:val="Listeafsnit"/>
        <w:numPr>
          <w:ilvl w:val="0"/>
          <w:numId w:val="5"/>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Stewart Stardust: Thomas Bo Larsen</w:t>
      </w:r>
    </w:p>
    <w:p w14:paraId="4F1B0311"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5A5195BD" w14:textId="77777777" w:rsidR="00AA0A6B" w:rsidRPr="001A2E02"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1A2E02">
        <w:rPr>
          <w:rFonts w:ascii="Helvetica Neue" w:hAnsi="Helvetica Neue" w:cs="Helvetica"/>
          <w:b/>
          <w:color w:val="000000" w:themeColor="text1"/>
          <w:sz w:val="36"/>
          <w:szCs w:val="36"/>
          <w:u w:val="single"/>
        </w:rPr>
        <w:t>Fakta:</w:t>
      </w:r>
    </w:p>
    <w:p w14:paraId="06EA6974" w14:textId="77777777" w:rsidR="00AA0A6B" w:rsidRPr="00336549" w:rsidRDefault="00AA0A6B" w:rsidP="00AA0A6B">
      <w:pPr>
        <w:tabs>
          <w:tab w:val="center" w:pos="4890"/>
          <w:tab w:val="left" w:pos="9013"/>
        </w:tabs>
        <w:spacing w:line="360" w:lineRule="auto"/>
        <w:jc w:val="both"/>
        <w:rPr>
          <w:rFonts w:ascii="Helvetica Neue" w:hAnsi="Helvetica Neue" w:cs="Helvetica"/>
          <w:b/>
          <w:color w:val="000000" w:themeColor="text1"/>
          <w:u w:val="single"/>
        </w:rPr>
      </w:pPr>
    </w:p>
    <w:p w14:paraId="69DC28EE" w14:textId="77777777" w:rsidR="00AA0A6B" w:rsidRPr="00336549" w:rsidRDefault="00AA0A6B" w:rsidP="00AA0A6B">
      <w:pPr>
        <w:spacing w:line="360" w:lineRule="auto"/>
        <w:jc w:val="both"/>
        <w:outlineLvl w:val="0"/>
        <w:rPr>
          <w:rFonts w:ascii="Helvetica Neue" w:hAnsi="Helvetica Neue"/>
          <w:b/>
        </w:rPr>
      </w:pPr>
      <w:r w:rsidRPr="00336549">
        <w:rPr>
          <w:rFonts w:ascii="Helvetica Neue" w:hAnsi="Helvetica Neue"/>
          <w:b/>
        </w:rPr>
        <w:t>Premiere:</w:t>
      </w:r>
    </w:p>
    <w:p w14:paraId="3E1B2F97" w14:textId="77777777" w:rsidR="00AA0A6B" w:rsidRPr="00336549" w:rsidRDefault="00AA0A6B" w:rsidP="00AA0A6B">
      <w:pPr>
        <w:pStyle w:val="Listeafsnit"/>
        <w:numPr>
          <w:ilvl w:val="0"/>
          <w:numId w:val="2"/>
        </w:numPr>
        <w:spacing w:line="360" w:lineRule="auto"/>
        <w:jc w:val="both"/>
        <w:rPr>
          <w:rFonts w:ascii="Helvetica Neue" w:hAnsi="Helvetica Neue"/>
        </w:rPr>
      </w:pPr>
      <w:r w:rsidRPr="00336549">
        <w:rPr>
          <w:rFonts w:ascii="Helvetica Neue" w:hAnsi="Helvetica Neue"/>
        </w:rPr>
        <w:t>14. februar 2019 i Tivolis Koncertsal</w:t>
      </w:r>
    </w:p>
    <w:p w14:paraId="33FD9ABC" w14:textId="77777777" w:rsidR="00AA0A6B" w:rsidRPr="00336549" w:rsidRDefault="00AA0A6B" w:rsidP="00AA0A6B">
      <w:pPr>
        <w:spacing w:line="360" w:lineRule="auto"/>
        <w:jc w:val="both"/>
        <w:rPr>
          <w:rFonts w:ascii="Helvetica Neue" w:hAnsi="Helvetica Neue"/>
        </w:rPr>
      </w:pPr>
    </w:p>
    <w:p w14:paraId="2325E0D6" w14:textId="77777777" w:rsidR="00AA0A6B" w:rsidRPr="00336549" w:rsidRDefault="00AA0A6B" w:rsidP="00AA0A6B">
      <w:pPr>
        <w:spacing w:line="360" w:lineRule="auto"/>
        <w:jc w:val="both"/>
        <w:outlineLvl w:val="0"/>
        <w:rPr>
          <w:rFonts w:ascii="Helvetica Neue" w:hAnsi="Helvetica Neue"/>
          <w:b/>
        </w:rPr>
      </w:pPr>
      <w:r w:rsidRPr="00336549">
        <w:rPr>
          <w:rFonts w:ascii="Helvetica Neue" w:hAnsi="Helvetica Neue"/>
          <w:b/>
        </w:rPr>
        <w:t>Spilleperiode:</w:t>
      </w:r>
    </w:p>
    <w:p w14:paraId="7F2F309A" w14:textId="77777777" w:rsidR="00AA0A6B" w:rsidRPr="00336549" w:rsidRDefault="00AA0A6B" w:rsidP="00AA0A6B">
      <w:pPr>
        <w:pStyle w:val="Listeafsnit"/>
        <w:numPr>
          <w:ilvl w:val="0"/>
          <w:numId w:val="3"/>
        </w:numPr>
        <w:spacing w:line="360" w:lineRule="auto"/>
        <w:jc w:val="both"/>
        <w:rPr>
          <w:rFonts w:ascii="Helvetica Neue" w:hAnsi="Helvetica Neue"/>
        </w:rPr>
      </w:pPr>
      <w:r w:rsidRPr="00336549">
        <w:rPr>
          <w:rFonts w:ascii="Helvetica Neue" w:hAnsi="Helvetica Neue"/>
        </w:rPr>
        <w:t xml:space="preserve">København: Koncertsalen, Tivoli (14. februar – 24. marts 2019 ). Billetbestilling: </w:t>
      </w:r>
      <w:r>
        <w:rPr>
          <w:rFonts w:ascii="Helvetica Neue" w:hAnsi="Helvetica Neue"/>
        </w:rPr>
        <w:t>Ticketmaster.dk</w:t>
      </w:r>
    </w:p>
    <w:p w14:paraId="5068935B" w14:textId="77777777" w:rsidR="00AA0A6B" w:rsidRPr="00336549" w:rsidRDefault="00AA0A6B" w:rsidP="00AA0A6B">
      <w:pPr>
        <w:pStyle w:val="Listeafsnit"/>
        <w:numPr>
          <w:ilvl w:val="0"/>
          <w:numId w:val="3"/>
        </w:numPr>
        <w:spacing w:line="360" w:lineRule="auto"/>
        <w:jc w:val="both"/>
        <w:rPr>
          <w:rFonts w:ascii="Helvetica Neue" w:hAnsi="Helvetica Neue"/>
        </w:rPr>
      </w:pPr>
      <w:r w:rsidRPr="00336549">
        <w:rPr>
          <w:rFonts w:ascii="Helvetica Neue" w:hAnsi="Helvetica Neue"/>
        </w:rPr>
        <w:t xml:space="preserve">Holstebro: </w:t>
      </w:r>
      <w:r w:rsidRPr="00F62BFD">
        <w:rPr>
          <w:rFonts w:ascii="Helvetica Neue" w:eastAsia="Times New Roman" w:hAnsi="Helvetica Neue" w:cs="Arial"/>
        </w:rPr>
        <w:t>Black Box Theatre i</w:t>
      </w:r>
      <w:r w:rsidRPr="00F62BFD">
        <w:rPr>
          <w:rFonts w:ascii="Helvetica Neue" w:hAnsi="Helvetica Neue"/>
        </w:rPr>
        <w:t xml:space="preserve"> Musikteatret Holstebro</w:t>
      </w:r>
      <w:r w:rsidRPr="00336549">
        <w:rPr>
          <w:rFonts w:ascii="Helvetica Neue" w:hAnsi="Helvetica Neue"/>
        </w:rPr>
        <w:t xml:space="preserve"> (11.-18. april 2019). Billetbestilling: Billetten.dk, www.musikteatret.dk eller tlf. 96 11 79 </w:t>
      </w:r>
      <w:proofErr w:type="spellStart"/>
      <w:r w:rsidRPr="00336549">
        <w:rPr>
          <w:rFonts w:ascii="Helvetica Neue" w:hAnsi="Helvetica Neue"/>
        </w:rPr>
        <w:t>79</w:t>
      </w:r>
      <w:proofErr w:type="spellEnd"/>
      <w:r w:rsidRPr="00336549">
        <w:rPr>
          <w:rFonts w:ascii="Helvetica Neue" w:hAnsi="Helvetica Neue"/>
        </w:rPr>
        <w:t>.</w:t>
      </w:r>
    </w:p>
    <w:p w14:paraId="56E9FD5F" w14:textId="77777777" w:rsidR="00AA0A6B" w:rsidRPr="00336549" w:rsidRDefault="00AA0A6B" w:rsidP="00AA0A6B">
      <w:pPr>
        <w:pStyle w:val="Listeafsnit"/>
        <w:numPr>
          <w:ilvl w:val="0"/>
          <w:numId w:val="3"/>
        </w:numPr>
        <w:spacing w:line="360" w:lineRule="auto"/>
        <w:jc w:val="both"/>
        <w:rPr>
          <w:rFonts w:ascii="Helvetica Neue" w:hAnsi="Helvetica Neue"/>
        </w:rPr>
      </w:pPr>
      <w:r w:rsidRPr="00336549">
        <w:rPr>
          <w:rFonts w:ascii="Helvetica Neue" w:hAnsi="Helvetica Neue"/>
        </w:rPr>
        <w:t>Aalborg: Aalborg Kongres &amp; Kultur Center (24.-28. april 2019). Billetbestilling: www.akkc.dk og tlf. 99 35 55 66.</w:t>
      </w:r>
    </w:p>
    <w:p w14:paraId="69AA1441" w14:textId="77777777" w:rsidR="00AA0A6B" w:rsidRPr="00336549" w:rsidRDefault="00AA0A6B" w:rsidP="00AA0A6B">
      <w:pPr>
        <w:pStyle w:val="Listeafsnit"/>
        <w:numPr>
          <w:ilvl w:val="0"/>
          <w:numId w:val="3"/>
        </w:numPr>
        <w:spacing w:line="360" w:lineRule="auto"/>
        <w:jc w:val="both"/>
        <w:rPr>
          <w:rFonts w:ascii="Helvetica Neue" w:hAnsi="Helvetica Neue"/>
        </w:rPr>
      </w:pPr>
      <w:r w:rsidRPr="00336549">
        <w:rPr>
          <w:rFonts w:ascii="Helvetica Neue" w:hAnsi="Helvetica Neue"/>
        </w:rPr>
        <w:t xml:space="preserve">Aarhus: </w:t>
      </w:r>
      <w:r>
        <w:rPr>
          <w:rFonts w:ascii="Helvetica Neue" w:hAnsi="Helvetica Neue"/>
        </w:rPr>
        <w:t>Hermans</w:t>
      </w:r>
      <w:r w:rsidRPr="00336549">
        <w:rPr>
          <w:rFonts w:ascii="Helvetica Neue" w:hAnsi="Helvetica Neue"/>
        </w:rPr>
        <w:t xml:space="preserve"> (30. april-12. maj 2019</w:t>
      </w:r>
      <w:r>
        <w:rPr>
          <w:rFonts w:ascii="Helvetica Neue" w:hAnsi="Helvetica Neue"/>
        </w:rPr>
        <w:t>). Billetbestilling: Ticketmaster.dk</w:t>
      </w:r>
    </w:p>
    <w:p w14:paraId="3CD7ED49" w14:textId="77777777" w:rsidR="00AA0A6B" w:rsidRPr="00336549" w:rsidRDefault="00AA0A6B" w:rsidP="00AA0A6B">
      <w:pPr>
        <w:pStyle w:val="Listeafsnit"/>
        <w:numPr>
          <w:ilvl w:val="0"/>
          <w:numId w:val="3"/>
        </w:numPr>
        <w:spacing w:line="360" w:lineRule="auto"/>
        <w:jc w:val="both"/>
        <w:rPr>
          <w:rFonts w:ascii="Helvetica Neue" w:hAnsi="Helvetica Neue"/>
        </w:rPr>
      </w:pPr>
      <w:r w:rsidRPr="00336549">
        <w:rPr>
          <w:rFonts w:ascii="Helvetica Neue" w:hAnsi="Helvetica Neue"/>
        </w:rPr>
        <w:t xml:space="preserve">Odense: </w:t>
      </w:r>
      <w:proofErr w:type="spellStart"/>
      <w:r w:rsidRPr="00336549">
        <w:rPr>
          <w:rFonts w:ascii="Helvetica Neue" w:hAnsi="Helvetica Neue"/>
        </w:rPr>
        <w:t>Odeon</w:t>
      </w:r>
      <w:proofErr w:type="spellEnd"/>
      <w:r w:rsidRPr="00336549">
        <w:rPr>
          <w:rFonts w:ascii="Helvetica Neue" w:hAnsi="Helvetica Neue"/>
        </w:rPr>
        <w:t xml:space="preserve"> (14.-18. maj 2019). Billetbestilling: Ticketmaster.dk</w:t>
      </w:r>
    </w:p>
    <w:p w14:paraId="42B6E408" w14:textId="77777777" w:rsidR="00AA0A6B" w:rsidRPr="00336549" w:rsidRDefault="00AA0A6B" w:rsidP="00AA0A6B">
      <w:pPr>
        <w:pStyle w:val="Listeafsnit"/>
        <w:numPr>
          <w:ilvl w:val="0"/>
          <w:numId w:val="3"/>
        </w:numPr>
        <w:spacing w:line="360" w:lineRule="auto"/>
        <w:jc w:val="both"/>
        <w:rPr>
          <w:rFonts w:ascii="Helvetica Neue" w:hAnsi="Helvetica Neue"/>
        </w:rPr>
      </w:pPr>
      <w:r w:rsidRPr="00336549">
        <w:rPr>
          <w:rFonts w:ascii="Helvetica Neue" w:hAnsi="Helvetica Neue"/>
        </w:rPr>
        <w:t>Vejle: Vejle Musikteater (22.-2</w:t>
      </w:r>
      <w:r>
        <w:rPr>
          <w:rFonts w:ascii="Helvetica Neue" w:hAnsi="Helvetica Neue"/>
        </w:rPr>
        <w:t xml:space="preserve">6. maj 2019). Billetbestilling: </w:t>
      </w:r>
      <w:r w:rsidRPr="00336549">
        <w:rPr>
          <w:rFonts w:ascii="Helvetica Neue" w:hAnsi="Helvetica Neue"/>
        </w:rPr>
        <w:t>www.vejlemusikteater.billetten.dk</w:t>
      </w:r>
    </w:p>
    <w:p w14:paraId="7D56F0ED" w14:textId="77777777" w:rsidR="00AA0A6B" w:rsidRPr="005D7AE0" w:rsidRDefault="00AA0A6B" w:rsidP="00AA0A6B">
      <w:pPr>
        <w:spacing w:line="360" w:lineRule="auto"/>
        <w:contextualSpacing/>
        <w:jc w:val="both"/>
        <w:rPr>
          <w:rFonts w:ascii="Helvetica Neue" w:hAnsi="Helvetica Neue" w:cs="Helvetica"/>
          <w:color w:val="000000" w:themeColor="text1"/>
        </w:rPr>
      </w:pPr>
    </w:p>
    <w:p w14:paraId="0B65B521" w14:textId="77777777" w:rsidR="00AA0A6B" w:rsidRPr="00A8076E"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A8076E">
        <w:rPr>
          <w:rFonts w:ascii="Helvetica Neue" w:hAnsi="Helvetica Neue" w:cs="Helvetica"/>
          <w:b/>
          <w:color w:val="000000" w:themeColor="text1"/>
          <w:sz w:val="36"/>
          <w:szCs w:val="36"/>
          <w:u w:val="single"/>
        </w:rPr>
        <w:t>Handlingen</w:t>
      </w:r>
    </w:p>
    <w:p w14:paraId="57E25E5F" w14:textId="77777777" w:rsidR="00AA0A6B" w:rsidRPr="005B0839" w:rsidRDefault="00AA0A6B" w:rsidP="00AA0A6B">
      <w:pPr>
        <w:shd w:val="clear" w:color="auto" w:fill="FFFFFF"/>
        <w:spacing w:line="360" w:lineRule="auto"/>
        <w:jc w:val="both"/>
        <w:rPr>
          <w:rFonts w:ascii="Helvetica Neue" w:hAnsi="Helvetica Neue" w:cs="Arial"/>
          <w:color w:val="000000"/>
        </w:rPr>
      </w:pPr>
      <w:r w:rsidRPr="005B0839">
        <w:rPr>
          <w:rFonts w:ascii="Helvetica Neue" w:hAnsi="Helvetica Neue" w:cs="Arial"/>
          <w:color w:val="000000"/>
        </w:rPr>
        <w:t>Terkel går stadig i 6.</w:t>
      </w:r>
      <w:r>
        <w:rPr>
          <w:rFonts w:ascii="Helvetica Neue" w:hAnsi="Helvetica Neue" w:cs="Arial"/>
          <w:color w:val="000000"/>
        </w:rPr>
        <w:t>A</w:t>
      </w:r>
      <w:r w:rsidRPr="005B0839">
        <w:rPr>
          <w:rFonts w:ascii="Helvetica Neue" w:hAnsi="Helvetica Neue" w:cs="Arial"/>
          <w:color w:val="000000"/>
        </w:rPr>
        <w:t xml:space="preserve"> sammen med sine klassekammerater Jason, Sten, Saki, Silas, Johanna og Dorit m</w:t>
      </w:r>
      <w:r>
        <w:rPr>
          <w:rFonts w:ascii="Helvetica Neue" w:hAnsi="Helvetica Neue" w:cs="Arial"/>
          <w:color w:val="000000"/>
        </w:rPr>
        <w:t>.</w:t>
      </w:r>
      <w:r w:rsidRPr="005B0839">
        <w:rPr>
          <w:rFonts w:ascii="Helvetica Neue" w:hAnsi="Helvetica Neue" w:cs="Arial"/>
          <w:color w:val="000000"/>
        </w:rPr>
        <w:t xml:space="preserve">fl. Men tidsbilledet er flyttet </w:t>
      </w:r>
      <w:r>
        <w:rPr>
          <w:rFonts w:ascii="Helvetica Neue" w:hAnsi="Helvetica Neue" w:cs="Arial"/>
          <w:color w:val="000000"/>
        </w:rPr>
        <w:t xml:space="preserve">til </w:t>
      </w:r>
      <w:r w:rsidRPr="005B0839">
        <w:rPr>
          <w:rFonts w:ascii="Helvetica Neue" w:hAnsi="Helvetica Neue" w:cs="Arial"/>
          <w:color w:val="000000"/>
        </w:rPr>
        <w:t>2019. Offentlige besparelser og skolebørnenes daglige hærgen har gjort, at Terkels skole, Kastanjevangen Skole, ikke er blevet istandsat s</w:t>
      </w:r>
      <w:r>
        <w:rPr>
          <w:rFonts w:ascii="Helvetica Neue" w:hAnsi="Helvetica Neue" w:cs="Arial"/>
          <w:color w:val="000000"/>
        </w:rPr>
        <w:t>iden sidst</w:t>
      </w:r>
      <w:r w:rsidRPr="005B0839">
        <w:rPr>
          <w:rFonts w:ascii="Helvetica Neue" w:hAnsi="Helvetica Neue" w:cs="Arial"/>
          <w:color w:val="000000"/>
        </w:rPr>
        <w:t xml:space="preserve"> vi mødte Terkel. Og den er altså noget faldefærdig. En dag i Arnes musiktime, hvor Terkel må nøjes med en triangel, spiller Jason en vild trommesolo. Jasons trommespil begrænser sig ikke kun til trommesættet, men fortsætter ud over lærerens skrivebord, væggen, skabet, vinduerne, instrumenterne, lamperne og en faldstamme. Alt med lyd i. Faldstammen, der er ligeså forfalden som resten af Kastanjevangen Skole river sig løs og rammer Terkel i baghovedet, så han besvimer. Her starter Terkels mareridt</w:t>
      </w:r>
      <w:r>
        <w:rPr>
          <w:rFonts w:ascii="Helvetica Neue" w:hAnsi="Helvetica Neue" w:cs="Arial"/>
          <w:color w:val="000000"/>
        </w:rPr>
        <w:t>,</w:t>
      </w:r>
      <w:r w:rsidRPr="005B0839">
        <w:rPr>
          <w:rFonts w:ascii="Helvetica Neue" w:hAnsi="Helvetica Neue" w:cs="Arial"/>
          <w:color w:val="000000"/>
        </w:rPr>
        <w:t xml:space="preserve"> som vi kender det. Hvor han bliver hjemsøgt af dårlig samvittighed, skolens bøller, psykotiske veganere, Dorits spøgelse og endda sine egne forældre</w:t>
      </w:r>
      <w:r>
        <w:rPr>
          <w:rFonts w:ascii="Helvetica Neue" w:hAnsi="Helvetica Neue" w:cs="Arial"/>
          <w:color w:val="000000"/>
        </w:rPr>
        <w:t>…</w:t>
      </w:r>
      <w:r w:rsidRPr="005B0839">
        <w:rPr>
          <w:rFonts w:ascii="Helvetica Neue" w:hAnsi="Helvetica Neue" w:cs="Arial"/>
          <w:color w:val="000000"/>
        </w:rPr>
        <w:t xml:space="preserve"> </w:t>
      </w:r>
    </w:p>
    <w:p w14:paraId="224B42DF" w14:textId="77777777" w:rsidR="00AA0A6B" w:rsidRPr="005B3146" w:rsidRDefault="00AA0A6B" w:rsidP="00AA0A6B">
      <w:pPr>
        <w:spacing w:line="360" w:lineRule="auto"/>
        <w:jc w:val="both"/>
        <w:rPr>
          <w:rFonts w:ascii="Helvetica Neue" w:hAnsi="Helvetica Neue"/>
        </w:rPr>
      </w:pPr>
    </w:p>
    <w:p w14:paraId="3C512F1E" w14:textId="77777777" w:rsidR="00AA0A6B" w:rsidRDefault="00AA0A6B" w:rsidP="00AA0A6B">
      <w:pPr>
        <w:jc w:val="both"/>
      </w:pPr>
    </w:p>
    <w:p w14:paraId="11895E07" w14:textId="77777777" w:rsidR="00AA0A6B" w:rsidRDefault="00AA0A6B" w:rsidP="00AA0A6B">
      <w:pPr>
        <w:jc w:val="both"/>
      </w:pPr>
    </w:p>
    <w:p w14:paraId="5DE8FAFF" w14:textId="77777777" w:rsidR="00B96FC9" w:rsidRDefault="00B96FC9"/>
    <w:sectPr w:rsidR="00B96FC9" w:rsidSect="00B96FC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D91"/>
    <w:multiLevelType w:val="hybridMultilevel"/>
    <w:tmpl w:val="357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D5C24"/>
    <w:multiLevelType w:val="hybridMultilevel"/>
    <w:tmpl w:val="1216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B6DD4"/>
    <w:multiLevelType w:val="hybridMultilevel"/>
    <w:tmpl w:val="529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1622D"/>
    <w:multiLevelType w:val="hybridMultilevel"/>
    <w:tmpl w:val="2B5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104826"/>
    <w:multiLevelType w:val="hybridMultilevel"/>
    <w:tmpl w:val="5D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6B"/>
    <w:rsid w:val="000B7A62"/>
    <w:rsid w:val="000C51B1"/>
    <w:rsid w:val="001967A0"/>
    <w:rsid w:val="002159CB"/>
    <w:rsid w:val="00227BEB"/>
    <w:rsid w:val="00242170"/>
    <w:rsid w:val="002A6C51"/>
    <w:rsid w:val="002B01F2"/>
    <w:rsid w:val="002D1746"/>
    <w:rsid w:val="002D3043"/>
    <w:rsid w:val="003F5380"/>
    <w:rsid w:val="004312CA"/>
    <w:rsid w:val="004D1613"/>
    <w:rsid w:val="004E6BC7"/>
    <w:rsid w:val="006A62AD"/>
    <w:rsid w:val="0072368F"/>
    <w:rsid w:val="007E408F"/>
    <w:rsid w:val="008A2CBB"/>
    <w:rsid w:val="008B6FB6"/>
    <w:rsid w:val="0093215A"/>
    <w:rsid w:val="0094136B"/>
    <w:rsid w:val="00946102"/>
    <w:rsid w:val="00AA0A6B"/>
    <w:rsid w:val="00B71686"/>
    <w:rsid w:val="00B96FC9"/>
    <w:rsid w:val="00C13AF9"/>
    <w:rsid w:val="00C8373F"/>
    <w:rsid w:val="00D30DC5"/>
    <w:rsid w:val="00D50F2F"/>
    <w:rsid w:val="00ED2DD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CD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AA0A6B"/>
    <w:pPr>
      <w:ind w:left="720"/>
      <w:contextualSpacing/>
    </w:pPr>
  </w:style>
  <w:style w:type="character" w:styleId="Llink">
    <w:name w:val="Hyperlink"/>
    <w:basedOn w:val="Standardskrifttypeiafsnit"/>
    <w:uiPriority w:val="99"/>
    <w:unhideWhenUsed/>
    <w:rsid w:val="00AA0A6B"/>
    <w:rPr>
      <w:color w:val="0000FF"/>
      <w:u w:val="single"/>
    </w:rPr>
  </w:style>
  <w:style w:type="paragraph" w:styleId="Markeringsbobletekst">
    <w:name w:val="Balloon Text"/>
    <w:basedOn w:val="Normal"/>
    <w:link w:val="MarkeringsbobletekstTegn"/>
    <w:uiPriority w:val="99"/>
    <w:semiHidden/>
    <w:unhideWhenUsed/>
    <w:rsid w:val="00AA0A6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A0A6B"/>
    <w:rPr>
      <w:rFonts w:ascii="Lucida Grande" w:hAnsi="Lucida Grande" w:cs="Lucida Grande"/>
      <w:sz w:val="18"/>
      <w:szCs w:val="18"/>
    </w:rPr>
  </w:style>
  <w:style w:type="character" w:styleId="BesgtLink">
    <w:name w:val="FollowedHyperlink"/>
    <w:basedOn w:val="Standardskrifttypeiafsnit"/>
    <w:uiPriority w:val="99"/>
    <w:semiHidden/>
    <w:unhideWhenUsed/>
    <w:rsid w:val="001967A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AA0A6B"/>
    <w:pPr>
      <w:ind w:left="720"/>
      <w:contextualSpacing/>
    </w:pPr>
  </w:style>
  <w:style w:type="character" w:styleId="Llink">
    <w:name w:val="Hyperlink"/>
    <w:basedOn w:val="Standardskrifttypeiafsnit"/>
    <w:uiPriority w:val="99"/>
    <w:unhideWhenUsed/>
    <w:rsid w:val="00AA0A6B"/>
    <w:rPr>
      <w:color w:val="0000FF"/>
      <w:u w:val="single"/>
    </w:rPr>
  </w:style>
  <w:style w:type="paragraph" w:styleId="Markeringsbobletekst">
    <w:name w:val="Balloon Text"/>
    <w:basedOn w:val="Normal"/>
    <w:link w:val="MarkeringsbobletekstTegn"/>
    <w:uiPriority w:val="99"/>
    <w:semiHidden/>
    <w:unhideWhenUsed/>
    <w:rsid w:val="00AA0A6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A0A6B"/>
    <w:rPr>
      <w:rFonts w:ascii="Lucida Grande" w:hAnsi="Lucida Grande" w:cs="Lucida Grande"/>
      <w:sz w:val="18"/>
      <w:szCs w:val="18"/>
    </w:rPr>
  </w:style>
  <w:style w:type="character" w:styleId="BesgtLink">
    <w:name w:val="FollowedHyperlink"/>
    <w:basedOn w:val="Standardskrifttypeiafsnit"/>
    <w:uiPriority w:val="99"/>
    <w:semiHidden/>
    <w:unhideWhenUsed/>
    <w:rsid w:val="00196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84843">
      <w:bodyDiv w:val="1"/>
      <w:marLeft w:val="0"/>
      <w:marRight w:val="0"/>
      <w:marTop w:val="0"/>
      <w:marBottom w:val="0"/>
      <w:divBdr>
        <w:top w:val="none" w:sz="0" w:space="0" w:color="auto"/>
        <w:left w:val="none" w:sz="0" w:space="0" w:color="auto"/>
        <w:bottom w:val="none" w:sz="0" w:space="0" w:color="auto"/>
        <w:right w:val="none" w:sz="0" w:space="0" w:color="auto"/>
      </w:divBdr>
      <w:divsChild>
        <w:div w:id="1791628440">
          <w:marLeft w:val="0"/>
          <w:marRight w:val="0"/>
          <w:marTop w:val="0"/>
          <w:marBottom w:val="0"/>
          <w:divBdr>
            <w:top w:val="none" w:sz="0" w:space="0" w:color="auto"/>
            <w:left w:val="none" w:sz="0" w:space="0" w:color="auto"/>
            <w:bottom w:val="none" w:sz="0" w:space="0" w:color="auto"/>
            <w:right w:val="none" w:sz="0" w:space="0" w:color="auto"/>
          </w:divBdr>
        </w:div>
        <w:div w:id="245772253">
          <w:marLeft w:val="0"/>
          <w:marRight w:val="0"/>
          <w:marTop w:val="0"/>
          <w:marBottom w:val="0"/>
          <w:divBdr>
            <w:top w:val="none" w:sz="0" w:space="0" w:color="auto"/>
            <w:left w:val="none" w:sz="0" w:space="0" w:color="auto"/>
            <w:bottom w:val="none" w:sz="0" w:space="0" w:color="auto"/>
            <w:right w:val="none" w:sz="0" w:space="0" w:color="auto"/>
          </w:divBdr>
        </w:div>
        <w:div w:id="1173837358">
          <w:marLeft w:val="0"/>
          <w:marRight w:val="0"/>
          <w:marTop w:val="0"/>
          <w:marBottom w:val="0"/>
          <w:divBdr>
            <w:top w:val="none" w:sz="0" w:space="0" w:color="auto"/>
            <w:left w:val="none" w:sz="0" w:space="0" w:color="auto"/>
            <w:bottom w:val="none" w:sz="0" w:space="0" w:color="auto"/>
            <w:right w:val="none" w:sz="0" w:space="0" w:color="auto"/>
          </w:divBdr>
        </w:div>
        <w:div w:id="1186486114">
          <w:marLeft w:val="0"/>
          <w:marRight w:val="0"/>
          <w:marTop w:val="0"/>
          <w:marBottom w:val="0"/>
          <w:divBdr>
            <w:top w:val="none" w:sz="0" w:space="0" w:color="auto"/>
            <w:left w:val="none" w:sz="0" w:space="0" w:color="auto"/>
            <w:bottom w:val="none" w:sz="0" w:space="0" w:color="auto"/>
            <w:right w:val="none" w:sz="0" w:space="0" w:color="auto"/>
          </w:divBdr>
        </w:div>
        <w:div w:id="1852840297">
          <w:marLeft w:val="0"/>
          <w:marRight w:val="0"/>
          <w:marTop w:val="0"/>
          <w:marBottom w:val="0"/>
          <w:divBdr>
            <w:top w:val="none" w:sz="0" w:space="0" w:color="auto"/>
            <w:left w:val="none" w:sz="0" w:space="0" w:color="auto"/>
            <w:bottom w:val="none" w:sz="0" w:space="0" w:color="auto"/>
            <w:right w:val="none" w:sz="0" w:space="0" w:color="auto"/>
          </w:divBdr>
        </w:div>
        <w:div w:id="1644433552">
          <w:marLeft w:val="0"/>
          <w:marRight w:val="0"/>
          <w:marTop w:val="0"/>
          <w:marBottom w:val="0"/>
          <w:divBdr>
            <w:top w:val="none" w:sz="0" w:space="0" w:color="auto"/>
            <w:left w:val="none" w:sz="0" w:space="0" w:color="auto"/>
            <w:bottom w:val="none" w:sz="0" w:space="0" w:color="auto"/>
            <w:right w:val="none" w:sz="0" w:space="0" w:color="auto"/>
          </w:divBdr>
        </w:div>
        <w:div w:id="43794600">
          <w:marLeft w:val="0"/>
          <w:marRight w:val="0"/>
          <w:marTop w:val="0"/>
          <w:marBottom w:val="0"/>
          <w:divBdr>
            <w:top w:val="none" w:sz="0" w:space="0" w:color="auto"/>
            <w:left w:val="none" w:sz="0" w:space="0" w:color="auto"/>
            <w:bottom w:val="none" w:sz="0" w:space="0" w:color="auto"/>
            <w:right w:val="none" w:sz="0" w:space="0" w:color="auto"/>
          </w:divBdr>
        </w:div>
        <w:div w:id="179896853">
          <w:marLeft w:val="0"/>
          <w:marRight w:val="0"/>
          <w:marTop w:val="0"/>
          <w:marBottom w:val="0"/>
          <w:divBdr>
            <w:top w:val="none" w:sz="0" w:space="0" w:color="auto"/>
            <w:left w:val="none" w:sz="0" w:space="0" w:color="auto"/>
            <w:bottom w:val="none" w:sz="0" w:space="0" w:color="auto"/>
            <w:right w:val="none" w:sz="0" w:space="0" w:color="auto"/>
          </w:divBdr>
        </w:div>
        <w:div w:id="1670715543">
          <w:marLeft w:val="0"/>
          <w:marRight w:val="0"/>
          <w:marTop w:val="0"/>
          <w:marBottom w:val="0"/>
          <w:divBdr>
            <w:top w:val="none" w:sz="0" w:space="0" w:color="auto"/>
            <w:left w:val="none" w:sz="0" w:space="0" w:color="auto"/>
            <w:bottom w:val="none" w:sz="0" w:space="0" w:color="auto"/>
            <w:right w:val="none" w:sz="0" w:space="0" w:color="auto"/>
          </w:divBdr>
        </w:div>
        <w:div w:id="1963924478">
          <w:marLeft w:val="0"/>
          <w:marRight w:val="0"/>
          <w:marTop w:val="0"/>
          <w:marBottom w:val="0"/>
          <w:divBdr>
            <w:top w:val="none" w:sz="0" w:space="0" w:color="auto"/>
            <w:left w:val="none" w:sz="0" w:space="0" w:color="auto"/>
            <w:bottom w:val="none" w:sz="0" w:space="0" w:color="auto"/>
            <w:right w:val="none" w:sz="0" w:space="0" w:color="auto"/>
          </w:divBdr>
        </w:div>
        <w:div w:id="1918786302">
          <w:marLeft w:val="0"/>
          <w:marRight w:val="0"/>
          <w:marTop w:val="0"/>
          <w:marBottom w:val="0"/>
          <w:divBdr>
            <w:top w:val="none" w:sz="0" w:space="0" w:color="auto"/>
            <w:left w:val="none" w:sz="0" w:space="0" w:color="auto"/>
            <w:bottom w:val="none" w:sz="0" w:space="0" w:color="auto"/>
            <w:right w:val="none" w:sz="0" w:space="0" w:color="auto"/>
          </w:divBdr>
        </w:div>
        <w:div w:id="1948728546">
          <w:marLeft w:val="0"/>
          <w:marRight w:val="0"/>
          <w:marTop w:val="0"/>
          <w:marBottom w:val="0"/>
          <w:divBdr>
            <w:top w:val="none" w:sz="0" w:space="0" w:color="auto"/>
            <w:left w:val="none" w:sz="0" w:space="0" w:color="auto"/>
            <w:bottom w:val="none" w:sz="0" w:space="0" w:color="auto"/>
            <w:right w:val="none" w:sz="0" w:space="0" w:color="auto"/>
          </w:divBdr>
        </w:div>
        <w:div w:id="968171030">
          <w:marLeft w:val="0"/>
          <w:marRight w:val="0"/>
          <w:marTop w:val="0"/>
          <w:marBottom w:val="0"/>
          <w:divBdr>
            <w:top w:val="none" w:sz="0" w:space="0" w:color="auto"/>
            <w:left w:val="none" w:sz="0" w:space="0" w:color="auto"/>
            <w:bottom w:val="none" w:sz="0" w:space="0" w:color="auto"/>
            <w:right w:val="none" w:sz="0" w:space="0" w:color="auto"/>
          </w:divBdr>
        </w:div>
        <w:div w:id="1097484130">
          <w:marLeft w:val="0"/>
          <w:marRight w:val="0"/>
          <w:marTop w:val="0"/>
          <w:marBottom w:val="0"/>
          <w:divBdr>
            <w:top w:val="none" w:sz="0" w:space="0" w:color="auto"/>
            <w:left w:val="none" w:sz="0" w:space="0" w:color="auto"/>
            <w:bottom w:val="none" w:sz="0" w:space="0" w:color="auto"/>
            <w:right w:val="none" w:sz="0" w:space="0" w:color="auto"/>
          </w:divBdr>
        </w:div>
        <w:div w:id="127867233">
          <w:marLeft w:val="0"/>
          <w:marRight w:val="0"/>
          <w:marTop w:val="0"/>
          <w:marBottom w:val="0"/>
          <w:divBdr>
            <w:top w:val="none" w:sz="0" w:space="0" w:color="auto"/>
            <w:left w:val="none" w:sz="0" w:space="0" w:color="auto"/>
            <w:bottom w:val="none" w:sz="0" w:space="0" w:color="auto"/>
            <w:right w:val="none" w:sz="0" w:space="0" w:color="auto"/>
          </w:divBdr>
        </w:div>
        <w:div w:id="618685054">
          <w:marLeft w:val="0"/>
          <w:marRight w:val="0"/>
          <w:marTop w:val="0"/>
          <w:marBottom w:val="0"/>
          <w:divBdr>
            <w:top w:val="none" w:sz="0" w:space="0" w:color="auto"/>
            <w:left w:val="none" w:sz="0" w:space="0" w:color="auto"/>
            <w:bottom w:val="none" w:sz="0" w:space="0" w:color="auto"/>
            <w:right w:val="none" w:sz="0" w:space="0" w:color="auto"/>
          </w:divBdr>
        </w:div>
      </w:divsChild>
    </w:div>
    <w:div w:id="865681681">
      <w:bodyDiv w:val="1"/>
      <w:marLeft w:val="0"/>
      <w:marRight w:val="0"/>
      <w:marTop w:val="0"/>
      <w:marBottom w:val="0"/>
      <w:divBdr>
        <w:top w:val="none" w:sz="0" w:space="0" w:color="auto"/>
        <w:left w:val="none" w:sz="0" w:space="0" w:color="auto"/>
        <w:bottom w:val="none" w:sz="0" w:space="0" w:color="auto"/>
        <w:right w:val="none" w:sz="0" w:space="0" w:color="auto"/>
      </w:divBdr>
    </w:div>
    <w:div w:id="1186016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chael@have.d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g"/><Relationship Id="rId9" Type="http://schemas.openxmlformats.org/officeDocument/2006/relationships/hyperlink" Target="https://vimeo.com/289507555/32df3c09ba" TargetMode="External"/><Relationship Id="rId10" Type="http://schemas.openxmlformats.org/officeDocument/2006/relationships/hyperlink" Target="http://www.terkelthemusical.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859</Words>
  <Characters>5246</Characters>
  <Application>Microsoft Macintosh Word</Application>
  <DocSecurity>0</DocSecurity>
  <Lines>43</Lines>
  <Paragraphs>12</Paragraphs>
  <ScaleCrop>false</ScaleCrop>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Michael Feder</cp:lastModifiedBy>
  <cp:revision>6</cp:revision>
  <dcterms:created xsi:type="dcterms:W3CDTF">2018-09-11T10:21:00Z</dcterms:created>
  <dcterms:modified xsi:type="dcterms:W3CDTF">2018-09-12T22:21:00Z</dcterms:modified>
</cp:coreProperties>
</file>