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2BC3F" w14:textId="0E1C6CC9" w:rsidR="003C562B" w:rsidRPr="005F2BCF" w:rsidRDefault="00BC23E1" w:rsidP="000135EA">
      <w:pPr>
        <w:spacing w:line="276" w:lineRule="auto"/>
        <w:rPr>
          <w:b/>
          <w:sz w:val="32"/>
          <w:lang w:val="nb-NO"/>
        </w:rPr>
      </w:pPr>
      <w:r w:rsidRPr="00203336">
        <w:rPr>
          <w:b/>
          <w:sz w:val="32"/>
          <w:lang w:val="nb-NO"/>
        </w:rPr>
        <w:t xml:space="preserve">Black Friday 2015 </w:t>
      </w:r>
      <w:r w:rsidR="009F069C">
        <w:rPr>
          <w:b/>
          <w:sz w:val="32"/>
          <w:lang w:val="nb-NO"/>
        </w:rPr>
        <w:t>forventes</w:t>
      </w:r>
      <w:r w:rsidRPr="00203336">
        <w:rPr>
          <w:b/>
          <w:sz w:val="32"/>
          <w:lang w:val="nb-NO"/>
        </w:rPr>
        <w:t xml:space="preserve"> å slå alle tidligere rekorder</w:t>
      </w:r>
    </w:p>
    <w:p w14:paraId="0CEAEF8D" w14:textId="547E52E0" w:rsidR="00924900" w:rsidRDefault="002F05CF" w:rsidP="000135EA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 w:rsidRPr="00303B67">
        <w:rPr>
          <w:b/>
        </w:rPr>
        <w:t xml:space="preserve">Black Friday </w:t>
      </w:r>
      <w:proofErr w:type="spellStart"/>
      <w:r w:rsidR="00734E2C" w:rsidRPr="00303B67">
        <w:rPr>
          <w:b/>
        </w:rPr>
        <w:t>holdes</w:t>
      </w:r>
      <w:proofErr w:type="spellEnd"/>
      <w:r w:rsidRPr="00303B67">
        <w:rPr>
          <w:b/>
        </w:rPr>
        <w:t xml:space="preserve"> </w:t>
      </w:r>
      <w:proofErr w:type="spellStart"/>
      <w:r w:rsidRPr="00303B67">
        <w:rPr>
          <w:b/>
        </w:rPr>
        <w:t>dagen</w:t>
      </w:r>
      <w:proofErr w:type="spellEnd"/>
      <w:r w:rsidRPr="00303B67">
        <w:rPr>
          <w:b/>
        </w:rPr>
        <w:t xml:space="preserve"> </w:t>
      </w:r>
      <w:proofErr w:type="spellStart"/>
      <w:r w:rsidRPr="00303B67">
        <w:rPr>
          <w:b/>
        </w:rPr>
        <w:t>etter</w:t>
      </w:r>
      <w:proofErr w:type="spellEnd"/>
      <w:r w:rsidRPr="00303B67">
        <w:rPr>
          <w:b/>
        </w:rPr>
        <w:t xml:space="preserve"> Thanksgiving</w:t>
      </w:r>
      <w:r w:rsidR="00456A1F">
        <w:rPr>
          <w:b/>
        </w:rPr>
        <w:t>.</w:t>
      </w:r>
    </w:p>
    <w:p w14:paraId="5AA52997" w14:textId="2BF4BD5B" w:rsidR="00240029" w:rsidRPr="00924900" w:rsidRDefault="00240029" w:rsidP="000135EA">
      <w:pPr>
        <w:pStyle w:val="ListParagraph"/>
        <w:numPr>
          <w:ilvl w:val="0"/>
          <w:numId w:val="2"/>
        </w:numPr>
        <w:spacing w:line="276" w:lineRule="auto"/>
        <w:rPr>
          <w:b/>
          <w:lang w:val="nb-NO"/>
        </w:rPr>
      </w:pPr>
      <w:r w:rsidRPr="00924900">
        <w:rPr>
          <w:rFonts w:ascii="Calibri" w:hAnsi="Calibri"/>
          <w:b/>
          <w:shd w:val="clear" w:color="auto" w:fill="FFFFFF"/>
          <w:lang w:val="nb-NO"/>
        </w:rPr>
        <w:t>137.96% handlet mer på Black Friday enn noen andre fredager i julesesongen.</w:t>
      </w:r>
    </w:p>
    <w:p w14:paraId="0281D5C9" w14:textId="1B0E75FD" w:rsidR="004841E7" w:rsidRPr="00E87C3E" w:rsidRDefault="008F70BF" w:rsidP="000135EA">
      <w:pPr>
        <w:pStyle w:val="ListParagraph"/>
        <w:numPr>
          <w:ilvl w:val="0"/>
          <w:numId w:val="2"/>
        </w:numPr>
        <w:spacing w:line="276" w:lineRule="auto"/>
        <w:rPr>
          <w:rStyle w:val="apple-converted-space"/>
          <w:b/>
          <w:lang w:val="nb-NO"/>
        </w:rPr>
      </w:pPr>
      <w:r w:rsidRPr="007D0EBD">
        <w:rPr>
          <w:rFonts w:ascii="Calibri" w:hAnsi="Calibri"/>
          <w:b/>
          <w:iCs/>
          <w:color w:val="000000"/>
          <w:bdr w:val="none" w:sz="0" w:space="0" w:color="auto" w:frame="1"/>
          <w:shd w:val="clear" w:color="auto" w:fill="FFFFFF"/>
          <w:lang w:val="nb-NO"/>
        </w:rPr>
        <w:t xml:space="preserve">Bankkort ble </w:t>
      </w:r>
      <w:r w:rsidR="007D0EBD" w:rsidRPr="007D0EBD">
        <w:rPr>
          <w:rFonts w:ascii="Calibri" w:hAnsi="Calibri"/>
          <w:b/>
          <w:iCs/>
          <w:color w:val="000000"/>
          <w:bdr w:val="none" w:sz="0" w:space="0" w:color="auto" w:frame="1"/>
          <w:shd w:val="clear" w:color="auto" w:fill="FFFFFF"/>
          <w:lang w:val="nb-NO"/>
        </w:rPr>
        <w:t>dratt</w:t>
      </w:r>
      <w:r w:rsidR="004841E7" w:rsidRPr="007D0EBD">
        <w:rPr>
          <w:rFonts w:ascii="Calibri" w:hAnsi="Calibri"/>
          <w:b/>
          <w:iCs/>
          <w:color w:val="000000"/>
          <w:bdr w:val="none" w:sz="0" w:space="0" w:color="auto" w:frame="1"/>
          <w:shd w:val="clear" w:color="auto" w:fill="FFFFFF"/>
          <w:lang w:val="nb-NO"/>
        </w:rPr>
        <w:t xml:space="preserve"> 133 millioner ganger,</w:t>
      </w:r>
      <w:r w:rsidR="007D0EBD" w:rsidRPr="007D0EBD">
        <w:rPr>
          <w:rFonts w:ascii="Calibri" w:hAnsi="Calibri"/>
          <w:b/>
          <w:iCs/>
          <w:color w:val="000000"/>
          <w:bdr w:val="none" w:sz="0" w:space="0" w:color="auto" w:frame="1"/>
          <w:shd w:val="clear" w:color="auto" w:fill="FFFFFF"/>
          <w:lang w:val="nb-NO"/>
        </w:rPr>
        <w:t xml:space="preserve"> som er</w:t>
      </w:r>
      <w:r w:rsidR="004841E7" w:rsidRPr="007D0EBD">
        <w:rPr>
          <w:rFonts w:ascii="Calibri" w:hAnsi="Calibri"/>
          <w:b/>
          <w:iCs/>
          <w:color w:val="000000"/>
          <w:bdr w:val="none" w:sz="0" w:space="0" w:color="auto" w:frame="1"/>
          <w:shd w:val="clear" w:color="auto" w:fill="FFFFFF"/>
          <w:lang w:val="nb-NO"/>
        </w:rPr>
        <w:t xml:space="preserve"> en økning på 5,6 pro</w:t>
      </w:r>
      <w:r w:rsidR="005612EE">
        <w:rPr>
          <w:rFonts w:ascii="Calibri" w:hAnsi="Calibri"/>
          <w:b/>
          <w:iCs/>
          <w:color w:val="000000"/>
          <w:bdr w:val="none" w:sz="0" w:space="0" w:color="auto" w:frame="1"/>
          <w:shd w:val="clear" w:color="auto" w:fill="FFFFFF"/>
          <w:lang w:val="nb-NO"/>
        </w:rPr>
        <w:t>sent</w:t>
      </w:r>
      <w:r w:rsidR="004F282D">
        <w:rPr>
          <w:rFonts w:ascii="Calibri" w:hAnsi="Calibri"/>
          <w:b/>
          <w:iCs/>
          <w:color w:val="000000"/>
          <w:bdr w:val="none" w:sz="0" w:space="0" w:color="auto" w:frame="1"/>
          <w:shd w:val="clear" w:color="auto" w:fill="FFFFFF"/>
          <w:lang w:val="nb-NO"/>
        </w:rPr>
        <w:t xml:space="preserve"> </w:t>
      </w:r>
      <w:r w:rsidR="005612EE">
        <w:rPr>
          <w:rFonts w:ascii="Calibri" w:hAnsi="Calibri"/>
          <w:b/>
          <w:iCs/>
          <w:color w:val="000000"/>
          <w:bdr w:val="none" w:sz="0" w:space="0" w:color="auto" w:frame="1"/>
          <w:shd w:val="clear" w:color="auto" w:fill="FFFFFF"/>
          <w:lang w:val="nb-NO"/>
        </w:rPr>
        <w:t>sammenlignet med november 2013</w:t>
      </w:r>
      <w:r w:rsidR="004841E7" w:rsidRPr="007D0EBD">
        <w:rPr>
          <w:rFonts w:ascii="Calibri" w:hAnsi="Calibri"/>
          <w:b/>
          <w:iCs/>
          <w:color w:val="000000"/>
          <w:bdr w:val="none" w:sz="0" w:space="0" w:color="auto" w:frame="1"/>
          <w:shd w:val="clear" w:color="auto" w:fill="FFFFFF"/>
          <w:lang w:val="nb-NO"/>
        </w:rPr>
        <w:t>.</w:t>
      </w:r>
      <w:r w:rsidR="004841E7" w:rsidRPr="007D0EBD">
        <w:rPr>
          <w:rStyle w:val="apple-converted-space"/>
          <w:rFonts w:ascii="Calibri" w:hAnsi="Calibri"/>
          <w:b/>
          <w:iCs/>
          <w:color w:val="000000"/>
          <w:bdr w:val="none" w:sz="0" w:space="0" w:color="auto" w:frame="1"/>
          <w:shd w:val="clear" w:color="auto" w:fill="FFFFFF"/>
          <w:lang w:val="nb-NO"/>
        </w:rPr>
        <w:t> </w:t>
      </w:r>
    </w:p>
    <w:p w14:paraId="54870317" w14:textId="77777777" w:rsidR="00E87C3E" w:rsidRPr="00541646" w:rsidRDefault="00E87C3E" w:rsidP="00E87C3E">
      <w:pPr>
        <w:pStyle w:val="ListParagraph"/>
        <w:numPr>
          <w:ilvl w:val="0"/>
          <w:numId w:val="2"/>
        </w:numPr>
        <w:spacing w:line="276" w:lineRule="auto"/>
        <w:rPr>
          <w:b/>
          <w:lang w:val="nb-NO"/>
        </w:rPr>
      </w:pPr>
      <w:r w:rsidRPr="00541646">
        <w:rPr>
          <w:b/>
          <w:lang w:val="nb-NO"/>
        </w:rPr>
        <w:t xml:space="preserve">262% økning </w:t>
      </w:r>
      <w:r>
        <w:rPr>
          <w:b/>
          <w:lang w:val="nb-NO"/>
        </w:rPr>
        <w:t>besøkende hos CUPONATION på Black Friday.</w:t>
      </w:r>
      <w:r w:rsidRPr="00541646">
        <w:rPr>
          <w:b/>
          <w:lang w:val="nb-NO"/>
        </w:rPr>
        <w:t xml:space="preserve"> </w:t>
      </w:r>
    </w:p>
    <w:p w14:paraId="1D334FBF" w14:textId="35CE665B" w:rsidR="00E87C3E" w:rsidRPr="00E87C3E" w:rsidRDefault="00E87C3E" w:rsidP="00E87C3E">
      <w:pPr>
        <w:pStyle w:val="ListParagraph"/>
        <w:numPr>
          <w:ilvl w:val="0"/>
          <w:numId w:val="2"/>
        </w:numPr>
        <w:spacing w:line="276" w:lineRule="auto"/>
        <w:rPr>
          <w:b/>
          <w:color w:val="000000" w:themeColor="text1"/>
          <w:lang w:val="nb-NO"/>
        </w:rPr>
      </w:pPr>
      <w:r w:rsidRPr="00456A1F">
        <w:rPr>
          <w:b/>
          <w:color w:val="000000" w:themeColor="text1"/>
          <w:lang w:val="nb-NO"/>
        </w:rPr>
        <w:t xml:space="preserve">Google-søk etter Black Friday spås </w:t>
      </w:r>
      <w:r>
        <w:rPr>
          <w:b/>
          <w:color w:val="000000" w:themeColor="text1"/>
          <w:lang w:val="nb-NO"/>
        </w:rPr>
        <w:t xml:space="preserve">å </w:t>
      </w:r>
      <w:r w:rsidRPr="00456A1F">
        <w:rPr>
          <w:b/>
          <w:color w:val="000000" w:themeColor="text1"/>
          <w:lang w:val="nb-NO"/>
        </w:rPr>
        <w:t xml:space="preserve">tredobles i 2015. </w:t>
      </w:r>
    </w:p>
    <w:p w14:paraId="53E95F2D" w14:textId="77777777" w:rsidR="00535BD3" w:rsidRPr="00535BD3" w:rsidRDefault="00535BD3" w:rsidP="000135EA">
      <w:pPr>
        <w:pStyle w:val="ListParagraph"/>
        <w:spacing w:line="276" w:lineRule="auto"/>
        <w:rPr>
          <w:lang w:val="nb-NO"/>
        </w:rPr>
      </w:pPr>
    </w:p>
    <w:p w14:paraId="025A6CCD" w14:textId="4E3389F8" w:rsidR="00240029" w:rsidRPr="00BC07B4" w:rsidRDefault="002F05CF" w:rsidP="000135EA">
      <w:pPr>
        <w:spacing w:line="276" w:lineRule="auto"/>
        <w:rPr>
          <w:b/>
          <w:color w:val="000000" w:themeColor="text1"/>
          <w:lang w:val="nb-NO"/>
        </w:rPr>
      </w:pPr>
      <w:r w:rsidRPr="00F561DB">
        <w:rPr>
          <w:b/>
          <w:lang w:val="nb-NO"/>
        </w:rPr>
        <w:t xml:space="preserve">Black Friday er opprinnelig en amerikansk tradisjon som de siste årene har tatt Norge med storm. Black Friday er alltid den fjerde torsdagen i november, </w:t>
      </w:r>
      <w:r w:rsidR="002815A6">
        <w:rPr>
          <w:b/>
          <w:lang w:val="nb-NO"/>
        </w:rPr>
        <w:t xml:space="preserve">altså dagen etter </w:t>
      </w:r>
      <w:proofErr w:type="spellStart"/>
      <w:r w:rsidR="002815A6">
        <w:rPr>
          <w:b/>
          <w:lang w:val="nb-NO"/>
        </w:rPr>
        <w:t>Thanksgiving</w:t>
      </w:r>
      <w:proofErr w:type="spellEnd"/>
      <w:r w:rsidR="00D9365D" w:rsidRPr="00F561DB">
        <w:rPr>
          <w:b/>
          <w:lang w:val="nb-NO"/>
        </w:rPr>
        <w:t>. P</w:t>
      </w:r>
      <w:r w:rsidRPr="00F561DB">
        <w:rPr>
          <w:b/>
          <w:lang w:val="nb-NO"/>
        </w:rPr>
        <w:t xml:space="preserve">å denne dagen </w:t>
      </w:r>
      <w:r w:rsidR="00734E2C" w:rsidRPr="00F561DB">
        <w:rPr>
          <w:b/>
          <w:lang w:val="nb-NO"/>
        </w:rPr>
        <w:t>reduserer</w:t>
      </w:r>
      <w:r w:rsidRPr="00F561DB">
        <w:rPr>
          <w:b/>
          <w:lang w:val="nb-NO"/>
        </w:rPr>
        <w:t xml:space="preserve"> butikkene prisene drastisk</w:t>
      </w:r>
      <w:r w:rsidR="005D2E65" w:rsidRPr="00F561DB">
        <w:rPr>
          <w:b/>
          <w:lang w:val="nb-NO"/>
        </w:rPr>
        <w:t xml:space="preserve">, til </w:t>
      </w:r>
      <w:r w:rsidR="00F561DB" w:rsidRPr="00F561DB">
        <w:rPr>
          <w:b/>
          <w:lang w:val="nb-NO"/>
        </w:rPr>
        <w:t>forbrukernes store</w:t>
      </w:r>
      <w:r w:rsidR="005D2E65" w:rsidRPr="00F561DB">
        <w:rPr>
          <w:b/>
          <w:lang w:val="nb-NO"/>
        </w:rPr>
        <w:t xml:space="preserve"> fornøyelse</w:t>
      </w:r>
      <w:r w:rsidRPr="00F561DB">
        <w:rPr>
          <w:b/>
          <w:lang w:val="nb-NO"/>
        </w:rPr>
        <w:t xml:space="preserve">. </w:t>
      </w:r>
      <w:r w:rsidR="009256EE" w:rsidRPr="00F561DB">
        <w:rPr>
          <w:b/>
          <w:lang w:val="nb-NO"/>
        </w:rPr>
        <w:t xml:space="preserve">I år faller Black Friday den 27. november, og det spås at nordmenn kommer til å </w:t>
      </w:r>
      <w:r w:rsidR="009256EE" w:rsidRPr="00BC07B4">
        <w:rPr>
          <w:b/>
          <w:color w:val="000000" w:themeColor="text1"/>
          <w:lang w:val="nb-NO"/>
        </w:rPr>
        <w:t xml:space="preserve">handle som aldri før. </w:t>
      </w:r>
    </w:p>
    <w:p w14:paraId="1F7E7113" w14:textId="685D8325" w:rsidR="0057004D" w:rsidRDefault="00510BCE" w:rsidP="0057004D">
      <w:pPr>
        <w:shd w:val="clear" w:color="auto" w:fill="FFFFFF"/>
        <w:spacing w:after="0" w:line="276" w:lineRule="auto"/>
        <w:rPr>
          <w:lang w:val="nb-NO"/>
        </w:rPr>
      </w:pPr>
      <w:r>
        <w:rPr>
          <w:lang w:val="nb-NO"/>
        </w:rPr>
        <w:t xml:space="preserve">Black Friday </w:t>
      </w:r>
      <w:r w:rsidR="00D26FAF">
        <w:rPr>
          <w:lang w:val="nb-NO"/>
        </w:rPr>
        <w:t>var en stor suksess i Norge</w:t>
      </w:r>
      <w:r>
        <w:rPr>
          <w:lang w:val="nb-NO"/>
        </w:rPr>
        <w:t xml:space="preserve"> i 2014</w:t>
      </w:r>
      <w:r w:rsidR="0040127E">
        <w:rPr>
          <w:lang w:val="nb-NO"/>
        </w:rPr>
        <w:t>, og var en de mest hektiske handledagene</w:t>
      </w:r>
      <w:r>
        <w:rPr>
          <w:lang w:val="nb-NO"/>
        </w:rPr>
        <w:t xml:space="preserve">. </w:t>
      </w:r>
      <w:r w:rsidR="0057004D" w:rsidRPr="00572FD5">
        <w:rPr>
          <w:rFonts w:ascii="Calibri" w:hAnsi="Calibri"/>
          <w:shd w:val="clear" w:color="auto" w:fill="FFFFFF"/>
          <w:lang w:val="nb-NO"/>
        </w:rPr>
        <w:t>Ifølge Klarna, handlet nordmenn 137.96% mer på Black Friday enn noen andre fredager i julesesongen</w:t>
      </w:r>
      <w:r w:rsidR="0057004D">
        <w:rPr>
          <w:rFonts w:ascii="Calibri" w:hAnsi="Calibri"/>
          <w:shd w:val="clear" w:color="auto" w:fill="FFFFFF"/>
          <w:lang w:val="nb-NO"/>
        </w:rPr>
        <w:t xml:space="preserve"> i 2014</w:t>
      </w:r>
      <w:r w:rsidR="0057004D" w:rsidRPr="00572FD5">
        <w:rPr>
          <w:rFonts w:ascii="Calibri" w:hAnsi="Calibri"/>
          <w:shd w:val="clear" w:color="auto" w:fill="FFFFFF"/>
          <w:lang w:val="nb-NO"/>
        </w:rPr>
        <w:t>.</w:t>
      </w:r>
      <w:r w:rsidR="0057004D">
        <w:rPr>
          <w:rFonts w:ascii="Calibri" w:hAnsi="Calibri"/>
          <w:shd w:val="clear" w:color="auto" w:fill="FFFFFF"/>
          <w:lang w:val="nb-NO"/>
        </w:rPr>
        <w:t xml:space="preserve"> </w:t>
      </w:r>
      <w:r w:rsidR="0057004D" w:rsidRPr="00897934">
        <w:rPr>
          <w:lang w:val="nb-NO"/>
        </w:rPr>
        <w:t>CUPO</w:t>
      </w:r>
      <w:r w:rsidR="0057004D" w:rsidRPr="00897934">
        <w:rPr>
          <w:b/>
          <w:lang w:val="nb-NO"/>
        </w:rPr>
        <w:t>NATION</w:t>
      </w:r>
      <w:r w:rsidR="0057004D" w:rsidRPr="00897934">
        <w:rPr>
          <w:lang w:val="nb-NO"/>
        </w:rPr>
        <w:t xml:space="preserve"> </w:t>
      </w:r>
      <w:r w:rsidR="0057004D">
        <w:rPr>
          <w:lang w:val="nb-NO"/>
        </w:rPr>
        <w:t xml:space="preserve">opplevde også stor økning besøkende </w:t>
      </w:r>
      <w:r w:rsidR="0057004D" w:rsidRPr="00897934">
        <w:rPr>
          <w:lang w:val="nb-NO"/>
        </w:rPr>
        <w:t xml:space="preserve">Black Friday sammenlignet med en vanlig </w:t>
      </w:r>
      <w:r w:rsidR="0057004D">
        <w:rPr>
          <w:lang w:val="nb-NO"/>
        </w:rPr>
        <w:t>n</w:t>
      </w:r>
      <w:r w:rsidR="0057004D" w:rsidRPr="00897934">
        <w:rPr>
          <w:lang w:val="nb-NO"/>
        </w:rPr>
        <w:t>ovember-dag</w:t>
      </w:r>
      <w:r w:rsidR="0057004D">
        <w:rPr>
          <w:lang w:val="nb-NO"/>
        </w:rPr>
        <w:t xml:space="preserve"> samme året</w:t>
      </w:r>
      <w:r w:rsidR="0057004D" w:rsidRPr="00897934">
        <w:rPr>
          <w:lang w:val="nb-NO"/>
        </w:rPr>
        <w:t xml:space="preserve">. </w:t>
      </w:r>
      <w:r w:rsidR="0057004D" w:rsidRPr="00250BC7">
        <w:rPr>
          <w:lang w:val="nb-NO"/>
        </w:rPr>
        <w:t xml:space="preserve">På den store dagen ble det registrert en økning på 262% besøkende, sammenlignet med antall besøkende i snitt om dagen ellers </w:t>
      </w:r>
      <w:r w:rsidR="00D40A86">
        <w:rPr>
          <w:lang w:val="nb-NO"/>
        </w:rPr>
        <w:t>samme måned</w:t>
      </w:r>
      <w:r w:rsidR="0057004D" w:rsidRPr="00250BC7">
        <w:rPr>
          <w:lang w:val="nb-NO"/>
        </w:rPr>
        <w:t xml:space="preserve">. </w:t>
      </w:r>
    </w:p>
    <w:p w14:paraId="57BE5D14" w14:textId="77777777" w:rsidR="0057004D" w:rsidRDefault="0057004D" w:rsidP="000135EA">
      <w:pPr>
        <w:shd w:val="clear" w:color="auto" w:fill="FFFFFF"/>
        <w:spacing w:after="0" w:line="276" w:lineRule="auto"/>
        <w:rPr>
          <w:lang w:val="nb-NO"/>
        </w:rPr>
      </w:pPr>
    </w:p>
    <w:p w14:paraId="7582C54A" w14:textId="384F5D62" w:rsidR="005C4807" w:rsidRDefault="00510BCE" w:rsidP="000135EA">
      <w:pPr>
        <w:shd w:val="clear" w:color="auto" w:fill="FFFFFF"/>
        <w:spacing w:after="0" w:line="276" w:lineRule="auto"/>
        <w:rPr>
          <w:rFonts w:ascii="Calibri" w:hAnsi="Calibri"/>
          <w:shd w:val="clear" w:color="auto" w:fill="FFFFFF"/>
          <w:lang w:val="nb-NO"/>
        </w:rPr>
      </w:pPr>
      <w:r>
        <w:rPr>
          <w:lang w:val="nb-NO"/>
        </w:rPr>
        <w:t xml:space="preserve">Tall fra Nets viser at det ble </w:t>
      </w:r>
      <w:r w:rsidR="00681B59">
        <w:rPr>
          <w:lang w:val="nb-NO"/>
        </w:rPr>
        <w:t>foretatt</w:t>
      </w:r>
      <w:r>
        <w:rPr>
          <w:lang w:val="nb-NO"/>
        </w:rPr>
        <w:t xml:space="preserve"> </w:t>
      </w:r>
      <w:r w:rsidR="00D63FF5" w:rsidRPr="00D63FF5">
        <w:rPr>
          <w:rFonts w:ascii="Calibri" w:eastAsia="Times New Roman" w:hAnsi="Calibri" w:cs="Arial"/>
          <w:color w:val="0D0D0D" w:themeColor="text1" w:themeTint="F2"/>
          <w:lang w:val="nb-NO" w:eastAsia="en-GB"/>
        </w:rPr>
        <w:t>omtrent</w:t>
      </w:r>
      <w:r w:rsidR="00D63FF5" w:rsidRPr="0040127E">
        <w:rPr>
          <w:rFonts w:ascii="Calibri" w:eastAsia="Times New Roman" w:hAnsi="Calibri" w:cs="Arial"/>
          <w:color w:val="0D0D0D" w:themeColor="text1" w:themeTint="F2"/>
          <w:lang w:val="nb-NO" w:eastAsia="en-GB"/>
        </w:rPr>
        <w:t xml:space="preserve"> 6,4 millioner kortk</w:t>
      </w:r>
      <w:r w:rsidR="00D63FF5" w:rsidRPr="00D63FF5">
        <w:rPr>
          <w:rFonts w:ascii="Calibri" w:eastAsia="Times New Roman" w:hAnsi="Calibri" w:cs="Arial"/>
          <w:color w:val="0D0D0D" w:themeColor="text1" w:themeTint="F2"/>
          <w:lang w:val="nb-NO" w:eastAsia="en-GB"/>
        </w:rPr>
        <w:t xml:space="preserve">jøp og det ble handlet varer </w:t>
      </w:r>
      <w:r w:rsidR="00D63FF5" w:rsidRPr="0040127E">
        <w:rPr>
          <w:rFonts w:ascii="Calibri" w:eastAsia="Times New Roman" w:hAnsi="Calibri" w:cs="Arial"/>
          <w:color w:val="0D0D0D" w:themeColor="text1" w:themeTint="F2"/>
          <w:lang w:val="nb-NO" w:eastAsia="en-GB"/>
        </w:rPr>
        <w:t>med betalings</w:t>
      </w:r>
      <w:r w:rsidR="00D63FF5" w:rsidRPr="00D63FF5">
        <w:rPr>
          <w:rFonts w:ascii="Calibri" w:eastAsia="Times New Roman" w:hAnsi="Calibri" w:cs="Arial"/>
          <w:color w:val="0D0D0D" w:themeColor="text1" w:themeTint="F2"/>
          <w:lang w:val="nb-NO" w:eastAsia="en-GB"/>
        </w:rPr>
        <w:t xml:space="preserve">kort for 2,5 milliarder kroner. Dette er </w:t>
      </w:r>
      <w:r w:rsidR="00D63FF5" w:rsidRPr="0040127E">
        <w:rPr>
          <w:rFonts w:ascii="Calibri" w:eastAsia="Times New Roman" w:hAnsi="Calibri" w:cs="Arial"/>
          <w:color w:val="0D0D0D" w:themeColor="text1" w:themeTint="F2"/>
          <w:lang w:val="nb-NO" w:eastAsia="en-GB"/>
        </w:rPr>
        <w:t xml:space="preserve">en vekst på over 13 prosent sammenlignet med </w:t>
      </w:r>
      <w:r w:rsidR="00D63FF5" w:rsidRPr="00D63FF5">
        <w:rPr>
          <w:rFonts w:ascii="Calibri" w:eastAsia="Times New Roman" w:hAnsi="Calibri" w:cs="Arial"/>
          <w:color w:val="0D0D0D" w:themeColor="text1" w:themeTint="F2"/>
          <w:lang w:val="nb-NO" w:eastAsia="en-GB"/>
        </w:rPr>
        <w:t>samme</w:t>
      </w:r>
      <w:r w:rsidR="00D63FF5" w:rsidRPr="0040127E">
        <w:rPr>
          <w:rFonts w:ascii="Calibri" w:eastAsia="Times New Roman" w:hAnsi="Calibri" w:cs="Arial"/>
          <w:color w:val="0D0D0D" w:themeColor="text1" w:themeTint="F2"/>
          <w:lang w:val="nb-NO" w:eastAsia="en-GB"/>
        </w:rPr>
        <w:t xml:space="preserve"> dag i 2013.</w:t>
      </w:r>
      <w:r w:rsidR="00CF6F11">
        <w:rPr>
          <w:rFonts w:ascii="Arial" w:eastAsia="Times New Roman" w:hAnsi="Arial" w:cs="Arial"/>
          <w:color w:val="0D0D0D" w:themeColor="text1" w:themeTint="F2"/>
          <w:sz w:val="20"/>
          <w:szCs w:val="19"/>
          <w:lang w:val="nb-NO" w:eastAsia="en-GB"/>
        </w:rPr>
        <w:t xml:space="preserve"> </w:t>
      </w:r>
      <w:r w:rsidR="005C4807">
        <w:rPr>
          <w:rFonts w:ascii="Calibri" w:hAnsi="Calibri"/>
          <w:shd w:val="clear" w:color="auto" w:fill="FFFFFF"/>
          <w:lang w:val="nb-NO"/>
        </w:rPr>
        <w:t xml:space="preserve">Stein-Arne Tjore, pressesjef for Nets i Norge tror handelen på Black Friday vil øke i år: «Kortbruken til nå har økt med 7,5 prosent, så trolig vil det bli utført rundt 7 millioner kortkjøp under årets Black Friday», sier han.  </w:t>
      </w:r>
    </w:p>
    <w:p w14:paraId="660ABC65" w14:textId="77777777" w:rsidR="005612EE" w:rsidRDefault="005612EE" w:rsidP="000135EA">
      <w:pPr>
        <w:shd w:val="clear" w:color="auto" w:fill="FFFFFF"/>
        <w:spacing w:after="0" w:line="276" w:lineRule="auto"/>
        <w:rPr>
          <w:rFonts w:ascii="Calibri" w:hAnsi="Calibri"/>
          <w:shd w:val="clear" w:color="auto" w:fill="FFFFFF"/>
          <w:lang w:val="nb-NO"/>
        </w:rPr>
      </w:pPr>
    </w:p>
    <w:p w14:paraId="74CA5C87" w14:textId="25F3CB6D" w:rsidR="001B24AD" w:rsidRDefault="001B24AD" w:rsidP="000135EA">
      <w:pPr>
        <w:shd w:val="clear" w:color="auto" w:fill="FFFFFF"/>
        <w:spacing w:after="0" w:line="276" w:lineRule="auto"/>
        <w:rPr>
          <w:rFonts w:ascii="Calibri" w:hAnsi="Calibri"/>
          <w:shd w:val="clear" w:color="auto" w:fill="FFFFFF"/>
          <w:lang w:val="nb-NO"/>
        </w:rPr>
      </w:pPr>
      <w:r>
        <w:rPr>
          <w:rFonts w:ascii="Calibri" w:hAnsi="Calibri"/>
          <w:shd w:val="clear" w:color="auto" w:fill="FFFFFF"/>
          <w:lang w:val="nb-NO"/>
        </w:rPr>
        <w:t xml:space="preserve">Mads </w:t>
      </w:r>
      <w:proofErr w:type="spellStart"/>
      <w:r>
        <w:rPr>
          <w:rFonts w:ascii="Calibri" w:hAnsi="Calibri"/>
          <w:shd w:val="clear" w:color="auto" w:fill="FFFFFF"/>
          <w:lang w:val="nb-NO"/>
        </w:rPr>
        <w:t>Bukholt</w:t>
      </w:r>
      <w:proofErr w:type="spellEnd"/>
      <w:r>
        <w:rPr>
          <w:rFonts w:ascii="Calibri" w:hAnsi="Calibri"/>
          <w:shd w:val="clear" w:color="auto" w:fill="FFFFFF"/>
          <w:lang w:val="nb-NO"/>
        </w:rPr>
        <w:t>, Nordics Manager i CUPO</w:t>
      </w:r>
      <w:r w:rsidRPr="006914EA">
        <w:rPr>
          <w:rFonts w:ascii="Calibri" w:hAnsi="Calibri"/>
          <w:b/>
          <w:shd w:val="clear" w:color="auto" w:fill="FFFFFF"/>
          <w:lang w:val="nb-NO"/>
        </w:rPr>
        <w:t>NATION</w:t>
      </w:r>
      <w:r w:rsidR="00F336A6" w:rsidRPr="00F336A6">
        <w:rPr>
          <w:rFonts w:ascii="Calibri" w:hAnsi="Calibri"/>
          <w:shd w:val="clear" w:color="auto" w:fill="FFFFFF"/>
          <w:lang w:val="nb-NO"/>
        </w:rPr>
        <w:t>,</w:t>
      </w:r>
      <w:r w:rsidRPr="00F336A6">
        <w:rPr>
          <w:rFonts w:ascii="Calibri" w:hAnsi="Calibri"/>
          <w:shd w:val="clear" w:color="auto" w:fill="FFFFFF"/>
          <w:lang w:val="nb-NO"/>
        </w:rPr>
        <w:t xml:space="preserve"> </w:t>
      </w:r>
      <w:r w:rsidR="009814A8">
        <w:rPr>
          <w:rFonts w:ascii="Calibri" w:hAnsi="Calibri"/>
          <w:shd w:val="clear" w:color="auto" w:fill="FFFFFF"/>
          <w:lang w:val="nb-NO"/>
        </w:rPr>
        <w:t>tror</w:t>
      </w:r>
      <w:r w:rsidR="00456A1F">
        <w:rPr>
          <w:rFonts w:ascii="Calibri" w:hAnsi="Calibri"/>
          <w:shd w:val="clear" w:color="auto" w:fill="FFFFFF"/>
          <w:lang w:val="nb-NO"/>
        </w:rPr>
        <w:t xml:space="preserve"> det blir</w:t>
      </w:r>
      <w:r w:rsidR="009814A8">
        <w:rPr>
          <w:rFonts w:ascii="Calibri" w:hAnsi="Calibri"/>
          <w:shd w:val="clear" w:color="auto" w:fill="FFFFFF"/>
          <w:lang w:val="nb-NO"/>
        </w:rPr>
        <w:t xml:space="preserve"> Black Friday</w:t>
      </w:r>
      <w:proofErr w:type="gramStart"/>
      <w:r w:rsidR="00456A1F">
        <w:rPr>
          <w:rFonts w:ascii="Calibri" w:hAnsi="Calibri"/>
          <w:shd w:val="clear" w:color="auto" w:fill="FFFFFF"/>
          <w:lang w:val="nb-NO"/>
        </w:rPr>
        <w:t>-«</w:t>
      </w:r>
      <w:proofErr w:type="gramEnd"/>
      <w:r w:rsidR="00456A1F">
        <w:rPr>
          <w:rFonts w:ascii="Calibri" w:hAnsi="Calibri"/>
          <w:shd w:val="clear" w:color="auto" w:fill="FFFFFF"/>
          <w:lang w:val="nb-NO"/>
        </w:rPr>
        <w:t>boom» i år</w:t>
      </w:r>
      <w:r>
        <w:rPr>
          <w:rFonts w:ascii="Calibri" w:hAnsi="Calibri"/>
          <w:shd w:val="clear" w:color="auto" w:fill="FFFFFF"/>
          <w:lang w:val="nb-NO"/>
        </w:rPr>
        <w:t>: «</w:t>
      </w:r>
      <w:r w:rsidRPr="007300FF">
        <w:rPr>
          <w:rFonts w:ascii="Calibri" w:hAnsi="Calibri"/>
          <w:i/>
          <w:shd w:val="clear" w:color="auto" w:fill="FFFFFF"/>
          <w:lang w:val="nb-NO"/>
        </w:rPr>
        <w:t xml:space="preserve">Alt tyder på at Black Friday blir mye større i år. Vi opplevde godt med engasjement i fjor, men i år </w:t>
      </w:r>
      <w:r w:rsidRPr="00F336A6">
        <w:rPr>
          <w:rFonts w:ascii="Calibri" w:hAnsi="Calibri"/>
          <w:i/>
          <w:shd w:val="clear" w:color="auto" w:fill="FFFFFF"/>
          <w:lang w:val="nb-NO"/>
        </w:rPr>
        <w:t xml:space="preserve">er det enda flere av våre </w:t>
      </w:r>
      <w:r w:rsidR="009814A8" w:rsidRPr="00F336A6">
        <w:rPr>
          <w:rFonts w:ascii="Calibri" w:hAnsi="Calibri"/>
          <w:i/>
          <w:shd w:val="clear" w:color="auto" w:fill="FFFFFF"/>
          <w:lang w:val="nb-NO"/>
        </w:rPr>
        <w:t>forhandlere</w:t>
      </w:r>
      <w:r w:rsidRPr="00F336A6">
        <w:rPr>
          <w:rFonts w:ascii="Calibri" w:hAnsi="Calibri"/>
          <w:i/>
          <w:shd w:val="clear" w:color="auto" w:fill="FFFFFF"/>
          <w:lang w:val="nb-NO"/>
        </w:rPr>
        <w:t xml:space="preserve"> som </w:t>
      </w:r>
      <w:r w:rsidR="009814A8" w:rsidRPr="00F336A6">
        <w:rPr>
          <w:rFonts w:ascii="Calibri" w:hAnsi="Calibri"/>
          <w:i/>
          <w:shd w:val="clear" w:color="auto" w:fill="FFFFFF"/>
          <w:lang w:val="nb-NO"/>
        </w:rPr>
        <w:t>har hengt seg på</w:t>
      </w:r>
      <w:r w:rsidRPr="00F336A6">
        <w:rPr>
          <w:rFonts w:ascii="Calibri" w:hAnsi="Calibri"/>
          <w:i/>
          <w:shd w:val="clear" w:color="auto" w:fill="FFFFFF"/>
          <w:lang w:val="nb-NO"/>
        </w:rPr>
        <w:t>,</w:t>
      </w:r>
      <w:r w:rsidRPr="007300FF">
        <w:rPr>
          <w:rFonts w:ascii="Calibri" w:hAnsi="Calibri"/>
          <w:i/>
          <w:shd w:val="clear" w:color="auto" w:fill="FFFFFF"/>
          <w:lang w:val="nb-NO"/>
        </w:rPr>
        <w:t xml:space="preserve"> og flere i Norge har fått øynene opp for denne store dagen</w:t>
      </w:r>
      <w:r w:rsidR="00DA4142">
        <w:rPr>
          <w:rFonts w:ascii="Calibri" w:hAnsi="Calibri"/>
          <w:i/>
          <w:shd w:val="clear" w:color="auto" w:fill="FFFFFF"/>
          <w:lang w:val="nb-NO"/>
        </w:rPr>
        <w:t>. Når vi ser hvor mye det har økt bare fra 2013 til 2014 er vi veldig spente på hvor mye økningen blir i år</w:t>
      </w:r>
      <w:r w:rsidR="00530528">
        <w:rPr>
          <w:rFonts w:ascii="Calibri" w:hAnsi="Calibri"/>
          <w:i/>
          <w:shd w:val="clear" w:color="auto" w:fill="FFFFFF"/>
          <w:lang w:val="nb-NO"/>
        </w:rPr>
        <w:t>. Jeg tør å påstå at Black Friday kanskje tredobler suksessen i år</w:t>
      </w:r>
      <w:r>
        <w:rPr>
          <w:rFonts w:ascii="Calibri" w:hAnsi="Calibri"/>
          <w:shd w:val="clear" w:color="auto" w:fill="FFFFFF"/>
          <w:lang w:val="nb-NO"/>
        </w:rPr>
        <w:t xml:space="preserve">», sier han. </w:t>
      </w:r>
    </w:p>
    <w:p w14:paraId="124FBB6F" w14:textId="77777777" w:rsidR="001E011D" w:rsidRDefault="001E011D" w:rsidP="000135EA">
      <w:pPr>
        <w:spacing w:line="276" w:lineRule="auto"/>
        <w:rPr>
          <w:color w:val="000000" w:themeColor="text1"/>
          <w:lang w:val="nb-NO"/>
        </w:rPr>
      </w:pPr>
    </w:p>
    <w:p w14:paraId="7C0267FF" w14:textId="7ED2DFB7" w:rsidR="000C72E6" w:rsidRDefault="00240029" w:rsidP="000135EA">
      <w:pPr>
        <w:spacing w:line="276" w:lineRule="auto"/>
        <w:rPr>
          <w:rFonts w:ascii="Calibri" w:eastAsia="Times New Roman" w:hAnsi="Calibri" w:cs="Arial"/>
          <w:i/>
          <w:lang w:val="nb-NO" w:eastAsia="en-GB"/>
        </w:rPr>
      </w:pPr>
      <w:r w:rsidRPr="00572FD5">
        <w:rPr>
          <w:lang w:val="nb-NO"/>
        </w:rPr>
        <w:t xml:space="preserve">Bror W. </w:t>
      </w:r>
      <w:proofErr w:type="spellStart"/>
      <w:r w:rsidRPr="00572FD5">
        <w:rPr>
          <w:lang w:val="nb-NO"/>
        </w:rPr>
        <w:t>Stende</w:t>
      </w:r>
      <w:proofErr w:type="spellEnd"/>
      <w:r w:rsidRPr="00572FD5">
        <w:rPr>
          <w:lang w:val="nb-NO"/>
        </w:rPr>
        <w:t>, b</w:t>
      </w:r>
      <w:r w:rsidR="00567D85" w:rsidRPr="00572FD5">
        <w:rPr>
          <w:lang w:val="nb-NO"/>
        </w:rPr>
        <w:t xml:space="preserve">ransjedirektør </w:t>
      </w:r>
      <w:r w:rsidR="00C45DEC">
        <w:rPr>
          <w:lang w:val="nb-NO"/>
        </w:rPr>
        <w:t xml:space="preserve">i </w:t>
      </w:r>
      <w:r w:rsidR="007B46F5" w:rsidRPr="00572FD5">
        <w:rPr>
          <w:lang w:val="nb-NO"/>
        </w:rPr>
        <w:t xml:space="preserve">Virke </w:t>
      </w:r>
      <w:r w:rsidR="00F561DB">
        <w:rPr>
          <w:lang w:val="nb-NO"/>
        </w:rPr>
        <w:t>- Mote og F</w:t>
      </w:r>
      <w:r w:rsidR="007B46F5" w:rsidRPr="00572FD5">
        <w:rPr>
          <w:lang w:val="nb-NO"/>
        </w:rPr>
        <w:t>ritid</w:t>
      </w:r>
      <w:r w:rsidR="00567D85" w:rsidRPr="00572FD5">
        <w:rPr>
          <w:lang w:val="nb-NO"/>
        </w:rPr>
        <w:t xml:space="preserve">, tror </w:t>
      </w:r>
      <w:r w:rsidR="00FA0EA9">
        <w:rPr>
          <w:lang w:val="nb-NO"/>
        </w:rPr>
        <w:t xml:space="preserve">også </w:t>
      </w:r>
      <w:r w:rsidR="000A4D39">
        <w:rPr>
          <w:lang w:val="nb-NO"/>
        </w:rPr>
        <w:t>på en kraftig vekst</w:t>
      </w:r>
      <w:r w:rsidR="00567D85" w:rsidRPr="00572FD5">
        <w:rPr>
          <w:lang w:val="nb-NO"/>
        </w:rPr>
        <w:t>:</w:t>
      </w:r>
      <w:r w:rsidR="00567D85" w:rsidRPr="00572FD5">
        <w:rPr>
          <w:i/>
          <w:lang w:val="nb-NO"/>
        </w:rPr>
        <w:t xml:space="preserve"> «</w:t>
      </w:r>
      <w:r w:rsidR="00567D85" w:rsidRPr="00572FD5">
        <w:rPr>
          <w:rFonts w:ascii="Calibri" w:hAnsi="Calibri"/>
          <w:i/>
          <w:shd w:val="clear" w:color="auto" w:fill="FFFFFF"/>
          <w:lang w:val="nb-NO"/>
        </w:rPr>
        <w:t xml:space="preserve">Den blir nok enda større i år. Vi så </w:t>
      </w:r>
      <w:r w:rsidR="001F56F2">
        <w:rPr>
          <w:rFonts w:ascii="Calibri" w:hAnsi="Calibri"/>
          <w:i/>
          <w:shd w:val="clear" w:color="auto" w:fill="FFFFFF"/>
          <w:lang w:val="nb-NO"/>
        </w:rPr>
        <w:t>mange</w:t>
      </w:r>
      <w:r w:rsidR="00567D85" w:rsidRPr="00572FD5">
        <w:rPr>
          <w:rFonts w:ascii="Calibri" w:hAnsi="Calibri"/>
          <w:i/>
          <w:shd w:val="clear" w:color="auto" w:fill="FFFFFF"/>
          <w:lang w:val="nb-NO"/>
        </w:rPr>
        <w:t xml:space="preserve"> nettbutikker som kastet seg på i fjor – da vil nok de som ikke var forberedt være med i år. Det vil gi en kraftig vekst og gi en god indikator på hvordan julehandelen blir.»</w:t>
      </w:r>
      <w:r w:rsidR="00FD641D">
        <w:rPr>
          <w:rFonts w:ascii="Calibri" w:hAnsi="Calibri"/>
          <w:i/>
          <w:shd w:val="clear" w:color="auto" w:fill="FFFFFF"/>
          <w:lang w:val="nb-NO"/>
        </w:rPr>
        <w:t xml:space="preserve"> </w:t>
      </w:r>
      <w:r w:rsidR="00572FD5" w:rsidRPr="00572FD5">
        <w:rPr>
          <w:rFonts w:ascii="Calibri" w:hAnsi="Calibri"/>
          <w:shd w:val="clear" w:color="auto" w:fill="FFFFFF"/>
          <w:lang w:val="nb-NO"/>
        </w:rPr>
        <w:t xml:space="preserve">Han tror videre at grunnen til at Black Friday </w:t>
      </w:r>
      <w:r w:rsidR="000A4D39">
        <w:rPr>
          <w:rFonts w:ascii="Calibri" w:hAnsi="Calibri"/>
          <w:shd w:val="clear" w:color="auto" w:fill="FFFFFF"/>
          <w:lang w:val="nb-NO"/>
        </w:rPr>
        <w:t>vil slå</w:t>
      </w:r>
      <w:r w:rsidR="00572FD5" w:rsidRPr="00572FD5">
        <w:rPr>
          <w:rFonts w:ascii="Calibri" w:hAnsi="Calibri"/>
          <w:shd w:val="clear" w:color="auto" w:fill="FFFFFF"/>
          <w:lang w:val="nb-NO"/>
        </w:rPr>
        <w:t xml:space="preserve"> så godt an er fordi importvarer </w:t>
      </w:r>
      <w:r w:rsidR="00A7292B">
        <w:rPr>
          <w:rFonts w:ascii="Calibri" w:hAnsi="Calibri"/>
          <w:shd w:val="clear" w:color="auto" w:fill="FFFFFF"/>
          <w:lang w:val="nb-NO"/>
        </w:rPr>
        <w:t>har blitt</w:t>
      </w:r>
      <w:r w:rsidR="00572FD5" w:rsidRPr="00572FD5">
        <w:rPr>
          <w:rFonts w:ascii="Calibri" w:hAnsi="Calibri"/>
          <w:shd w:val="clear" w:color="auto" w:fill="FFFFFF"/>
          <w:lang w:val="nb-NO"/>
        </w:rPr>
        <w:t xml:space="preserve"> dyrere: </w:t>
      </w:r>
      <w:r w:rsidR="00572FD5" w:rsidRPr="00572FD5">
        <w:rPr>
          <w:rFonts w:ascii="Calibri" w:hAnsi="Calibri"/>
          <w:i/>
          <w:shd w:val="clear" w:color="auto" w:fill="FFFFFF"/>
          <w:lang w:val="nb-NO"/>
        </w:rPr>
        <w:t>«</w:t>
      </w:r>
      <w:r w:rsidRPr="00240029">
        <w:rPr>
          <w:rFonts w:ascii="Calibri" w:eastAsia="Times New Roman" w:hAnsi="Calibri" w:cs="Arial"/>
          <w:i/>
          <w:lang w:val="nb-NO" w:eastAsia="en-GB"/>
        </w:rPr>
        <w:t>Vi ser det særlig på matvarer, klær og sko. Da vil nok forbrukerne benytte alle tilbud. Ved å handle det man har planlagt på Black Friday vil gi deg mer igjen i lommeboka når julegavene er kjøpt inn.</w:t>
      </w:r>
      <w:r w:rsidR="00572FD5" w:rsidRPr="00572FD5">
        <w:rPr>
          <w:rFonts w:ascii="Calibri" w:eastAsia="Times New Roman" w:hAnsi="Calibri" w:cs="Arial"/>
          <w:i/>
          <w:lang w:val="nb-NO" w:eastAsia="en-GB"/>
        </w:rPr>
        <w:t>»</w:t>
      </w:r>
    </w:p>
    <w:p w14:paraId="12CCECE5" w14:textId="0676C83D" w:rsidR="00E24BCE" w:rsidRPr="00E24BCE" w:rsidRDefault="00E24BCE" w:rsidP="000135EA">
      <w:pPr>
        <w:spacing w:line="276" w:lineRule="auto"/>
        <w:rPr>
          <w:rFonts w:ascii="Arial" w:eastAsia="Times New Roman" w:hAnsi="Arial" w:cs="Arial"/>
          <w:color w:val="2D2D2D"/>
          <w:sz w:val="24"/>
          <w:szCs w:val="24"/>
          <w:lang w:val="nb-NO" w:eastAsia="en-GB"/>
        </w:rPr>
      </w:pPr>
      <w:r>
        <w:rPr>
          <w:color w:val="000000" w:themeColor="text1"/>
          <w:lang w:val="nb-NO"/>
        </w:rPr>
        <w:t>Gjennomsnittlig bruk på Black Friday er 3512 kr</w:t>
      </w:r>
      <w:r w:rsidR="006C1807">
        <w:rPr>
          <w:color w:val="000000" w:themeColor="text1"/>
          <w:lang w:val="nb-NO"/>
        </w:rPr>
        <w:t>.</w:t>
      </w:r>
      <w:r>
        <w:rPr>
          <w:color w:val="000000" w:themeColor="text1"/>
          <w:lang w:val="nb-NO"/>
        </w:rPr>
        <w:t xml:space="preserve">, og gjennomsnittlig sparing er 2757 kr. Det er dermed klart hvorfor </w:t>
      </w:r>
      <w:r w:rsidR="00D40A86">
        <w:rPr>
          <w:color w:val="000000" w:themeColor="text1"/>
          <w:lang w:val="nb-NO"/>
        </w:rPr>
        <w:t>denne store handledagen vokser frem. Den økende i</w:t>
      </w:r>
      <w:bookmarkStart w:id="0" w:name="_GoBack"/>
      <w:bookmarkEnd w:id="0"/>
      <w:r w:rsidR="00D40A86">
        <w:rPr>
          <w:color w:val="000000" w:themeColor="text1"/>
          <w:lang w:val="nb-NO"/>
        </w:rPr>
        <w:t>nteressen gjenspeiles også på søkemotoren Google.</w:t>
      </w:r>
      <w:r w:rsidR="001E011D">
        <w:rPr>
          <w:color w:val="000000" w:themeColor="text1"/>
          <w:lang w:val="nb-NO"/>
        </w:rPr>
        <w:t xml:space="preserve"> Google-søk</w:t>
      </w:r>
      <w:r w:rsidR="001E011D" w:rsidRPr="00456A1F">
        <w:rPr>
          <w:color w:val="000000" w:themeColor="text1"/>
          <w:lang w:val="nb-NO"/>
        </w:rPr>
        <w:t xml:space="preserve"> etter Black Friday </w:t>
      </w:r>
      <w:r w:rsidR="007D4A8A">
        <w:rPr>
          <w:color w:val="000000" w:themeColor="text1"/>
          <w:lang w:val="nb-NO"/>
        </w:rPr>
        <w:t>viste</w:t>
      </w:r>
      <w:r>
        <w:rPr>
          <w:color w:val="000000" w:themeColor="text1"/>
          <w:lang w:val="nb-NO"/>
        </w:rPr>
        <w:t xml:space="preserve"> en økning på 82% i 2014, sammenlignet med året før. Forventet økning i 2015 er en økning på hele 85%</w:t>
      </w:r>
      <w:r w:rsidR="007D4A8A">
        <w:rPr>
          <w:color w:val="000000" w:themeColor="text1"/>
          <w:lang w:val="nb-NO"/>
        </w:rPr>
        <w:t>, sammenlignet med 2014</w:t>
      </w:r>
      <w:r>
        <w:rPr>
          <w:color w:val="000000" w:themeColor="text1"/>
          <w:lang w:val="nb-NO"/>
        </w:rPr>
        <w:t xml:space="preserve">. </w:t>
      </w:r>
      <w:r w:rsidR="001E011D" w:rsidRPr="00456A1F">
        <w:rPr>
          <w:color w:val="000000" w:themeColor="text1"/>
          <w:lang w:val="nb-NO"/>
        </w:rPr>
        <w:t xml:space="preserve"> </w:t>
      </w:r>
    </w:p>
    <w:p w14:paraId="692FDDDF" w14:textId="342575B5" w:rsidR="000E3B12" w:rsidRPr="000E3B12" w:rsidRDefault="000E3B12" w:rsidP="000135EA">
      <w:pPr>
        <w:spacing w:line="276" w:lineRule="auto"/>
        <w:rPr>
          <w:rFonts w:ascii="Calibri" w:hAnsi="Calibri"/>
          <w:shd w:val="clear" w:color="auto" w:fill="FFFFFF"/>
          <w:lang w:val="nb-NO"/>
        </w:rPr>
      </w:pPr>
      <w:r>
        <w:rPr>
          <w:rFonts w:ascii="Calibri" w:eastAsia="Times New Roman" w:hAnsi="Calibri" w:cs="Arial"/>
          <w:lang w:val="nb-NO" w:eastAsia="en-GB"/>
        </w:rPr>
        <w:lastRenderedPageBreak/>
        <w:t xml:space="preserve">Trykk </w:t>
      </w:r>
      <w:hyperlink r:id="rId5" w:history="1">
        <w:r w:rsidRPr="000E3B12">
          <w:rPr>
            <w:rStyle w:val="Hyperlink"/>
            <w:rFonts w:ascii="Calibri" w:eastAsia="Times New Roman" w:hAnsi="Calibri" w:cs="Arial"/>
            <w:lang w:val="nb-NO" w:eastAsia="en-GB"/>
          </w:rPr>
          <w:t>her</w:t>
        </w:r>
      </w:hyperlink>
      <w:r>
        <w:rPr>
          <w:rFonts w:ascii="Calibri" w:eastAsia="Times New Roman" w:hAnsi="Calibri" w:cs="Arial"/>
          <w:lang w:val="nb-NO" w:eastAsia="en-GB"/>
        </w:rPr>
        <w:t xml:space="preserve"> for infografikk</w:t>
      </w:r>
      <w:r w:rsidR="00531ED5">
        <w:rPr>
          <w:rFonts w:ascii="Calibri" w:eastAsia="Times New Roman" w:hAnsi="Calibri" w:cs="Arial"/>
          <w:lang w:val="nb-NO" w:eastAsia="en-GB"/>
        </w:rPr>
        <w:t xml:space="preserve">, </w:t>
      </w:r>
      <w:r w:rsidR="007D4A8A">
        <w:rPr>
          <w:rFonts w:ascii="Calibri" w:eastAsia="Times New Roman" w:hAnsi="Calibri" w:cs="Arial"/>
          <w:lang w:val="nb-NO" w:eastAsia="en-GB"/>
        </w:rPr>
        <w:t>for et helhetlig bilde av</w:t>
      </w:r>
      <w:r w:rsidR="00531ED5">
        <w:rPr>
          <w:rFonts w:ascii="Calibri" w:eastAsia="Times New Roman" w:hAnsi="Calibri" w:cs="Arial"/>
          <w:lang w:val="nb-NO" w:eastAsia="en-GB"/>
        </w:rPr>
        <w:t xml:space="preserve"> </w:t>
      </w:r>
      <w:proofErr w:type="spellStart"/>
      <w:r w:rsidR="00531ED5">
        <w:rPr>
          <w:rFonts w:ascii="Calibri" w:eastAsia="Times New Roman" w:hAnsi="Calibri" w:cs="Arial"/>
          <w:lang w:val="nb-NO" w:eastAsia="en-GB"/>
        </w:rPr>
        <w:t>økningstrenden</w:t>
      </w:r>
      <w:proofErr w:type="spellEnd"/>
      <w:r w:rsidR="00531ED5">
        <w:rPr>
          <w:rFonts w:ascii="Calibri" w:eastAsia="Times New Roman" w:hAnsi="Calibri" w:cs="Arial"/>
          <w:lang w:val="nb-NO" w:eastAsia="en-GB"/>
        </w:rPr>
        <w:t xml:space="preserve"> av Black Friday i Norge. </w:t>
      </w:r>
    </w:p>
    <w:p w14:paraId="1B2E775E" w14:textId="77777777" w:rsidR="00301086" w:rsidRDefault="00301086" w:rsidP="000135EA">
      <w:pPr>
        <w:spacing w:line="276" w:lineRule="auto"/>
        <w:rPr>
          <w:lang w:val="nb-NO"/>
        </w:rPr>
      </w:pPr>
    </w:p>
    <w:p w14:paraId="1238CB0C" w14:textId="407BD3A3" w:rsidR="00250BC7" w:rsidRPr="000E3B12" w:rsidRDefault="00FC18BD" w:rsidP="000135EA">
      <w:pPr>
        <w:spacing w:line="276" w:lineRule="auto"/>
        <w:rPr>
          <w:lang w:val="nb-NO"/>
        </w:rPr>
      </w:pPr>
      <w:r w:rsidRPr="000E3B12">
        <w:rPr>
          <w:lang w:val="nb-NO"/>
        </w:rPr>
        <w:t>OM CU</w:t>
      </w:r>
      <w:r w:rsidRPr="000E3B12">
        <w:rPr>
          <w:b/>
          <w:lang w:val="nb-NO"/>
        </w:rPr>
        <w:t>PONATION</w:t>
      </w:r>
    </w:p>
    <w:p w14:paraId="25871C3F" w14:textId="56F6C92E" w:rsidR="00FC18BD" w:rsidRPr="00FC18BD" w:rsidRDefault="00FC18BD" w:rsidP="000135EA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val="nb-NO" w:eastAsia="en-GB"/>
        </w:rPr>
      </w:pPr>
      <w:r w:rsidRPr="00FC18BD">
        <w:rPr>
          <w:rFonts w:eastAsia="Times New Roman" w:cs="Arial"/>
          <w:color w:val="000000"/>
          <w:lang w:val="nb-NO" w:eastAsia="en-GB"/>
        </w:rPr>
        <w:t>CUPO</w:t>
      </w:r>
      <w:r w:rsidRPr="00FC18BD">
        <w:rPr>
          <w:rFonts w:eastAsia="Times New Roman" w:cs="Arial"/>
          <w:b/>
          <w:bCs/>
          <w:color w:val="000000"/>
          <w:lang w:val="nb-NO" w:eastAsia="en-GB"/>
        </w:rPr>
        <w:t>NATION</w:t>
      </w:r>
      <w:r w:rsidRPr="00FC18BD">
        <w:rPr>
          <w:rFonts w:eastAsia="Times New Roman" w:cs="Arial"/>
          <w:color w:val="000000"/>
          <w:lang w:val="nb-NO" w:eastAsia="en-GB"/>
        </w:rPr>
        <w:t xml:space="preserve"> er en av de mest raskt-voksende spareportalene globalt, som bringer de beste sparemulighetene til forbrukere verden over. Firmaet opererer i 17 land med rabatter i over 18,000 nettbutikker og merker som Amazon, H&amp;M, </w:t>
      </w:r>
      <w:proofErr w:type="spellStart"/>
      <w:r w:rsidRPr="00FC18BD">
        <w:rPr>
          <w:rFonts w:eastAsia="Times New Roman" w:cs="Arial"/>
          <w:color w:val="000000"/>
          <w:lang w:val="nb-NO" w:eastAsia="en-GB"/>
        </w:rPr>
        <w:t>Zalando</w:t>
      </w:r>
      <w:proofErr w:type="spellEnd"/>
      <w:r w:rsidRPr="00FC18BD">
        <w:rPr>
          <w:rFonts w:eastAsia="Times New Roman" w:cs="Arial"/>
          <w:color w:val="000000"/>
          <w:lang w:val="nb-NO" w:eastAsia="en-GB"/>
        </w:rPr>
        <w:t xml:space="preserve"> </w:t>
      </w:r>
      <w:r w:rsidRPr="00FC18BD">
        <w:rPr>
          <w:rFonts w:eastAsia="Times New Roman" w:cs="Arial"/>
          <w:lang w:val="nb-NO" w:eastAsia="en-GB"/>
        </w:rPr>
        <w:t xml:space="preserve">og </w:t>
      </w:r>
      <w:r w:rsidRPr="00FC18BD">
        <w:rPr>
          <w:rFonts w:eastAsia="Times New Roman" w:cs="Arial"/>
          <w:color w:val="000000"/>
          <w:lang w:val="nb-NO" w:eastAsia="en-GB"/>
        </w:rPr>
        <w:t>Hotels.com. CUPO</w:t>
      </w:r>
      <w:r w:rsidRPr="00FC18BD">
        <w:rPr>
          <w:rFonts w:eastAsia="Times New Roman" w:cs="Arial"/>
          <w:b/>
          <w:bCs/>
          <w:color w:val="000000"/>
          <w:lang w:val="nb-NO" w:eastAsia="en-GB"/>
        </w:rPr>
        <w:t>NATION</w:t>
      </w:r>
      <w:r w:rsidRPr="00FC18BD">
        <w:rPr>
          <w:rFonts w:eastAsia="Times New Roman" w:cs="Arial"/>
          <w:color w:val="000000"/>
          <w:lang w:val="nb-NO" w:eastAsia="en-GB"/>
        </w:rPr>
        <w:t xml:space="preserve"> samler alle tilgjengelige rabattkoder og tilbud fra nettbutikker på </w:t>
      </w:r>
      <w:r w:rsidRPr="00FC18BD">
        <w:rPr>
          <w:rFonts w:eastAsia="Times New Roman" w:cs="Arial"/>
          <w:i/>
          <w:color w:val="000000"/>
          <w:lang w:val="nb-NO" w:eastAsia="en-GB"/>
        </w:rPr>
        <w:t>en</w:t>
      </w:r>
      <w:r w:rsidRPr="00FC18BD">
        <w:rPr>
          <w:rFonts w:eastAsia="Times New Roman" w:cs="Arial"/>
          <w:color w:val="000000"/>
          <w:lang w:val="nb-NO" w:eastAsia="en-GB"/>
        </w:rPr>
        <w:t xml:space="preserve"> nettside hvor brukere kan dra nytte av tilbud på produkter spredt over 17 kategorier, som f. </w:t>
      </w:r>
      <w:proofErr w:type="gramStart"/>
      <w:r w:rsidRPr="00FC18BD">
        <w:rPr>
          <w:rFonts w:eastAsia="Times New Roman" w:cs="Arial"/>
          <w:color w:val="000000"/>
          <w:lang w:val="nb-NO" w:eastAsia="en-GB"/>
        </w:rPr>
        <w:t>eks:.</w:t>
      </w:r>
      <w:proofErr w:type="gramEnd"/>
      <w:r w:rsidRPr="00FC18BD">
        <w:rPr>
          <w:rFonts w:eastAsia="Times New Roman" w:cs="Arial"/>
          <w:color w:val="000000"/>
          <w:lang w:val="nb-NO" w:eastAsia="en-GB"/>
        </w:rPr>
        <w:t xml:space="preserve"> </w:t>
      </w:r>
      <w:proofErr w:type="gramStart"/>
      <w:r w:rsidRPr="00FC18BD">
        <w:rPr>
          <w:rFonts w:eastAsia="Times New Roman" w:cs="Arial"/>
          <w:color w:val="000000"/>
          <w:lang w:val="nb-NO" w:eastAsia="en-GB"/>
        </w:rPr>
        <w:t>mote</w:t>
      </w:r>
      <w:proofErr w:type="gramEnd"/>
      <w:r w:rsidRPr="00FC18BD">
        <w:rPr>
          <w:rFonts w:eastAsia="Times New Roman" w:cs="Arial"/>
          <w:color w:val="000000"/>
          <w:lang w:val="nb-NO" w:eastAsia="en-GB"/>
        </w:rPr>
        <w:t>, kosmetikk, elektronikk og reise.</w:t>
      </w:r>
      <w:r w:rsidRPr="00FC18BD">
        <w:rPr>
          <w:rFonts w:eastAsia="Times New Roman" w:cs="Times New Roman"/>
          <w:sz w:val="24"/>
          <w:szCs w:val="24"/>
          <w:lang w:val="nb-NO" w:eastAsia="en-GB"/>
        </w:rPr>
        <w:t xml:space="preserve"> </w:t>
      </w:r>
      <w:r w:rsidRPr="00FC18BD">
        <w:rPr>
          <w:rFonts w:eastAsia="Times New Roman" w:cs="Arial"/>
          <w:color w:val="000000"/>
          <w:lang w:val="nb-NO" w:eastAsia="en-GB"/>
        </w:rPr>
        <w:t>CUPO</w:t>
      </w:r>
      <w:r w:rsidRPr="00FC18BD">
        <w:rPr>
          <w:rFonts w:eastAsia="Times New Roman" w:cs="Arial"/>
          <w:b/>
          <w:bCs/>
          <w:color w:val="000000"/>
          <w:lang w:val="nb-NO" w:eastAsia="en-GB"/>
        </w:rPr>
        <w:t>NATION</w:t>
      </w:r>
      <w:r w:rsidRPr="00FC18BD">
        <w:rPr>
          <w:rFonts w:eastAsia="Times New Roman" w:cs="Arial"/>
          <w:color w:val="000000"/>
          <w:lang w:val="nb-NO" w:eastAsia="en-GB"/>
        </w:rPr>
        <w:t xml:space="preserve"> ble grunnlagt av Dr. Gerhard </w:t>
      </w:r>
      <w:proofErr w:type="spellStart"/>
      <w:r w:rsidRPr="00FC18BD">
        <w:rPr>
          <w:rFonts w:eastAsia="Times New Roman" w:cs="Arial"/>
          <w:color w:val="000000"/>
          <w:lang w:val="nb-NO" w:eastAsia="en-GB"/>
        </w:rPr>
        <w:t>Trautmann</w:t>
      </w:r>
      <w:proofErr w:type="spellEnd"/>
      <w:r w:rsidRPr="00FC18BD">
        <w:rPr>
          <w:rFonts w:eastAsia="Times New Roman" w:cs="Arial"/>
          <w:color w:val="000000"/>
          <w:lang w:val="nb-NO" w:eastAsia="en-GB"/>
        </w:rPr>
        <w:t xml:space="preserve">, Dr. Adrian Renner og Dr. Andreas </w:t>
      </w:r>
      <w:proofErr w:type="spellStart"/>
      <w:r w:rsidRPr="00FC18BD">
        <w:rPr>
          <w:rFonts w:eastAsia="Times New Roman" w:cs="Arial"/>
          <w:color w:val="000000"/>
          <w:lang w:val="nb-NO" w:eastAsia="en-GB"/>
        </w:rPr>
        <w:t>Fruth</w:t>
      </w:r>
      <w:proofErr w:type="spellEnd"/>
      <w:r w:rsidRPr="00FC18BD">
        <w:rPr>
          <w:rFonts w:eastAsia="Times New Roman" w:cs="Arial"/>
          <w:color w:val="000000"/>
          <w:lang w:val="nb-NO" w:eastAsia="en-GB"/>
        </w:rPr>
        <w:t xml:space="preserve"> i 2012 og har hovedkontor i München, Tyskland. </w:t>
      </w:r>
    </w:p>
    <w:p w14:paraId="6972F0AD" w14:textId="77777777" w:rsidR="00FC18BD" w:rsidRDefault="00FC18BD" w:rsidP="000135EA">
      <w:pPr>
        <w:spacing w:line="276" w:lineRule="auto"/>
        <w:rPr>
          <w:color w:val="AEAAAA" w:themeColor="background2" w:themeShade="BF"/>
          <w:lang w:val="nb-NO"/>
        </w:rPr>
      </w:pPr>
    </w:p>
    <w:p w14:paraId="4EEAB860" w14:textId="432E566D" w:rsidR="005F2BCF" w:rsidRPr="006025D9" w:rsidRDefault="00D457C8" w:rsidP="005F2BCF">
      <w:pPr>
        <w:spacing w:line="240" w:lineRule="auto"/>
        <w:rPr>
          <w:b/>
        </w:rPr>
      </w:pPr>
      <w:r w:rsidRPr="006025D9">
        <w:rPr>
          <w:b/>
        </w:rPr>
        <w:t>CUPONATION</w:t>
      </w:r>
      <w:r w:rsidR="005F2BCF" w:rsidRPr="006025D9">
        <w:rPr>
          <w:b/>
        </w:rPr>
        <w:t xml:space="preserve"> Norge </w:t>
      </w:r>
    </w:p>
    <w:p w14:paraId="6A790518" w14:textId="77777777" w:rsidR="005F2BCF" w:rsidRPr="006025D9" w:rsidRDefault="005F2BCF" w:rsidP="005F2BCF">
      <w:pPr>
        <w:spacing w:line="240" w:lineRule="auto"/>
        <w:rPr>
          <w:b/>
        </w:rPr>
      </w:pPr>
      <w:r w:rsidRPr="006025D9">
        <w:rPr>
          <w:b/>
        </w:rPr>
        <w:t xml:space="preserve">Caroline Normann </w:t>
      </w:r>
    </w:p>
    <w:p w14:paraId="13D67066" w14:textId="43A7A234" w:rsidR="005F2BCF" w:rsidRPr="006025D9" w:rsidRDefault="005F2BCF" w:rsidP="005F2BCF">
      <w:pPr>
        <w:spacing w:line="240" w:lineRule="auto"/>
        <w:rPr>
          <w:b/>
        </w:rPr>
      </w:pPr>
      <w:proofErr w:type="spellStart"/>
      <w:r w:rsidRPr="006025D9">
        <w:rPr>
          <w:b/>
        </w:rPr>
        <w:t>DingolfingerStraße</w:t>
      </w:r>
      <w:proofErr w:type="spellEnd"/>
      <w:r w:rsidRPr="006025D9">
        <w:rPr>
          <w:b/>
        </w:rPr>
        <w:t xml:space="preserve"> 15</w:t>
      </w:r>
      <w:r w:rsidR="003D3BBF" w:rsidRPr="006025D9">
        <w:rPr>
          <w:b/>
        </w:rPr>
        <w:t>,</w:t>
      </w:r>
      <w:r w:rsidRPr="006025D9">
        <w:rPr>
          <w:b/>
        </w:rPr>
        <w:t xml:space="preserve"> 81673 </w:t>
      </w:r>
      <w:proofErr w:type="spellStart"/>
      <w:r w:rsidRPr="006025D9">
        <w:rPr>
          <w:b/>
        </w:rPr>
        <w:t>München</w:t>
      </w:r>
      <w:proofErr w:type="spellEnd"/>
      <w:r w:rsidRPr="006025D9">
        <w:rPr>
          <w:b/>
        </w:rPr>
        <w:t xml:space="preserve"> </w:t>
      </w:r>
    </w:p>
    <w:p w14:paraId="138A6380" w14:textId="716F5186" w:rsidR="005F2BCF" w:rsidRPr="006025D9" w:rsidRDefault="005F2BCF" w:rsidP="005F2BCF">
      <w:pPr>
        <w:spacing w:line="240" w:lineRule="auto"/>
        <w:rPr>
          <w:b/>
        </w:rPr>
      </w:pPr>
      <w:r w:rsidRPr="006025D9">
        <w:rPr>
          <w:b/>
        </w:rPr>
        <w:t xml:space="preserve">E-mail: </w:t>
      </w:r>
      <w:hyperlink r:id="rId6" w:history="1">
        <w:r w:rsidRPr="006025D9">
          <w:rPr>
            <w:rStyle w:val="Hyperlink"/>
            <w:b/>
          </w:rPr>
          <w:t>caroline.normann@cuponation.no</w:t>
        </w:r>
      </w:hyperlink>
      <w:r w:rsidRPr="006025D9">
        <w:rPr>
          <w:b/>
        </w:rPr>
        <w:t xml:space="preserve"> </w:t>
      </w:r>
    </w:p>
    <w:p w14:paraId="72324109" w14:textId="48DA1BEB" w:rsidR="005F2BCF" w:rsidRPr="006025D9" w:rsidRDefault="005F2BCF" w:rsidP="005F2BCF">
      <w:pPr>
        <w:spacing w:line="240" w:lineRule="auto"/>
        <w:rPr>
          <w:b/>
          <w:lang w:val="nb-NO"/>
        </w:rPr>
      </w:pPr>
      <w:proofErr w:type="spellStart"/>
      <w:r w:rsidRPr="006025D9">
        <w:rPr>
          <w:b/>
          <w:lang w:val="nb-NO"/>
        </w:rPr>
        <w:t>Tlf</w:t>
      </w:r>
      <w:proofErr w:type="spellEnd"/>
      <w:r w:rsidRPr="006025D9">
        <w:rPr>
          <w:b/>
          <w:lang w:val="nb-NO"/>
        </w:rPr>
        <w:t xml:space="preserve">: </w:t>
      </w:r>
      <w:r w:rsidRPr="006025D9">
        <w:rPr>
          <w:b/>
          <w:lang w:val="nb-NO"/>
        </w:rPr>
        <w:t xml:space="preserve">+49 </w:t>
      </w:r>
      <w:r w:rsidRPr="006025D9">
        <w:rPr>
          <w:b/>
          <w:lang w:val="nb-NO"/>
        </w:rPr>
        <w:t>089416122988</w:t>
      </w:r>
    </w:p>
    <w:p w14:paraId="060E80E2" w14:textId="77777777" w:rsidR="00A97830" w:rsidRPr="00FC18BD" w:rsidRDefault="00A97830" w:rsidP="009628A2">
      <w:pPr>
        <w:rPr>
          <w:lang w:val="nb-NO"/>
        </w:rPr>
      </w:pPr>
    </w:p>
    <w:p w14:paraId="69D5C44D" w14:textId="77777777" w:rsidR="00A97830" w:rsidRPr="00FC18BD" w:rsidRDefault="00A97830" w:rsidP="009628A2">
      <w:pPr>
        <w:rPr>
          <w:lang w:val="nb-NO"/>
        </w:rPr>
      </w:pPr>
    </w:p>
    <w:p w14:paraId="245DBA0F" w14:textId="77777777" w:rsidR="00A97830" w:rsidRPr="00FC18BD" w:rsidRDefault="00A97830" w:rsidP="009628A2">
      <w:pPr>
        <w:rPr>
          <w:lang w:val="nb-NO"/>
        </w:rPr>
      </w:pPr>
    </w:p>
    <w:sectPr w:rsidR="00A97830" w:rsidRPr="00FC1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C6FDA"/>
    <w:multiLevelType w:val="multilevel"/>
    <w:tmpl w:val="A88E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F90732"/>
    <w:multiLevelType w:val="hybridMultilevel"/>
    <w:tmpl w:val="6E8C68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A174B7"/>
    <w:multiLevelType w:val="hybridMultilevel"/>
    <w:tmpl w:val="8808008E"/>
    <w:lvl w:ilvl="0" w:tplc="9288D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513BA"/>
    <w:multiLevelType w:val="multilevel"/>
    <w:tmpl w:val="FF32CD0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4C6179"/>
    <w:multiLevelType w:val="multilevel"/>
    <w:tmpl w:val="455C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E86A8F"/>
    <w:multiLevelType w:val="hybridMultilevel"/>
    <w:tmpl w:val="7214DB54"/>
    <w:lvl w:ilvl="0" w:tplc="BBC29A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3E"/>
    <w:rsid w:val="000135EA"/>
    <w:rsid w:val="00023FB3"/>
    <w:rsid w:val="00027D85"/>
    <w:rsid w:val="00062A00"/>
    <w:rsid w:val="00067E2E"/>
    <w:rsid w:val="0007750D"/>
    <w:rsid w:val="000A1247"/>
    <w:rsid w:val="000A4D39"/>
    <w:rsid w:val="000C4DAB"/>
    <w:rsid w:val="000C72E6"/>
    <w:rsid w:val="000E3B12"/>
    <w:rsid w:val="000E59B3"/>
    <w:rsid w:val="000F4795"/>
    <w:rsid w:val="00101016"/>
    <w:rsid w:val="00104A9E"/>
    <w:rsid w:val="00183207"/>
    <w:rsid w:val="001A252B"/>
    <w:rsid w:val="001B24AD"/>
    <w:rsid w:val="001B5A8F"/>
    <w:rsid w:val="001C182D"/>
    <w:rsid w:val="001C5BBF"/>
    <w:rsid w:val="001D0053"/>
    <w:rsid w:val="001E011D"/>
    <w:rsid w:val="001F56F2"/>
    <w:rsid w:val="00203336"/>
    <w:rsid w:val="00224D35"/>
    <w:rsid w:val="00240029"/>
    <w:rsid w:val="00240BB3"/>
    <w:rsid w:val="002504C2"/>
    <w:rsid w:val="00250BC7"/>
    <w:rsid w:val="002815A6"/>
    <w:rsid w:val="002A120A"/>
    <w:rsid w:val="002A41F2"/>
    <w:rsid w:val="002A4911"/>
    <w:rsid w:val="002D5906"/>
    <w:rsid w:val="002F05CF"/>
    <w:rsid w:val="002F67E6"/>
    <w:rsid w:val="002F76AE"/>
    <w:rsid w:val="00301086"/>
    <w:rsid w:val="00303B67"/>
    <w:rsid w:val="00306102"/>
    <w:rsid w:val="00322581"/>
    <w:rsid w:val="00336EA4"/>
    <w:rsid w:val="003C21C7"/>
    <w:rsid w:val="003C35E6"/>
    <w:rsid w:val="003C562B"/>
    <w:rsid w:val="003C6CE1"/>
    <w:rsid w:val="003D3BBF"/>
    <w:rsid w:val="0040127E"/>
    <w:rsid w:val="004224EA"/>
    <w:rsid w:val="00424F05"/>
    <w:rsid w:val="00425354"/>
    <w:rsid w:val="0043704C"/>
    <w:rsid w:val="00444445"/>
    <w:rsid w:val="00455BEE"/>
    <w:rsid w:val="00456A1F"/>
    <w:rsid w:val="004841E7"/>
    <w:rsid w:val="00490534"/>
    <w:rsid w:val="004B21FA"/>
    <w:rsid w:val="004B7D4A"/>
    <w:rsid w:val="004F282D"/>
    <w:rsid w:val="004F2A49"/>
    <w:rsid w:val="00503995"/>
    <w:rsid w:val="00504FAE"/>
    <w:rsid w:val="00510BCE"/>
    <w:rsid w:val="00516215"/>
    <w:rsid w:val="00530528"/>
    <w:rsid w:val="00531A41"/>
    <w:rsid w:val="00531ED5"/>
    <w:rsid w:val="00535BD3"/>
    <w:rsid w:val="00541646"/>
    <w:rsid w:val="005612EE"/>
    <w:rsid w:val="00567D85"/>
    <w:rsid w:val="0057004D"/>
    <w:rsid w:val="00572FD5"/>
    <w:rsid w:val="00576C2C"/>
    <w:rsid w:val="005B7921"/>
    <w:rsid w:val="005C4807"/>
    <w:rsid w:val="005C7F83"/>
    <w:rsid w:val="005D2E65"/>
    <w:rsid w:val="005E7B9D"/>
    <w:rsid w:val="005F2BCF"/>
    <w:rsid w:val="005F5E3E"/>
    <w:rsid w:val="006006C5"/>
    <w:rsid w:val="006025D9"/>
    <w:rsid w:val="00602F79"/>
    <w:rsid w:val="00604D44"/>
    <w:rsid w:val="00636CAE"/>
    <w:rsid w:val="00647A72"/>
    <w:rsid w:val="00654B87"/>
    <w:rsid w:val="00663BE5"/>
    <w:rsid w:val="00681B59"/>
    <w:rsid w:val="006849AA"/>
    <w:rsid w:val="006914EA"/>
    <w:rsid w:val="006C1807"/>
    <w:rsid w:val="007300FF"/>
    <w:rsid w:val="00734E2C"/>
    <w:rsid w:val="00772449"/>
    <w:rsid w:val="007B3B18"/>
    <w:rsid w:val="007B46F5"/>
    <w:rsid w:val="007D0EBD"/>
    <w:rsid w:val="007D1B7D"/>
    <w:rsid w:val="007D4A8A"/>
    <w:rsid w:val="007F3DE5"/>
    <w:rsid w:val="00802038"/>
    <w:rsid w:val="008077AF"/>
    <w:rsid w:val="00812F18"/>
    <w:rsid w:val="00823225"/>
    <w:rsid w:val="00825660"/>
    <w:rsid w:val="00833CFE"/>
    <w:rsid w:val="00836040"/>
    <w:rsid w:val="00845DB0"/>
    <w:rsid w:val="00847BC4"/>
    <w:rsid w:val="008720E4"/>
    <w:rsid w:val="00876B48"/>
    <w:rsid w:val="00883341"/>
    <w:rsid w:val="00897934"/>
    <w:rsid w:val="008E1D8C"/>
    <w:rsid w:val="008E3735"/>
    <w:rsid w:val="008F70BF"/>
    <w:rsid w:val="00901763"/>
    <w:rsid w:val="00924900"/>
    <w:rsid w:val="009256EE"/>
    <w:rsid w:val="00953A22"/>
    <w:rsid w:val="009628A2"/>
    <w:rsid w:val="009814A8"/>
    <w:rsid w:val="00992189"/>
    <w:rsid w:val="009A0505"/>
    <w:rsid w:val="009A3A1B"/>
    <w:rsid w:val="009D07FB"/>
    <w:rsid w:val="009E5E85"/>
    <w:rsid w:val="009F069C"/>
    <w:rsid w:val="00A1120B"/>
    <w:rsid w:val="00A17BFA"/>
    <w:rsid w:val="00A70D7D"/>
    <w:rsid w:val="00A7292B"/>
    <w:rsid w:val="00A86706"/>
    <w:rsid w:val="00A87139"/>
    <w:rsid w:val="00A87E96"/>
    <w:rsid w:val="00A97830"/>
    <w:rsid w:val="00AA0FBC"/>
    <w:rsid w:val="00AA466D"/>
    <w:rsid w:val="00AB6BC7"/>
    <w:rsid w:val="00B24086"/>
    <w:rsid w:val="00B3232F"/>
    <w:rsid w:val="00B3306B"/>
    <w:rsid w:val="00B432E3"/>
    <w:rsid w:val="00B4637B"/>
    <w:rsid w:val="00B64D27"/>
    <w:rsid w:val="00BB0A8B"/>
    <w:rsid w:val="00BC07B4"/>
    <w:rsid w:val="00BC23E1"/>
    <w:rsid w:val="00BE2D8B"/>
    <w:rsid w:val="00C07922"/>
    <w:rsid w:val="00C22677"/>
    <w:rsid w:val="00C45DEC"/>
    <w:rsid w:val="00C57135"/>
    <w:rsid w:val="00C6681F"/>
    <w:rsid w:val="00C825E7"/>
    <w:rsid w:val="00CB4B59"/>
    <w:rsid w:val="00CB6002"/>
    <w:rsid w:val="00CD66B2"/>
    <w:rsid w:val="00CF6F11"/>
    <w:rsid w:val="00D123A3"/>
    <w:rsid w:val="00D26FAF"/>
    <w:rsid w:val="00D40A86"/>
    <w:rsid w:val="00D457C8"/>
    <w:rsid w:val="00D63874"/>
    <w:rsid w:val="00D63FF5"/>
    <w:rsid w:val="00D9365D"/>
    <w:rsid w:val="00D939C5"/>
    <w:rsid w:val="00DA4142"/>
    <w:rsid w:val="00DF785B"/>
    <w:rsid w:val="00E24BCE"/>
    <w:rsid w:val="00E3713F"/>
    <w:rsid w:val="00E40A96"/>
    <w:rsid w:val="00E57FD2"/>
    <w:rsid w:val="00E731EB"/>
    <w:rsid w:val="00E73C55"/>
    <w:rsid w:val="00E74123"/>
    <w:rsid w:val="00E81E01"/>
    <w:rsid w:val="00E84E1D"/>
    <w:rsid w:val="00E87C3E"/>
    <w:rsid w:val="00EA2A00"/>
    <w:rsid w:val="00ED7830"/>
    <w:rsid w:val="00EE1B07"/>
    <w:rsid w:val="00EE3ABE"/>
    <w:rsid w:val="00F157D5"/>
    <w:rsid w:val="00F32AAA"/>
    <w:rsid w:val="00F336A6"/>
    <w:rsid w:val="00F50400"/>
    <w:rsid w:val="00F561DB"/>
    <w:rsid w:val="00FA0EA9"/>
    <w:rsid w:val="00FC18BD"/>
    <w:rsid w:val="00FD641D"/>
    <w:rsid w:val="00FF468D"/>
    <w:rsid w:val="00F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C6200D-A935-4462-8831-64837D9A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E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BC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72449"/>
  </w:style>
  <w:style w:type="paragraph" w:styleId="NormalWeb">
    <w:name w:val="Normal (Web)"/>
    <w:basedOn w:val="Normal"/>
    <w:uiPriority w:val="99"/>
    <w:semiHidden/>
    <w:unhideWhenUsed/>
    <w:rsid w:val="001B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E1B07"/>
    <w:rPr>
      <w:color w:val="954F72" w:themeColor="followedHyperlink"/>
      <w:u w:val="single"/>
    </w:rPr>
  </w:style>
  <w:style w:type="character" w:customStyle="1" w:styleId="aqj">
    <w:name w:val="aqj"/>
    <w:basedOn w:val="DefaultParagraphFont"/>
    <w:rsid w:val="00203336"/>
  </w:style>
  <w:style w:type="character" w:customStyle="1" w:styleId="bfmoney">
    <w:name w:val="bfmoney"/>
    <w:basedOn w:val="DefaultParagraphFont"/>
    <w:rsid w:val="00E24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ine.normann@cuponation.no" TargetMode="External"/><Relationship Id="rId5" Type="http://schemas.openxmlformats.org/officeDocument/2006/relationships/hyperlink" Target="http://www.cuponation.no/tag/black-friday-nor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Cupo Nation</dc:creator>
  <cp:keywords/>
  <dc:description/>
  <cp:lastModifiedBy>Cupo Nation</cp:lastModifiedBy>
  <cp:revision>178</cp:revision>
  <dcterms:created xsi:type="dcterms:W3CDTF">2015-10-16T12:01:00Z</dcterms:created>
  <dcterms:modified xsi:type="dcterms:W3CDTF">2015-11-13T13:42:00Z</dcterms:modified>
</cp:coreProperties>
</file>