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638" w:rsidRDefault="00F10638" w:rsidP="00F10638">
      <w:pPr>
        <w:spacing w:line="276" w:lineRule="auto"/>
        <w:rPr>
          <w:rFonts w:ascii="HelveticaNeueLT Pro 53 Ex" w:hAnsi="HelveticaNeueLT Pro 53 Ex"/>
          <w:b/>
          <w:lang w:val="en-US"/>
        </w:rPr>
      </w:pPr>
    </w:p>
    <w:p w:rsidR="00F10638" w:rsidRDefault="00F10638" w:rsidP="00F10638">
      <w:pPr>
        <w:spacing w:line="276" w:lineRule="auto"/>
        <w:rPr>
          <w:rFonts w:ascii="HelveticaNeueLT Pro 53 Ex" w:hAnsi="HelveticaNeueLT Pro 53 Ex"/>
          <w:b/>
          <w:lang w:val="en-US"/>
        </w:rPr>
      </w:pPr>
    </w:p>
    <w:p w:rsidR="00592E72" w:rsidRPr="00F10638" w:rsidRDefault="00592E72" w:rsidP="00F10638">
      <w:pPr>
        <w:spacing w:line="276" w:lineRule="auto"/>
        <w:rPr>
          <w:rFonts w:ascii="HelveticaNeueLT Pro 53 Ex" w:hAnsi="HelveticaNeueLT Pro 53 Ex"/>
          <w:b/>
          <w:lang w:val="en-US"/>
        </w:rPr>
      </w:pPr>
      <w:r w:rsidRPr="00F10638">
        <w:rPr>
          <w:rFonts w:ascii="HelveticaNeueLT Pro 53 Ex" w:hAnsi="HelveticaNeueLT Pro 53 Ex"/>
          <w:b/>
          <w:lang w:val="en-US"/>
        </w:rPr>
        <w:t>2018-1</w:t>
      </w:r>
      <w:r w:rsidR="00F10638" w:rsidRPr="00F10638">
        <w:rPr>
          <w:rFonts w:ascii="HelveticaNeueLT Pro 53 Ex" w:hAnsi="HelveticaNeueLT Pro 53 Ex"/>
          <w:b/>
          <w:lang w:val="en-US"/>
        </w:rPr>
        <w:t>1</w:t>
      </w:r>
      <w:r w:rsidRPr="00F10638">
        <w:rPr>
          <w:rFonts w:ascii="HelveticaNeueLT Pro 53 Ex" w:hAnsi="HelveticaNeueLT Pro 53 Ex"/>
          <w:b/>
          <w:lang w:val="en-US"/>
        </w:rPr>
        <w:t>-0</w:t>
      </w:r>
      <w:r w:rsidR="00F10638" w:rsidRPr="00F10638">
        <w:rPr>
          <w:rFonts w:ascii="HelveticaNeueLT Pro 53 Ex" w:hAnsi="HelveticaNeueLT Pro 53 Ex"/>
          <w:b/>
          <w:lang w:val="en-US"/>
        </w:rPr>
        <w:t>1</w:t>
      </w:r>
    </w:p>
    <w:p w:rsidR="00F10638" w:rsidRPr="00F10638" w:rsidRDefault="00F10638" w:rsidP="00F10638">
      <w:pPr>
        <w:spacing w:after="0" w:line="276" w:lineRule="auto"/>
        <w:rPr>
          <w:rFonts w:ascii="HelveticaNeueLT Pro 53 Ex" w:hAnsi="HelveticaNeueLT Pro 53 Ex" w:cs="Times New Roman"/>
          <w:b/>
          <w:sz w:val="28"/>
          <w:szCs w:val="28"/>
          <w:lang w:val="en-US"/>
        </w:rPr>
      </w:pPr>
      <w:r w:rsidRPr="00F10638">
        <w:rPr>
          <w:rFonts w:ascii="HelveticaNeueLT Pro 53 Ex" w:hAnsi="HelveticaNeueLT Pro 53 Ex" w:cs="Times New Roman"/>
          <w:b/>
          <w:sz w:val="28"/>
          <w:szCs w:val="28"/>
          <w:lang w:val="en-US"/>
        </w:rPr>
        <w:t>DAF Trucks</w:t>
      </w:r>
      <w:r w:rsidRPr="00644957">
        <w:rPr>
          <w:rFonts w:ascii="HelveticaNeueLT Pro 53 Ex" w:hAnsi="HelveticaNeueLT Pro 53 Ex" w:cs="Times New Roman"/>
          <w:b/>
          <w:sz w:val="28"/>
          <w:szCs w:val="28"/>
        </w:rPr>
        <w:t xml:space="preserve"> vinner prestigefyllda</w:t>
      </w:r>
      <w:r w:rsidRPr="00F10638">
        <w:rPr>
          <w:rFonts w:ascii="HelveticaNeueLT Pro 53 Ex" w:hAnsi="HelveticaNeueLT Pro 53 Ex" w:cs="Times New Roman"/>
          <w:b/>
          <w:sz w:val="28"/>
          <w:szCs w:val="28"/>
          <w:lang w:val="en-US"/>
        </w:rPr>
        <w:t xml:space="preserve"> Computable Award 2018</w:t>
      </w:r>
    </w:p>
    <w:p w:rsidR="00F10638" w:rsidRPr="00F10638" w:rsidRDefault="00F10638" w:rsidP="00F10638">
      <w:pPr>
        <w:spacing w:after="0" w:line="276" w:lineRule="auto"/>
        <w:rPr>
          <w:rFonts w:ascii="HelveticaNeueLT Pro 53 Ex" w:hAnsi="HelveticaNeueLT Pro 53 Ex" w:cs="Times New Roman"/>
          <w:b/>
          <w:lang w:val="en-US"/>
        </w:rPr>
      </w:pPr>
    </w:p>
    <w:p w:rsidR="00F10638" w:rsidRDefault="00F10638" w:rsidP="00F10638">
      <w:pPr>
        <w:spacing w:after="0" w:line="276" w:lineRule="auto"/>
        <w:rPr>
          <w:rFonts w:ascii="HelveticaNeueLT Pro 53 Ex" w:hAnsi="HelveticaNeueLT Pro 53 Ex" w:cs="Times New Roman"/>
          <w:b/>
          <w:lang w:val="en-US"/>
        </w:rPr>
      </w:pPr>
    </w:p>
    <w:p w:rsidR="00F10638" w:rsidRDefault="00F10638" w:rsidP="00F10638">
      <w:pPr>
        <w:spacing w:after="0" w:line="276" w:lineRule="auto"/>
        <w:rPr>
          <w:rFonts w:ascii="HelveticaNeueLT Pro 53 Ex" w:hAnsi="HelveticaNeueLT Pro 53 Ex" w:cs="Times New Roman"/>
          <w:b/>
        </w:rPr>
      </w:pPr>
      <w:r w:rsidRPr="00F10638">
        <w:rPr>
          <w:rFonts w:ascii="HelveticaNeueLT Pro 53 Ex" w:hAnsi="HelveticaNeueLT Pro 53 Ex" w:cs="Times New Roman"/>
          <w:b/>
        </w:rPr>
        <w:t>DAF Trucks har vunnit det prestigefyllda</w:t>
      </w:r>
      <w:r w:rsidRPr="00644957">
        <w:rPr>
          <w:rFonts w:ascii="HelveticaNeueLT Pro 53 Ex" w:hAnsi="HelveticaNeueLT Pro 53 Ex" w:cs="Times New Roman"/>
          <w:b/>
          <w:lang w:val="en-GB"/>
        </w:rPr>
        <w:t xml:space="preserve"> </w:t>
      </w:r>
      <w:r w:rsidRPr="00644957">
        <w:rPr>
          <w:rFonts w:ascii="HelveticaNeueLT Pro 53 Ex" w:hAnsi="HelveticaNeueLT Pro 53 Ex" w:cs="Times New Roman"/>
          <w:b/>
          <w:i/>
          <w:lang w:val="en-GB"/>
        </w:rPr>
        <w:t>Computable</w:t>
      </w:r>
      <w:r w:rsidRPr="00F10638">
        <w:rPr>
          <w:rFonts w:ascii="HelveticaNeueLT Pro 53 Ex" w:hAnsi="HelveticaNeueLT Pro 53 Ex" w:cs="Times New Roman"/>
          <w:b/>
          <w:i/>
        </w:rPr>
        <w:t xml:space="preserve"> Award 2018</w:t>
      </w:r>
      <w:r w:rsidRPr="00F10638">
        <w:rPr>
          <w:rFonts w:ascii="HelveticaNeueLT Pro 53 Ex" w:hAnsi="HelveticaNeueLT Pro 53 Ex" w:cs="Times New Roman"/>
          <w:b/>
        </w:rPr>
        <w:t xml:space="preserve"> för </w:t>
      </w:r>
      <w:r>
        <w:rPr>
          <w:rFonts w:ascii="HelveticaNeueLT Pro 53 Ex" w:hAnsi="HelveticaNeueLT Pro 53 Ex" w:cs="Times New Roman"/>
          <w:b/>
        </w:rPr>
        <w:t>deras</w:t>
      </w:r>
      <w:r w:rsidRPr="00F10638">
        <w:rPr>
          <w:rFonts w:ascii="HelveticaNeueLT Pro 53 Ex" w:hAnsi="HelveticaNeueLT Pro 53 Ex" w:cs="Times New Roman"/>
          <w:b/>
        </w:rPr>
        <w:t xml:space="preserve"> 3D DAF Truck</w:t>
      </w:r>
      <w:r w:rsidRPr="00644957">
        <w:rPr>
          <w:rFonts w:ascii="HelveticaNeueLT Pro 53 Ex" w:hAnsi="HelveticaNeueLT Pro 53 Ex" w:cs="Times New Roman"/>
          <w:b/>
          <w:lang w:val="en-GB"/>
        </w:rPr>
        <w:t xml:space="preserve"> Configurator</w:t>
      </w:r>
      <w:r w:rsidRPr="00F10638">
        <w:rPr>
          <w:rFonts w:ascii="HelveticaNeueLT Pro 53 Ex" w:hAnsi="HelveticaNeueLT Pro 53 Ex" w:cs="Times New Roman"/>
          <w:b/>
        </w:rPr>
        <w:t>. Detta nya webbverktyg gör det möjligt för DAF-kunder att</w:t>
      </w:r>
      <w:r>
        <w:rPr>
          <w:rFonts w:ascii="HelveticaNeueLT Pro 53 Ex" w:hAnsi="HelveticaNeueLT Pro 53 Ex" w:cs="Times New Roman"/>
          <w:b/>
        </w:rPr>
        <w:t xml:space="preserve"> bygga den perfekta lastbilen online</w:t>
      </w:r>
      <w:r w:rsidRPr="00F10638">
        <w:rPr>
          <w:rFonts w:ascii="HelveticaNeueLT Pro 53 Ex" w:hAnsi="HelveticaNeueLT Pro 53 Ex" w:cs="Times New Roman"/>
          <w:b/>
        </w:rPr>
        <w:t>. Computable Awards är de</w:t>
      </w:r>
      <w:r w:rsidR="003A61AA">
        <w:rPr>
          <w:rFonts w:ascii="HelveticaNeueLT Pro 53 Ex" w:hAnsi="HelveticaNeueLT Pro 53 Ex" w:cs="Times New Roman"/>
          <w:b/>
        </w:rPr>
        <w:t>n</w:t>
      </w:r>
      <w:r w:rsidRPr="00F10638">
        <w:rPr>
          <w:rFonts w:ascii="HelveticaNeueLT Pro 53 Ex" w:hAnsi="HelveticaNeueLT Pro 53 Ex" w:cs="Times New Roman"/>
          <w:b/>
        </w:rPr>
        <w:t xml:space="preserve"> viktigaste IT-relaterade utmärkelsern i Nederländerna och tilldelas av en jury </w:t>
      </w:r>
      <w:r>
        <w:rPr>
          <w:rFonts w:ascii="HelveticaNeueLT Pro 53 Ex" w:hAnsi="HelveticaNeueLT Pro 53 Ex" w:cs="Times New Roman"/>
          <w:b/>
        </w:rPr>
        <w:t xml:space="preserve">bestående </w:t>
      </w:r>
      <w:r w:rsidRPr="00F10638">
        <w:rPr>
          <w:rFonts w:ascii="HelveticaNeueLT Pro 53 Ex" w:hAnsi="HelveticaNeueLT Pro 53 Ex" w:cs="Times New Roman"/>
          <w:b/>
        </w:rPr>
        <w:t>av IT-experter samt läsare av Computable</w:t>
      </w:r>
      <w:r>
        <w:rPr>
          <w:rFonts w:ascii="HelveticaNeueLT Pro 53 Ex" w:hAnsi="HelveticaNeueLT Pro 53 Ex" w:cs="Times New Roman"/>
          <w:b/>
        </w:rPr>
        <w:t xml:space="preserve"> </w:t>
      </w:r>
      <w:r w:rsidR="00644957">
        <w:rPr>
          <w:rFonts w:ascii="HelveticaNeueLT Pro 53 Ex" w:hAnsi="HelveticaNeueLT Pro 53 Ex" w:cs="Times New Roman"/>
          <w:b/>
        </w:rPr>
        <w:t>M</w:t>
      </w:r>
      <w:r>
        <w:rPr>
          <w:rFonts w:ascii="HelveticaNeueLT Pro 53 Ex" w:hAnsi="HelveticaNeueLT Pro 53 Ex" w:cs="Times New Roman"/>
          <w:b/>
        </w:rPr>
        <w:t>agazine</w:t>
      </w:r>
      <w:r w:rsidRPr="00F10638">
        <w:rPr>
          <w:rFonts w:ascii="HelveticaNeueLT Pro 53 Ex" w:hAnsi="HelveticaNeueLT Pro 53 Ex" w:cs="Times New Roman"/>
          <w:b/>
        </w:rPr>
        <w:t xml:space="preserve">. </w:t>
      </w:r>
      <w:r w:rsidR="00644957" w:rsidRPr="00F10638">
        <w:rPr>
          <w:rFonts w:ascii="HelveticaNeueLT Pro 53 Ex" w:hAnsi="HelveticaNeueLT Pro 53 Ex" w:cs="Times New Roman"/>
          <w:b/>
        </w:rPr>
        <w:t>DAF:s</w:t>
      </w:r>
      <w:r w:rsidRPr="00F10638">
        <w:rPr>
          <w:rFonts w:ascii="HelveticaNeueLT Pro 53 Ex" w:hAnsi="HelveticaNeueLT Pro 53 Ex" w:cs="Times New Roman"/>
          <w:b/>
        </w:rPr>
        <w:t xml:space="preserve"> pris </w:t>
      </w:r>
      <w:r w:rsidR="00644957">
        <w:rPr>
          <w:rFonts w:ascii="HelveticaNeueLT Pro 53 Ex" w:hAnsi="HelveticaNeueLT Pro 53 Ex" w:cs="Times New Roman"/>
          <w:b/>
        </w:rPr>
        <w:t>var</w:t>
      </w:r>
      <w:bookmarkStart w:id="0" w:name="_GoBack"/>
      <w:bookmarkEnd w:id="0"/>
      <w:r w:rsidRPr="00F10638">
        <w:rPr>
          <w:rFonts w:ascii="HelveticaNeueLT Pro 53 Ex" w:hAnsi="HelveticaNeueLT Pro 53 Ex" w:cs="Times New Roman"/>
          <w:b/>
        </w:rPr>
        <w:t xml:space="preserve"> i kategorin "Digital Innovation of the Year".</w:t>
      </w:r>
    </w:p>
    <w:p w:rsidR="00F10638" w:rsidRPr="00F10638" w:rsidRDefault="00F10638" w:rsidP="00F10638">
      <w:pPr>
        <w:spacing w:after="0" w:line="276" w:lineRule="auto"/>
        <w:rPr>
          <w:rFonts w:ascii="HelveticaNeueLT Pro 53 Ex" w:hAnsi="HelveticaNeueLT Pro 53 Ex" w:cs="Times New Roman"/>
          <w:b/>
        </w:rPr>
      </w:pPr>
    </w:p>
    <w:p w:rsidR="00F10638" w:rsidRPr="00F10638" w:rsidRDefault="00F10638" w:rsidP="00F10638">
      <w:pPr>
        <w:spacing w:after="0" w:line="276" w:lineRule="auto"/>
        <w:rPr>
          <w:rFonts w:ascii="HelveticaNeueLT Pro 53 Ex" w:hAnsi="HelveticaNeueLT Pro 53 Ex" w:cs="Times New Roman"/>
        </w:rPr>
      </w:pPr>
      <w:r w:rsidRPr="00F10638">
        <w:rPr>
          <w:rFonts w:ascii="HelveticaNeueLT Pro 53 Ex" w:hAnsi="HelveticaNeueLT Pro 53 Ex" w:cs="Times New Roman"/>
        </w:rPr>
        <w:t>3D DAF Truck Configurator gör det möjligt att</w:t>
      </w:r>
      <w:r>
        <w:rPr>
          <w:rFonts w:ascii="HelveticaNeueLT Pro 53 Ex" w:hAnsi="HelveticaNeueLT Pro 53 Ex" w:cs="Times New Roman"/>
        </w:rPr>
        <w:t xml:space="preserve"> online</w:t>
      </w:r>
      <w:r w:rsidR="00644957">
        <w:rPr>
          <w:rFonts w:ascii="HelveticaNeueLT Pro 53 Ex" w:hAnsi="HelveticaNeueLT Pro 53 Ex" w:cs="Times New Roman"/>
        </w:rPr>
        <w:t xml:space="preserve"> bygga</w:t>
      </w:r>
      <w:r w:rsidRPr="00F10638">
        <w:rPr>
          <w:rFonts w:ascii="HelveticaNeueLT Pro 53 Ex" w:hAnsi="HelveticaNeueLT Pro 53 Ex" w:cs="Times New Roman"/>
        </w:rPr>
        <w:t xml:space="preserve"> den mest optimala lastbilen </w:t>
      </w:r>
      <w:r>
        <w:rPr>
          <w:rFonts w:ascii="HelveticaNeueLT Pro 53 Ex" w:hAnsi="HelveticaNeueLT Pro 53 Ex" w:cs="Times New Roman"/>
        </w:rPr>
        <w:t>för alla transportbehov</w:t>
      </w:r>
      <w:r w:rsidRPr="00F10638">
        <w:rPr>
          <w:rFonts w:ascii="HelveticaNeueLT Pro 53 Ex" w:hAnsi="HelveticaNeueLT Pro 53 Ex" w:cs="Times New Roman"/>
        </w:rPr>
        <w:t xml:space="preserve">. </w:t>
      </w:r>
      <w:r w:rsidR="003A61AA">
        <w:rPr>
          <w:rFonts w:ascii="HelveticaNeueLT Pro 53 Ex" w:hAnsi="HelveticaNeueLT Pro 53 Ex" w:cs="Times New Roman"/>
        </w:rPr>
        <w:t>A</w:t>
      </w:r>
      <w:r w:rsidRPr="00F10638">
        <w:rPr>
          <w:rFonts w:ascii="HelveticaNeueLT Pro 53 Ex" w:hAnsi="HelveticaNeueLT Pro 53 Ex" w:cs="Times New Roman"/>
        </w:rPr>
        <w:t>lla tänkbara lastbilar och chassivarianter kan konfigureras online</w:t>
      </w:r>
      <w:r w:rsidR="003A61AA">
        <w:rPr>
          <w:rFonts w:ascii="HelveticaNeueLT Pro 53 Ex" w:hAnsi="HelveticaNeueLT Pro 53 Ex" w:cs="Times New Roman"/>
        </w:rPr>
        <w:t xml:space="preserve"> oavsett vilket behov du har.</w:t>
      </w:r>
    </w:p>
    <w:p w:rsidR="003A61AA" w:rsidRDefault="003A61AA" w:rsidP="00F10638">
      <w:pPr>
        <w:spacing w:after="0" w:line="276" w:lineRule="auto"/>
        <w:rPr>
          <w:rFonts w:ascii="HelveticaNeueLT Pro 53 Ex" w:hAnsi="HelveticaNeueLT Pro 53 Ex" w:cs="Times New Roman"/>
        </w:rPr>
      </w:pPr>
    </w:p>
    <w:p w:rsidR="00F10638" w:rsidRPr="003A61AA" w:rsidRDefault="00F10638" w:rsidP="00F10638">
      <w:pPr>
        <w:spacing w:after="0" w:line="276" w:lineRule="auto"/>
        <w:rPr>
          <w:rFonts w:ascii="HelveticaNeueLT Pro 53 Ex" w:hAnsi="HelveticaNeueLT Pro 53 Ex" w:cs="Times New Roman"/>
          <w:b/>
        </w:rPr>
      </w:pPr>
      <w:r w:rsidRPr="003A61AA">
        <w:rPr>
          <w:rFonts w:ascii="HelveticaNeueLT Pro 53 Ex" w:hAnsi="HelveticaNeueLT Pro 53 Ex" w:cs="Times New Roman"/>
          <w:b/>
        </w:rPr>
        <w:t xml:space="preserve">Unikt inom </w:t>
      </w:r>
      <w:r w:rsidR="00C34556">
        <w:rPr>
          <w:rFonts w:ascii="HelveticaNeueLT Pro 53 Ex" w:hAnsi="HelveticaNeueLT Pro 53 Ex" w:cs="Times New Roman"/>
          <w:b/>
        </w:rPr>
        <w:t>fordons</w:t>
      </w:r>
      <w:r w:rsidRPr="003A61AA">
        <w:rPr>
          <w:rFonts w:ascii="HelveticaNeueLT Pro 53 Ex" w:hAnsi="HelveticaNeueLT Pro 53 Ex" w:cs="Times New Roman"/>
          <w:b/>
        </w:rPr>
        <w:t>industri</w:t>
      </w:r>
      <w:r w:rsidR="00C34556">
        <w:rPr>
          <w:rFonts w:ascii="HelveticaNeueLT Pro 53 Ex" w:hAnsi="HelveticaNeueLT Pro 53 Ex" w:cs="Times New Roman"/>
          <w:b/>
        </w:rPr>
        <w:t>n</w:t>
      </w:r>
    </w:p>
    <w:p w:rsidR="00F10638" w:rsidRPr="00F10638" w:rsidRDefault="00F10638" w:rsidP="00F10638">
      <w:pPr>
        <w:spacing w:after="0" w:line="276" w:lineRule="auto"/>
        <w:rPr>
          <w:rFonts w:ascii="HelveticaNeueLT Pro 53 Ex" w:hAnsi="HelveticaNeueLT Pro 53 Ex" w:cs="Times New Roman"/>
        </w:rPr>
      </w:pPr>
      <w:r w:rsidRPr="00F10638">
        <w:rPr>
          <w:rFonts w:ascii="HelveticaNeueLT Pro 53 Ex" w:hAnsi="HelveticaNeueLT Pro 53 Ex" w:cs="Times New Roman"/>
        </w:rPr>
        <w:t xml:space="preserve">"Med 3D Online Truck Configurator </w:t>
      </w:r>
      <w:r w:rsidR="00D761E2">
        <w:rPr>
          <w:rFonts w:ascii="HelveticaNeueLT Pro 53 Ex" w:hAnsi="HelveticaNeueLT Pro 53 Ex" w:cs="Times New Roman"/>
        </w:rPr>
        <w:t>ligger</w:t>
      </w:r>
      <w:r w:rsidRPr="00F10638">
        <w:rPr>
          <w:rFonts w:ascii="HelveticaNeueLT Pro 53 Ex" w:hAnsi="HelveticaNeueLT Pro 53 Ex" w:cs="Times New Roman"/>
        </w:rPr>
        <w:t xml:space="preserve"> DAF i framkant </w:t>
      </w:r>
      <w:r w:rsidR="003A61AA">
        <w:rPr>
          <w:rFonts w:ascii="HelveticaNeueLT Pro 53 Ex" w:hAnsi="HelveticaNeueLT Pro 53 Ex" w:cs="Times New Roman"/>
        </w:rPr>
        <w:t xml:space="preserve">inom </w:t>
      </w:r>
      <w:r w:rsidR="00D761E2">
        <w:rPr>
          <w:rFonts w:ascii="HelveticaNeueLT Pro 53 Ex" w:hAnsi="HelveticaNeueLT Pro 53 Ex" w:cs="Times New Roman"/>
        </w:rPr>
        <w:t>digital konfiguration av fordon”,</w:t>
      </w:r>
      <w:r w:rsidRPr="00F10638">
        <w:rPr>
          <w:rFonts w:ascii="HelveticaNeueLT Pro 53 Ex" w:hAnsi="HelveticaNeueLT Pro 53 Ex" w:cs="Times New Roman"/>
        </w:rPr>
        <w:t xml:space="preserve"> säger Sander Hulsman, chefredaktör för Computable magazine</w:t>
      </w:r>
      <w:r w:rsidR="00D761E2">
        <w:rPr>
          <w:rFonts w:ascii="HelveticaNeueLT Pro 53 Ex" w:hAnsi="HelveticaNeueLT Pro 53 Ex" w:cs="Times New Roman"/>
        </w:rPr>
        <w:t>”.</w:t>
      </w:r>
      <w:r w:rsidRPr="00F10638">
        <w:rPr>
          <w:rFonts w:ascii="HelveticaNeueLT Pro 53 Ex" w:hAnsi="HelveticaNeueLT Pro 53 Ex" w:cs="Times New Roman"/>
        </w:rPr>
        <w:t xml:space="preserve"> </w:t>
      </w:r>
      <w:r w:rsidR="00D761E2">
        <w:rPr>
          <w:rFonts w:ascii="HelveticaNeueLT Pro 53 Ex" w:hAnsi="HelveticaNeueLT Pro 53 Ex" w:cs="Times New Roman"/>
        </w:rPr>
        <w:t>”</w:t>
      </w:r>
      <w:r w:rsidRPr="00F10638">
        <w:rPr>
          <w:rFonts w:ascii="HelveticaNeueLT Pro 53 Ex" w:hAnsi="HelveticaNeueLT Pro 53 Ex" w:cs="Times New Roman"/>
        </w:rPr>
        <w:t>Det är unikt att information hämtas direkt från de ursprungliga CAD-källfilerna på DAF, istället för att använda vanliga bilder och filer, vilket vanligtvis är fallet</w:t>
      </w:r>
      <w:r w:rsidR="00D761E2">
        <w:rPr>
          <w:rFonts w:ascii="HelveticaNeueLT Pro 53 Ex" w:hAnsi="HelveticaNeueLT Pro 53 Ex" w:cs="Times New Roman"/>
        </w:rPr>
        <w:t xml:space="preserve"> med digitala fordonskonfigurationer</w:t>
      </w:r>
      <w:r w:rsidRPr="00F10638">
        <w:rPr>
          <w:rFonts w:ascii="HelveticaNeueLT Pro 53 Ex" w:hAnsi="HelveticaNeueLT Pro 53 Ex" w:cs="Times New Roman"/>
        </w:rPr>
        <w:t xml:space="preserve">. Det betyder 100% </w:t>
      </w:r>
      <w:r w:rsidR="00644957" w:rsidRPr="00F10638">
        <w:rPr>
          <w:rFonts w:ascii="HelveticaNeueLT Pro 53 Ex" w:hAnsi="HelveticaNeueLT Pro 53 Ex" w:cs="Times New Roman"/>
        </w:rPr>
        <w:t>precision</w:t>
      </w:r>
      <w:r w:rsidRPr="00F10638">
        <w:rPr>
          <w:rFonts w:ascii="HelveticaNeueLT Pro 53 Ex" w:hAnsi="HelveticaNeueLT Pro 53 Ex" w:cs="Times New Roman"/>
        </w:rPr>
        <w:t xml:space="preserve">. Dessutom </w:t>
      </w:r>
      <w:r w:rsidR="00D761E2">
        <w:rPr>
          <w:rFonts w:ascii="HelveticaNeueLT Pro 53 Ex" w:hAnsi="HelveticaNeueLT Pro 53 Ex" w:cs="Times New Roman"/>
        </w:rPr>
        <w:t>kan man genom</w:t>
      </w:r>
      <w:r w:rsidRPr="00F10638">
        <w:rPr>
          <w:rFonts w:ascii="HelveticaNeueLT Pro 53 Ex" w:hAnsi="HelveticaNeueLT Pro 53 Ex" w:cs="Times New Roman"/>
        </w:rPr>
        <w:t xml:space="preserve"> 3D</w:t>
      </w:r>
      <w:r w:rsidR="00D761E2">
        <w:rPr>
          <w:rFonts w:ascii="HelveticaNeueLT Pro 53 Ex" w:hAnsi="HelveticaNeueLT Pro 53 Ex" w:cs="Times New Roman"/>
        </w:rPr>
        <w:t xml:space="preserve"> DAF</w:t>
      </w:r>
      <w:r w:rsidRPr="00F10638">
        <w:rPr>
          <w:rFonts w:ascii="HelveticaNeueLT Pro 53 Ex" w:hAnsi="HelveticaNeueLT Pro 53 Ex" w:cs="Times New Roman"/>
        </w:rPr>
        <w:t xml:space="preserve"> Truck Configurator titta på den angivna lastbilen i</w:t>
      </w:r>
      <w:r w:rsidR="00D761E2">
        <w:rPr>
          <w:rFonts w:ascii="HelveticaNeueLT Pro 53 Ex" w:hAnsi="HelveticaNeueLT Pro 53 Ex" w:cs="Times New Roman"/>
        </w:rPr>
        <w:t>n i</w:t>
      </w:r>
      <w:r w:rsidRPr="00F10638">
        <w:rPr>
          <w:rFonts w:ascii="HelveticaNeueLT Pro 53 Ex" w:hAnsi="HelveticaNeueLT Pro 53 Ex" w:cs="Times New Roman"/>
        </w:rPr>
        <w:t xml:space="preserve"> minsta detalj - unikt inom </w:t>
      </w:r>
      <w:r w:rsidR="00D761E2">
        <w:rPr>
          <w:rFonts w:ascii="HelveticaNeueLT Pro 53 Ex" w:hAnsi="HelveticaNeueLT Pro 53 Ex" w:cs="Times New Roman"/>
        </w:rPr>
        <w:t>fordonsi</w:t>
      </w:r>
      <w:r w:rsidRPr="00F10638">
        <w:rPr>
          <w:rFonts w:ascii="HelveticaNeueLT Pro 53 Ex" w:hAnsi="HelveticaNeueLT Pro 53 Ex" w:cs="Times New Roman"/>
        </w:rPr>
        <w:t>ndustrin. DAF är den rättmätiga vinnaren i kategorin "Digital Innovation of the Year".</w:t>
      </w:r>
    </w:p>
    <w:p w:rsidR="00F10638" w:rsidRPr="00F10638" w:rsidRDefault="00F10638" w:rsidP="00F10638">
      <w:pPr>
        <w:spacing w:after="0" w:line="276" w:lineRule="auto"/>
        <w:rPr>
          <w:rFonts w:ascii="HelveticaNeueLT Pro 53 Ex" w:hAnsi="HelveticaNeueLT Pro 53 Ex" w:cs="Times New Roman"/>
        </w:rPr>
      </w:pPr>
    </w:p>
    <w:p w:rsidR="00F10638" w:rsidRPr="00D761E2" w:rsidRDefault="00F10638" w:rsidP="00F10638">
      <w:pPr>
        <w:spacing w:after="0" w:line="276" w:lineRule="auto"/>
        <w:rPr>
          <w:rFonts w:ascii="HelveticaNeueLT Pro 53 Ex" w:hAnsi="HelveticaNeueLT Pro 53 Ex" w:cs="Times New Roman"/>
          <w:b/>
        </w:rPr>
      </w:pPr>
      <w:r w:rsidRPr="00D761E2">
        <w:rPr>
          <w:rFonts w:ascii="HelveticaNeueLT Pro 53 Ex" w:hAnsi="HelveticaNeueLT Pro 53 Ex" w:cs="Times New Roman"/>
          <w:b/>
        </w:rPr>
        <w:t>DAF Transport</w:t>
      </w:r>
      <w:r w:rsidRPr="00644957">
        <w:rPr>
          <w:rFonts w:ascii="HelveticaNeueLT Pro 53 Ex" w:hAnsi="HelveticaNeueLT Pro 53 Ex" w:cs="Times New Roman"/>
          <w:b/>
          <w:lang w:val="en-GB"/>
        </w:rPr>
        <w:t xml:space="preserve"> Ef</w:t>
      </w:r>
      <w:r w:rsidR="00D761E2" w:rsidRPr="00644957">
        <w:rPr>
          <w:rFonts w:ascii="HelveticaNeueLT Pro 53 Ex" w:hAnsi="HelveticaNeueLT Pro 53 Ex" w:cs="Times New Roman"/>
          <w:b/>
          <w:lang w:val="en-GB"/>
        </w:rPr>
        <w:t>ficiency</w:t>
      </w:r>
      <w:r w:rsidR="00D761E2">
        <w:rPr>
          <w:rFonts w:ascii="HelveticaNeueLT Pro 53 Ex" w:hAnsi="HelveticaNeueLT Pro 53 Ex" w:cs="Times New Roman"/>
          <w:b/>
        </w:rPr>
        <w:t xml:space="preserve"> </w:t>
      </w:r>
    </w:p>
    <w:p w:rsidR="00F10638" w:rsidRPr="00F10638" w:rsidRDefault="00F10638" w:rsidP="00F10638">
      <w:pPr>
        <w:spacing w:after="0" w:line="276" w:lineRule="auto"/>
        <w:rPr>
          <w:rFonts w:ascii="HelveticaNeueLT Pro 53 Ex" w:hAnsi="HelveticaNeueLT Pro 53 Ex" w:cs="Times New Roman"/>
        </w:rPr>
      </w:pPr>
      <w:r w:rsidRPr="00F10638">
        <w:rPr>
          <w:rFonts w:ascii="HelveticaNeueLT Pro 53 Ex" w:hAnsi="HelveticaNeueLT Pro 53 Ex" w:cs="Times New Roman"/>
        </w:rPr>
        <w:t xml:space="preserve">Richard Zink, chef för Marketing &amp; Sales och ledamot i DAF Trucks, är särskilt nöjd med priset. "Vi letar alltid efter sätt att </w:t>
      </w:r>
      <w:r w:rsidR="00C34556">
        <w:rPr>
          <w:rFonts w:ascii="HelveticaNeueLT Pro 53 Ex" w:hAnsi="HelveticaNeueLT Pro 53 Ex" w:cs="Times New Roman"/>
        </w:rPr>
        <w:t>serva</w:t>
      </w:r>
      <w:r w:rsidRPr="00F10638">
        <w:rPr>
          <w:rFonts w:ascii="HelveticaNeueLT Pro 53 Ex" w:hAnsi="HelveticaNeueLT Pro 53 Ex" w:cs="Times New Roman"/>
        </w:rPr>
        <w:t xml:space="preserve"> marknaden ännu bättre". "Med DAF 3D Truck Configurator kan våra kunder konfigurera den mest optimala lastbilen, tillsammans med deras </w:t>
      </w:r>
      <w:r w:rsidR="00C34556">
        <w:rPr>
          <w:rFonts w:ascii="HelveticaNeueLT Pro 53 Ex" w:hAnsi="HelveticaNeueLT Pro 53 Ex" w:cs="Times New Roman"/>
        </w:rPr>
        <w:t>påbyggare</w:t>
      </w:r>
      <w:r w:rsidRPr="00F10638">
        <w:rPr>
          <w:rFonts w:ascii="HelveticaNeueLT Pro 53 Ex" w:hAnsi="HelveticaNeueLT Pro 53 Ex" w:cs="Times New Roman"/>
        </w:rPr>
        <w:t xml:space="preserve"> och återförsäljare, om så önskas. Denna innovativa process passar sömlöst in i vår DAF Transport</w:t>
      </w:r>
      <w:r w:rsidRPr="00644957">
        <w:rPr>
          <w:rFonts w:ascii="HelveticaNeueLT Pro 53 Ex" w:hAnsi="HelveticaNeueLT Pro 53 Ex" w:cs="Times New Roman"/>
          <w:lang w:val="en-GB"/>
        </w:rPr>
        <w:t xml:space="preserve"> Efficiency</w:t>
      </w:r>
      <w:r w:rsidRPr="00F10638">
        <w:rPr>
          <w:rFonts w:ascii="HelveticaNeueLT Pro 53 Ex" w:hAnsi="HelveticaNeueLT Pro 53 Ex" w:cs="Times New Roman"/>
        </w:rPr>
        <w:t>-filosofi. De</w:t>
      </w:r>
      <w:r w:rsidR="00C34556">
        <w:rPr>
          <w:rFonts w:ascii="HelveticaNeueLT Pro 53 Ex" w:hAnsi="HelveticaNeueLT Pro 53 Ex" w:cs="Times New Roman"/>
        </w:rPr>
        <w:t>n</w:t>
      </w:r>
      <w:r w:rsidRPr="00F10638">
        <w:rPr>
          <w:rFonts w:ascii="HelveticaNeueLT Pro 53 Ex" w:hAnsi="HelveticaNeueLT Pro 53 Ex" w:cs="Times New Roman"/>
        </w:rPr>
        <w:t xml:space="preserve"> utmärker sig i användarvänlighet och </w:t>
      </w:r>
      <w:r w:rsidR="00C34556">
        <w:rPr>
          <w:rFonts w:ascii="HelveticaNeueLT Pro 53 Ex" w:hAnsi="HelveticaNeueLT Pro 53 Ex" w:cs="Times New Roman"/>
        </w:rPr>
        <w:t>gör lastbils</w:t>
      </w:r>
      <w:r w:rsidRPr="00F10638">
        <w:rPr>
          <w:rFonts w:ascii="HelveticaNeueLT Pro 53 Ex" w:hAnsi="HelveticaNeueLT Pro 53 Ex" w:cs="Times New Roman"/>
        </w:rPr>
        <w:t>leverans</w:t>
      </w:r>
      <w:r w:rsidR="00C34556">
        <w:rPr>
          <w:rFonts w:ascii="HelveticaNeueLT Pro 53 Ex" w:hAnsi="HelveticaNeueLT Pro 53 Ex" w:cs="Times New Roman"/>
        </w:rPr>
        <w:t>en smidigare</w:t>
      </w:r>
      <w:r w:rsidRPr="00F10638">
        <w:rPr>
          <w:rFonts w:ascii="HelveticaNeueLT Pro 53 Ex" w:hAnsi="HelveticaNeueLT Pro 53 Ex" w:cs="Times New Roman"/>
        </w:rPr>
        <w:t xml:space="preserve"> eftersom </w:t>
      </w:r>
      <w:r w:rsidR="00C34556">
        <w:rPr>
          <w:rFonts w:ascii="HelveticaNeueLT Pro 53 Ex" w:hAnsi="HelveticaNeueLT Pro 53 Ex" w:cs="Times New Roman"/>
        </w:rPr>
        <w:t>påbyggaren</w:t>
      </w:r>
      <w:r w:rsidRPr="00F10638">
        <w:rPr>
          <w:rFonts w:ascii="HelveticaNeueLT Pro 53 Ex" w:hAnsi="HelveticaNeueLT Pro 53 Ex" w:cs="Times New Roman"/>
        </w:rPr>
        <w:t xml:space="preserve"> kan vara involverad i ett mycket tidigt skede, så att </w:t>
      </w:r>
      <w:r w:rsidR="00F918BE">
        <w:rPr>
          <w:rFonts w:ascii="HelveticaNeueLT Pro 53 Ex" w:hAnsi="HelveticaNeueLT Pro 53 Ex" w:cs="Times New Roman"/>
        </w:rPr>
        <w:t>de</w:t>
      </w:r>
      <w:r w:rsidRPr="00F10638">
        <w:rPr>
          <w:rFonts w:ascii="HelveticaNeueLT Pro 53 Ex" w:hAnsi="HelveticaNeueLT Pro 53 Ex" w:cs="Times New Roman"/>
        </w:rPr>
        <w:t xml:space="preserve"> kan börja förbereda </w:t>
      </w:r>
      <w:r w:rsidR="00F918BE">
        <w:rPr>
          <w:rFonts w:ascii="HelveticaNeueLT Pro 53 Ex" w:hAnsi="HelveticaNeueLT Pro 53 Ex" w:cs="Times New Roman"/>
        </w:rPr>
        <w:t>påbyggnationen redan vi</w:t>
      </w:r>
      <w:r w:rsidR="00644957">
        <w:rPr>
          <w:rFonts w:ascii="HelveticaNeueLT Pro 53 Ex" w:hAnsi="HelveticaNeueLT Pro 53 Ex" w:cs="Times New Roman"/>
        </w:rPr>
        <w:t>d</w:t>
      </w:r>
      <w:r w:rsidR="00F918BE">
        <w:rPr>
          <w:rFonts w:ascii="HelveticaNeueLT Pro 53 Ex" w:hAnsi="HelveticaNeueLT Pro 53 Ex" w:cs="Times New Roman"/>
        </w:rPr>
        <w:t xml:space="preserve"> beställningen av lastbilen</w:t>
      </w:r>
      <w:r w:rsidRPr="00F10638">
        <w:rPr>
          <w:rFonts w:ascii="HelveticaNeueLT Pro 53 Ex" w:hAnsi="HelveticaNeueLT Pro 53 Ex" w:cs="Times New Roman"/>
        </w:rPr>
        <w:t>. "</w:t>
      </w:r>
    </w:p>
    <w:p w:rsidR="00F10638" w:rsidRPr="00F10638" w:rsidRDefault="00F10638" w:rsidP="00F10638">
      <w:pPr>
        <w:spacing w:after="0" w:line="276" w:lineRule="auto"/>
        <w:rPr>
          <w:rFonts w:ascii="HelveticaNeueLT Pro 53 Ex" w:hAnsi="HelveticaNeueLT Pro 53 Ex" w:cs="Times New Roman"/>
        </w:rPr>
      </w:pPr>
    </w:p>
    <w:p w:rsidR="00F10638" w:rsidRPr="00F10638" w:rsidRDefault="00F10638" w:rsidP="00F10638">
      <w:pPr>
        <w:spacing w:after="0" w:line="276" w:lineRule="auto"/>
        <w:rPr>
          <w:rFonts w:ascii="HelveticaNeueLT Pro 53 Ex" w:hAnsi="HelveticaNeueLT Pro 53 Ex" w:cs="Times New Roman"/>
        </w:rPr>
      </w:pPr>
    </w:p>
    <w:p w:rsidR="00350910" w:rsidRPr="00592E72" w:rsidRDefault="00350910" w:rsidP="00F10638">
      <w:pPr>
        <w:spacing w:after="0" w:line="276" w:lineRule="auto"/>
        <w:rPr>
          <w:rFonts w:ascii="HelveticaNeueLT Pro 53 Ex" w:hAnsi="HelveticaNeueLT Pro 53 Ex" w:cs="Times New Roman"/>
        </w:rPr>
      </w:pPr>
    </w:p>
    <w:sectPr w:rsidR="00350910" w:rsidRPr="00592E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E81" w:rsidRDefault="00423E81" w:rsidP="00D12E52">
      <w:pPr>
        <w:spacing w:after="0" w:line="240" w:lineRule="auto"/>
      </w:pPr>
      <w:r>
        <w:separator/>
      </w:r>
    </w:p>
  </w:endnote>
  <w:endnote w:type="continuationSeparator" w:id="0">
    <w:p w:rsidR="00423E81" w:rsidRDefault="00423E81" w:rsidP="00D1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 Pro 53 Ex">
    <w:panose1 w:val="020B0605020202020204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E81" w:rsidRDefault="00423E81" w:rsidP="00D12E52">
      <w:pPr>
        <w:spacing w:after="0" w:line="240" w:lineRule="auto"/>
      </w:pPr>
      <w:r>
        <w:separator/>
      </w:r>
    </w:p>
  </w:footnote>
  <w:footnote w:type="continuationSeparator" w:id="0">
    <w:p w:rsidR="00423E81" w:rsidRDefault="00423E81" w:rsidP="00D1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E52" w:rsidRDefault="00592E72">
    <w:pPr>
      <w:pStyle w:val="Sidhuvud"/>
    </w:pPr>
    <w:r>
      <w:rPr>
        <w:rFonts w:ascii="HelveticaNeueLT Pro 55 Roman" w:hAnsi="HelveticaNeueLT Pro 55 Roman"/>
        <w:noProof/>
      </w:rPr>
      <w:drawing>
        <wp:anchor distT="0" distB="0" distL="114300" distR="114300" simplePos="0" relativeHeight="251659264" behindDoc="0" locked="0" layoutInCell="1" allowOverlap="1" wp14:anchorId="38D788FA" wp14:editId="3FAEBBA8">
          <wp:simplePos x="0" y="0"/>
          <wp:positionH relativeFrom="column">
            <wp:posOffset>5212080</wp:posOffset>
          </wp:positionH>
          <wp:positionV relativeFrom="paragraph">
            <wp:posOffset>6985</wp:posOffset>
          </wp:positionV>
          <wp:extent cx="1226820" cy="385445"/>
          <wp:effectExtent l="0" t="0" r="0" b="3175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2E52">
      <w:rPr>
        <w:rFonts w:ascii="HelveticaNeueLT Pro 55 Roman" w:hAnsi="HelveticaNeueLT Pro 55 Roman"/>
      </w:rPr>
      <w:t>PRESSMEDDELANDE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D9F"/>
    <w:rsid w:val="00001670"/>
    <w:rsid w:val="00044472"/>
    <w:rsid w:val="00047088"/>
    <w:rsid w:val="000535F6"/>
    <w:rsid w:val="000C0D9F"/>
    <w:rsid w:val="000C6A91"/>
    <w:rsid w:val="000E33D7"/>
    <w:rsid w:val="0011435E"/>
    <w:rsid w:val="001944E7"/>
    <w:rsid w:val="001A0675"/>
    <w:rsid w:val="001A7B1F"/>
    <w:rsid w:val="00206A9D"/>
    <w:rsid w:val="002424E3"/>
    <w:rsid w:val="00264DBD"/>
    <w:rsid w:val="002A0DDA"/>
    <w:rsid w:val="002D56F3"/>
    <w:rsid w:val="00311FC3"/>
    <w:rsid w:val="00350910"/>
    <w:rsid w:val="0035102C"/>
    <w:rsid w:val="003921FC"/>
    <w:rsid w:val="003A61AA"/>
    <w:rsid w:val="00400549"/>
    <w:rsid w:val="00423E81"/>
    <w:rsid w:val="004263DB"/>
    <w:rsid w:val="004742CB"/>
    <w:rsid w:val="004C21C8"/>
    <w:rsid w:val="0055153A"/>
    <w:rsid w:val="00592E72"/>
    <w:rsid w:val="005B0C2C"/>
    <w:rsid w:val="005C1561"/>
    <w:rsid w:val="005E4B37"/>
    <w:rsid w:val="006003B5"/>
    <w:rsid w:val="00644957"/>
    <w:rsid w:val="006A52E4"/>
    <w:rsid w:val="006B78CD"/>
    <w:rsid w:val="006D7C2B"/>
    <w:rsid w:val="00763E13"/>
    <w:rsid w:val="007D036D"/>
    <w:rsid w:val="00822903"/>
    <w:rsid w:val="00840D60"/>
    <w:rsid w:val="008B5ED7"/>
    <w:rsid w:val="009E5937"/>
    <w:rsid w:val="009F3B8F"/>
    <w:rsid w:val="00A04596"/>
    <w:rsid w:val="00A7425F"/>
    <w:rsid w:val="00AA7D31"/>
    <w:rsid w:val="00AD2664"/>
    <w:rsid w:val="00B552D8"/>
    <w:rsid w:val="00B93A4B"/>
    <w:rsid w:val="00BE1A75"/>
    <w:rsid w:val="00C12C29"/>
    <w:rsid w:val="00C34556"/>
    <w:rsid w:val="00C52820"/>
    <w:rsid w:val="00CC0C4B"/>
    <w:rsid w:val="00CE6405"/>
    <w:rsid w:val="00D12E52"/>
    <w:rsid w:val="00D222AA"/>
    <w:rsid w:val="00D761E2"/>
    <w:rsid w:val="00DE3E72"/>
    <w:rsid w:val="00E25CE7"/>
    <w:rsid w:val="00E77472"/>
    <w:rsid w:val="00E84E94"/>
    <w:rsid w:val="00EA0132"/>
    <w:rsid w:val="00EC1D8D"/>
    <w:rsid w:val="00EC7A6B"/>
    <w:rsid w:val="00F10638"/>
    <w:rsid w:val="00F2112C"/>
    <w:rsid w:val="00F51B41"/>
    <w:rsid w:val="00F803DF"/>
    <w:rsid w:val="00F918BE"/>
    <w:rsid w:val="00FA5701"/>
    <w:rsid w:val="00FC00BB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8B1D"/>
  <w15:chartTrackingRefBased/>
  <w15:docId w15:val="{28A14714-CD12-4B25-B3E0-7DA5FDEE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1435E"/>
    <w:rPr>
      <w:color w:val="0563C1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11435E"/>
    <w:rPr>
      <w:color w:val="2B579A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1435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1435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1435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1435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1435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1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435E"/>
    <w:rPr>
      <w:rFonts w:ascii="Segoe UI" w:hAnsi="Segoe UI" w:cs="Segoe UI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rsid w:val="003921FC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rsid w:val="00264DBD"/>
    <w:rPr>
      <w:color w:val="808080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D1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2E52"/>
  </w:style>
  <w:style w:type="paragraph" w:styleId="Sidfot">
    <w:name w:val="footer"/>
    <w:basedOn w:val="Normal"/>
    <w:link w:val="SidfotChar"/>
    <w:uiPriority w:val="99"/>
    <w:unhideWhenUsed/>
    <w:rsid w:val="00D1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313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Insulander</dc:creator>
  <cp:keywords/>
  <dc:description/>
  <cp:lastModifiedBy>Nicolina Ruff</cp:lastModifiedBy>
  <cp:revision>4</cp:revision>
  <cp:lastPrinted>2018-10-03T10:11:00Z</cp:lastPrinted>
  <dcterms:created xsi:type="dcterms:W3CDTF">2018-11-01T13:34:00Z</dcterms:created>
  <dcterms:modified xsi:type="dcterms:W3CDTF">2018-11-01T14:18:00Z</dcterms:modified>
</cp:coreProperties>
</file>