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04AA" w14:textId="77777777" w:rsidR="00C34B13" w:rsidRPr="00C34B13" w:rsidRDefault="00C34B13" w:rsidP="00C34B13">
      <w:pPr>
        <w:pStyle w:val="Rubrik1"/>
        <w:jc w:val="center"/>
        <w:rPr>
          <w:rFonts w:ascii="Museo Slab 900" w:hAnsi="Museo Slab 900"/>
          <w:sz w:val="48"/>
          <w:szCs w:val="48"/>
        </w:rPr>
      </w:pPr>
      <w:r w:rsidRPr="00C34B13">
        <w:rPr>
          <w:rFonts w:ascii="Museo Slab 900" w:hAnsi="Museo Slab 900"/>
          <w:sz w:val="48"/>
          <w:szCs w:val="48"/>
        </w:rPr>
        <w:t>press</w:t>
      </w:r>
      <w:r w:rsidR="00266B3F">
        <w:rPr>
          <w:rFonts w:ascii="Museo Slab 900" w:hAnsi="Museo Slab 900"/>
          <w:sz w:val="48"/>
          <w:szCs w:val="48"/>
        </w:rPr>
        <w:t>meddelande</w:t>
      </w:r>
      <w:bookmarkStart w:id="0" w:name="_GoBack"/>
      <w:bookmarkEnd w:id="0"/>
    </w:p>
    <w:p w14:paraId="199BCC9F" w14:textId="759D1843" w:rsidR="007A705E" w:rsidRPr="008604FC" w:rsidRDefault="00C6753D" w:rsidP="006F0BCF">
      <w:pPr>
        <w:spacing w:line="240" w:lineRule="auto"/>
        <w:rPr>
          <w:b/>
          <w:sz w:val="28"/>
          <w:szCs w:val="28"/>
        </w:rPr>
      </w:pPr>
      <w:r w:rsidRPr="008604FC">
        <w:rPr>
          <w:b/>
          <w:sz w:val="28"/>
          <w:szCs w:val="28"/>
        </w:rPr>
        <w:t>KON</w:t>
      </w:r>
      <w:r w:rsidR="00784749" w:rsidRPr="008604FC">
        <w:rPr>
          <w:b/>
          <w:sz w:val="28"/>
          <w:szCs w:val="28"/>
        </w:rPr>
        <w:t>SPIRATION I NY MAGISK SHOW</w:t>
      </w:r>
      <w:r w:rsidR="008604FC" w:rsidRPr="008604FC">
        <w:rPr>
          <w:b/>
          <w:sz w:val="28"/>
          <w:szCs w:val="28"/>
        </w:rPr>
        <w:t xml:space="preserve"> – FÖRST STOCKHOLM OCH SEDAN QATAR, USA &amp; STORBRITANNIEN!</w:t>
      </w:r>
    </w:p>
    <w:p w14:paraId="0905A198" w14:textId="6DBC237C" w:rsidR="007A705E" w:rsidRPr="00202341" w:rsidRDefault="001E74B2" w:rsidP="00225BC6">
      <w:pPr>
        <w:spacing w:line="276" w:lineRule="auto"/>
        <w:rPr>
          <w:b/>
          <w:sz w:val="18"/>
          <w:szCs w:val="18"/>
        </w:rPr>
      </w:pPr>
      <w:r w:rsidRPr="00202341">
        <w:rPr>
          <w:b/>
          <w:sz w:val="18"/>
          <w:szCs w:val="18"/>
        </w:rPr>
        <w:t>Nu händer det mycket för</w:t>
      </w:r>
      <w:r w:rsidR="007A705E" w:rsidRPr="00202341">
        <w:rPr>
          <w:b/>
          <w:sz w:val="18"/>
          <w:szCs w:val="18"/>
        </w:rPr>
        <w:t xml:space="preserve"> magikern Pontus Lindman</w:t>
      </w:r>
      <w:r w:rsidR="00940436" w:rsidRPr="00202341">
        <w:rPr>
          <w:b/>
          <w:sz w:val="18"/>
          <w:szCs w:val="18"/>
        </w:rPr>
        <w:t xml:space="preserve">, </w:t>
      </w:r>
      <w:proofErr w:type="spellStart"/>
      <w:r w:rsidR="00940436" w:rsidRPr="00202341">
        <w:rPr>
          <w:b/>
          <w:sz w:val="18"/>
          <w:szCs w:val="18"/>
        </w:rPr>
        <w:t>Expect</w:t>
      </w:r>
      <w:proofErr w:type="spellEnd"/>
      <w:r w:rsidR="00940436" w:rsidRPr="00202341">
        <w:rPr>
          <w:b/>
          <w:sz w:val="18"/>
          <w:szCs w:val="18"/>
        </w:rPr>
        <w:t xml:space="preserve"> Magic</w:t>
      </w:r>
      <w:r w:rsidR="007E36A8" w:rsidRPr="00202341">
        <w:rPr>
          <w:b/>
          <w:sz w:val="18"/>
          <w:szCs w:val="18"/>
        </w:rPr>
        <w:t xml:space="preserve">! Nyligen var han med i </w:t>
      </w:r>
      <w:proofErr w:type="spellStart"/>
      <w:r w:rsidR="007E36A8" w:rsidRPr="00202341">
        <w:rPr>
          <w:b/>
          <w:sz w:val="18"/>
          <w:szCs w:val="18"/>
        </w:rPr>
        <w:t>Britain</w:t>
      </w:r>
      <w:r w:rsidR="003F1D22" w:rsidRPr="00202341">
        <w:rPr>
          <w:b/>
          <w:sz w:val="18"/>
          <w:szCs w:val="18"/>
        </w:rPr>
        <w:t>´</w:t>
      </w:r>
      <w:r w:rsidR="007E36A8" w:rsidRPr="00202341">
        <w:rPr>
          <w:b/>
          <w:sz w:val="18"/>
          <w:szCs w:val="18"/>
        </w:rPr>
        <w:t>s</w:t>
      </w:r>
      <w:proofErr w:type="spellEnd"/>
      <w:r w:rsidR="003F1D22" w:rsidRPr="00202341">
        <w:rPr>
          <w:b/>
          <w:sz w:val="18"/>
          <w:szCs w:val="18"/>
        </w:rPr>
        <w:t xml:space="preserve"> Got Talent</w:t>
      </w:r>
      <w:r w:rsidR="00311212" w:rsidRPr="00202341">
        <w:rPr>
          <w:b/>
          <w:sz w:val="18"/>
          <w:szCs w:val="18"/>
        </w:rPr>
        <w:t xml:space="preserve"> med världens farligaste korttrick</w:t>
      </w:r>
      <w:r w:rsidR="003356B4" w:rsidRPr="00202341">
        <w:rPr>
          <w:b/>
          <w:sz w:val="18"/>
          <w:szCs w:val="18"/>
        </w:rPr>
        <w:t xml:space="preserve">. Han har fått </w:t>
      </w:r>
      <w:r w:rsidR="00785A61" w:rsidRPr="00202341">
        <w:rPr>
          <w:b/>
          <w:sz w:val="18"/>
          <w:szCs w:val="18"/>
        </w:rPr>
        <w:t>affärs</w:t>
      </w:r>
      <w:r w:rsidR="003356B4" w:rsidRPr="00202341">
        <w:rPr>
          <w:b/>
          <w:sz w:val="18"/>
          <w:szCs w:val="18"/>
        </w:rPr>
        <w:t xml:space="preserve">kontakter med </w:t>
      </w:r>
      <w:r w:rsidR="00785A61" w:rsidRPr="00202341">
        <w:rPr>
          <w:b/>
          <w:sz w:val="18"/>
          <w:szCs w:val="18"/>
        </w:rPr>
        <w:t>Q</w:t>
      </w:r>
      <w:r w:rsidR="003356B4" w:rsidRPr="00202341">
        <w:rPr>
          <w:b/>
          <w:sz w:val="18"/>
          <w:szCs w:val="18"/>
        </w:rPr>
        <w:t>atar</w:t>
      </w:r>
      <w:r w:rsidR="00DE17FC" w:rsidRPr="00202341">
        <w:rPr>
          <w:b/>
          <w:sz w:val="18"/>
          <w:szCs w:val="18"/>
        </w:rPr>
        <w:t>. Och nu i höst produceras ha</w:t>
      </w:r>
      <w:r w:rsidR="00D63675" w:rsidRPr="00202341">
        <w:rPr>
          <w:b/>
          <w:sz w:val="18"/>
          <w:szCs w:val="18"/>
        </w:rPr>
        <w:t xml:space="preserve">ns </w:t>
      </w:r>
      <w:r w:rsidR="0025458C" w:rsidRPr="00202341">
        <w:rPr>
          <w:b/>
          <w:sz w:val="18"/>
          <w:szCs w:val="18"/>
        </w:rPr>
        <w:t>egen</w:t>
      </w:r>
      <w:r w:rsidR="00D63675" w:rsidRPr="00202341">
        <w:rPr>
          <w:b/>
          <w:sz w:val="18"/>
          <w:szCs w:val="18"/>
        </w:rPr>
        <w:t xml:space="preserve"> magiska show; The Conspiracy Show” med trick som ingen annan gjort tidigare. </w:t>
      </w:r>
      <w:r w:rsidR="007A705E" w:rsidRPr="00202341">
        <w:rPr>
          <w:b/>
          <w:sz w:val="18"/>
          <w:szCs w:val="18"/>
        </w:rPr>
        <w:t>Sedan ett år har han också varit med i Dalarna Science Parks inkubator med affärscoachning och utvecklingen går spikrakt uppåt</w:t>
      </w:r>
      <w:r w:rsidR="00633227">
        <w:rPr>
          <w:b/>
          <w:sz w:val="18"/>
          <w:szCs w:val="18"/>
        </w:rPr>
        <w:t>!</w:t>
      </w:r>
    </w:p>
    <w:p w14:paraId="599A467E" w14:textId="77777777" w:rsidR="00BE4D24" w:rsidRDefault="0025458C" w:rsidP="00E546CF">
      <w:pPr>
        <w:pStyle w:val="Brdtext"/>
        <w:rPr>
          <w:rFonts w:ascii="Museo Slab 300" w:hAnsi="Museo Slab 300"/>
          <w:bCs/>
          <w:sz w:val="18"/>
          <w:szCs w:val="18"/>
        </w:rPr>
      </w:pPr>
      <w:r w:rsidRPr="00202341">
        <w:rPr>
          <w:rFonts w:ascii="Museo Slab 300" w:hAnsi="Museo Slab 300"/>
          <w:bCs/>
          <w:sz w:val="18"/>
          <w:szCs w:val="18"/>
        </w:rPr>
        <w:t xml:space="preserve">Målsättningen för ett år sedan </w:t>
      </w:r>
      <w:r w:rsidR="009819E1" w:rsidRPr="00202341">
        <w:rPr>
          <w:rFonts w:ascii="Museo Slab 300" w:hAnsi="Museo Slab 300"/>
          <w:bCs/>
          <w:sz w:val="18"/>
          <w:szCs w:val="18"/>
        </w:rPr>
        <w:t xml:space="preserve">var att synas och delta i en internationell </w:t>
      </w:r>
      <w:proofErr w:type="spellStart"/>
      <w:r w:rsidR="009819E1" w:rsidRPr="00202341">
        <w:rPr>
          <w:rFonts w:ascii="Museo Slab 300" w:hAnsi="Museo Slab 300"/>
          <w:bCs/>
          <w:sz w:val="18"/>
          <w:szCs w:val="18"/>
        </w:rPr>
        <w:t>tv-show</w:t>
      </w:r>
      <w:proofErr w:type="spellEnd"/>
      <w:r w:rsidR="009819E1" w:rsidRPr="00202341">
        <w:rPr>
          <w:rFonts w:ascii="Museo Slab 300" w:hAnsi="Museo Slab 300"/>
          <w:bCs/>
          <w:sz w:val="18"/>
          <w:szCs w:val="18"/>
        </w:rPr>
        <w:t xml:space="preserve"> och det är nu avcheckat! </w:t>
      </w:r>
      <w:r w:rsidR="00E51660" w:rsidRPr="00202341">
        <w:rPr>
          <w:rFonts w:ascii="Museo Slab 300" w:hAnsi="Museo Slab 300"/>
          <w:bCs/>
          <w:sz w:val="18"/>
          <w:szCs w:val="18"/>
        </w:rPr>
        <w:t xml:space="preserve">Effekten av detta är nu en inbjudan till </w:t>
      </w:r>
      <w:proofErr w:type="spellStart"/>
      <w:r w:rsidR="00E51660" w:rsidRPr="00202341">
        <w:rPr>
          <w:rFonts w:ascii="Museo Slab 300" w:hAnsi="Museo Slab 300"/>
          <w:bCs/>
          <w:sz w:val="18"/>
          <w:szCs w:val="18"/>
        </w:rPr>
        <w:t>America´s</w:t>
      </w:r>
      <w:proofErr w:type="spellEnd"/>
      <w:r w:rsidR="00E51660" w:rsidRPr="00202341">
        <w:rPr>
          <w:rFonts w:ascii="Museo Slab 300" w:hAnsi="Museo Slab 300"/>
          <w:bCs/>
          <w:sz w:val="18"/>
          <w:szCs w:val="18"/>
        </w:rPr>
        <w:t xml:space="preserve"> Got Talent</w:t>
      </w:r>
      <w:r w:rsidR="00CF4118" w:rsidRPr="00202341">
        <w:rPr>
          <w:rFonts w:ascii="Museo Slab 300" w:hAnsi="Museo Slab 300"/>
          <w:bCs/>
          <w:sz w:val="18"/>
          <w:szCs w:val="18"/>
        </w:rPr>
        <w:t xml:space="preserve"> med visningar i </w:t>
      </w:r>
      <w:proofErr w:type="spellStart"/>
      <w:r w:rsidR="00353C69">
        <w:rPr>
          <w:rFonts w:ascii="Museo Slab 300" w:hAnsi="Museo Slab 300"/>
          <w:bCs/>
          <w:sz w:val="18"/>
          <w:szCs w:val="18"/>
        </w:rPr>
        <w:t>i</w:t>
      </w:r>
      <w:proofErr w:type="spellEnd"/>
      <w:r w:rsidR="00353C69">
        <w:rPr>
          <w:rFonts w:ascii="Museo Slab 300" w:hAnsi="Museo Slab 300"/>
          <w:bCs/>
          <w:sz w:val="18"/>
          <w:szCs w:val="18"/>
        </w:rPr>
        <w:t xml:space="preserve"> </w:t>
      </w:r>
      <w:r w:rsidR="00CF4118" w:rsidRPr="00202341">
        <w:rPr>
          <w:rFonts w:ascii="Museo Slab 300" w:hAnsi="Museo Slab 300"/>
          <w:bCs/>
          <w:sz w:val="18"/>
          <w:szCs w:val="18"/>
        </w:rPr>
        <w:t xml:space="preserve">början av 2020. </w:t>
      </w:r>
      <w:r w:rsidR="00416F2D" w:rsidRPr="00202341">
        <w:rPr>
          <w:rFonts w:ascii="Museo Slab 300" w:hAnsi="Museo Slab 300"/>
          <w:bCs/>
          <w:sz w:val="18"/>
          <w:szCs w:val="18"/>
        </w:rPr>
        <w:t xml:space="preserve">- </w:t>
      </w:r>
      <w:r w:rsidR="00CF4118" w:rsidRPr="00202341">
        <w:rPr>
          <w:rFonts w:ascii="Museo Slab 300" w:hAnsi="Museo Slab 300"/>
          <w:bCs/>
          <w:sz w:val="18"/>
          <w:szCs w:val="18"/>
        </w:rPr>
        <w:t>Häftigt och nästan ofattbart</w:t>
      </w:r>
      <w:r w:rsidR="00416F2D" w:rsidRPr="00202341">
        <w:rPr>
          <w:rFonts w:ascii="Museo Slab 300" w:hAnsi="Museo Slab 300"/>
          <w:bCs/>
          <w:sz w:val="18"/>
          <w:szCs w:val="18"/>
        </w:rPr>
        <w:t>, menar Pontus Lindman</w:t>
      </w:r>
      <w:r w:rsidR="00CF4118" w:rsidRPr="00202341">
        <w:rPr>
          <w:rFonts w:ascii="Museo Slab 300" w:hAnsi="Museo Slab 300"/>
          <w:bCs/>
          <w:sz w:val="18"/>
          <w:szCs w:val="18"/>
        </w:rPr>
        <w:t xml:space="preserve">! Men det som jag fokuserar på just nu är </w:t>
      </w:r>
      <w:r w:rsidR="00022BDB" w:rsidRPr="00202341">
        <w:rPr>
          <w:rFonts w:ascii="Museo Slab 300" w:hAnsi="Museo Slab 300"/>
          <w:bCs/>
          <w:sz w:val="18"/>
          <w:szCs w:val="18"/>
        </w:rPr>
        <w:t>min egen producerade</w:t>
      </w:r>
      <w:r w:rsidR="00730FD8" w:rsidRPr="00202341">
        <w:rPr>
          <w:rFonts w:ascii="Museo Slab 300" w:hAnsi="Museo Slab 300"/>
          <w:bCs/>
          <w:sz w:val="18"/>
          <w:szCs w:val="18"/>
        </w:rPr>
        <w:t xml:space="preserve"> show </w:t>
      </w:r>
      <w:r w:rsidR="00903600" w:rsidRPr="00202341">
        <w:rPr>
          <w:rFonts w:ascii="Museo Slab 300" w:hAnsi="Museo Slab 300"/>
          <w:bCs/>
          <w:sz w:val="18"/>
          <w:szCs w:val="18"/>
        </w:rPr>
        <w:t xml:space="preserve">som kommer att </w:t>
      </w:r>
      <w:r w:rsidR="007E6CE5" w:rsidRPr="00202341">
        <w:rPr>
          <w:rFonts w:ascii="Museo Slab 300" w:hAnsi="Museo Slab 300"/>
          <w:bCs/>
          <w:sz w:val="18"/>
          <w:szCs w:val="18"/>
        </w:rPr>
        <w:t xml:space="preserve">ha världspremiär </w:t>
      </w:r>
      <w:r w:rsidR="00903600" w:rsidRPr="00202341">
        <w:rPr>
          <w:rFonts w:ascii="Museo Slab 300" w:hAnsi="Museo Slab 300"/>
          <w:bCs/>
          <w:sz w:val="18"/>
          <w:szCs w:val="18"/>
        </w:rPr>
        <w:t xml:space="preserve">på </w:t>
      </w:r>
      <w:r w:rsidR="00633227">
        <w:rPr>
          <w:rFonts w:ascii="Museo Slab 300" w:hAnsi="Museo Slab 300"/>
          <w:bCs/>
          <w:sz w:val="18"/>
          <w:szCs w:val="18"/>
        </w:rPr>
        <w:t xml:space="preserve">Lilla </w:t>
      </w:r>
      <w:proofErr w:type="spellStart"/>
      <w:r w:rsidR="00633227">
        <w:rPr>
          <w:rFonts w:ascii="Museo Slab 300" w:hAnsi="Museo Slab 300"/>
          <w:bCs/>
          <w:sz w:val="18"/>
          <w:szCs w:val="18"/>
        </w:rPr>
        <w:t>Circus</w:t>
      </w:r>
      <w:proofErr w:type="spellEnd"/>
      <w:r w:rsidR="00903600" w:rsidRPr="00202341">
        <w:rPr>
          <w:rFonts w:ascii="Museo Slab 300" w:hAnsi="Museo Slab 300"/>
          <w:bCs/>
          <w:sz w:val="18"/>
          <w:szCs w:val="18"/>
        </w:rPr>
        <w:t xml:space="preserve"> i Stockholm </w:t>
      </w:r>
      <w:r w:rsidR="00633227">
        <w:rPr>
          <w:rFonts w:ascii="Museo Slab 300" w:hAnsi="Museo Slab 300"/>
          <w:bCs/>
          <w:sz w:val="18"/>
          <w:szCs w:val="18"/>
        </w:rPr>
        <w:t>28 oktober 2019</w:t>
      </w:r>
      <w:r w:rsidR="007C7DC6">
        <w:rPr>
          <w:rFonts w:ascii="Museo Slab 300" w:hAnsi="Museo Slab 300"/>
          <w:bCs/>
          <w:sz w:val="18"/>
          <w:szCs w:val="18"/>
        </w:rPr>
        <w:t xml:space="preserve">. Och redan </w:t>
      </w:r>
      <w:r w:rsidR="00523000">
        <w:rPr>
          <w:rFonts w:ascii="Museo Slab 300" w:hAnsi="Museo Slab 300"/>
          <w:bCs/>
          <w:sz w:val="18"/>
          <w:szCs w:val="18"/>
        </w:rPr>
        <w:t xml:space="preserve">ett dygn efter biljettsläppet </w:t>
      </w:r>
      <w:r w:rsidR="007C7DC6">
        <w:rPr>
          <w:rFonts w:ascii="Museo Slab 300" w:hAnsi="Museo Slab 300"/>
          <w:bCs/>
          <w:sz w:val="18"/>
          <w:szCs w:val="18"/>
        </w:rPr>
        <w:t xml:space="preserve">är </w:t>
      </w:r>
      <w:r w:rsidR="002F2F6B">
        <w:rPr>
          <w:rFonts w:ascii="Museo Slab 300" w:hAnsi="Museo Slab 300"/>
          <w:bCs/>
          <w:sz w:val="18"/>
          <w:szCs w:val="18"/>
        </w:rPr>
        <w:t>en tredjedel av biljetterna sålda!</w:t>
      </w:r>
      <w:r w:rsidR="00BE2567" w:rsidRPr="00202341">
        <w:rPr>
          <w:rFonts w:ascii="Museo Slab 300" w:hAnsi="Museo Slab 300"/>
          <w:bCs/>
          <w:sz w:val="18"/>
          <w:szCs w:val="18"/>
        </w:rPr>
        <w:t xml:space="preserve"> </w:t>
      </w:r>
    </w:p>
    <w:p w14:paraId="0FECDA9F" w14:textId="0E8F463D" w:rsidR="00730FD8" w:rsidRPr="00202341" w:rsidRDefault="00BE4D24" w:rsidP="00E546CF">
      <w:pPr>
        <w:pStyle w:val="Brdtext"/>
        <w:rPr>
          <w:rFonts w:ascii="Museo Slab 300" w:hAnsi="Museo Slab 300"/>
          <w:sz w:val="18"/>
          <w:szCs w:val="18"/>
        </w:rPr>
      </w:pPr>
      <w:r>
        <w:rPr>
          <w:rFonts w:ascii="Museo Slab 300" w:hAnsi="Museo Slab 300"/>
          <w:bCs/>
          <w:sz w:val="18"/>
          <w:szCs w:val="18"/>
        </w:rPr>
        <w:t>-</w:t>
      </w:r>
      <w:r w:rsidR="00730FD8" w:rsidRPr="00202341">
        <w:rPr>
          <w:rFonts w:ascii="Museo Slab 300" w:hAnsi="Museo Slab 300"/>
          <w:sz w:val="18"/>
          <w:szCs w:val="18"/>
        </w:rPr>
        <w:t>The Conspiracy är banbrytande magi- och tankeläsnings-show där åskådar</w:t>
      </w:r>
      <w:r w:rsidR="00633227">
        <w:rPr>
          <w:rFonts w:ascii="Museo Slab 300" w:hAnsi="Museo Slab 300"/>
          <w:sz w:val="18"/>
          <w:szCs w:val="18"/>
        </w:rPr>
        <w:t>na</w:t>
      </w:r>
      <w:r w:rsidR="00730FD8" w:rsidRPr="00202341">
        <w:rPr>
          <w:rFonts w:ascii="Museo Slab 300" w:hAnsi="Museo Slab 300"/>
          <w:sz w:val="18"/>
          <w:szCs w:val="18"/>
        </w:rPr>
        <w:t xml:space="preserve"> är del av showen</w:t>
      </w:r>
      <w:r w:rsidR="00633227">
        <w:rPr>
          <w:rFonts w:ascii="Museo Slab 300" w:hAnsi="Museo Slab 300"/>
          <w:sz w:val="18"/>
          <w:szCs w:val="18"/>
        </w:rPr>
        <w:t>, menar Pontus Lindman</w:t>
      </w:r>
      <w:r w:rsidR="00730FD8" w:rsidRPr="00202341">
        <w:rPr>
          <w:rFonts w:ascii="Museo Slab 300" w:hAnsi="Museo Slab 300"/>
          <w:sz w:val="18"/>
          <w:szCs w:val="18"/>
        </w:rPr>
        <w:t xml:space="preserve">. Redan från sekunden du köper </w:t>
      </w:r>
      <w:r w:rsidR="00633227">
        <w:rPr>
          <w:rFonts w:ascii="Museo Slab 300" w:hAnsi="Museo Slab 300"/>
          <w:sz w:val="18"/>
          <w:szCs w:val="18"/>
        </w:rPr>
        <w:t>b</w:t>
      </w:r>
      <w:r w:rsidR="00730FD8" w:rsidRPr="00202341">
        <w:rPr>
          <w:rFonts w:ascii="Museo Slab 300" w:hAnsi="Museo Slab 300"/>
          <w:sz w:val="18"/>
          <w:szCs w:val="18"/>
        </w:rPr>
        <w:t>iljett</w:t>
      </w:r>
      <w:r w:rsidR="00633227">
        <w:rPr>
          <w:rFonts w:ascii="Museo Slab 300" w:hAnsi="Museo Slab 300"/>
          <w:sz w:val="18"/>
          <w:szCs w:val="18"/>
        </w:rPr>
        <w:t>en</w:t>
      </w:r>
      <w:r w:rsidR="00730FD8" w:rsidRPr="00202341">
        <w:rPr>
          <w:rFonts w:ascii="Museo Slab 300" w:hAnsi="Museo Slab 300"/>
          <w:sz w:val="18"/>
          <w:szCs w:val="18"/>
        </w:rPr>
        <w:t xml:space="preserve"> är du del utav konspirationen och får tillgång till instruktioner om förbered</w:t>
      </w:r>
      <w:r w:rsidR="00633227">
        <w:rPr>
          <w:rFonts w:ascii="Museo Slab 300" w:hAnsi="Museo Slab 300"/>
          <w:sz w:val="18"/>
          <w:szCs w:val="18"/>
        </w:rPr>
        <w:t xml:space="preserve">elser </w:t>
      </w:r>
      <w:r w:rsidR="00730FD8" w:rsidRPr="00202341">
        <w:rPr>
          <w:rFonts w:ascii="Museo Slab 300" w:hAnsi="Museo Slab 300"/>
          <w:sz w:val="18"/>
          <w:szCs w:val="18"/>
        </w:rPr>
        <w:t xml:space="preserve">inför showen! The Conspiracy bygger på </w:t>
      </w:r>
      <w:r w:rsidR="007A50D3" w:rsidRPr="00202341">
        <w:rPr>
          <w:rFonts w:ascii="Museo Slab 300" w:hAnsi="Museo Slab 300"/>
          <w:sz w:val="18"/>
          <w:szCs w:val="18"/>
        </w:rPr>
        <w:t>egna</w:t>
      </w:r>
      <w:r w:rsidR="00730FD8" w:rsidRPr="00202341">
        <w:rPr>
          <w:rFonts w:ascii="Museo Slab 300" w:hAnsi="Museo Slab 300"/>
          <w:sz w:val="18"/>
          <w:szCs w:val="18"/>
        </w:rPr>
        <w:t xml:space="preserve"> val och tankar, det är du</w:t>
      </w:r>
      <w:r w:rsidR="00681D6C" w:rsidRPr="00202341">
        <w:rPr>
          <w:rFonts w:ascii="Museo Slab 300" w:hAnsi="Museo Slab 300"/>
          <w:sz w:val="18"/>
          <w:szCs w:val="18"/>
        </w:rPr>
        <w:t xml:space="preserve"> som deltagare</w:t>
      </w:r>
      <w:r w:rsidR="00730FD8" w:rsidRPr="00202341">
        <w:rPr>
          <w:rFonts w:ascii="Museo Slab 300" w:hAnsi="Museo Slab 300"/>
          <w:sz w:val="18"/>
          <w:szCs w:val="18"/>
        </w:rPr>
        <w:t xml:space="preserve"> som styr showen, eller? </w:t>
      </w:r>
      <w:r w:rsidR="00730FD8" w:rsidRPr="00202341">
        <w:rPr>
          <w:rFonts w:ascii="Museo Slab 300" w:hAnsi="Museo Slab 300"/>
          <w:sz w:val="18"/>
          <w:szCs w:val="18"/>
          <w:lang w:val="da-DK"/>
        </w:rPr>
        <w:t>Showen bygger p</w:t>
      </w:r>
      <w:r w:rsidR="00730FD8" w:rsidRPr="00202341">
        <w:rPr>
          <w:rFonts w:ascii="Museo Slab 300" w:hAnsi="Museo Slab 300"/>
          <w:sz w:val="18"/>
          <w:szCs w:val="18"/>
        </w:rPr>
        <w:t>å en helt ny kombination av manipulativ suggestion, fingerfärdig magi och psykologisk tankeläsning</w:t>
      </w:r>
      <w:r w:rsidR="00416F2D" w:rsidRPr="00202341">
        <w:rPr>
          <w:rFonts w:ascii="Museo Slab 300" w:hAnsi="Museo Slab 300"/>
          <w:sz w:val="18"/>
          <w:szCs w:val="18"/>
        </w:rPr>
        <w:t>.</w:t>
      </w:r>
    </w:p>
    <w:p w14:paraId="51471376" w14:textId="04CA16AD" w:rsidR="00416F2D" w:rsidRPr="00202341" w:rsidRDefault="00416F2D" w:rsidP="00730FD8">
      <w:pPr>
        <w:pStyle w:val="Brdtext"/>
        <w:rPr>
          <w:rFonts w:ascii="Museo Slab 300" w:hAnsi="Museo Slab 300"/>
          <w:sz w:val="18"/>
          <w:szCs w:val="18"/>
        </w:rPr>
      </w:pPr>
      <w:r w:rsidRPr="006A0670">
        <w:rPr>
          <w:rFonts w:ascii="Museo Slab 300" w:hAnsi="Museo Slab 300"/>
          <w:b/>
          <w:bCs/>
          <w:sz w:val="18"/>
          <w:szCs w:val="18"/>
        </w:rPr>
        <w:t>Världspremiär?</w:t>
      </w:r>
      <w:r w:rsidRPr="00202341">
        <w:rPr>
          <w:rFonts w:ascii="Museo Slab 300" w:hAnsi="Museo Slab 300"/>
          <w:sz w:val="18"/>
          <w:szCs w:val="18"/>
        </w:rPr>
        <w:t xml:space="preserve"> </w:t>
      </w:r>
      <w:r w:rsidR="002B5DE6" w:rsidRPr="00202341">
        <w:rPr>
          <w:rFonts w:ascii="Museo Slab 300" w:hAnsi="Museo Slab 300"/>
          <w:sz w:val="18"/>
          <w:szCs w:val="18"/>
        </w:rPr>
        <w:t xml:space="preserve">Jo, det finns redan kontakter med Qatar, USA och Storbritannien </w:t>
      </w:r>
      <w:r w:rsidR="00CD4916" w:rsidRPr="00202341">
        <w:rPr>
          <w:rFonts w:ascii="Museo Slab 300" w:hAnsi="Museo Slab 300"/>
          <w:sz w:val="18"/>
          <w:szCs w:val="18"/>
        </w:rPr>
        <w:t>för att ta showen vidare</w:t>
      </w:r>
      <w:r w:rsidR="00071A2A" w:rsidRPr="00202341">
        <w:rPr>
          <w:rFonts w:ascii="Museo Slab 300" w:hAnsi="Museo Slab 300"/>
          <w:sz w:val="18"/>
          <w:szCs w:val="18"/>
        </w:rPr>
        <w:t>.</w:t>
      </w:r>
      <w:r w:rsidR="00CD4916" w:rsidRPr="00202341">
        <w:rPr>
          <w:rFonts w:ascii="Museo Slab 300" w:hAnsi="Museo Slab 300"/>
          <w:sz w:val="18"/>
          <w:szCs w:val="18"/>
        </w:rPr>
        <w:t xml:space="preserve"> </w:t>
      </w:r>
    </w:p>
    <w:p w14:paraId="0BAAB665" w14:textId="4E4F7689" w:rsidR="007B0EF2" w:rsidRPr="00202341" w:rsidRDefault="00071A2A" w:rsidP="0025458C">
      <w:pPr>
        <w:pStyle w:val="Liststycke"/>
        <w:numPr>
          <w:ilvl w:val="0"/>
          <w:numId w:val="23"/>
        </w:numPr>
        <w:rPr>
          <w:bCs/>
          <w:sz w:val="18"/>
          <w:szCs w:val="18"/>
        </w:rPr>
      </w:pPr>
      <w:r w:rsidRPr="00202341">
        <w:rPr>
          <w:bCs/>
          <w:sz w:val="18"/>
          <w:szCs w:val="18"/>
        </w:rPr>
        <w:t xml:space="preserve">Vi har jobbat med en strategisk upptrappning av Pontus </w:t>
      </w:r>
      <w:r w:rsidR="008E3961" w:rsidRPr="00202341">
        <w:rPr>
          <w:bCs/>
          <w:sz w:val="18"/>
          <w:szCs w:val="18"/>
        </w:rPr>
        <w:t xml:space="preserve">Lindmans </w:t>
      </w:r>
      <w:r w:rsidR="009A3015" w:rsidRPr="00202341">
        <w:rPr>
          <w:bCs/>
          <w:sz w:val="18"/>
          <w:szCs w:val="18"/>
        </w:rPr>
        <w:t>företag sedan ett år och nu börjar det hända riktigt st</w:t>
      </w:r>
      <w:r w:rsidR="00CA1351" w:rsidRPr="00202341">
        <w:rPr>
          <w:bCs/>
          <w:sz w:val="18"/>
          <w:szCs w:val="18"/>
        </w:rPr>
        <w:t>o</w:t>
      </w:r>
      <w:r w:rsidR="009A3015" w:rsidRPr="00202341">
        <w:rPr>
          <w:bCs/>
          <w:sz w:val="18"/>
          <w:szCs w:val="18"/>
        </w:rPr>
        <w:t>ra</w:t>
      </w:r>
      <w:r w:rsidR="00CA1351" w:rsidRPr="00202341">
        <w:rPr>
          <w:bCs/>
          <w:sz w:val="18"/>
          <w:szCs w:val="18"/>
        </w:rPr>
        <w:t xml:space="preserve"> saker</w:t>
      </w:r>
      <w:r w:rsidR="00B829E9" w:rsidRPr="00202341">
        <w:rPr>
          <w:bCs/>
          <w:sz w:val="18"/>
          <w:szCs w:val="18"/>
        </w:rPr>
        <w:t>, säger affärscoach Jörgen Bond på Dalarna Science Park</w:t>
      </w:r>
      <w:r w:rsidR="00CA1351" w:rsidRPr="00202341">
        <w:rPr>
          <w:bCs/>
          <w:sz w:val="18"/>
          <w:szCs w:val="18"/>
        </w:rPr>
        <w:t xml:space="preserve">. Just nu letar vi efter ett professionellt management </w:t>
      </w:r>
      <w:r w:rsidR="00B829E9" w:rsidRPr="00202341">
        <w:rPr>
          <w:bCs/>
          <w:sz w:val="18"/>
          <w:szCs w:val="18"/>
        </w:rPr>
        <w:t xml:space="preserve">som är van att jobba internationellt.  </w:t>
      </w:r>
      <w:r w:rsidR="00CA1351" w:rsidRPr="00202341">
        <w:rPr>
          <w:bCs/>
          <w:sz w:val="18"/>
          <w:szCs w:val="18"/>
        </w:rPr>
        <w:t xml:space="preserve"> </w:t>
      </w:r>
      <w:r w:rsidR="009A3015" w:rsidRPr="00202341">
        <w:rPr>
          <w:bCs/>
          <w:sz w:val="18"/>
          <w:szCs w:val="18"/>
        </w:rPr>
        <w:t xml:space="preserve"> </w:t>
      </w:r>
    </w:p>
    <w:p w14:paraId="78EA05CD" w14:textId="245BBA6A" w:rsidR="007A705E" w:rsidRPr="007A705E" w:rsidRDefault="007A705E" w:rsidP="007A705E">
      <w:pPr>
        <w:rPr>
          <w:sz w:val="18"/>
          <w:szCs w:val="18"/>
        </w:rPr>
      </w:pPr>
      <w:r w:rsidRPr="00225BC6">
        <w:rPr>
          <w:b/>
          <w:sz w:val="18"/>
          <w:szCs w:val="18"/>
        </w:rPr>
        <w:t>För mer information</w:t>
      </w:r>
      <w:r w:rsidRPr="007A705E">
        <w:rPr>
          <w:sz w:val="18"/>
          <w:szCs w:val="18"/>
        </w:rPr>
        <w:t xml:space="preserve">: följ Pontus Lindman på </w:t>
      </w:r>
      <w:hyperlink r:id="rId8" w:history="1">
        <w:r w:rsidRPr="00225BC6">
          <w:rPr>
            <w:rStyle w:val="Hyperlnk"/>
            <w:rFonts w:cs="Arial"/>
            <w:sz w:val="18"/>
            <w:szCs w:val="18"/>
            <w:shd w:val="clear" w:color="auto" w:fill="FFFFFF"/>
          </w:rPr>
          <w:t>http://pontuslindman.com</w:t>
        </w:r>
      </w:hyperlink>
      <w:r w:rsidRPr="007A705E">
        <w:rPr>
          <w:rFonts w:ascii="Arial" w:hAnsi="Arial" w:cs="Arial"/>
          <w:color w:val="065FD4"/>
          <w:sz w:val="18"/>
          <w:szCs w:val="18"/>
          <w:shd w:val="clear" w:color="auto" w:fill="FFFFFF"/>
        </w:rPr>
        <w:t xml:space="preserve"> </w:t>
      </w:r>
      <w:r w:rsidRPr="007A705E">
        <w:rPr>
          <w:sz w:val="18"/>
          <w:szCs w:val="18"/>
        </w:rPr>
        <w:t xml:space="preserve">och på </w:t>
      </w:r>
      <w:proofErr w:type="spellStart"/>
      <w:r w:rsidRPr="007A705E">
        <w:rPr>
          <w:sz w:val="18"/>
          <w:szCs w:val="18"/>
        </w:rPr>
        <w:t>instagram</w:t>
      </w:r>
      <w:proofErr w:type="spellEnd"/>
      <w:r w:rsidRPr="007A705E">
        <w:rPr>
          <w:sz w:val="18"/>
          <w:szCs w:val="18"/>
        </w:rPr>
        <w:t xml:space="preserve"> med </w:t>
      </w:r>
      <w:r w:rsidR="000B25E5" w:rsidRPr="00633227">
        <w:rPr>
          <w:sz w:val="18"/>
          <w:szCs w:val="18"/>
        </w:rPr>
        <w:t xml:space="preserve">12 </w:t>
      </w:r>
      <w:r w:rsidR="00633227" w:rsidRPr="00633227">
        <w:rPr>
          <w:sz w:val="18"/>
          <w:szCs w:val="18"/>
        </w:rPr>
        <w:t>300</w:t>
      </w:r>
      <w:r w:rsidRPr="007A705E">
        <w:rPr>
          <w:sz w:val="18"/>
          <w:szCs w:val="18"/>
        </w:rPr>
        <w:t xml:space="preserve"> följare! </w:t>
      </w:r>
      <w:hyperlink r:id="rId9" w:history="1">
        <w:r w:rsidRPr="007A705E">
          <w:rPr>
            <w:rStyle w:val="Hyperlnk"/>
            <w:sz w:val="18"/>
            <w:szCs w:val="18"/>
          </w:rPr>
          <w:t>https://www.instagram.com/Expect_Magic/</w:t>
        </w:r>
      </w:hyperlink>
      <w:r w:rsidRPr="007A705E">
        <w:rPr>
          <w:sz w:val="18"/>
          <w:szCs w:val="18"/>
        </w:rPr>
        <w:t xml:space="preserve"> samt</w:t>
      </w:r>
      <w:r w:rsidR="00BC7D8D">
        <w:rPr>
          <w:sz w:val="18"/>
          <w:szCs w:val="18"/>
        </w:rPr>
        <w:br/>
      </w:r>
      <w:hyperlink r:id="rId10" w:history="1">
        <w:r w:rsidRPr="007A705E">
          <w:rPr>
            <w:rStyle w:val="Hyperlnk"/>
            <w:sz w:val="18"/>
            <w:szCs w:val="18"/>
          </w:rPr>
          <w:t>https://www.facebook.com/PontusLindman.se/</w:t>
        </w:r>
      </w:hyperlink>
      <w:r w:rsidRPr="007A705E">
        <w:rPr>
          <w:sz w:val="18"/>
          <w:szCs w:val="18"/>
        </w:rPr>
        <w:t xml:space="preserve">  </w:t>
      </w:r>
    </w:p>
    <w:p w14:paraId="0D965693" w14:textId="414938E2" w:rsidR="00DE48D4" w:rsidRDefault="007A705E" w:rsidP="006F0BCF">
      <w:pPr>
        <w:rPr>
          <w:rFonts w:eastAsia="Times New Roman"/>
          <w:highlight w:val="yellow"/>
        </w:rPr>
      </w:pPr>
      <w:r w:rsidRPr="00DE48D4">
        <w:rPr>
          <w:b/>
          <w:bCs/>
          <w:sz w:val="18"/>
          <w:szCs w:val="18"/>
        </w:rPr>
        <w:t>Kontakt</w:t>
      </w:r>
      <w:r w:rsidR="00B829E9" w:rsidRPr="00DE48D4">
        <w:rPr>
          <w:b/>
          <w:bCs/>
          <w:sz w:val="18"/>
          <w:szCs w:val="18"/>
        </w:rPr>
        <w:t xml:space="preserve"> Pontus Lindman</w:t>
      </w:r>
      <w:r w:rsidR="00B829E9" w:rsidRPr="00584579">
        <w:rPr>
          <w:sz w:val="18"/>
          <w:szCs w:val="18"/>
        </w:rPr>
        <w:t xml:space="preserve">, </w:t>
      </w:r>
      <w:hyperlink r:id="rId11" w:history="1">
        <w:r w:rsidR="009C20D7" w:rsidRPr="00584579">
          <w:rPr>
            <w:rStyle w:val="Hyperlnk"/>
            <w:sz w:val="18"/>
            <w:szCs w:val="18"/>
          </w:rPr>
          <w:t>pontus@pontuslindman.com</w:t>
        </w:r>
      </w:hyperlink>
      <w:r w:rsidR="009C20D7" w:rsidRPr="00584579">
        <w:rPr>
          <w:sz w:val="18"/>
          <w:szCs w:val="18"/>
        </w:rPr>
        <w:t>, 07</w:t>
      </w:r>
      <w:r w:rsidR="00202341" w:rsidRPr="00584579">
        <w:rPr>
          <w:sz w:val="18"/>
          <w:szCs w:val="18"/>
        </w:rPr>
        <w:t>6-221 32 57 eller</w:t>
      </w:r>
      <w:r w:rsidRPr="00584579">
        <w:rPr>
          <w:sz w:val="18"/>
          <w:szCs w:val="18"/>
        </w:rPr>
        <w:t xml:space="preserve"> </w:t>
      </w:r>
      <w:r w:rsidR="00BC7D8D">
        <w:rPr>
          <w:sz w:val="18"/>
          <w:szCs w:val="18"/>
        </w:rPr>
        <w:br/>
      </w:r>
      <w:r w:rsidR="00940436" w:rsidRPr="00584579">
        <w:rPr>
          <w:sz w:val="18"/>
          <w:szCs w:val="18"/>
        </w:rPr>
        <w:t>affärscoach</w:t>
      </w:r>
      <w:r w:rsidRPr="00584579">
        <w:rPr>
          <w:sz w:val="18"/>
          <w:szCs w:val="18"/>
        </w:rPr>
        <w:t xml:space="preserve"> Jörgen Bond </w:t>
      </w:r>
      <w:r w:rsidRPr="00584579">
        <w:rPr>
          <w:rFonts w:cs="Arial"/>
          <w:color w:val="000000"/>
          <w:sz w:val="18"/>
          <w:szCs w:val="18"/>
          <w:shd w:val="clear" w:color="auto" w:fill="FFFFFF"/>
        </w:rPr>
        <w:t xml:space="preserve">073-920 03 60 </w:t>
      </w:r>
      <w:hyperlink r:id="rId12" w:history="1">
        <w:r w:rsidR="00225BC6" w:rsidRPr="00584579">
          <w:rPr>
            <w:rStyle w:val="Hyperlnk"/>
            <w:rFonts w:cs="Arial"/>
            <w:sz w:val="18"/>
            <w:szCs w:val="18"/>
            <w:shd w:val="clear" w:color="auto" w:fill="FFFFFF"/>
          </w:rPr>
          <w:t>jorgen.bond@dalarnasciencepark.se</w:t>
        </w:r>
      </w:hyperlink>
      <w:r w:rsidRPr="00584579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r w:rsidRPr="00584579">
        <w:rPr>
          <w:sz w:val="18"/>
          <w:szCs w:val="18"/>
        </w:rPr>
        <w:t xml:space="preserve"> </w:t>
      </w:r>
      <w:r w:rsidR="00584579" w:rsidRPr="00584579">
        <w:rPr>
          <w:sz w:val="18"/>
          <w:szCs w:val="18"/>
        </w:rPr>
        <w:br/>
      </w:r>
      <w:r w:rsidR="00BC7D8D">
        <w:rPr>
          <w:sz w:val="18"/>
          <w:szCs w:val="18"/>
        </w:rPr>
        <w:br/>
      </w:r>
      <w:r w:rsidR="00584579">
        <w:rPr>
          <w:sz w:val="18"/>
          <w:szCs w:val="18"/>
        </w:rPr>
        <w:lastRenderedPageBreak/>
        <w:t>Bilder för nedladdning:</w:t>
      </w:r>
      <w:r w:rsidR="006F0BCF" w:rsidRPr="006F0BCF">
        <w:rPr>
          <w:rFonts w:ascii="Calibri" w:eastAsia="Times New Roman" w:hAnsi="Calibri"/>
        </w:rPr>
        <w:t xml:space="preserve"> </w:t>
      </w:r>
      <w:hyperlink r:id="rId13" w:history="1">
        <w:r w:rsidR="00F735E6" w:rsidRPr="00AE1FC8">
          <w:rPr>
            <w:rStyle w:val="Hyperlnk"/>
            <w:rFonts w:eastAsia="Times New Roman"/>
          </w:rPr>
          <w:t>https://share.icloud.com/p</w:t>
        </w:r>
        <w:r w:rsidR="00F735E6" w:rsidRPr="00AE1FC8">
          <w:rPr>
            <w:rStyle w:val="Hyperlnk"/>
            <w:rFonts w:eastAsia="Times New Roman"/>
          </w:rPr>
          <w:t>h</w:t>
        </w:r>
        <w:r w:rsidR="00F735E6" w:rsidRPr="00AE1FC8">
          <w:rPr>
            <w:rStyle w:val="Hyperlnk"/>
            <w:rFonts w:eastAsia="Times New Roman"/>
          </w:rPr>
          <w:t>otos/0yvLQRg8lM2fRqtMmnoKGzwPA</w:t>
        </w:r>
      </w:hyperlink>
      <w:r w:rsidR="00BC7D8D">
        <w:rPr>
          <w:rFonts w:eastAsia="Times New Roman"/>
        </w:rPr>
        <w:t xml:space="preserve"> </w:t>
      </w:r>
    </w:p>
    <w:p w14:paraId="468E4B85" w14:textId="6C1570D4" w:rsidR="006F0BCF" w:rsidRDefault="00BC7D8D" w:rsidP="006F0BCF">
      <w:pPr>
        <w:rPr>
          <w:rFonts w:eastAsia="Times New Roman"/>
        </w:rPr>
      </w:pPr>
      <w:r>
        <w:rPr>
          <w:rFonts w:eastAsia="Times New Roman"/>
        </w:rPr>
        <w:t xml:space="preserve">och </w:t>
      </w:r>
      <w:hyperlink r:id="rId14" w:history="1">
        <w:r w:rsidR="006F0BCF">
          <w:rPr>
            <w:rStyle w:val="Hyperlnk"/>
            <w:rFonts w:eastAsia="Times New Roman"/>
          </w:rPr>
          <w:t>https://youtu.be/R5ljgLLJLpQ</w:t>
        </w:r>
      </w:hyperlink>
    </w:p>
    <w:p w14:paraId="678B2662" w14:textId="397B9994" w:rsidR="00C82C83" w:rsidRPr="00225BC6" w:rsidRDefault="002B1247" w:rsidP="00365997">
      <w:pPr>
        <w:rPr>
          <w:i/>
          <w:sz w:val="16"/>
          <w:szCs w:val="16"/>
        </w:rPr>
      </w:pPr>
      <w:r w:rsidRPr="00225BC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Dalarna Science Park är en innovationsarena som stödjer utveckling av människor och företag med tillväxtambitioner. Vi vill bidra till högkvalitativ näringslivsutveckling i Dalarna till nytta för företagens konkurrenskraft och innovationsförmåga. Välutvecklade processer erbjuds till såväl nya entreprenörer som etablerade företag.</w:t>
      </w:r>
    </w:p>
    <w:sectPr w:rsidR="00C82C83" w:rsidRPr="00225BC6" w:rsidSect="00D217C2">
      <w:footerReference w:type="default" r:id="rId15"/>
      <w:headerReference w:type="first" r:id="rId16"/>
      <w:footerReference w:type="first" r:id="rId17"/>
      <w:pgSz w:w="11900" w:h="16840"/>
      <w:pgMar w:top="2835" w:right="1864" w:bottom="2098" w:left="209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D6E3C" w14:textId="77777777" w:rsidR="00D421EA" w:rsidRDefault="00D421EA" w:rsidP="006F73EB">
      <w:r>
        <w:separator/>
      </w:r>
    </w:p>
  </w:endnote>
  <w:endnote w:type="continuationSeparator" w:id="0">
    <w:p w14:paraId="1C8E9E06" w14:textId="77777777" w:rsidR="00D421EA" w:rsidRDefault="00D421EA" w:rsidP="006F73EB">
      <w:r>
        <w:continuationSeparator/>
      </w:r>
    </w:p>
  </w:endnote>
  <w:endnote w:type="continuationNotice" w:id="1">
    <w:p w14:paraId="37CAA49E" w14:textId="77777777" w:rsidR="00DE48D4" w:rsidRDefault="00DE4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lab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9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9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D252" w14:textId="77777777"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58242" behindDoc="1" locked="0" layoutInCell="1" allowOverlap="1" wp14:anchorId="42F9F4F8" wp14:editId="0A37AF6E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14:paraId="50BA4BC3" w14:textId="77777777" w:rsidR="003D47C2" w:rsidRPr="00C82C83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491D" w14:textId="77777777"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58241" behindDoc="1" locked="0" layoutInCell="1" allowOverlap="1" wp14:anchorId="6C428F8B" wp14:editId="5089B2B8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14:paraId="7449A5FD" w14:textId="77777777" w:rsidR="003D47C2" w:rsidRPr="0038728E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  <w:r w:rsidRPr="0038728E">
      <w:t xml:space="preserve"> </w:t>
    </w:r>
    <w:r w:rsidR="00D217C2" w:rsidRPr="003872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5D75" w14:textId="77777777" w:rsidR="00D421EA" w:rsidRDefault="00D421EA" w:rsidP="006F73EB">
      <w:r>
        <w:separator/>
      </w:r>
    </w:p>
  </w:footnote>
  <w:footnote w:type="continuationSeparator" w:id="0">
    <w:p w14:paraId="0BD16486" w14:textId="77777777" w:rsidR="00D421EA" w:rsidRDefault="00D421EA" w:rsidP="006F73EB">
      <w:r>
        <w:continuationSeparator/>
      </w:r>
    </w:p>
  </w:footnote>
  <w:footnote w:type="continuationNotice" w:id="1">
    <w:p w14:paraId="4CE3D2E4" w14:textId="77777777" w:rsidR="00DE48D4" w:rsidRDefault="00DE4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86B5" w14:textId="77777777" w:rsidR="00C34B13" w:rsidRDefault="003D47C2" w:rsidP="006F73E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551C091" wp14:editId="7C553797">
          <wp:simplePos x="0" y="0"/>
          <wp:positionH relativeFrom="page">
            <wp:posOffset>660400</wp:posOffset>
          </wp:positionH>
          <wp:positionV relativeFrom="page">
            <wp:posOffset>603250</wp:posOffset>
          </wp:positionV>
          <wp:extent cx="1553999" cy="838200"/>
          <wp:effectExtent l="0" t="0" r="825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P-logotyp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44" cy="91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B13">
      <w:t xml:space="preserve"> </w:t>
    </w:r>
  </w:p>
  <w:p w14:paraId="246C8C19" w14:textId="77777777" w:rsidR="008F243F" w:rsidRDefault="008F243F" w:rsidP="008F243F">
    <w:pPr>
      <w:pStyle w:val="Sidhuvud"/>
      <w:tabs>
        <w:tab w:val="clear" w:pos="4536"/>
        <w:tab w:val="clear" w:pos="9072"/>
        <w:tab w:val="left" w:pos="970"/>
      </w:tabs>
    </w:pPr>
  </w:p>
  <w:p w14:paraId="7347535A" w14:textId="77777777" w:rsidR="00266B3F" w:rsidRDefault="00C34B13" w:rsidP="006F73EB">
    <w:pPr>
      <w:pStyle w:val="Sidhuvud"/>
    </w:pPr>
    <w:r>
      <w:tab/>
    </w:r>
    <w:r w:rsidR="006D4539">
      <w:t xml:space="preserve">                                                       </w:t>
    </w:r>
  </w:p>
  <w:p w14:paraId="12558D59" w14:textId="3E71356A" w:rsidR="009A39FA" w:rsidRPr="00BE5FEE" w:rsidRDefault="00266B3F" w:rsidP="006F73EB">
    <w:pPr>
      <w:pStyle w:val="Sidhuvud"/>
      <w:rPr>
        <w:rFonts w:ascii="Museo Slab 300" w:hAnsi="Museo Slab 300"/>
      </w:rPr>
    </w:pPr>
    <w:r>
      <w:tab/>
      <w:t xml:space="preserve">                                                                                 </w:t>
    </w:r>
    <w:r w:rsidR="006D4539">
      <w:t xml:space="preserve">  </w:t>
    </w:r>
    <w:r w:rsidR="00E50D17">
      <w:rPr>
        <w:rFonts w:ascii="Museo Slab 300" w:hAnsi="Museo Slab 300"/>
      </w:rPr>
      <w:t>2019-</w:t>
    </w:r>
    <w:r w:rsidR="008E3961">
      <w:rPr>
        <w:rFonts w:ascii="Museo Slab 300" w:hAnsi="Museo Slab 300"/>
      </w:rPr>
      <w:t>0</w:t>
    </w:r>
    <w:r w:rsidR="007C7DC6">
      <w:rPr>
        <w:rFonts w:ascii="Museo Slab 300" w:hAnsi="Museo Slab 300"/>
      </w:rPr>
      <w:t>7-0</w:t>
    </w:r>
    <w:r w:rsidR="008F29C0">
      <w:rPr>
        <w:rFonts w:ascii="Museo Slab 300" w:hAnsi="Museo Slab 30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6pt;height:387pt" o:bullet="t">
        <v:imagedata r:id="rId1" o:title="DSP-symbol-fet-svart"/>
      </v:shape>
    </w:pict>
  </w:numPicBullet>
  <w:abstractNum w:abstractNumId="0" w15:restartNumberingAfterBreak="0">
    <w:nsid w:val="FFFFFF1D"/>
    <w:multiLevelType w:val="multilevel"/>
    <w:tmpl w:val="F806C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C6B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56D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CE9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9EE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32D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7C0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F86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FCD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E80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68E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14EB3"/>
    <w:multiLevelType w:val="hybridMultilevel"/>
    <w:tmpl w:val="B22E315A"/>
    <w:lvl w:ilvl="0" w:tplc="AAF62CF2">
      <w:start w:val="2016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151DC"/>
    <w:multiLevelType w:val="hybridMultilevel"/>
    <w:tmpl w:val="A66A9E62"/>
    <w:lvl w:ilvl="0" w:tplc="C8D41A98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278FF"/>
    <w:multiLevelType w:val="hybridMultilevel"/>
    <w:tmpl w:val="66FA1944"/>
    <w:lvl w:ilvl="0" w:tplc="62721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E3812"/>
    <w:multiLevelType w:val="hybridMultilevel"/>
    <w:tmpl w:val="903268A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09B0"/>
    <w:multiLevelType w:val="hybridMultilevel"/>
    <w:tmpl w:val="1DDE30B4"/>
    <w:lvl w:ilvl="0" w:tplc="24D21918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B34A7"/>
    <w:multiLevelType w:val="hybridMultilevel"/>
    <w:tmpl w:val="C2BAD42A"/>
    <w:lvl w:ilvl="0" w:tplc="76C6F070">
      <w:start w:val="2019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85E34"/>
    <w:multiLevelType w:val="hybridMultilevel"/>
    <w:tmpl w:val="3216E586"/>
    <w:lvl w:ilvl="0" w:tplc="3FA4F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865C6"/>
    <w:multiLevelType w:val="hybridMultilevel"/>
    <w:tmpl w:val="69881F04"/>
    <w:lvl w:ilvl="0" w:tplc="5CFA7D74">
      <w:start w:val="2017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07218"/>
    <w:multiLevelType w:val="hybridMultilevel"/>
    <w:tmpl w:val="B0426CB6"/>
    <w:lvl w:ilvl="0" w:tplc="9384D3CA">
      <w:start w:val="1"/>
      <w:numFmt w:val="bullet"/>
      <w:pStyle w:val="Punktlista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329A6"/>
    <w:multiLevelType w:val="hybridMultilevel"/>
    <w:tmpl w:val="DC10D83E"/>
    <w:lvl w:ilvl="0" w:tplc="CEF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90C62"/>
    <w:multiLevelType w:val="multilevel"/>
    <w:tmpl w:val="6CB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7C4DB6"/>
    <w:multiLevelType w:val="hybridMultilevel"/>
    <w:tmpl w:val="B1EE81B6"/>
    <w:lvl w:ilvl="0" w:tplc="1C30B970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56EC0"/>
    <w:multiLevelType w:val="multilevel"/>
    <w:tmpl w:val="19EE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3"/>
  </w:num>
  <w:num w:numId="17">
    <w:abstractNumId w:val="21"/>
  </w:num>
  <w:num w:numId="18">
    <w:abstractNumId w:val="23"/>
  </w:num>
  <w:num w:numId="19">
    <w:abstractNumId w:val="22"/>
  </w:num>
  <w:num w:numId="20">
    <w:abstractNumId w:val="20"/>
  </w:num>
  <w:num w:numId="21">
    <w:abstractNumId w:val="17"/>
  </w:num>
  <w:num w:numId="22">
    <w:abstractNumId w:val="12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CF"/>
    <w:rsid w:val="000048C5"/>
    <w:rsid w:val="00012490"/>
    <w:rsid w:val="00022BDB"/>
    <w:rsid w:val="0002733B"/>
    <w:rsid w:val="000330B4"/>
    <w:rsid w:val="0004036D"/>
    <w:rsid w:val="0005479D"/>
    <w:rsid w:val="0005719A"/>
    <w:rsid w:val="00070DEF"/>
    <w:rsid w:val="00071A2A"/>
    <w:rsid w:val="000849C8"/>
    <w:rsid w:val="0008735E"/>
    <w:rsid w:val="000B25E5"/>
    <w:rsid w:val="000C4F87"/>
    <w:rsid w:val="000D58A3"/>
    <w:rsid w:val="0010450A"/>
    <w:rsid w:val="001241AF"/>
    <w:rsid w:val="001940F7"/>
    <w:rsid w:val="00194797"/>
    <w:rsid w:val="001E74B2"/>
    <w:rsid w:val="001F614B"/>
    <w:rsid w:val="00202341"/>
    <w:rsid w:val="002204DB"/>
    <w:rsid w:val="00225BC6"/>
    <w:rsid w:val="0025458C"/>
    <w:rsid w:val="00266B3F"/>
    <w:rsid w:val="00270C37"/>
    <w:rsid w:val="0028279D"/>
    <w:rsid w:val="00293148"/>
    <w:rsid w:val="002B1247"/>
    <w:rsid w:val="002B5DE6"/>
    <w:rsid w:val="002D29E5"/>
    <w:rsid w:val="002E4927"/>
    <w:rsid w:val="002F15D2"/>
    <w:rsid w:val="002F2F6B"/>
    <w:rsid w:val="00302673"/>
    <w:rsid w:val="00311212"/>
    <w:rsid w:val="0031449D"/>
    <w:rsid w:val="003356B4"/>
    <w:rsid w:val="00335AB4"/>
    <w:rsid w:val="00340157"/>
    <w:rsid w:val="00353C69"/>
    <w:rsid w:val="00357F56"/>
    <w:rsid w:val="00365997"/>
    <w:rsid w:val="0038728E"/>
    <w:rsid w:val="003915FF"/>
    <w:rsid w:val="003A392D"/>
    <w:rsid w:val="003C04FE"/>
    <w:rsid w:val="003C2F04"/>
    <w:rsid w:val="003D322E"/>
    <w:rsid w:val="003D47C2"/>
    <w:rsid w:val="003E2476"/>
    <w:rsid w:val="003E6660"/>
    <w:rsid w:val="003F1D22"/>
    <w:rsid w:val="00407975"/>
    <w:rsid w:val="00416F2D"/>
    <w:rsid w:val="0044522D"/>
    <w:rsid w:val="00494F4A"/>
    <w:rsid w:val="004C0743"/>
    <w:rsid w:val="004C1F22"/>
    <w:rsid w:val="004C345A"/>
    <w:rsid w:val="004C7F03"/>
    <w:rsid w:val="004F50B8"/>
    <w:rsid w:val="004F7810"/>
    <w:rsid w:val="005053DF"/>
    <w:rsid w:val="00523000"/>
    <w:rsid w:val="005233BB"/>
    <w:rsid w:val="005273E7"/>
    <w:rsid w:val="00544B8E"/>
    <w:rsid w:val="00546F13"/>
    <w:rsid w:val="00556FCA"/>
    <w:rsid w:val="00561149"/>
    <w:rsid w:val="00584579"/>
    <w:rsid w:val="005B0B93"/>
    <w:rsid w:val="005C5802"/>
    <w:rsid w:val="00624AD7"/>
    <w:rsid w:val="0062671C"/>
    <w:rsid w:val="00633227"/>
    <w:rsid w:val="0063705D"/>
    <w:rsid w:val="00653067"/>
    <w:rsid w:val="0065797B"/>
    <w:rsid w:val="00660914"/>
    <w:rsid w:val="006656D7"/>
    <w:rsid w:val="0067498C"/>
    <w:rsid w:val="00681D6C"/>
    <w:rsid w:val="006A0670"/>
    <w:rsid w:val="006C6873"/>
    <w:rsid w:val="006D4539"/>
    <w:rsid w:val="006F0BCF"/>
    <w:rsid w:val="006F20DA"/>
    <w:rsid w:val="006F2A65"/>
    <w:rsid w:val="006F73EB"/>
    <w:rsid w:val="006F7740"/>
    <w:rsid w:val="00702229"/>
    <w:rsid w:val="00704F14"/>
    <w:rsid w:val="00716E9A"/>
    <w:rsid w:val="00730FD8"/>
    <w:rsid w:val="00731425"/>
    <w:rsid w:val="007705B2"/>
    <w:rsid w:val="00784749"/>
    <w:rsid w:val="00785A61"/>
    <w:rsid w:val="007A19AF"/>
    <w:rsid w:val="007A50D3"/>
    <w:rsid w:val="007A705E"/>
    <w:rsid w:val="007B0EF2"/>
    <w:rsid w:val="007B17F5"/>
    <w:rsid w:val="007B692A"/>
    <w:rsid w:val="007C1C36"/>
    <w:rsid w:val="007C2FA6"/>
    <w:rsid w:val="007C7DC6"/>
    <w:rsid w:val="007E36A8"/>
    <w:rsid w:val="007E6CE5"/>
    <w:rsid w:val="007E77CB"/>
    <w:rsid w:val="007F7D1C"/>
    <w:rsid w:val="00815B3D"/>
    <w:rsid w:val="00817828"/>
    <w:rsid w:val="00847F86"/>
    <w:rsid w:val="00854C3E"/>
    <w:rsid w:val="008604FC"/>
    <w:rsid w:val="008611F0"/>
    <w:rsid w:val="00862200"/>
    <w:rsid w:val="00874C3F"/>
    <w:rsid w:val="008876E2"/>
    <w:rsid w:val="00890B3F"/>
    <w:rsid w:val="0089242D"/>
    <w:rsid w:val="008C2FD7"/>
    <w:rsid w:val="008D7C0E"/>
    <w:rsid w:val="008E2A5B"/>
    <w:rsid w:val="008E3961"/>
    <w:rsid w:val="008F04E6"/>
    <w:rsid w:val="008F1E7C"/>
    <w:rsid w:val="008F243F"/>
    <w:rsid w:val="008F29C0"/>
    <w:rsid w:val="0090226E"/>
    <w:rsid w:val="00903600"/>
    <w:rsid w:val="00903697"/>
    <w:rsid w:val="009233E4"/>
    <w:rsid w:val="0092718E"/>
    <w:rsid w:val="00940436"/>
    <w:rsid w:val="00945767"/>
    <w:rsid w:val="009819E1"/>
    <w:rsid w:val="00985B38"/>
    <w:rsid w:val="00990716"/>
    <w:rsid w:val="00995318"/>
    <w:rsid w:val="009A2E8D"/>
    <w:rsid w:val="009A3015"/>
    <w:rsid w:val="009A39FA"/>
    <w:rsid w:val="009C20D7"/>
    <w:rsid w:val="009D3472"/>
    <w:rsid w:val="009F7344"/>
    <w:rsid w:val="00A13593"/>
    <w:rsid w:val="00A67503"/>
    <w:rsid w:val="00A7484C"/>
    <w:rsid w:val="00A82EF0"/>
    <w:rsid w:val="00AE0ACF"/>
    <w:rsid w:val="00AE4C90"/>
    <w:rsid w:val="00B128EB"/>
    <w:rsid w:val="00B137A4"/>
    <w:rsid w:val="00B829E9"/>
    <w:rsid w:val="00B9697E"/>
    <w:rsid w:val="00BA4B41"/>
    <w:rsid w:val="00BC7D8D"/>
    <w:rsid w:val="00BD4009"/>
    <w:rsid w:val="00BD6E9C"/>
    <w:rsid w:val="00BE2567"/>
    <w:rsid w:val="00BE40DA"/>
    <w:rsid w:val="00BE4D24"/>
    <w:rsid w:val="00BE5FEE"/>
    <w:rsid w:val="00BF1E1E"/>
    <w:rsid w:val="00C022D7"/>
    <w:rsid w:val="00C12283"/>
    <w:rsid w:val="00C1381F"/>
    <w:rsid w:val="00C314D8"/>
    <w:rsid w:val="00C34B13"/>
    <w:rsid w:val="00C45EB5"/>
    <w:rsid w:val="00C57F7D"/>
    <w:rsid w:val="00C62DE9"/>
    <w:rsid w:val="00C6753D"/>
    <w:rsid w:val="00C75B1E"/>
    <w:rsid w:val="00C81A68"/>
    <w:rsid w:val="00C82C83"/>
    <w:rsid w:val="00C83199"/>
    <w:rsid w:val="00C9680F"/>
    <w:rsid w:val="00CA1351"/>
    <w:rsid w:val="00CC2953"/>
    <w:rsid w:val="00CC698A"/>
    <w:rsid w:val="00CD4916"/>
    <w:rsid w:val="00CF4118"/>
    <w:rsid w:val="00CF5FA4"/>
    <w:rsid w:val="00D0430C"/>
    <w:rsid w:val="00D049B6"/>
    <w:rsid w:val="00D217C2"/>
    <w:rsid w:val="00D222B5"/>
    <w:rsid w:val="00D421EA"/>
    <w:rsid w:val="00D554C6"/>
    <w:rsid w:val="00D63675"/>
    <w:rsid w:val="00D852E0"/>
    <w:rsid w:val="00D93D1E"/>
    <w:rsid w:val="00DC6488"/>
    <w:rsid w:val="00DC68ED"/>
    <w:rsid w:val="00DC78AE"/>
    <w:rsid w:val="00DE17FC"/>
    <w:rsid w:val="00DE48D4"/>
    <w:rsid w:val="00DF6116"/>
    <w:rsid w:val="00E00511"/>
    <w:rsid w:val="00E32A10"/>
    <w:rsid w:val="00E50D17"/>
    <w:rsid w:val="00E51660"/>
    <w:rsid w:val="00E521BB"/>
    <w:rsid w:val="00E546CF"/>
    <w:rsid w:val="00E75D28"/>
    <w:rsid w:val="00EC1821"/>
    <w:rsid w:val="00ED48EE"/>
    <w:rsid w:val="00ED4C48"/>
    <w:rsid w:val="00F016C6"/>
    <w:rsid w:val="00F21A74"/>
    <w:rsid w:val="00F4147D"/>
    <w:rsid w:val="00F70507"/>
    <w:rsid w:val="00F735E6"/>
    <w:rsid w:val="00F747A7"/>
    <w:rsid w:val="00F748F1"/>
    <w:rsid w:val="00F757F3"/>
    <w:rsid w:val="00F82356"/>
    <w:rsid w:val="00FA3430"/>
    <w:rsid w:val="00FA4830"/>
    <w:rsid w:val="00FB3D2D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01973"/>
  <w15:chartTrackingRefBased/>
  <w15:docId w15:val="{A066F157-F1A5-40EC-A864-3DEE13B3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3EB"/>
    <w:pPr>
      <w:spacing w:after="120" w:line="312" w:lineRule="auto"/>
    </w:pPr>
    <w:rPr>
      <w:rFonts w:ascii="Museo Slab 300" w:hAnsi="Museo Slab 3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04DB"/>
    <w:pPr>
      <w:keepNext/>
      <w:keepLines/>
      <w:spacing w:before="200"/>
      <w:outlineLvl w:val="0"/>
    </w:pPr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4DB"/>
    <w:pPr>
      <w:keepNext/>
      <w:keepLines/>
      <w:spacing w:before="200"/>
      <w:outlineLvl w:val="1"/>
    </w:pPr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84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49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049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271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49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51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49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49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49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04DB"/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204DB"/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49C8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49B6"/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49B6"/>
    <w:rPr>
      <w:rFonts w:asciiTheme="majorHAnsi" w:eastAsiaTheme="majorEastAsia" w:hAnsiTheme="majorHAnsi" w:cstheme="majorBidi"/>
      <w:color w:val="B1271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49B6"/>
    <w:rPr>
      <w:rFonts w:asciiTheme="majorHAnsi" w:eastAsiaTheme="majorEastAsia" w:hAnsiTheme="majorHAnsi" w:cstheme="majorBidi"/>
      <w:color w:val="751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49B6"/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49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49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49B6"/>
    <w:pPr>
      <w:spacing w:after="200"/>
    </w:pPr>
    <w:rPr>
      <w:i/>
      <w:iCs/>
      <w:color w:val="000000" w:themeColor="text2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B3D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Rubrik">
    <w:name w:val="Title"/>
    <w:basedOn w:val="Normal"/>
    <w:next w:val="Normal"/>
    <w:link w:val="RubrikChar"/>
    <w:uiPriority w:val="10"/>
    <w:rsid w:val="000849C8"/>
    <w:pPr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49C8"/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styleId="Stark">
    <w:name w:val="Strong"/>
    <w:uiPriority w:val="22"/>
    <w:qFormat/>
    <w:rsid w:val="00D049B6"/>
    <w:rPr>
      <w:b/>
      <w:bCs/>
    </w:rPr>
  </w:style>
  <w:style w:type="character" w:styleId="Betoning">
    <w:name w:val="Emphasis"/>
    <w:uiPriority w:val="20"/>
    <w:qFormat/>
    <w:rsid w:val="00D049B6"/>
    <w:rPr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D049B6"/>
  </w:style>
  <w:style w:type="character" w:customStyle="1" w:styleId="IngetavstndChar">
    <w:name w:val="Inget avstånd Char"/>
    <w:basedOn w:val="Standardstycketeckensnitt"/>
    <w:link w:val="Ingetavstnd"/>
    <w:uiPriority w:val="1"/>
    <w:rsid w:val="00D049B6"/>
  </w:style>
  <w:style w:type="paragraph" w:styleId="Liststycke">
    <w:name w:val="List Paragraph"/>
    <w:basedOn w:val="Normal"/>
    <w:uiPriority w:val="34"/>
    <w:qFormat/>
    <w:rsid w:val="00D049B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049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9B6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rsid w:val="00FB3D2D"/>
    <w:pPr>
      <w:pBdr>
        <w:top w:val="single" w:sz="4" w:space="10" w:color="E73920" w:themeColor="accent1"/>
        <w:bottom w:val="single" w:sz="4" w:space="10" w:color="E7392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B3D2D"/>
    <w:rPr>
      <w:rFonts w:ascii="Times" w:hAnsi="Times"/>
      <w:i/>
      <w:iCs/>
      <w:color w:val="000000" w:themeColor="text1"/>
      <w:sz w:val="22"/>
    </w:rPr>
  </w:style>
  <w:style w:type="character" w:styleId="Diskretbetoning">
    <w:name w:val="Subtle Emphasis"/>
    <w:uiPriority w:val="19"/>
    <w:rsid w:val="00D049B6"/>
    <w:rPr>
      <w:i/>
      <w:iCs/>
      <w:color w:val="404040" w:themeColor="text1" w:themeTint="BF"/>
    </w:rPr>
  </w:style>
  <w:style w:type="character" w:styleId="Starkbetoning">
    <w:name w:val="Intense Emphasis"/>
    <w:uiPriority w:val="21"/>
    <w:rsid w:val="00FB3D2D"/>
    <w:rPr>
      <w:i/>
      <w:iCs/>
      <w:color w:val="000000" w:themeColor="text1"/>
    </w:rPr>
  </w:style>
  <w:style w:type="character" w:styleId="Diskretreferens">
    <w:name w:val="Subtle Reference"/>
    <w:uiPriority w:val="31"/>
    <w:rsid w:val="00D049B6"/>
    <w:rPr>
      <w:smallCaps/>
      <w:color w:val="5A5A5A" w:themeColor="text1" w:themeTint="A5"/>
    </w:rPr>
  </w:style>
  <w:style w:type="character" w:styleId="Starkreferens">
    <w:name w:val="Intense Reference"/>
    <w:uiPriority w:val="32"/>
    <w:rsid w:val="00FB3D2D"/>
    <w:rPr>
      <w:b/>
      <w:bCs/>
      <w:smallCaps/>
      <w:color w:val="000000" w:themeColor="text1"/>
      <w:spacing w:val="5"/>
    </w:rPr>
  </w:style>
  <w:style w:type="character" w:styleId="Bokenstitel">
    <w:name w:val="Book Title"/>
    <w:uiPriority w:val="33"/>
    <w:rsid w:val="00D049B6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049B6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C62DE9"/>
    <w:rPr>
      <w:sz w:val="22"/>
    </w:rPr>
  </w:style>
  <w:style w:type="paragraph" w:styleId="Sidfot">
    <w:name w:val="footer"/>
    <w:aliases w:val="Sidfotrubrik"/>
    <w:basedOn w:val="Normal"/>
    <w:link w:val="SidfotChar"/>
    <w:uiPriority w:val="99"/>
    <w:unhideWhenUsed/>
    <w:qFormat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fotChar">
    <w:name w:val="Sidfot Char"/>
    <w:aliases w:val="Sidfotrubrik Char"/>
    <w:basedOn w:val="Standardstycketeckensnitt"/>
    <w:link w:val="Sidfot"/>
    <w:uiPriority w:val="99"/>
    <w:rsid w:val="00C62DE9"/>
    <w:rPr>
      <w:sz w:val="22"/>
    </w:rPr>
  </w:style>
  <w:style w:type="character" w:styleId="Hyperlnk">
    <w:name w:val="Hyperlink"/>
    <w:basedOn w:val="Standardstycketeckensnitt"/>
    <w:uiPriority w:val="99"/>
    <w:unhideWhenUsed/>
    <w:qFormat/>
    <w:rsid w:val="002204DB"/>
    <w:rPr>
      <w:rFonts w:ascii="Museo Slab 300" w:hAnsi="Museo Slab 300"/>
      <w:b w:val="0"/>
      <w:bCs w:val="0"/>
      <w:i w:val="0"/>
      <w:iCs w:val="0"/>
      <w:color w:val="auto"/>
      <w:sz w:val="20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04DB"/>
    <w:rPr>
      <w:color w:val="008789"/>
      <w:u w:val="single"/>
    </w:rPr>
  </w:style>
  <w:style w:type="paragraph" w:customStyle="1" w:styleId="Sidfotbrdtext">
    <w:name w:val="Sidfot brödtext"/>
    <w:basedOn w:val="Sidfot"/>
    <w:qFormat/>
    <w:rsid w:val="00C82C83"/>
    <w:pPr>
      <w:spacing w:after="0"/>
    </w:pPr>
    <w:rPr>
      <w:rFonts w:ascii="Museo Sans 300" w:hAnsi="Museo Sans 300"/>
      <w:noProof/>
      <w:sz w:val="18"/>
      <w:szCs w:val="19"/>
      <w:lang w:eastAsia="sv-SE"/>
    </w:rPr>
  </w:style>
  <w:style w:type="paragraph" w:styleId="Punktlista">
    <w:name w:val="List Bullet"/>
    <w:basedOn w:val="Normal"/>
    <w:uiPriority w:val="99"/>
    <w:unhideWhenUsed/>
    <w:qFormat/>
    <w:rsid w:val="0044522D"/>
    <w:pPr>
      <w:numPr>
        <w:numId w:val="12"/>
      </w:numPr>
      <w:contextualSpacing/>
    </w:pPr>
  </w:style>
  <w:style w:type="paragraph" w:styleId="Normalwebb">
    <w:name w:val="Normal (Web)"/>
    <w:basedOn w:val="Normal"/>
    <w:uiPriority w:val="99"/>
    <w:unhideWhenUsed/>
    <w:rsid w:val="003C04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F15D2"/>
    <w:rPr>
      <w:color w:val="808080"/>
      <w:shd w:val="clear" w:color="auto" w:fill="E6E6E6"/>
    </w:rPr>
  </w:style>
  <w:style w:type="paragraph" w:customStyle="1" w:styleId="Default">
    <w:name w:val="Default"/>
    <w:rsid w:val="002F15D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45A"/>
    <w:rPr>
      <w:rFonts w:ascii="Segoe UI" w:hAnsi="Segoe UI" w:cs="Segoe UI"/>
      <w:sz w:val="18"/>
      <w:szCs w:val="18"/>
    </w:rPr>
  </w:style>
  <w:style w:type="paragraph" w:customStyle="1" w:styleId="time">
    <w:name w:val="time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hour">
    <w:name w:val="hour"/>
    <w:basedOn w:val="Standardstycketeckensnitt"/>
    <w:rsid w:val="00266B3F"/>
  </w:style>
  <w:style w:type="paragraph" w:customStyle="1" w:styleId="place">
    <w:name w:val="place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Datum1">
    <w:name w:val="Datum1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month">
    <w:name w:val="month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styleId="Brdtext">
    <w:name w:val="Body Text"/>
    <w:basedOn w:val="Normal"/>
    <w:link w:val="BrdtextChar"/>
    <w:uiPriority w:val="99"/>
    <w:unhideWhenUsed/>
    <w:rsid w:val="00E50D17"/>
    <w:pPr>
      <w:spacing w:after="290" w:line="290" w:lineRule="atLeast"/>
    </w:pPr>
    <w:rPr>
      <w:rFonts w:ascii="Calibri" w:hAnsi="Calibri" w:cs="Calibri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E50D1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tuslindman.com" TargetMode="External"/><Relationship Id="rId13" Type="http://schemas.openxmlformats.org/officeDocument/2006/relationships/hyperlink" Target="https://share.icloud.com/photos/0yvLQRg8lM2fRqtMmnoKGzwP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rgen.bond@dalarnasciencepark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tus@pontuslindma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ontusLindman.s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Expect_Magic/" TargetMode="External"/><Relationship Id="rId14" Type="http://schemas.openxmlformats.org/officeDocument/2006/relationships/hyperlink" Target="https://youtu.be/R5ljgLLJLp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alarna Science Park">
  <a:themeElements>
    <a:clrScheme name="Dalarna Science Par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73920"/>
      </a:accent1>
      <a:accent2>
        <a:srgbClr val="FFCC00"/>
      </a:accent2>
      <a:accent3>
        <a:srgbClr val="96B522"/>
      </a:accent3>
      <a:accent4>
        <a:srgbClr val="008789"/>
      </a:accent4>
      <a:accent5>
        <a:srgbClr val="E73920"/>
      </a:accent5>
      <a:accent6>
        <a:srgbClr val="FFCC00"/>
      </a:accent6>
      <a:hlink>
        <a:srgbClr val="96B522"/>
      </a:hlink>
      <a:folHlink>
        <a:srgbClr val="0087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Dalarna Science Park" id="{03A4B268-1FA3-8147-8E61-E105927CCBF6}" vid="{B0EB3496-C77B-3146-8AC2-1E4684A9C1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651F79-3897-4B31-B08D-E5C9FE89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479</Words>
  <Characters>2541</Characters>
  <Application>Microsoft Office Word</Application>
  <DocSecurity>0</DocSecurity>
  <Lines>21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VAd vi gör</vt:lpstr>
      <vt:lpstr>    AFFÄRSUTVECKLING</vt:lpstr>
      <vt:lpstr>    OPEN INNOVATION</vt:lpstr>
      <vt:lpstr>    INTERNATIONALISERING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Larsson</dc:creator>
  <cp:keywords/>
  <dc:description/>
  <cp:lastModifiedBy>Ann-Louise Larsson</cp:lastModifiedBy>
  <cp:revision>21</cp:revision>
  <cp:lastPrinted>2018-10-23T12:52:00Z</cp:lastPrinted>
  <dcterms:created xsi:type="dcterms:W3CDTF">2019-06-27T08:10:00Z</dcterms:created>
  <dcterms:modified xsi:type="dcterms:W3CDTF">2019-07-04T06:58:00Z</dcterms:modified>
</cp:coreProperties>
</file>