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5C7" w:rsidRDefault="00B965C7">
      <w:pPr>
        <w:rPr>
          <w:b/>
        </w:rPr>
      </w:pPr>
    </w:p>
    <w:p w:rsidR="009568DC" w:rsidRDefault="009568DC">
      <w:pPr>
        <w:rPr>
          <w:b/>
        </w:rPr>
      </w:pPr>
      <w:r>
        <w:rPr>
          <w:b/>
        </w:rPr>
        <w:t xml:space="preserve">Pressmeddelande från Select Wellness: </w:t>
      </w:r>
      <w:r w:rsidR="00EB5354">
        <w:rPr>
          <w:b/>
        </w:rPr>
        <w:t>2013-</w:t>
      </w:r>
      <w:r w:rsidR="00131BFC">
        <w:rPr>
          <w:b/>
        </w:rPr>
        <w:t>04-1</w:t>
      </w:r>
      <w:r w:rsidR="00144A2B">
        <w:rPr>
          <w:b/>
        </w:rPr>
        <w:t>9</w:t>
      </w:r>
    </w:p>
    <w:p w:rsidR="00235AA1" w:rsidRDefault="00131BFC">
      <w:pPr>
        <w:rPr>
          <w:b/>
          <w:sz w:val="28"/>
          <w:szCs w:val="28"/>
        </w:rPr>
      </w:pPr>
      <w:r>
        <w:rPr>
          <w:b/>
          <w:sz w:val="28"/>
          <w:szCs w:val="28"/>
        </w:rPr>
        <w:t>Cykeltrampet</w:t>
      </w:r>
      <w:r w:rsidR="00492AC1">
        <w:rPr>
          <w:b/>
          <w:sz w:val="28"/>
          <w:szCs w:val="28"/>
        </w:rPr>
        <w:t xml:space="preserve"> – </w:t>
      </w:r>
      <w:r w:rsidR="00235AA1">
        <w:rPr>
          <w:b/>
          <w:sz w:val="28"/>
          <w:szCs w:val="28"/>
        </w:rPr>
        <w:t xml:space="preserve">landstäckande aktivitet för att få Sverige på hjul </w:t>
      </w:r>
    </w:p>
    <w:p w:rsidR="00131BFC" w:rsidRDefault="00131BFC">
      <w:pPr>
        <w:rPr>
          <w:b/>
        </w:rPr>
      </w:pPr>
      <w:r>
        <w:rPr>
          <w:b/>
          <w:noProof/>
          <w:lang w:eastAsia="sv-SE"/>
        </w:rPr>
        <w:drawing>
          <wp:inline distT="0" distB="0" distL="0" distR="0">
            <wp:extent cx="3085106" cy="2052317"/>
            <wp:effectExtent l="0" t="0" r="1270" b="571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_000017577863_Lar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87832" cy="2054130"/>
                    </a:xfrm>
                    <a:prstGeom prst="rect">
                      <a:avLst/>
                    </a:prstGeom>
                  </pic:spPr>
                </pic:pic>
              </a:graphicData>
            </a:graphic>
          </wp:inline>
        </w:drawing>
      </w:r>
    </w:p>
    <w:p w:rsidR="0003544E" w:rsidRDefault="008A4FA8">
      <w:pPr>
        <w:rPr>
          <w:b/>
        </w:rPr>
      </w:pPr>
      <w:r>
        <w:rPr>
          <w:b/>
        </w:rPr>
        <w:t xml:space="preserve">Tre av fyra svenskar rör sig för lite i vardagen. Det vill vi ändra på. </w:t>
      </w:r>
      <w:r w:rsidR="00235AA1">
        <w:rPr>
          <w:b/>
        </w:rPr>
        <w:t xml:space="preserve">I maj drar den landstäckande aktiviteten Cykeltrampet igång. En rolig aktivitetstävling som engagerar hela arbetsplatsen. </w:t>
      </w:r>
      <w:r w:rsidR="006C45F2">
        <w:rPr>
          <w:b/>
        </w:rPr>
        <w:t xml:space="preserve">Select Wellness </w:t>
      </w:r>
      <w:r w:rsidR="0003544E">
        <w:rPr>
          <w:b/>
        </w:rPr>
        <w:t>går</w:t>
      </w:r>
      <w:r w:rsidR="00235AA1">
        <w:rPr>
          <w:b/>
        </w:rPr>
        <w:t xml:space="preserve"> </w:t>
      </w:r>
      <w:r w:rsidR="006C45F2">
        <w:rPr>
          <w:b/>
        </w:rPr>
        <w:t xml:space="preserve">in i ett samarbete med </w:t>
      </w:r>
      <w:r w:rsidR="00CD0516">
        <w:rPr>
          <w:b/>
        </w:rPr>
        <w:t>Svenska Cykelförbundet och deras huvudsponsor Posten</w:t>
      </w:r>
      <w:r w:rsidR="00895A5B">
        <w:rPr>
          <w:b/>
        </w:rPr>
        <w:t>,</w:t>
      </w:r>
      <w:r w:rsidR="00CD0516">
        <w:rPr>
          <w:b/>
        </w:rPr>
        <w:t xml:space="preserve"> </w:t>
      </w:r>
      <w:r w:rsidR="0003544E">
        <w:rPr>
          <w:b/>
        </w:rPr>
        <w:t xml:space="preserve">i syfte att få </w:t>
      </w:r>
      <w:r w:rsidR="00CD0516">
        <w:rPr>
          <w:b/>
        </w:rPr>
        <w:t xml:space="preserve">fler svenskar att </w:t>
      </w:r>
      <w:r w:rsidR="006C45F2">
        <w:rPr>
          <w:b/>
        </w:rPr>
        <w:t>cykla</w:t>
      </w:r>
      <w:r w:rsidR="00CD0516">
        <w:rPr>
          <w:b/>
        </w:rPr>
        <w:t>.</w:t>
      </w:r>
      <w:r w:rsidR="006C45F2">
        <w:rPr>
          <w:b/>
        </w:rPr>
        <w:t xml:space="preserve"> </w:t>
      </w:r>
      <w:r>
        <w:rPr>
          <w:b/>
        </w:rPr>
        <w:t xml:space="preserve"> </w:t>
      </w:r>
    </w:p>
    <w:p w:rsidR="00235AA1" w:rsidRDefault="0003544E">
      <w:r w:rsidRPr="0003544E">
        <w:t>Cykeltrampet är en m</w:t>
      </w:r>
      <w:r w:rsidR="00CD0516" w:rsidRPr="0003544E">
        <w:t>otiverande aktivitetstävling för arbetsplatsen</w:t>
      </w:r>
      <w:r w:rsidRPr="0003544E">
        <w:t>, an</w:t>
      </w:r>
      <w:r>
        <w:t xml:space="preserve">passad så att alla kan vara med. Deltagarna utmanas att under fem veckors </w:t>
      </w:r>
      <w:r w:rsidR="00036FB4">
        <w:t xml:space="preserve">tid </w:t>
      </w:r>
      <w:r w:rsidR="00CD0516" w:rsidRPr="0003544E">
        <w:t xml:space="preserve">cykla till jobbet istället för att ta bilen eller </w:t>
      </w:r>
      <w:r w:rsidR="00B45CBD" w:rsidRPr="0003544E">
        <w:t xml:space="preserve">andra kommunala färdmedel. </w:t>
      </w:r>
      <w:r>
        <w:t xml:space="preserve">Genom att ta cykeln till jobbet får man in vardagsmotionen på ett smidigt sätt, kommer fram pigg och fräsch och slipper risken att fastna i bilköer. </w:t>
      </w:r>
      <w:r w:rsidR="000502B1">
        <w:t xml:space="preserve">Dessutom är det </w:t>
      </w:r>
      <w:r w:rsidR="00170CE9">
        <w:t xml:space="preserve">bra för miljön. </w:t>
      </w:r>
    </w:p>
    <w:p w:rsidR="00170CE9" w:rsidRPr="00AF76CD" w:rsidRDefault="00170CE9" w:rsidP="00170CE9">
      <w:pPr>
        <w:pStyle w:val="Liststycke"/>
        <w:numPr>
          <w:ilvl w:val="0"/>
          <w:numId w:val="2"/>
        </w:numPr>
      </w:pPr>
      <w:r w:rsidRPr="00AF76CD">
        <w:t xml:space="preserve">Cykling passar i stort sett vem som helst och att cykla till jobbet är ett perfekt sätt att få in träning i vardagen. Det är bra för både hälsa och miljö och kan utövas </w:t>
      </w:r>
      <w:r w:rsidR="00F86A0A" w:rsidRPr="00AF76CD">
        <w:t xml:space="preserve">såväl individuellt som i grupp. </w:t>
      </w:r>
      <w:r w:rsidRPr="00AF76CD">
        <w:t>Vi på Cykelförbundet</w:t>
      </w:r>
      <w:r w:rsidR="00D02AAF" w:rsidRPr="00AF76CD">
        <w:t xml:space="preserve"> vet att cykelåkning är en skonsam träningsform där du får uppleva naturen rakt i ansiktet oavsett om du åker på landsvägen eller i skogen. Därför hoppas vi att du tar regelbundna cykelturer och kanske söker dig till någon av våra drygt 300 föreningar som också arrangerar motionslopp eller</w:t>
      </w:r>
      <w:r w:rsidR="00AF76CD">
        <w:t xml:space="preserve"> tävlingar</w:t>
      </w:r>
      <w:r w:rsidR="00D02AAF" w:rsidRPr="00AF76CD">
        <w:t>, säger gene</w:t>
      </w:r>
      <w:r w:rsidR="00F86A0A" w:rsidRPr="00AF76CD">
        <w:t>ralsekreterare Anders Karlsson.</w:t>
      </w:r>
    </w:p>
    <w:p w:rsidR="00E73232" w:rsidRDefault="0003544E" w:rsidP="00B45CBD">
      <w:r>
        <w:t xml:space="preserve">Tjänsten </w:t>
      </w:r>
      <w:r w:rsidR="00E73232">
        <w:t xml:space="preserve">Cykeltrampet </w:t>
      </w:r>
      <w:r>
        <w:t>bygger på det populära och effektiva konceptet stegtävling på arbetsplatsen</w:t>
      </w:r>
      <w:r w:rsidR="00895A5B">
        <w:t>, vilket Select Wellness introducerade i Sverige 1999</w:t>
      </w:r>
      <w:r>
        <w:t xml:space="preserve">. </w:t>
      </w:r>
      <w:r w:rsidR="00E73232">
        <w:t xml:space="preserve">Nu har man utvecklat tjänsten vidare och anpassat den för cykling.  </w:t>
      </w:r>
    </w:p>
    <w:p w:rsidR="00CD0516" w:rsidRPr="00B45CBD" w:rsidRDefault="00B45CBD" w:rsidP="00B45CBD">
      <w:r w:rsidRPr="00B45CBD">
        <w:t xml:space="preserve">Via </w:t>
      </w:r>
      <w:r w:rsidR="0045629B">
        <w:t>ett användarvänligt</w:t>
      </w:r>
      <w:r w:rsidRPr="00B45CBD">
        <w:t xml:space="preserve"> </w:t>
      </w:r>
      <w:r w:rsidR="0045629B">
        <w:t>webbsystem</w:t>
      </w:r>
      <w:r w:rsidRPr="00B45CBD">
        <w:t xml:space="preserve"> registrerar </w:t>
      </w:r>
      <w:r w:rsidR="006F31EA">
        <w:t>deltagarna</w:t>
      </w:r>
      <w:r w:rsidRPr="00B45CBD">
        <w:t xml:space="preserve"> antingen den tid eller sträcka </w:t>
      </w:r>
      <w:r w:rsidR="006F31EA">
        <w:t>de</w:t>
      </w:r>
      <w:r w:rsidR="00E73232">
        <w:t xml:space="preserve"> cyklat varje dag och samlar poäng därefter.</w:t>
      </w:r>
      <w:r w:rsidRPr="00B45CBD">
        <w:t xml:space="preserve"> </w:t>
      </w:r>
      <w:r w:rsidR="006F31EA">
        <w:t xml:space="preserve">Systemet innehåller flera roliga och motiverande funktioner för att hålla andan uppe och för att deltagarna ska kunna peppa varandra under tävlingens gång. </w:t>
      </w:r>
    </w:p>
    <w:p w:rsidR="00816644" w:rsidRDefault="00D93EB0" w:rsidP="00C36F99">
      <w:pPr>
        <w:pStyle w:val="Liststycke"/>
        <w:numPr>
          <w:ilvl w:val="0"/>
          <w:numId w:val="1"/>
        </w:numPr>
      </w:pPr>
      <w:r w:rsidRPr="00C36F99">
        <w:t xml:space="preserve">Select Wellness har över tio års erfarenhet av att arrangera friskvårdsaktiviteter till företag och </w:t>
      </w:r>
      <w:r w:rsidR="006F31EA">
        <w:t>har engagerat över 500 000 deltagare sedan 1999</w:t>
      </w:r>
      <w:r w:rsidR="009568DC">
        <w:t xml:space="preserve">. </w:t>
      </w:r>
      <w:r w:rsidR="006F31EA">
        <w:t xml:space="preserve">Cykeltrampet bygger på </w:t>
      </w:r>
      <w:r w:rsidR="00895A5B">
        <w:t xml:space="preserve">konceptet </w:t>
      </w:r>
      <w:r w:rsidR="00895A5B">
        <w:lastRenderedPageBreak/>
        <w:t>stegtävling men är anpassat till cykling, som vi vet är en växande och populär trend i Sverige, både som träningsform och färdmedel</w:t>
      </w:r>
      <w:r w:rsidR="006A4C1A">
        <w:t>,</w:t>
      </w:r>
      <w:r w:rsidR="0031642C">
        <w:t xml:space="preserve"> </w:t>
      </w:r>
      <w:r w:rsidR="000C2285" w:rsidRPr="00C36F99">
        <w:t xml:space="preserve">säger Magnus Häggström, VD Select Wellness. </w:t>
      </w:r>
    </w:p>
    <w:p w:rsidR="00895A5B" w:rsidRDefault="00895A5B" w:rsidP="008F4D2A">
      <w:r w:rsidRPr="00895A5B">
        <w:t xml:space="preserve">Under våren </w:t>
      </w:r>
      <w:r>
        <w:t xml:space="preserve">kan man gå med i den öppna landstäckande kampanjen som pågår 13 maj – 16 juni. Som företag/organisation kan man </w:t>
      </w:r>
      <w:r w:rsidR="00E73232">
        <w:t xml:space="preserve">även </w:t>
      </w:r>
      <w:r>
        <w:t xml:space="preserve">när som helst få en skräddarsydd tävling enbart för sin arbetsplats. </w:t>
      </w:r>
    </w:p>
    <w:p w:rsidR="00692FA3" w:rsidRDefault="00692FA3" w:rsidP="008F4D2A">
      <w:r>
        <w:t>Läs mer på</w:t>
      </w:r>
      <w:r w:rsidR="0047598D">
        <w:t xml:space="preserve">: </w:t>
      </w:r>
      <w:hyperlink r:id="rId9" w:history="1">
        <w:r w:rsidR="00895A5B" w:rsidRPr="00A0423A">
          <w:rPr>
            <w:rStyle w:val="Hyperlnk"/>
          </w:rPr>
          <w:t>www.cykeltrampet.se</w:t>
        </w:r>
      </w:hyperlink>
      <w:r w:rsidR="0047598D">
        <w:t xml:space="preserve"> </w:t>
      </w:r>
    </w:p>
    <w:p w:rsidR="00731386" w:rsidRDefault="00731386" w:rsidP="008F4D2A"/>
    <w:p w:rsidR="00731386" w:rsidRDefault="00731386" w:rsidP="008F4D2A">
      <w:r>
        <w:t>För mer information, kontakta:</w:t>
      </w:r>
      <w:r>
        <w:br/>
        <w:t xml:space="preserve">Maria Stenström, Marknad &amp; PR, </w:t>
      </w:r>
      <w:proofErr w:type="spellStart"/>
      <w:r>
        <w:t>Select</w:t>
      </w:r>
      <w:proofErr w:type="spellEnd"/>
      <w:r>
        <w:t xml:space="preserve"> </w:t>
      </w:r>
      <w:proofErr w:type="spellStart"/>
      <w:r>
        <w:t>Wellness</w:t>
      </w:r>
      <w:proofErr w:type="spellEnd"/>
      <w:r>
        <w:br/>
      </w:r>
      <w:hyperlink r:id="rId10" w:history="1">
        <w:r w:rsidRPr="00C7149E">
          <w:rPr>
            <w:rStyle w:val="Hyperlnk"/>
          </w:rPr>
          <w:t>maria.stenstrom@selectwellness.com</w:t>
        </w:r>
      </w:hyperlink>
      <w:r>
        <w:t xml:space="preserve"> tel. 0735-210455</w:t>
      </w:r>
      <w:bookmarkStart w:id="0" w:name="_GoBack"/>
      <w:bookmarkEnd w:id="0"/>
    </w:p>
    <w:p w:rsidR="00731386" w:rsidRDefault="00731386" w:rsidP="008F4D2A"/>
    <w:p w:rsidR="00611B18" w:rsidRPr="00AF76CD" w:rsidRDefault="00F84671" w:rsidP="008F4D2A">
      <w:pPr>
        <w:rPr>
          <w:i/>
        </w:rPr>
      </w:pPr>
      <w:r>
        <w:rPr>
          <w:i/>
        </w:rPr>
        <w:t xml:space="preserve">Om </w:t>
      </w:r>
      <w:r w:rsidR="00611B18" w:rsidRPr="00AF76CD">
        <w:rPr>
          <w:i/>
        </w:rPr>
        <w:t>Svenska Cykelförbundet:</w:t>
      </w:r>
      <w:r w:rsidR="00D02AAF" w:rsidRPr="00AF76CD">
        <w:rPr>
          <w:i/>
        </w:rPr>
        <w:br/>
        <w:t xml:space="preserve">Svenska Cykelförbundet bildades redan år 1900 och består av 310 föreningar med ca 40000 medlemmar över hela landet. I förbundet finns sex grenar med verksamhet för alla åldrar varav landsväg och mountainbike är de största, därutöver finns BMX, cykelcross, bana och paracykel (funktionshindrade). Mer information finns på </w:t>
      </w:r>
      <w:hyperlink r:id="rId11" w:history="1">
        <w:r w:rsidR="00D02AAF" w:rsidRPr="00AF76CD">
          <w:rPr>
            <w:rStyle w:val="Hyperlnk"/>
            <w:i/>
          </w:rPr>
          <w:t>www.scf.se</w:t>
        </w:r>
      </w:hyperlink>
      <w:r w:rsidR="00D02AAF" w:rsidRPr="00AF76CD">
        <w:rPr>
          <w:i/>
        </w:rPr>
        <w:t xml:space="preserve"> </w:t>
      </w:r>
    </w:p>
    <w:p w:rsidR="00A005DF" w:rsidRDefault="00A005DF" w:rsidP="008F4D2A"/>
    <w:p w:rsidR="00A005DF" w:rsidRPr="00A005DF" w:rsidRDefault="00F84671" w:rsidP="00A005DF">
      <w:pPr>
        <w:rPr>
          <w:i/>
        </w:rPr>
      </w:pPr>
      <w:r>
        <w:rPr>
          <w:i/>
        </w:rPr>
        <w:t xml:space="preserve">Om </w:t>
      </w:r>
      <w:proofErr w:type="spellStart"/>
      <w:r w:rsidR="00A005DF">
        <w:rPr>
          <w:i/>
        </w:rPr>
        <w:t>Select</w:t>
      </w:r>
      <w:proofErr w:type="spellEnd"/>
      <w:r w:rsidR="00A005DF">
        <w:rPr>
          <w:i/>
        </w:rPr>
        <w:t xml:space="preserve"> </w:t>
      </w:r>
      <w:proofErr w:type="spellStart"/>
      <w:r w:rsidR="00A005DF">
        <w:rPr>
          <w:i/>
        </w:rPr>
        <w:t>Wellness</w:t>
      </w:r>
      <w:proofErr w:type="spellEnd"/>
      <w:r w:rsidR="00A005DF">
        <w:rPr>
          <w:i/>
        </w:rPr>
        <w:t xml:space="preserve">: </w:t>
      </w:r>
      <w:r w:rsidR="00A005DF">
        <w:rPr>
          <w:i/>
        </w:rPr>
        <w:br/>
      </w:r>
      <w:proofErr w:type="spellStart"/>
      <w:r w:rsidR="00A005DF" w:rsidRPr="00A005DF">
        <w:rPr>
          <w:i/>
        </w:rPr>
        <w:t>Select</w:t>
      </w:r>
      <w:proofErr w:type="spellEnd"/>
      <w:r w:rsidR="00A005DF" w:rsidRPr="00A005DF">
        <w:rPr>
          <w:i/>
        </w:rPr>
        <w:t xml:space="preserve"> </w:t>
      </w:r>
      <w:proofErr w:type="spellStart"/>
      <w:r w:rsidR="00A005DF" w:rsidRPr="00A005DF">
        <w:rPr>
          <w:i/>
        </w:rPr>
        <w:t>Wellness</w:t>
      </w:r>
      <w:proofErr w:type="spellEnd"/>
      <w:r w:rsidR="00A005DF" w:rsidRPr="00A005DF">
        <w:rPr>
          <w:i/>
        </w:rPr>
        <w:t xml:space="preserve"> erbjuder användarvänliga webbaserade tränings- och friskvårdstjänster för företag och privatpersoner.</w:t>
      </w:r>
      <w:r w:rsidR="00A005DF">
        <w:rPr>
          <w:i/>
        </w:rPr>
        <w:t xml:space="preserve"> </w:t>
      </w:r>
      <w:r w:rsidR="00A005DF" w:rsidRPr="00A005DF">
        <w:rPr>
          <w:i/>
        </w:rPr>
        <w:t>Vi hjälper arbetsplatser att bli friskare, starkare och mer fokuserade. Metodiken bygger på att engagera och aktivera samtliga medarbetare, även de som vanligtvis inte motionerar. Våra strategier och hälsokoncept bidrar både till ökad arbetsglädje och stärkt teamkänsla och kan samtidigt sänka sjukfrånvaron inom organisationen. Koncepten bidrar till att investeringen i medarbetarnas hälsa blir lönsam och med våra verktyg blir resultatet av friskvårdssatsningen mätbar. Vi har bred kunskap om hanteringen av interna processer och vana att samarbeta med arbetsplatser i alla storlekar.</w:t>
      </w:r>
      <w:r w:rsidR="006F4D6D">
        <w:rPr>
          <w:i/>
        </w:rPr>
        <w:t xml:space="preserve"> Mer information på: </w:t>
      </w:r>
      <w:hyperlink r:id="rId12" w:history="1">
        <w:r w:rsidR="006F4D6D" w:rsidRPr="007E252F">
          <w:rPr>
            <w:rStyle w:val="Hyperlnk"/>
            <w:i/>
          </w:rPr>
          <w:t>www.selectwellness.com</w:t>
        </w:r>
      </w:hyperlink>
      <w:r w:rsidR="006F4D6D">
        <w:rPr>
          <w:i/>
        </w:rPr>
        <w:t xml:space="preserve"> </w:t>
      </w:r>
    </w:p>
    <w:p w:rsidR="00611B18" w:rsidRPr="00A005DF" w:rsidRDefault="00611B18" w:rsidP="008F4D2A">
      <w:pPr>
        <w:rPr>
          <w:i/>
        </w:rPr>
      </w:pPr>
    </w:p>
    <w:sectPr w:rsidR="00611B18" w:rsidRPr="00A005DF" w:rsidSect="00800BE4">
      <w:headerReference w:type="default" r:id="rId13"/>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7C0" w:rsidRDefault="001E17C0">
      <w:pPr>
        <w:spacing w:after="0" w:line="240" w:lineRule="auto"/>
      </w:pPr>
      <w:r>
        <w:separator/>
      </w:r>
    </w:p>
  </w:endnote>
  <w:endnote w:type="continuationSeparator" w:id="0">
    <w:p w:rsidR="001E17C0" w:rsidRDefault="001E1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7C0" w:rsidRDefault="001E17C0">
      <w:pPr>
        <w:spacing w:after="0" w:line="240" w:lineRule="auto"/>
      </w:pPr>
      <w:r>
        <w:rPr>
          <w:color w:val="000000"/>
        </w:rPr>
        <w:separator/>
      </w:r>
    </w:p>
  </w:footnote>
  <w:footnote w:type="continuationSeparator" w:id="0">
    <w:p w:rsidR="001E17C0" w:rsidRDefault="001E17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A15" w:rsidRDefault="00061F6F">
    <w:pPr>
      <w:pStyle w:val="Sidhuvud"/>
      <w:rPr>
        <w:noProof/>
        <w:lang w:eastAsia="sv-SE"/>
      </w:rPr>
    </w:pPr>
    <w:r>
      <w:rPr>
        <w:noProof/>
        <w:lang w:eastAsia="sv-SE"/>
      </w:rPr>
      <w:drawing>
        <wp:inline distT="0" distB="0" distL="0" distR="0">
          <wp:extent cx="2099145" cy="482804"/>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keltrampet logo_170px.png"/>
                  <pic:cNvPicPr/>
                </pic:nvPicPr>
                <pic:blipFill>
                  <a:blip r:embed="rId1">
                    <a:extLst>
                      <a:ext uri="{28A0092B-C50C-407E-A947-70E740481C1C}">
                        <a14:useLocalDpi xmlns:a14="http://schemas.microsoft.com/office/drawing/2010/main" val="0"/>
                      </a:ext>
                    </a:extLst>
                  </a:blip>
                  <a:stretch>
                    <a:fillRect/>
                  </a:stretch>
                </pic:blipFill>
                <pic:spPr>
                  <a:xfrm>
                    <a:off x="0" y="0"/>
                    <a:ext cx="2102858" cy="483658"/>
                  </a:xfrm>
                  <a:prstGeom prst="rect">
                    <a:avLst/>
                  </a:prstGeom>
                </pic:spPr>
              </pic:pic>
            </a:graphicData>
          </a:graphic>
        </wp:inline>
      </w:drawing>
    </w:r>
  </w:p>
  <w:p w:rsidR="000A41E3" w:rsidRDefault="001E17C0">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F29D8"/>
    <w:multiLevelType w:val="hybridMultilevel"/>
    <w:tmpl w:val="884422E6"/>
    <w:lvl w:ilvl="0" w:tplc="B04CCAD2">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66192C94"/>
    <w:multiLevelType w:val="hybridMultilevel"/>
    <w:tmpl w:val="FE0828F8"/>
    <w:lvl w:ilvl="0" w:tplc="B1C44C20">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B33"/>
    <w:rsid w:val="0003544E"/>
    <w:rsid w:val="00036FB4"/>
    <w:rsid w:val="000502B1"/>
    <w:rsid w:val="000615E0"/>
    <w:rsid w:val="00061F6F"/>
    <w:rsid w:val="00070C64"/>
    <w:rsid w:val="000C2285"/>
    <w:rsid w:val="001216DD"/>
    <w:rsid w:val="00131BFC"/>
    <w:rsid w:val="0013231B"/>
    <w:rsid w:val="00137F53"/>
    <w:rsid w:val="00144A2B"/>
    <w:rsid w:val="00170CE9"/>
    <w:rsid w:val="00173562"/>
    <w:rsid w:val="001D6F21"/>
    <w:rsid w:val="001E17C0"/>
    <w:rsid w:val="001F288C"/>
    <w:rsid w:val="001F492D"/>
    <w:rsid w:val="001F6721"/>
    <w:rsid w:val="00235AA1"/>
    <w:rsid w:val="0031642C"/>
    <w:rsid w:val="003D4D82"/>
    <w:rsid w:val="00410C56"/>
    <w:rsid w:val="0045629B"/>
    <w:rsid w:val="0047598D"/>
    <w:rsid w:val="00492AC1"/>
    <w:rsid w:val="004958E2"/>
    <w:rsid w:val="00512315"/>
    <w:rsid w:val="00516E26"/>
    <w:rsid w:val="005544AD"/>
    <w:rsid w:val="00573AD7"/>
    <w:rsid w:val="005A0226"/>
    <w:rsid w:val="00611B18"/>
    <w:rsid w:val="00631AEB"/>
    <w:rsid w:val="00636680"/>
    <w:rsid w:val="00643B33"/>
    <w:rsid w:val="00673A15"/>
    <w:rsid w:val="00692FA3"/>
    <w:rsid w:val="006A4C1A"/>
    <w:rsid w:val="006B427E"/>
    <w:rsid w:val="006C45F2"/>
    <w:rsid w:val="006F31EA"/>
    <w:rsid w:val="006F4D6D"/>
    <w:rsid w:val="00706CF4"/>
    <w:rsid w:val="00731386"/>
    <w:rsid w:val="0075593B"/>
    <w:rsid w:val="00762505"/>
    <w:rsid w:val="00800BE4"/>
    <w:rsid w:val="00816644"/>
    <w:rsid w:val="008746FB"/>
    <w:rsid w:val="00895A5B"/>
    <w:rsid w:val="00897337"/>
    <w:rsid w:val="008A4FA8"/>
    <w:rsid w:val="008B5417"/>
    <w:rsid w:val="008F4D2A"/>
    <w:rsid w:val="00920DB9"/>
    <w:rsid w:val="00944142"/>
    <w:rsid w:val="009568DC"/>
    <w:rsid w:val="00964993"/>
    <w:rsid w:val="009660C7"/>
    <w:rsid w:val="009B5AC6"/>
    <w:rsid w:val="009D1F7D"/>
    <w:rsid w:val="009E713E"/>
    <w:rsid w:val="00A005DF"/>
    <w:rsid w:val="00A01708"/>
    <w:rsid w:val="00A03DEA"/>
    <w:rsid w:val="00A844C0"/>
    <w:rsid w:val="00AC5E5B"/>
    <w:rsid w:val="00AE71D0"/>
    <w:rsid w:val="00AF55A0"/>
    <w:rsid w:val="00AF76CD"/>
    <w:rsid w:val="00B33C78"/>
    <w:rsid w:val="00B45CBD"/>
    <w:rsid w:val="00B815C8"/>
    <w:rsid w:val="00B965C7"/>
    <w:rsid w:val="00C27F38"/>
    <w:rsid w:val="00C36F99"/>
    <w:rsid w:val="00C71325"/>
    <w:rsid w:val="00C852F0"/>
    <w:rsid w:val="00CD0516"/>
    <w:rsid w:val="00D00BC8"/>
    <w:rsid w:val="00D02AAF"/>
    <w:rsid w:val="00D263EC"/>
    <w:rsid w:val="00D37FBE"/>
    <w:rsid w:val="00D93695"/>
    <w:rsid w:val="00D93EB0"/>
    <w:rsid w:val="00DA3760"/>
    <w:rsid w:val="00DF5D1C"/>
    <w:rsid w:val="00E7189E"/>
    <w:rsid w:val="00E73232"/>
    <w:rsid w:val="00EA004A"/>
    <w:rsid w:val="00EA3CF4"/>
    <w:rsid w:val="00EB5354"/>
    <w:rsid w:val="00F44FF2"/>
    <w:rsid w:val="00F84671"/>
    <w:rsid w:val="00F86A0A"/>
    <w:rsid w:val="00FB486D"/>
    <w:rsid w:val="00FD0478"/>
    <w:rsid w:val="00FE04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Pr>
      <w:color w:val="0000FF"/>
      <w:u w:val="single"/>
    </w:rPr>
  </w:style>
  <w:style w:type="paragraph" w:styleId="Sidhuvud">
    <w:name w:val="header"/>
    <w:basedOn w:val="Normal"/>
    <w:pPr>
      <w:tabs>
        <w:tab w:val="center" w:pos="4536"/>
        <w:tab w:val="right" w:pos="9072"/>
      </w:tabs>
      <w:spacing w:after="0" w:line="240" w:lineRule="auto"/>
    </w:pPr>
  </w:style>
  <w:style w:type="character" w:customStyle="1" w:styleId="SidhuvudChar">
    <w:name w:val="Sidhuvud Char"/>
    <w:basedOn w:val="Standardstycketeckensnitt"/>
  </w:style>
  <w:style w:type="paragraph" w:styleId="Sidfot">
    <w:name w:val="footer"/>
    <w:basedOn w:val="Normal"/>
    <w:pPr>
      <w:tabs>
        <w:tab w:val="center" w:pos="4536"/>
        <w:tab w:val="right" w:pos="9072"/>
      </w:tabs>
      <w:spacing w:after="0" w:line="240" w:lineRule="auto"/>
    </w:pPr>
  </w:style>
  <w:style w:type="character" w:customStyle="1" w:styleId="SidfotChar">
    <w:name w:val="Sidfot Char"/>
    <w:basedOn w:val="Standardstycketeckensnitt"/>
  </w:style>
  <w:style w:type="paragraph" w:styleId="Ballongtext">
    <w:name w:val="Balloon Text"/>
    <w:basedOn w:val="Normal"/>
    <w:pPr>
      <w:spacing w:after="0" w:line="240" w:lineRule="auto"/>
    </w:pPr>
    <w:rPr>
      <w:rFonts w:ascii="Tahoma" w:hAnsi="Tahoma" w:cs="Tahoma"/>
      <w:sz w:val="16"/>
      <w:szCs w:val="16"/>
    </w:rPr>
  </w:style>
  <w:style w:type="character" w:customStyle="1" w:styleId="BallongtextChar">
    <w:name w:val="Ballongtext Char"/>
    <w:basedOn w:val="Standardstycketeckensnitt"/>
    <w:rPr>
      <w:rFonts w:ascii="Tahoma" w:hAnsi="Tahoma" w:cs="Tahoma"/>
      <w:sz w:val="16"/>
      <w:szCs w:val="16"/>
    </w:rPr>
  </w:style>
  <w:style w:type="paragraph" w:styleId="Liststycke">
    <w:name w:val="List Paragraph"/>
    <w:basedOn w:val="Normal"/>
    <w:uiPriority w:val="34"/>
    <w:qFormat/>
    <w:rsid w:val="000C2285"/>
    <w:pPr>
      <w:ind w:left="720"/>
      <w:contextualSpacing/>
    </w:pPr>
  </w:style>
  <w:style w:type="character" w:styleId="Kommentarsreferens">
    <w:name w:val="annotation reference"/>
    <w:basedOn w:val="Standardstycketeckensnitt"/>
    <w:uiPriority w:val="99"/>
    <w:semiHidden/>
    <w:unhideWhenUsed/>
    <w:rsid w:val="00964993"/>
    <w:rPr>
      <w:sz w:val="16"/>
      <w:szCs w:val="16"/>
    </w:rPr>
  </w:style>
  <w:style w:type="paragraph" w:styleId="Kommentarer">
    <w:name w:val="annotation text"/>
    <w:basedOn w:val="Normal"/>
    <w:link w:val="KommentarerChar"/>
    <w:uiPriority w:val="99"/>
    <w:semiHidden/>
    <w:unhideWhenUsed/>
    <w:rsid w:val="00964993"/>
    <w:pPr>
      <w:spacing w:line="240" w:lineRule="auto"/>
    </w:pPr>
    <w:rPr>
      <w:sz w:val="20"/>
      <w:szCs w:val="20"/>
    </w:rPr>
  </w:style>
  <w:style w:type="character" w:customStyle="1" w:styleId="KommentarerChar">
    <w:name w:val="Kommentarer Char"/>
    <w:basedOn w:val="Standardstycketeckensnitt"/>
    <w:link w:val="Kommentarer"/>
    <w:uiPriority w:val="99"/>
    <w:semiHidden/>
    <w:rsid w:val="00964993"/>
    <w:rPr>
      <w:sz w:val="20"/>
      <w:szCs w:val="20"/>
    </w:rPr>
  </w:style>
  <w:style w:type="paragraph" w:styleId="Kommentarsmne">
    <w:name w:val="annotation subject"/>
    <w:basedOn w:val="Kommentarer"/>
    <w:next w:val="Kommentarer"/>
    <w:link w:val="KommentarsmneChar"/>
    <w:uiPriority w:val="99"/>
    <w:semiHidden/>
    <w:unhideWhenUsed/>
    <w:rsid w:val="00964993"/>
    <w:rPr>
      <w:b/>
      <w:bCs/>
    </w:rPr>
  </w:style>
  <w:style w:type="character" w:customStyle="1" w:styleId="KommentarsmneChar">
    <w:name w:val="Kommentarsämne Char"/>
    <w:basedOn w:val="KommentarerChar"/>
    <w:link w:val="Kommentarsmne"/>
    <w:uiPriority w:val="99"/>
    <w:semiHidden/>
    <w:rsid w:val="00964993"/>
    <w:rPr>
      <w:b/>
      <w:bCs/>
      <w:sz w:val="20"/>
      <w:szCs w:val="20"/>
    </w:rPr>
  </w:style>
  <w:style w:type="paragraph" w:customStyle="1" w:styleId="headline">
    <w:name w:val="headline"/>
    <w:basedOn w:val="Normal"/>
    <w:rsid w:val="00A005DF"/>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sv-SE"/>
    </w:rPr>
  </w:style>
  <w:style w:type="paragraph" w:styleId="Normalwebb">
    <w:name w:val="Normal (Web)"/>
    <w:basedOn w:val="Normal"/>
    <w:uiPriority w:val="99"/>
    <w:semiHidden/>
    <w:unhideWhenUsed/>
    <w:rsid w:val="00A005DF"/>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v-SE"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Pr>
      <w:color w:val="0000FF"/>
      <w:u w:val="single"/>
    </w:rPr>
  </w:style>
  <w:style w:type="paragraph" w:styleId="Sidhuvud">
    <w:name w:val="header"/>
    <w:basedOn w:val="Normal"/>
    <w:pPr>
      <w:tabs>
        <w:tab w:val="center" w:pos="4536"/>
        <w:tab w:val="right" w:pos="9072"/>
      </w:tabs>
      <w:spacing w:after="0" w:line="240" w:lineRule="auto"/>
    </w:pPr>
  </w:style>
  <w:style w:type="character" w:customStyle="1" w:styleId="SidhuvudChar">
    <w:name w:val="Sidhuvud Char"/>
    <w:basedOn w:val="Standardstycketeckensnitt"/>
  </w:style>
  <w:style w:type="paragraph" w:styleId="Sidfot">
    <w:name w:val="footer"/>
    <w:basedOn w:val="Normal"/>
    <w:pPr>
      <w:tabs>
        <w:tab w:val="center" w:pos="4536"/>
        <w:tab w:val="right" w:pos="9072"/>
      </w:tabs>
      <w:spacing w:after="0" w:line="240" w:lineRule="auto"/>
    </w:pPr>
  </w:style>
  <w:style w:type="character" w:customStyle="1" w:styleId="SidfotChar">
    <w:name w:val="Sidfot Char"/>
    <w:basedOn w:val="Standardstycketeckensnitt"/>
  </w:style>
  <w:style w:type="paragraph" w:styleId="Ballongtext">
    <w:name w:val="Balloon Text"/>
    <w:basedOn w:val="Normal"/>
    <w:pPr>
      <w:spacing w:after="0" w:line="240" w:lineRule="auto"/>
    </w:pPr>
    <w:rPr>
      <w:rFonts w:ascii="Tahoma" w:hAnsi="Tahoma" w:cs="Tahoma"/>
      <w:sz w:val="16"/>
      <w:szCs w:val="16"/>
    </w:rPr>
  </w:style>
  <w:style w:type="character" w:customStyle="1" w:styleId="BallongtextChar">
    <w:name w:val="Ballongtext Char"/>
    <w:basedOn w:val="Standardstycketeckensnitt"/>
    <w:rPr>
      <w:rFonts w:ascii="Tahoma" w:hAnsi="Tahoma" w:cs="Tahoma"/>
      <w:sz w:val="16"/>
      <w:szCs w:val="16"/>
    </w:rPr>
  </w:style>
  <w:style w:type="paragraph" w:styleId="Liststycke">
    <w:name w:val="List Paragraph"/>
    <w:basedOn w:val="Normal"/>
    <w:uiPriority w:val="34"/>
    <w:qFormat/>
    <w:rsid w:val="000C2285"/>
    <w:pPr>
      <w:ind w:left="720"/>
      <w:contextualSpacing/>
    </w:pPr>
  </w:style>
  <w:style w:type="character" w:styleId="Kommentarsreferens">
    <w:name w:val="annotation reference"/>
    <w:basedOn w:val="Standardstycketeckensnitt"/>
    <w:uiPriority w:val="99"/>
    <w:semiHidden/>
    <w:unhideWhenUsed/>
    <w:rsid w:val="00964993"/>
    <w:rPr>
      <w:sz w:val="16"/>
      <w:szCs w:val="16"/>
    </w:rPr>
  </w:style>
  <w:style w:type="paragraph" w:styleId="Kommentarer">
    <w:name w:val="annotation text"/>
    <w:basedOn w:val="Normal"/>
    <w:link w:val="KommentarerChar"/>
    <w:uiPriority w:val="99"/>
    <w:semiHidden/>
    <w:unhideWhenUsed/>
    <w:rsid w:val="00964993"/>
    <w:pPr>
      <w:spacing w:line="240" w:lineRule="auto"/>
    </w:pPr>
    <w:rPr>
      <w:sz w:val="20"/>
      <w:szCs w:val="20"/>
    </w:rPr>
  </w:style>
  <w:style w:type="character" w:customStyle="1" w:styleId="KommentarerChar">
    <w:name w:val="Kommentarer Char"/>
    <w:basedOn w:val="Standardstycketeckensnitt"/>
    <w:link w:val="Kommentarer"/>
    <w:uiPriority w:val="99"/>
    <w:semiHidden/>
    <w:rsid w:val="00964993"/>
    <w:rPr>
      <w:sz w:val="20"/>
      <w:szCs w:val="20"/>
    </w:rPr>
  </w:style>
  <w:style w:type="paragraph" w:styleId="Kommentarsmne">
    <w:name w:val="annotation subject"/>
    <w:basedOn w:val="Kommentarer"/>
    <w:next w:val="Kommentarer"/>
    <w:link w:val="KommentarsmneChar"/>
    <w:uiPriority w:val="99"/>
    <w:semiHidden/>
    <w:unhideWhenUsed/>
    <w:rsid w:val="00964993"/>
    <w:rPr>
      <w:b/>
      <w:bCs/>
    </w:rPr>
  </w:style>
  <w:style w:type="character" w:customStyle="1" w:styleId="KommentarsmneChar">
    <w:name w:val="Kommentarsämne Char"/>
    <w:basedOn w:val="KommentarerChar"/>
    <w:link w:val="Kommentarsmne"/>
    <w:uiPriority w:val="99"/>
    <w:semiHidden/>
    <w:rsid w:val="00964993"/>
    <w:rPr>
      <w:b/>
      <w:bCs/>
      <w:sz w:val="20"/>
      <w:szCs w:val="20"/>
    </w:rPr>
  </w:style>
  <w:style w:type="paragraph" w:customStyle="1" w:styleId="headline">
    <w:name w:val="headline"/>
    <w:basedOn w:val="Normal"/>
    <w:rsid w:val="00A005DF"/>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sv-SE"/>
    </w:rPr>
  </w:style>
  <w:style w:type="paragraph" w:styleId="Normalwebb">
    <w:name w:val="Normal (Web)"/>
    <w:basedOn w:val="Normal"/>
    <w:uiPriority w:val="99"/>
    <w:semiHidden/>
    <w:unhideWhenUsed/>
    <w:rsid w:val="00A005DF"/>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5664">
      <w:bodyDiv w:val="1"/>
      <w:marLeft w:val="0"/>
      <w:marRight w:val="0"/>
      <w:marTop w:val="0"/>
      <w:marBottom w:val="0"/>
      <w:divBdr>
        <w:top w:val="none" w:sz="0" w:space="0" w:color="auto"/>
        <w:left w:val="none" w:sz="0" w:space="0" w:color="auto"/>
        <w:bottom w:val="none" w:sz="0" w:space="0" w:color="auto"/>
        <w:right w:val="none" w:sz="0" w:space="0" w:color="auto"/>
      </w:divBdr>
      <w:divsChild>
        <w:div w:id="1261138171">
          <w:marLeft w:val="0"/>
          <w:marRight w:val="0"/>
          <w:marTop w:val="0"/>
          <w:marBottom w:val="0"/>
          <w:divBdr>
            <w:top w:val="none" w:sz="0" w:space="0" w:color="auto"/>
            <w:left w:val="none" w:sz="0" w:space="0" w:color="auto"/>
            <w:bottom w:val="none" w:sz="0" w:space="0" w:color="auto"/>
            <w:right w:val="none" w:sz="0" w:space="0" w:color="auto"/>
          </w:divBdr>
          <w:divsChild>
            <w:div w:id="141003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455610">
      <w:bodyDiv w:val="1"/>
      <w:marLeft w:val="0"/>
      <w:marRight w:val="0"/>
      <w:marTop w:val="0"/>
      <w:marBottom w:val="0"/>
      <w:divBdr>
        <w:top w:val="none" w:sz="0" w:space="0" w:color="auto"/>
        <w:left w:val="none" w:sz="0" w:space="0" w:color="auto"/>
        <w:bottom w:val="none" w:sz="0" w:space="0" w:color="auto"/>
        <w:right w:val="none" w:sz="0" w:space="0" w:color="auto"/>
      </w:divBdr>
      <w:divsChild>
        <w:div w:id="1245649502">
          <w:marLeft w:val="0"/>
          <w:marRight w:val="0"/>
          <w:marTop w:val="0"/>
          <w:marBottom w:val="0"/>
          <w:divBdr>
            <w:top w:val="none" w:sz="0" w:space="0" w:color="auto"/>
            <w:left w:val="none" w:sz="0" w:space="0" w:color="auto"/>
            <w:bottom w:val="none" w:sz="0" w:space="0" w:color="auto"/>
            <w:right w:val="none" w:sz="0" w:space="0" w:color="auto"/>
          </w:divBdr>
          <w:divsChild>
            <w:div w:id="875777872">
              <w:marLeft w:val="0"/>
              <w:marRight w:val="0"/>
              <w:marTop w:val="0"/>
              <w:marBottom w:val="0"/>
              <w:divBdr>
                <w:top w:val="none" w:sz="0" w:space="0" w:color="auto"/>
                <w:left w:val="none" w:sz="0" w:space="0" w:color="auto"/>
                <w:bottom w:val="none" w:sz="0" w:space="0" w:color="auto"/>
                <w:right w:val="none" w:sz="0" w:space="0" w:color="auto"/>
              </w:divBdr>
              <w:divsChild>
                <w:div w:id="77095460">
                  <w:marLeft w:val="0"/>
                  <w:marRight w:val="0"/>
                  <w:marTop w:val="0"/>
                  <w:marBottom w:val="0"/>
                  <w:divBdr>
                    <w:top w:val="none" w:sz="0" w:space="0" w:color="auto"/>
                    <w:left w:val="none" w:sz="0" w:space="0" w:color="auto"/>
                    <w:bottom w:val="none" w:sz="0" w:space="0" w:color="auto"/>
                    <w:right w:val="none" w:sz="0" w:space="0" w:color="auto"/>
                  </w:divBdr>
                  <w:divsChild>
                    <w:div w:id="1987739290">
                      <w:marLeft w:val="0"/>
                      <w:marRight w:val="0"/>
                      <w:marTop w:val="0"/>
                      <w:marBottom w:val="0"/>
                      <w:divBdr>
                        <w:top w:val="none" w:sz="0" w:space="0" w:color="auto"/>
                        <w:left w:val="none" w:sz="0" w:space="0" w:color="auto"/>
                        <w:bottom w:val="none" w:sz="0" w:space="0" w:color="auto"/>
                        <w:right w:val="none" w:sz="0" w:space="0" w:color="auto"/>
                      </w:divBdr>
                      <w:divsChild>
                        <w:div w:id="1226180328">
                          <w:marLeft w:val="0"/>
                          <w:marRight w:val="0"/>
                          <w:marTop w:val="0"/>
                          <w:marBottom w:val="0"/>
                          <w:divBdr>
                            <w:top w:val="none" w:sz="0" w:space="0" w:color="auto"/>
                            <w:left w:val="none" w:sz="0" w:space="0" w:color="auto"/>
                            <w:bottom w:val="none" w:sz="0" w:space="0" w:color="auto"/>
                            <w:right w:val="none" w:sz="0" w:space="0" w:color="auto"/>
                          </w:divBdr>
                          <w:divsChild>
                            <w:div w:id="83422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662906">
      <w:bodyDiv w:val="1"/>
      <w:marLeft w:val="0"/>
      <w:marRight w:val="0"/>
      <w:marTop w:val="0"/>
      <w:marBottom w:val="0"/>
      <w:divBdr>
        <w:top w:val="none" w:sz="0" w:space="0" w:color="auto"/>
        <w:left w:val="none" w:sz="0" w:space="0" w:color="auto"/>
        <w:bottom w:val="none" w:sz="0" w:space="0" w:color="auto"/>
        <w:right w:val="none" w:sz="0" w:space="0" w:color="auto"/>
      </w:divBdr>
    </w:div>
    <w:div w:id="2134784361">
      <w:bodyDiv w:val="1"/>
      <w:marLeft w:val="0"/>
      <w:marRight w:val="0"/>
      <w:marTop w:val="0"/>
      <w:marBottom w:val="0"/>
      <w:divBdr>
        <w:top w:val="none" w:sz="0" w:space="0" w:color="auto"/>
        <w:left w:val="none" w:sz="0" w:space="0" w:color="auto"/>
        <w:bottom w:val="none" w:sz="0" w:space="0" w:color="auto"/>
        <w:right w:val="none" w:sz="0" w:space="0" w:color="auto"/>
      </w:divBdr>
      <w:divsChild>
        <w:div w:id="1983584571">
          <w:marLeft w:val="0"/>
          <w:marRight w:val="0"/>
          <w:marTop w:val="0"/>
          <w:marBottom w:val="0"/>
          <w:divBdr>
            <w:top w:val="none" w:sz="0" w:space="0" w:color="auto"/>
            <w:left w:val="none" w:sz="0" w:space="0" w:color="auto"/>
            <w:bottom w:val="none" w:sz="0" w:space="0" w:color="auto"/>
            <w:right w:val="none" w:sz="0" w:space="0" w:color="auto"/>
          </w:divBdr>
          <w:divsChild>
            <w:div w:id="1600866659">
              <w:marLeft w:val="0"/>
              <w:marRight w:val="0"/>
              <w:marTop w:val="0"/>
              <w:marBottom w:val="0"/>
              <w:divBdr>
                <w:top w:val="none" w:sz="0" w:space="0" w:color="auto"/>
                <w:left w:val="none" w:sz="0" w:space="0" w:color="auto"/>
                <w:bottom w:val="none" w:sz="0" w:space="0" w:color="auto"/>
                <w:right w:val="none" w:sz="0" w:space="0" w:color="auto"/>
              </w:divBdr>
              <w:divsChild>
                <w:div w:id="486821519">
                  <w:marLeft w:val="0"/>
                  <w:marRight w:val="0"/>
                  <w:marTop w:val="0"/>
                  <w:marBottom w:val="0"/>
                  <w:divBdr>
                    <w:top w:val="none" w:sz="0" w:space="0" w:color="auto"/>
                    <w:left w:val="none" w:sz="0" w:space="0" w:color="auto"/>
                    <w:bottom w:val="none" w:sz="0" w:space="0" w:color="auto"/>
                    <w:right w:val="none" w:sz="0" w:space="0" w:color="auto"/>
                  </w:divBdr>
                  <w:divsChild>
                    <w:div w:id="276059079">
                      <w:marLeft w:val="0"/>
                      <w:marRight w:val="0"/>
                      <w:marTop w:val="0"/>
                      <w:marBottom w:val="0"/>
                      <w:divBdr>
                        <w:top w:val="none" w:sz="0" w:space="0" w:color="auto"/>
                        <w:left w:val="none" w:sz="0" w:space="0" w:color="auto"/>
                        <w:bottom w:val="none" w:sz="0" w:space="0" w:color="auto"/>
                        <w:right w:val="none" w:sz="0" w:space="0" w:color="auto"/>
                      </w:divBdr>
                      <w:divsChild>
                        <w:div w:id="1604146419">
                          <w:marLeft w:val="0"/>
                          <w:marRight w:val="0"/>
                          <w:marTop w:val="0"/>
                          <w:marBottom w:val="0"/>
                          <w:divBdr>
                            <w:top w:val="none" w:sz="0" w:space="0" w:color="auto"/>
                            <w:left w:val="none" w:sz="0" w:space="0" w:color="auto"/>
                            <w:bottom w:val="none" w:sz="0" w:space="0" w:color="auto"/>
                            <w:right w:val="none" w:sz="0" w:space="0" w:color="auto"/>
                          </w:divBdr>
                          <w:divsChild>
                            <w:div w:id="419568501">
                              <w:marLeft w:val="0"/>
                              <w:marRight w:val="180"/>
                              <w:marTop w:val="0"/>
                              <w:marBottom w:val="0"/>
                              <w:divBdr>
                                <w:top w:val="none" w:sz="0" w:space="0" w:color="auto"/>
                                <w:left w:val="none" w:sz="0" w:space="0" w:color="auto"/>
                                <w:bottom w:val="none" w:sz="0" w:space="0" w:color="auto"/>
                                <w:right w:val="none" w:sz="0" w:space="0" w:color="auto"/>
                              </w:divBdr>
                              <w:divsChild>
                                <w:div w:id="39212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electwellne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cf.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ia.stenstrom@selectwellness.com" TargetMode="External"/><Relationship Id="rId4" Type="http://schemas.openxmlformats.org/officeDocument/2006/relationships/settings" Target="settings.xml"/><Relationship Id="rId9" Type="http://schemas.openxmlformats.org/officeDocument/2006/relationships/hyperlink" Target="http://www.cykeltrampet.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630</Words>
  <Characters>3345</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maria.stenstrom</dc:creator>
  <cp:lastModifiedBy>maria.stenstrom</cp:lastModifiedBy>
  <cp:revision>11</cp:revision>
  <cp:lastPrinted>2013-03-22T14:18:00Z</cp:lastPrinted>
  <dcterms:created xsi:type="dcterms:W3CDTF">2013-04-18T10:56:00Z</dcterms:created>
  <dcterms:modified xsi:type="dcterms:W3CDTF">2013-04-19T08:35:00Z</dcterms:modified>
</cp:coreProperties>
</file>