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4E6" w:rsidRPr="00A55C7C" w:rsidRDefault="00510A02" w:rsidP="003D2B6A">
      <w:pPr>
        <w:pStyle w:val="Starktcitat"/>
        <w:ind w:left="0"/>
        <w:rPr>
          <w:rFonts w:asciiTheme="minorHAnsi" w:hAnsiTheme="minorHAnsi" w:cstheme="minorHAnsi"/>
          <w:i w:val="0"/>
          <w:color w:val="auto"/>
          <w:lang w:val="sv-SE"/>
        </w:rPr>
      </w:pPr>
      <w:r w:rsidRPr="00A55C7C">
        <w:rPr>
          <w:rFonts w:asciiTheme="minorHAnsi" w:hAnsiTheme="minorHAnsi" w:cstheme="minorHAnsi"/>
          <w:b w:val="0"/>
          <w:bCs w:val="0"/>
          <w:iCs w:val="0"/>
          <w:noProof/>
          <w:sz w:val="28"/>
          <w:lang w:val="sv-SE" w:eastAsia="sv-SE"/>
        </w:rPr>
        <w:drawing>
          <wp:anchor distT="0" distB="0" distL="114300" distR="114300" simplePos="0" relativeHeight="251657728" behindDoc="1" locked="0" layoutInCell="1" allowOverlap="1">
            <wp:simplePos x="0" y="0"/>
            <wp:positionH relativeFrom="column">
              <wp:posOffset>-167005</wp:posOffset>
            </wp:positionH>
            <wp:positionV relativeFrom="paragraph">
              <wp:posOffset>-1153795</wp:posOffset>
            </wp:positionV>
            <wp:extent cx="3053715" cy="1073785"/>
            <wp:effectExtent l="1905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cstate="print"/>
                    <a:srcRect/>
                    <a:stretch>
                      <a:fillRect/>
                    </a:stretch>
                  </pic:blipFill>
                  <pic:spPr bwMode="auto">
                    <a:xfrm>
                      <a:off x="0" y="0"/>
                      <a:ext cx="3053715" cy="1073785"/>
                    </a:xfrm>
                    <a:prstGeom prst="rect">
                      <a:avLst/>
                    </a:prstGeom>
                    <a:noFill/>
                    <a:ln w="9525">
                      <a:noFill/>
                      <a:miter lim="800000"/>
                      <a:headEnd/>
                      <a:tailEnd/>
                    </a:ln>
                  </pic:spPr>
                </pic:pic>
              </a:graphicData>
            </a:graphic>
          </wp:anchor>
        </w:drawing>
      </w:r>
      <w:r w:rsidR="003245E6" w:rsidRPr="00A55C7C">
        <w:rPr>
          <w:rFonts w:asciiTheme="minorHAnsi" w:hAnsiTheme="minorHAnsi" w:cstheme="minorHAnsi"/>
          <w:i w:val="0"/>
          <w:color w:val="auto"/>
          <w:sz w:val="28"/>
          <w:lang w:val="sv-SE"/>
        </w:rPr>
        <w:t>Pressmeddelande</w:t>
      </w:r>
      <w:r w:rsidR="003D2B6A" w:rsidRPr="00A55C7C">
        <w:rPr>
          <w:rFonts w:asciiTheme="minorHAnsi" w:hAnsiTheme="minorHAnsi" w:cstheme="minorHAnsi"/>
          <w:i w:val="0"/>
          <w:color w:val="auto"/>
          <w:lang w:val="sv-SE"/>
        </w:rPr>
        <w:t xml:space="preserve"> </w:t>
      </w:r>
      <w:r w:rsidR="003D2B6A" w:rsidRPr="00A55C7C">
        <w:rPr>
          <w:rFonts w:asciiTheme="minorHAnsi" w:hAnsiTheme="minorHAnsi" w:cstheme="minorHAnsi"/>
          <w:i w:val="0"/>
          <w:color w:val="auto"/>
          <w:lang w:val="sv-SE"/>
        </w:rPr>
        <w:br/>
      </w:r>
      <w:r w:rsidR="00231298">
        <w:rPr>
          <w:rFonts w:asciiTheme="minorHAnsi" w:hAnsiTheme="minorHAnsi" w:cstheme="minorHAnsi"/>
          <w:i w:val="0"/>
          <w:color w:val="auto"/>
          <w:sz w:val="28"/>
          <w:lang w:val="sv-SE"/>
        </w:rPr>
        <w:t>fredag</w:t>
      </w:r>
      <w:r w:rsidR="008E1C19" w:rsidRPr="00A55C7C">
        <w:rPr>
          <w:rFonts w:asciiTheme="minorHAnsi" w:hAnsiTheme="minorHAnsi" w:cstheme="minorHAnsi"/>
          <w:i w:val="0"/>
          <w:color w:val="auto"/>
          <w:sz w:val="28"/>
          <w:lang w:val="sv-SE"/>
        </w:rPr>
        <w:t xml:space="preserve"> </w:t>
      </w:r>
      <w:r w:rsidR="00231298">
        <w:rPr>
          <w:rFonts w:asciiTheme="minorHAnsi" w:hAnsiTheme="minorHAnsi" w:cstheme="minorHAnsi"/>
          <w:i w:val="0"/>
          <w:color w:val="auto"/>
          <w:sz w:val="28"/>
          <w:lang w:val="sv-SE"/>
        </w:rPr>
        <w:t>8</w:t>
      </w:r>
      <w:r w:rsidR="00783393" w:rsidRPr="00A55C7C">
        <w:rPr>
          <w:rFonts w:asciiTheme="minorHAnsi" w:hAnsiTheme="minorHAnsi" w:cstheme="minorHAnsi"/>
          <w:i w:val="0"/>
          <w:color w:val="auto"/>
          <w:sz w:val="28"/>
          <w:lang w:val="sv-SE"/>
        </w:rPr>
        <w:t xml:space="preserve"> </w:t>
      </w:r>
      <w:r w:rsidR="00231298">
        <w:rPr>
          <w:rFonts w:asciiTheme="minorHAnsi" w:hAnsiTheme="minorHAnsi" w:cstheme="minorHAnsi"/>
          <w:i w:val="0"/>
          <w:color w:val="auto"/>
          <w:sz w:val="28"/>
          <w:lang w:val="sv-SE"/>
        </w:rPr>
        <w:t>juni</w:t>
      </w:r>
    </w:p>
    <w:p w:rsidR="003245E6" w:rsidRPr="00A55C7C" w:rsidRDefault="003245E6" w:rsidP="009B31AC">
      <w:pPr>
        <w:spacing w:line="240" w:lineRule="auto"/>
        <w:rPr>
          <w:rFonts w:asciiTheme="minorHAnsi" w:hAnsiTheme="minorHAnsi" w:cstheme="minorHAnsi"/>
          <w:sz w:val="22"/>
          <w:szCs w:val="22"/>
          <w:lang w:val="sv-SE"/>
        </w:rPr>
      </w:pPr>
    </w:p>
    <w:p w:rsidR="00224135" w:rsidRPr="00A55C7C" w:rsidRDefault="00231298" w:rsidP="00224135">
      <w:pPr>
        <w:pStyle w:val="Rubrik1"/>
        <w:rPr>
          <w:rFonts w:asciiTheme="minorHAnsi" w:hAnsiTheme="minorHAnsi" w:cstheme="minorHAnsi"/>
          <w:lang w:val="sv-SE"/>
        </w:rPr>
      </w:pPr>
      <w:r>
        <w:rPr>
          <w:rFonts w:asciiTheme="minorHAnsi" w:hAnsiTheme="minorHAnsi" w:cstheme="minorHAnsi"/>
          <w:lang w:val="sv-SE"/>
        </w:rPr>
        <w:t>30 </w:t>
      </w:r>
      <w:r w:rsidR="008247B1">
        <w:rPr>
          <w:rFonts w:asciiTheme="minorHAnsi" w:hAnsiTheme="minorHAnsi" w:cstheme="minorHAnsi"/>
          <w:lang w:val="sv-SE"/>
        </w:rPr>
        <w:t>000 passagerare under maj månad</w:t>
      </w:r>
    </w:p>
    <w:p w:rsidR="00231298" w:rsidRDefault="00231298" w:rsidP="00EB5A47">
      <w:pPr>
        <w:pStyle w:val="Body1"/>
        <w:rPr>
          <w:rFonts w:asciiTheme="minorHAnsi" w:eastAsia="Helvetica" w:hAnsiTheme="minorHAnsi" w:cstheme="minorHAnsi"/>
          <w:b/>
          <w:lang w:val="sv-SE"/>
        </w:rPr>
      </w:pPr>
      <w:r>
        <w:rPr>
          <w:rFonts w:asciiTheme="minorHAnsi" w:eastAsia="Helvetica" w:hAnsiTheme="minorHAnsi" w:cstheme="minorHAnsi"/>
          <w:b/>
          <w:lang w:val="sv-SE"/>
        </w:rPr>
        <w:br/>
      </w:r>
      <w:r w:rsidR="00E3213D">
        <w:rPr>
          <w:rFonts w:asciiTheme="minorHAnsi" w:eastAsia="Helvetica" w:hAnsiTheme="minorHAnsi" w:cstheme="minorHAnsi"/>
          <w:b/>
          <w:lang w:val="sv-SE"/>
        </w:rPr>
        <w:t>2012</w:t>
      </w:r>
      <w:r w:rsidR="00FA488D" w:rsidRPr="00A55C7C">
        <w:rPr>
          <w:rFonts w:asciiTheme="minorHAnsi" w:eastAsia="Helvetica" w:hAnsiTheme="minorHAnsi" w:cstheme="minorHAnsi"/>
          <w:b/>
          <w:lang w:val="sv-SE"/>
        </w:rPr>
        <w:t xml:space="preserve"> har </w:t>
      </w:r>
      <w:r w:rsidR="00E3213D">
        <w:rPr>
          <w:rFonts w:asciiTheme="minorHAnsi" w:eastAsia="Helvetica" w:hAnsiTheme="minorHAnsi" w:cstheme="minorHAnsi"/>
          <w:b/>
          <w:lang w:val="sv-SE"/>
        </w:rPr>
        <w:t xml:space="preserve">börjat mycket bra för </w:t>
      </w:r>
      <w:r w:rsidR="00646B2C" w:rsidRPr="00A55C7C">
        <w:rPr>
          <w:rFonts w:asciiTheme="minorHAnsi" w:eastAsia="Helvetica" w:hAnsiTheme="minorHAnsi" w:cstheme="minorHAnsi"/>
          <w:b/>
          <w:lang w:val="sv-SE"/>
        </w:rPr>
        <w:t>Skellefteå Airport</w:t>
      </w:r>
      <w:r w:rsidR="00FA488D" w:rsidRPr="00A55C7C">
        <w:rPr>
          <w:rFonts w:asciiTheme="minorHAnsi" w:eastAsia="Helvetica" w:hAnsiTheme="minorHAnsi" w:cstheme="minorHAnsi"/>
          <w:b/>
          <w:lang w:val="sv-SE"/>
        </w:rPr>
        <w:t>.</w:t>
      </w:r>
      <w:r w:rsidR="00E3213D">
        <w:rPr>
          <w:rFonts w:asciiTheme="minorHAnsi" w:eastAsia="Helvetica" w:hAnsiTheme="minorHAnsi" w:cstheme="minorHAnsi"/>
          <w:b/>
          <w:lang w:val="sv-SE"/>
        </w:rPr>
        <w:br/>
      </w:r>
      <w:r>
        <w:rPr>
          <w:rFonts w:asciiTheme="minorHAnsi" w:eastAsia="Helvetica" w:hAnsiTheme="minorHAnsi" w:cstheme="minorHAnsi"/>
          <w:b/>
          <w:lang w:val="sv-SE"/>
        </w:rPr>
        <w:t xml:space="preserve">Under maj månad flög 30 370 passagerare till eller från Skellefteå Airport vilket är en ökning med 7 </w:t>
      </w:r>
      <w:r w:rsidR="008247B1">
        <w:rPr>
          <w:rFonts w:asciiTheme="minorHAnsi" w:eastAsia="Helvetica" w:hAnsiTheme="minorHAnsi" w:cstheme="minorHAnsi"/>
          <w:b/>
          <w:lang w:val="sv-SE"/>
        </w:rPr>
        <w:t>procent</w:t>
      </w:r>
      <w:r>
        <w:rPr>
          <w:rFonts w:asciiTheme="minorHAnsi" w:eastAsia="Helvetica" w:hAnsiTheme="minorHAnsi" w:cstheme="minorHAnsi"/>
          <w:b/>
          <w:lang w:val="sv-SE"/>
        </w:rPr>
        <w:t xml:space="preserve"> eller 1</w:t>
      </w:r>
      <w:r w:rsidR="008247B1">
        <w:rPr>
          <w:rFonts w:asciiTheme="minorHAnsi" w:eastAsia="Helvetica" w:hAnsiTheme="minorHAnsi" w:cstheme="minorHAnsi"/>
          <w:b/>
          <w:lang w:val="sv-SE"/>
        </w:rPr>
        <w:t xml:space="preserve"> </w:t>
      </w:r>
      <w:r>
        <w:rPr>
          <w:rFonts w:asciiTheme="minorHAnsi" w:eastAsia="Helvetica" w:hAnsiTheme="minorHAnsi" w:cstheme="minorHAnsi"/>
          <w:b/>
          <w:lang w:val="sv-SE"/>
        </w:rPr>
        <w:t>919 passagerare jämfört med samma månad 2011.</w:t>
      </w:r>
    </w:p>
    <w:p w:rsidR="00EB5A47" w:rsidRDefault="00231298" w:rsidP="00EB5A47">
      <w:pPr>
        <w:pStyle w:val="Body1"/>
        <w:rPr>
          <w:rFonts w:asciiTheme="minorHAnsi" w:eastAsia="Helvetica" w:hAnsiTheme="minorHAnsi" w:cstheme="minorHAnsi"/>
          <w:lang w:val="sv-SE"/>
        </w:rPr>
      </w:pPr>
      <w:r>
        <w:rPr>
          <w:rFonts w:asciiTheme="minorHAnsi" w:eastAsia="Helvetica" w:hAnsiTheme="minorHAnsi" w:cstheme="minorHAnsi"/>
          <w:lang w:val="sv-SE"/>
        </w:rPr>
        <w:br/>
      </w:r>
      <w:r w:rsidR="00E3213D" w:rsidRPr="00231298">
        <w:rPr>
          <w:rFonts w:asciiTheme="minorHAnsi" w:eastAsia="Helvetica" w:hAnsiTheme="minorHAnsi" w:cstheme="minorHAnsi"/>
          <w:lang w:val="sv-SE"/>
        </w:rPr>
        <w:t xml:space="preserve">Passagerarökningen under årets första </w:t>
      </w:r>
      <w:r w:rsidR="00943137">
        <w:rPr>
          <w:rFonts w:asciiTheme="minorHAnsi" w:eastAsia="Helvetica" w:hAnsiTheme="minorHAnsi" w:cstheme="minorHAnsi"/>
          <w:lang w:val="sv-SE"/>
        </w:rPr>
        <w:t>fem månader har varit 13</w:t>
      </w:r>
      <w:r w:rsidR="00E3213D" w:rsidRPr="00231298">
        <w:rPr>
          <w:rFonts w:asciiTheme="minorHAnsi" w:eastAsia="Helvetica" w:hAnsiTheme="minorHAnsi" w:cstheme="minorHAnsi"/>
          <w:lang w:val="sv-SE"/>
        </w:rPr>
        <w:t xml:space="preserve"> </w:t>
      </w:r>
      <w:r w:rsidR="006E4080" w:rsidRPr="00231298">
        <w:rPr>
          <w:rFonts w:asciiTheme="minorHAnsi" w:eastAsia="Helvetica" w:hAnsiTheme="minorHAnsi" w:cstheme="minorHAnsi"/>
          <w:lang w:val="sv-SE"/>
        </w:rPr>
        <w:t>procent</w:t>
      </w:r>
      <w:r w:rsidR="00290943" w:rsidRPr="00231298">
        <w:rPr>
          <w:rFonts w:asciiTheme="minorHAnsi" w:eastAsia="Helvetica" w:hAnsiTheme="minorHAnsi" w:cstheme="minorHAnsi"/>
          <w:lang w:val="sv-SE"/>
        </w:rPr>
        <w:t>,</w:t>
      </w:r>
      <w:r w:rsidR="00E3213D" w:rsidRPr="00231298">
        <w:rPr>
          <w:rFonts w:asciiTheme="minorHAnsi" w:eastAsia="Helvetica" w:hAnsiTheme="minorHAnsi" w:cstheme="minorHAnsi"/>
          <w:lang w:val="sv-SE"/>
        </w:rPr>
        <w:t xml:space="preserve"> vilket innebär </w:t>
      </w:r>
      <w:r>
        <w:rPr>
          <w:rFonts w:asciiTheme="minorHAnsi" w:eastAsia="Helvetica" w:hAnsiTheme="minorHAnsi" w:cstheme="minorHAnsi"/>
          <w:lang w:val="sv-SE"/>
        </w:rPr>
        <w:t>nästan 14</w:t>
      </w:r>
      <w:r w:rsidR="00E3213D" w:rsidRPr="00231298">
        <w:rPr>
          <w:rFonts w:asciiTheme="minorHAnsi" w:eastAsia="Helvetica" w:hAnsiTheme="minorHAnsi" w:cstheme="minorHAnsi"/>
          <w:lang w:val="sv-SE"/>
        </w:rPr>
        <w:t> 000 fler passagerare än samma period 2011.</w:t>
      </w:r>
      <w:r>
        <w:rPr>
          <w:rFonts w:asciiTheme="minorHAnsi" w:eastAsia="Helvetica" w:hAnsiTheme="minorHAnsi" w:cstheme="minorHAnsi"/>
          <w:lang w:val="sv-SE"/>
        </w:rPr>
        <w:br/>
        <w:t xml:space="preserve">Inrikesresandet har under 2012 ökat från 98 503 till 110 662 passagerare vilket ger en ökning på 12 </w:t>
      </w:r>
      <w:r w:rsidR="008247B1">
        <w:rPr>
          <w:rFonts w:asciiTheme="minorHAnsi" w:eastAsia="Helvetica" w:hAnsiTheme="minorHAnsi" w:cstheme="minorHAnsi"/>
          <w:lang w:val="sv-SE"/>
        </w:rPr>
        <w:t>procent</w:t>
      </w:r>
      <w:r>
        <w:rPr>
          <w:rFonts w:asciiTheme="minorHAnsi" w:eastAsia="Helvetica" w:hAnsiTheme="minorHAnsi" w:cstheme="minorHAnsi"/>
          <w:lang w:val="sv-SE"/>
        </w:rPr>
        <w:t>.</w:t>
      </w:r>
    </w:p>
    <w:p w:rsidR="00231298" w:rsidRDefault="00231298" w:rsidP="00EB5A47">
      <w:pPr>
        <w:pStyle w:val="Body1"/>
        <w:rPr>
          <w:rFonts w:asciiTheme="minorHAnsi" w:eastAsia="Helvetica" w:hAnsiTheme="minorHAnsi" w:cstheme="minorHAnsi"/>
          <w:lang w:val="sv-SE"/>
        </w:rPr>
      </w:pPr>
    </w:p>
    <w:p w:rsidR="00231298" w:rsidRPr="00155144" w:rsidRDefault="00231298" w:rsidP="00231298">
      <w:pPr>
        <w:pStyle w:val="Body1"/>
        <w:numPr>
          <w:ilvl w:val="0"/>
          <w:numId w:val="10"/>
        </w:numPr>
        <w:rPr>
          <w:rFonts w:asciiTheme="minorHAnsi" w:hAnsiTheme="minorHAnsi" w:cstheme="minorHAnsi"/>
          <w:lang w:val="sv-SE"/>
        </w:rPr>
      </w:pPr>
      <w:r>
        <w:rPr>
          <w:rFonts w:asciiTheme="minorHAnsi" w:eastAsia="Helvetica" w:hAnsiTheme="minorHAnsi" w:cstheme="minorHAnsi"/>
          <w:lang w:val="sv-SE"/>
        </w:rPr>
        <w:t xml:space="preserve">Vi har en väldigt stark ökning på inrikesresandet. </w:t>
      </w:r>
      <w:r w:rsidR="00155144">
        <w:rPr>
          <w:rFonts w:asciiTheme="minorHAnsi" w:eastAsia="Helvetica" w:hAnsiTheme="minorHAnsi" w:cstheme="minorHAnsi"/>
          <w:lang w:val="sv-SE"/>
        </w:rPr>
        <w:t>I Skellefteåregionen pågår flera stora investeringsprojekt inom bland annat gruv</w:t>
      </w:r>
      <w:r w:rsidR="008247B1">
        <w:rPr>
          <w:rFonts w:asciiTheme="minorHAnsi" w:eastAsia="Helvetica" w:hAnsiTheme="minorHAnsi" w:cstheme="minorHAnsi"/>
          <w:lang w:val="sv-SE"/>
        </w:rPr>
        <w:t>-</w:t>
      </w:r>
      <w:r w:rsidR="00155144">
        <w:rPr>
          <w:rFonts w:asciiTheme="minorHAnsi" w:eastAsia="Helvetica" w:hAnsiTheme="minorHAnsi" w:cstheme="minorHAnsi"/>
          <w:lang w:val="sv-SE"/>
        </w:rPr>
        <w:t xml:space="preserve"> och energi</w:t>
      </w:r>
      <w:r w:rsidR="004F612D">
        <w:rPr>
          <w:rFonts w:asciiTheme="minorHAnsi" w:eastAsia="Helvetica" w:hAnsiTheme="minorHAnsi" w:cstheme="minorHAnsi"/>
          <w:lang w:val="sv-SE"/>
        </w:rPr>
        <w:t xml:space="preserve">sektorerna, </w:t>
      </w:r>
      <w:r w:rsidR="00155144">
        <w:rPr>
          <w:rFonts w:asciiTheme="minorHAnsi" w:eastAsia="Helvetica" w:hAnsiTheme="minorHAnsi" w:cstheme="minorHAnsi"/>
          <w:lang w:val="sv-SE"/>
        </w:rPr>
        <w:t>men även inom andra branscher ser jag en ökad optimism. Detta tillsammans med regionens satsning på ökad turism och på exempelvis platsvarumärket hoppas jag ge ytterligare ökningar</w:t>
      </w:r>
      <w:r w:rsidR="004F612D">
        <w:rPr>
          <w:rFonts w:asciiTheme="minorHAnsi" w:eastAsia="Helvetica" w:hAnsiTheme="minorHAnsi" w:cstheme="minorHAnsi"/>
          <w:lang w:val="sv-SE"/>
        </w:rPr>
        <w:t>,</w:t>
      </w:r>
      <w:r w:rsidR="00155144">
        <w:rPr>
          <w:rFonts w:asciiTheme="minorHAnsi" w:eastAsia="Helvetica" w:hAnsiTheme="minorHAnsi" w:cstheme="minorHAnsi"/>
          <w:lang w:val="sv-SE"/>
        </w:rPr>
        <w:t xml:space="preserve"> säger VD Robert Lindberg </w:t>
      </w:r>
    </w:p>
    <w:p w:rsidR="00155144" w:rsidRPr="00231298" w:rsidRDefault="00155144" w:rsidP="00155144">
      <w:pPr>
        <w:pStyle w:val="Body1"/>
        <w:ind w:left="720"/>
        <w:rPr>
          <w:rFonts w:asciiTheme="minorHAnsi" w:hAnsiTheme="minorHAnsi" w:cstheme="minorHAnsi"/>
          <w:lang w:val="sv-SE"/>
        </w:rPr>
      </w:pPr>
    </w:p>
    <w:p w:rsidR="00155144" w:rsidRDefault="00155144" w:rsidP="003F722B">
      <w:pPr>
        <w:pStyle w:val="Body1"/>
        <w:rPr>
          <w:rFonts w:asciiTheme="minorHAnsi" w:hAnsiTheme="minorHAnsi" w:cstheme="minorHAnsi"/>
          <w:lang w:val="sv-SE"/>
        </w:rPr>
      </w:pPr>
      <w:r>
        <w:rPr>
          <w:rFonts w:asciiTheme="minorHAnsi" w:hAnsiTheme="minorHAnsi" w:cstheme="minorHAnsi"/>
          <w:lang w:val="sv-SE"/>
        </w:rPr>
        <w:t xml:space="preserve">Utrikesresandet har ökat med 23 </w:t>
      </w:r>
      <w:r w:rsidR="004F612D">
        <w:rPr>
          <w:rFonts w:asciiTheme="minorHAnsi" w:hAnsiTheme="minorHAnsi" w:cstheme="minorHAnsi"/>
          <w:lang w:val="sv-SE"/>
        </w:rPr>
        <w:t>procent</w:t>
      </w:r>
      <w:r>
        <w:rPr>
          <w:rFonts w:asciiTheme="minorHAnsi" w:hAnsiTheme="minorHAnsi" w:cstheme="minorHAnsi"/>
          <w:lang w:val="sv-SE"/>
        </w:rPr>
        <w:t xml:space="preserve"> sedan årets början och 9 330 personer har rest direkt till </w:t>
      </w:r>
      <w:r w:rsidR="001C7925">
        <w:rPr>
          <w:rFonts w:asciiTheme="minorHAnsi" w:hAnsiTheme="minorHAnsi" w:cstheme="minorHAnsi"/>
          <w:lang w:val="sv-SE"/>
        </w:rPr>
        <w:t xml:space="preserve">eller från </w:t>
      </w:r>
      <w:r>
        <w:rPr>
          <w:rFonts w:asciiTheme="minorHAnsi" w:hAnsiTheme="minorHAnsi" w:cstheme="minorHAnsi"/>
          <w:lang w:val="sv-SE"/>
        </w:rPr>
        <w:t>någon av de utrikesdestinationer som trafikeras från Skellefteå Airport.</w:t>
      </w:r>
      <w:r w:rsidR="00943137">
        <w:rPr>
          <w:rFonts w:asciiTheme="minorHAnsi" w:hAnsiTheme="minorHAnsi" w:cstheme="minorHAnsi"/>
          <w:lang w:val="sv-SE"/>
        </w:rPr>
        <w:t xml:space="preserve"> Under maj månad reste 4 625 personer på utrikesresor från Skellefteå.</w:t>
      </w:r>
    </w:p>
    <w:p w:rsidR="00155144" w:rsidRDefault="00155144" w:rsidP="003F722B">
      <w:pPr>
        <w:pStyle w:val="Body1"/>
        <w:rPr>
          <w:rFonts w:asciiTheme="minorHAnsi" w:hAnsiTheme="minorHAnsi" w:cstheme="minorHAnsi"/>
          <w:lang w:val="sv-SE"/>
        </w:rPr>
      </w:pPr>
    </w:p>
    <w:p w:rsidR="00155144" w:rsidRDefault="00155144" w:rsidP="00155144">
      <w:pPr>
        <w:pStyle w:val="Body1"/>
        <w:numPr>
          <w:ilvl w:val="0"/>
          <w:numId w:val="10"/>
        </w:numPr>
        <w:rPr>
          <w:rFonts w:asciiTheme="minorHAnsi" w:hAnsiTheme="minorHAnsi" w:cstheme="minorHAnsi"/>
          <w:lang w:val="sv-SE"/>
        </w:rPr>
      </w:pPr>
      <w:r>
        <w:rPr>
          <w:rFonts w:asciiTheme="minorHAnsi" w:hAnsiTheme="minorHAnsi" w:cstheme="minorHAnsi"/>
          <w:lang w:val="sv-SE"/>
        </w:rPr>
        <w:t>Vi jobbar aktivt med att hitta nya operatörer som vill flyga utrikes från Skellefteå. Vi ligger perfekt till geografiskt då vi når flera marknader och städer inom 1-2 timmar. Tyvärr förlorar vi FlyBe i och med att de lägger ner rutten till Helsingfors via Jakobstad</w:t>
      </w:r>
      <w:r w:rsidR="00DF103C">
        <w:rPr>
          <w:rFonts w:asciiTheme="minorHAnsi" w:hAnsiTheme="minorHAnsi" w:cstheme="minorHAnsi"/>
          <w:lang w:val="sv-SE"/>
        </w:rPr>
        <w:t>,</w:t>
      </w:r>
      <w:r>
        <w:rPr>
          <w:rFonts w:asciiTheme="minorHAnsi" w:hAnsiTheme="minorHAnsi" w:cstheme="minorHAnsi"/>
          <w:lang w:val="sv-SE"/>
        </w:rPr>
        <w:t xml:space="preserve"> men jag har goda förhoppningar att denna kan ersättas av en annan operatör.</w:t>
      </w:r>
    </w:p>
    <w:p w:rsidR="00155144" w:rsidRDefault="00155144" w:rsidP="00943137">
      <w:pPr>
        <w:pStyle w:val="Body1"/>
        <w:ind w:left="720"/>
        <w:rPr>
          <w:rFonts w:asciiTheme="minorHAnsi" w:hAnsiTheme="minorHAnsi" w:cstheme="minorHAnsi"/>
          <w:lang w:val="sv-SE"/>
        </w:rPr>
      </w:pPr>
    </w:p>
    <w:p w:rsidR="00943137" w:rsidRDefault="00943137" w:rsidP="003F722B">
      <w:pPr>
        <w:pStyle w:val="Body1"/>
        <w:rPr>
          <w:rFonts w:asciiTheme="minorHAnsi" w:hAnsiTheme="minorHAnsi" w:cstheme="minorHAnsi"/>
          <w:lang w:val="sv-SE"/>
        </w:rPr>
      </w:pPr>
      <w:r>
        <w:rPr>
          <w:rFonts w:asciiTheme="minorHAnsi" w:hAnsiTheme="minorHAnsi" w:cstheme="minorHAnsi"/>
          <w:lang w:val="sv-SE"/>
        </w:rPr>
        <w:t>Under våren har Skellefteå Airport haft charterresor till Turkiska Alanya samt den Grekiska ön Rhodos och under hösten tillkommer även Kreta.</w:t>
      </w:r>
    </w:p>
    <w:p w:rsidR="00943137" w:rsidRDefault="00943137" w:rsidP="003F722B">
      <w:pPr>
        <w:pStyle w:val="Body1"/>
        <w:rPr>
          <w:rFonts w:asciiTheme="minorHAnsi" w:hAnsiTheme="minorHAnsi" w:cstheme="minorHAnsi"/>
          <w:lang w:val="sv-SE"/>
        </w:rPr>
      </w:pPr>
    </w:p>
    <w:p w:rsidR="00943137" w:rsidRDefault="00943137" w:rsidP="00943137">
      <w:pPr>
        <w:pStyle w:val="Body1"/>
        <w:numPr>
          <w:ilvl w:val="0"/>
          <w:numId w:val="10"/>
        </w:numPr>
        <w:rPr>
          <w:rFonts w:asciiTheme="minorHAnsi" w:hAnsiTheme="minorHAnsi" w:cstheme="minorHAnsi"/>
          <w:lang w:val="sv-SE"/>
        </w:rPr>
      </w:pPr>
      <w:r>
        <w:rPr>
          <w:rFonts w:asciiTheme="minorHAnsi" w:hAnsiTheme="minorHAnsi" w:cstheme="minorHAnsi"/>
          <w:lang w:val="sv-SE"/>
        </w:rPr>
        <w:t>Det finns få platser kvar till årets charterresor och om sommaren blir som den börjat så lär det fort bli fullbokat. Vi hoppas att utbudet kommer att kunna utökas till kommande år</w:t>
      </w:r>
      <w:r w:rsidR="00DF103C">
        <w:rPr>
          <w:rFonts w:asciiTheme="minorHAnsi" w:hAnsiTheme="minorHAnsi" w:cstheme="minorHAnsi"/>
          <w:lang w:val="sv-SE"/>
        </w:rPr>
        <w:t>,</w:t>
      </w:r>
      <w:r>
        <w:rPr>
          <w:rFonts w:asciiTheme="minorHAnsi" w:hAnsiTheme="minorHAnsi" w:cstheme="minorHAnsi"/>
          <w:lang w:val="sv-SE"/>
        </w:rPr>
        <w:t xml:space="preserve"> avslutar Robert Lindberg</w:t>
      </w:r>
    </w:p>
    <w:p w:rsidR="00943137" w:rsidRDefault="00943137" w:rsidP="003F722B">
      <w:pPr>
        <w:pStyle w:val="Body1"/>
        <w:rPr>
          <w:rFonts w:asciiTheme="minorHAnsi" w:hAnsiTheme="minorHAnsi" w:cstheme="minorHAnsi"/>
          <w:lang w:val="sv-SE"/>
        </w:rPr>
      </w:pPr>
    </w:p>
    <w:p w:rsidR="00943137" w:rsidRDefault="00E3213D" w:rsidP="00943137">
      <w:pPr>
        <w:pStyle w:val="Body1"/>
        <w:rPr>
          <w:rFonts w:asciiTheme="minorHAnsi" w:eastAsia="Helvetica" w:hAnsiTheme="minorHAnsi" w:cstheme="minorHAnsi"/>
          <w:lang w:val="sv-SE"/>
        </w:rPr>
      </w:pPr>
      <w:r>
        <w:rPr>
          <w:rFonts w:asciiTheme="minorHAnsi" w:hAnsiTheme="minorHAnsi" w:cstheme="minorHAnsi"/>
          <w:lang w:val="sv-SE"/>
        </w:rPr>
        <w:br/>
      </w:r>
    </w:p>
    <w:p w:rsidR="00E3213D" w:rsidRDefault="0026091A" w:rsidP="00231298">
      <w:pPr>
        <w:pStyle w:val="Body1"/>
        <w:rPr>
          <w:rFonts w:asciiTheme="minorHAnsi" w:eastAsia="Helvetica" w:hAnsiTheme="minorHAnsi" w:cstheme="minorHAnsi"/>
          <w:b/>
          <w:lang w:val="sv-SE"/>
        </w:rPr>
      </w:pPr>
      <w:r>
        <w:rPr>
          <w:rFonts w:asciiTheme="minorHAnsi" w:eastAsia="Helvetica" w:hAnsiTheme="minorHAnsi" w:cstheme="minorHAnsi"/>
          <w:lang w:val="sv-SE"/>
        </w:rPr>
        <w:lastRenderedPageBreak/>
        <w:br/>
      </w:r>
    </w:p>
    <w:p w:rsidR="00231298" w:rsidRPr="00231298" w:rsidRDefault="00231298" w:rsidP="00635ED1">
      <w:pPr>
        <w:ind w:left="1440" w:firstLine="720"/>
        <w:rPr>
          <w:b/>
          <w:bCs/>
          <w:lang w:val="sv-SE"/>
        </w:rPr>
      </w:pPr>
      <w:r w:rsidRPr="00231298">
        <w:rPr>
          <w:b/>
          <w:bCs/>
          <w:lang w:val="sv-SE"/>
        </w:rPr>
        <w:t>2012</w:t>
      </w:r>
      <w:r w:rsidR="00635ED1">
        <w:rPr>
          <w:b/>
          <w:bCs/>
          <w:lang w:val="sv-SE"/>
        </w:rPr>
        <w:tab/>
      </w:r>
      <w:r w:rsidR="00635ED1">
        <w:rPr>
          <w:b/>
          <w:bCs/>
          <w:lang w:val="sv-SE"/>
        </w:rPr>
        <w:tab/>
      </w:r>
      <w:r w:rsidRPr="00231298">
        <w:rPr>
          <w:b/>
          <w:bCs/>
          <w:lang w:val="sv-SE"/>
        </w:rPr>
        <w:t>2011</w:t>
      </w:r>
      <w:r w:rsidR="00635ED1">
        <w:rPr>
          <w:b/>
          <w:bCs/>
          <w:lang w:val="sv-SE"/>
        </w:rPr>
        <w:tab/>
      </w:r>
      <w:r w:rsidR="00635ED1">
        <w:rPr>
          <w:b/>
          <w:bCs/>
          <w:lang w:val="sv-SE"/>
        </w:rPr>
        <w:tab/>
      </w:r>
      <w:r w:rsidRPr="00231298">
        <w:rPr>
          <w:b/>
          <w:bCs/>
          <w:lang w:val="sv-SE"/>
        </w:rPr>
        <w:t>+/-</w:t>
      </w:r>
    </w:p>
    <w:p w:rsidR="00231298" w:rsidRPr="00231298" w:rsidRDefault="00231298" w:rsidP="00231298">
      <w:pPr>
        <w:rPr>
          <w:lang w:val="sv-SE"/>
        </w:rPr>
      </w:pPr>
    </w:p>
    <w:p w:rsidR="00231298" w:rsidRPr="00231298" w:rsidRDefault="00231298" w:rsidP="00231298">
      <w:pPr>
        <w:rPr>
          <w:lang w:val="sv-SE"/>
        </w:rPr>
      </w:pPr>
      <w:r w:rsidRPr="00231298">
        <w:rPr>
          <w:lang w:val="sv-SE"/>
        </w:rPr>
        <w:t>Maj inrikes:</w:t>
      </w:r>
      <w:r w:rsidR="00635ED1" w:rsidRPr="00231298">
        <w:rPr>
          <w:lang w:val="sv-SE"/>
        </w:rPr>
        <w:t xml:space="preserve"> </w:t>
      </w:r>
      <w:r w:rsidR="00635ED1">
        <w:rPr>
          <w:lang w:val="sv-SE"/>
        </w:rPr>
        <w:tab/>
      </w:r>
      <w:r w:rsidR="00635ED1">
        <w:rPr>
          <w:lang w:val="sv-SE"/>
        </w:rPr>
        <w:tab/>
      </w:r>
      <w:r w:rsidRPr="00231298">
        <w:rPr>
          <w:lang w:val="sv-SE"/>
        </w:rPr>
        <w:t>25</w:t>
      </w:r>
      <w:r w:rsidR="00635ED1">
        <w:rPr>
          <w:lang w:val="sv-SE"/>
        </w:rPr>
        <w:t> </w:t>
      </w:r>
      <w:r w:rsidRPr="00231298">
        <w:rPr>
          <w:lang w:val="sv-SE"/>
        </w:rPr>
        <w:t>745</w:t>
      </w:r>
      <w:r w:rsidR="00635ED1">
        <w:rPr>
          <w:lang w:val="sv-SE"/>
        </w:rPr>
        <w:tab/>
      </w:r>
      <w:r w:rsidR="00635ED1">
        <w:rPr>
          <w:lang w:val="sv-SE"/>
        </w:rPr>
        <w:tab/>
      </w:r>
      <w:r w:rsidRPr="00231298">
        <w:rPr>
          <w:lang w:val="sv-SE"/>
        </w:rPr>
        <w:t>23</w:t>
      </w:r>
      <w:r w:rsidR="00635ED1">
        <w:rPr>
          <w:lang w:val="sv-SE"/>
        </w:rPr>
        <w:t> </w:t>
      </w:r>
      <w:r w:rsidRPr="00231298">
        <w:rPr>
          <w:lang w:val="sv-SE"/>
        </w:rPr>
        <w:t>605</w:t>
      </w:r>
      <w:r w:rsidR="00635ED1">
        <w:rPr>
          <w:lang w:val="sv-SE"/>
        </w:rPr>
        <w:tab/>
      </w:r>
      <w:r w:rsidR="00635ED1">
        <w:rPr>
          <w:lang w:val="sv-SE"/>
        </w:rPr>
        <w:tab/>
      </w:r>
      <w:r w:rsidRPr="00231298">
        <w:rPr>
          <w:lang w:val="sv-SE"/>
        </w:rPr>
        <w:t>+9%</w:t>
      </w:r>
    </w:p>
    <w:p w:rsidR="00231298" w:rsidRPr="00231298" w:rsidRDefault="00231298" w:rsidP="00231298">
      <w:pPr>
        <w:rPr>
          <w:lang w:val="sv-SE"/>
        </w:rPr>
      </w:pPr>
      <w:r w:rsidRPr="00231298">
        <w:rPr>
          <w:lang w:val="sv-SE"/>
        </w:rPr>
        <w:t>Maj utrikes:</w:t>
      </w:r>
      <w:r w:rsidR="00635ED1">
        <w:rPr>
          <w:lang w:val="sv-SE"/>
        </w:rPr>
        <w:tab/>
      </w:r>
      <w:r w:rsidR="00635ED1">
        <w:rPr>
          <w:lang w:val="sv-SE"/>
        </w:rPr>
        <w:tab/>
      </w:r>
      <w:r w:rsidRPr="00231298">
        <w:rPr>
          <w:u w:val="single"/>
          <w:lang w:val="sv-SE"/>
        </w:rPr>
        <w:t>4</w:t>
      </w:r>
      <w:r w:rsidR="00635ED1">
        <w:rPr>
          <w:u w:val="single"/>
          <w:lang w:val="sv-SE"/>
        </w:rPr>
        <w:t> </w:t>
      </w:r>
      <w:r w:rsidRPr="00231298">
        <w:rPr>
          <w:u w:val="single"/>
          <w:lang w:val="sv-SE"/>
        </w:rPr>
        <w:t>625</w:t>
      </w:r>
      <w:r w:rsidR="00635ED1">
        <w:rPr>
          <w:u w:val="single"/>
          <w:lang w:val="sv-SE"/>
        </w:rPr>
        <w:tab/>
      </w:r>
      <w:r w:rsidR="00635ED1">
        <w:rPr>
          <w:lang w:val="sv-SE"/>
        </w:rPr>
        <w:tab/>
      </w:r>
      <w:r w:rsidRPr="00231298">
        <w:rPr>
          <w:u w:val="single"/>
          <w:lang w:val="sv-SE"/>
        </w:rPr>
        <w:t>4</w:t>
      </w:r>
      <w:r w:rsidR="00635ED1">
        <w:rPr>
          <w:u w:val="single"/>
          <w:lang w:val="sv-SE"/>
        </w:rPr>
        <w:t> </w:t>
      </w:r>
      <w:r w:rsidRPr="00231298">
        <w:rPr>
          <w:u w:val="single"/>
          <w:lang w:val="sv-SE"/>
        </w:rPr>
        <w:t>846</w:t>
      </w:r>
      <w:r w:rsidRPr="00231298">
        <w:rPr>
          <w:lang w:val="sv-SE"/>
        </w:rPr>
        <w:t> </w:t>
      </w:r>
      <w:r w:rsidR="00635ED1">
        <w:rPr>
          <w:lang w:val="sv-SE"/>
        </w:rPr>
        <w:tab/>
      </w:r>
      <w:r w:rsidR="00635ED1">
        <w:rPr>
          <w:lang w:val="sv-SE"/>
        </w:rPr>
        <w:tab/>
      </w:r>
      <w:r w:rsidRPr="00231298">
        <w:rPr>
          <w:lang w:val="sv-SE"/>
        </w:rPr>
        <w:t>-5%</w:t>
      </w:r>
    </w:p>
    <w:p w:rsidR="00231298" w:rsidRPr="00231298" w:rsidRDefault="00231298" w:rsidP="00231298">
      <w:pPr>
        <w:rPr>
          <w:b/>
          <w:bCs/>
          <w:lang w:val="sv-SE"/>
        </w:rPr>
      </w:pPr>
      <w:r w:rsidRPr="00231298">
        <w:rPr>
          <w:b/>
          <w:bCs/>
          <w:lang w:val="sv-SE"/>
        </w:rPr>
        <w:t>Totalt maj: </w:t>
      </w:r>
      <w:r w:rsidR="00635ED1">
        <w:rPr>
          <w:b/>
          <w:bCs/>
          <w:lang w:val="sv-SE"/>
        </w:rPr>
        <w:t>         </w:t>
      </w:r>
      <w:r w:rsidR="00635ED1">
        <w:rPr>
          <w:b/>
          <w:bCs/>
          <w:lang w:val="sv-SE"/>
        </w:rPr>
        <w:tab/>
        <w:t>30 370</w:t>
      </w:r>
      <w:r w:rsidR="00635ED1">
        <w:rPr>
          <w:b/>
          <w:bCs/>
          <w:lang w:val="sv-SE"/>
        </w:rPr>
        <w:tab/>
      </w:r>
      <w:r w:rsidR="00635ED1">
        <w:rPr>
          <w:b/>
          <w:bCs/>
          <w:lang w:val="sv-SE"/>
        </w:rPr>
        <w:tab/>
        <w:t>28 451         </w:t>
      </w:r>
      <w:r w:rsidR="00635ED1">
        <w:rPr>
          <w:b/>
          <w:bCs/>
          <w:lang w:val="sv-SE"/>
        </w:rPr>
        <w:tab/>
      </w:r>
      <w:r w:rsidRPr="00231298">
        <w:rPr>
          <w:b/>
          <w:bCs/>
          <w:lang w:val="sv-SE"/>
        </w:rPr>
        <w:t>+7%</w:t>
      </w:r>
    </w:p>
    <w:p w:rsidR="00231298" w:rsidRPr="00231298" w:rsidRDefault="00231298" w:rsidP="00231298">
      <w:pPr>
        <w:rPr>
          <w:lang w:val="sv-SE"/>
        </w:rPr>
      </w:pPr>
      <w:r w:rsidRPr="00231298">
        <w:rPr>
          <w:lang w:val="sv-SE"/>
        </w:rPr>
        <w:t> </w:t>
      </w:r>
    </w:p>
    <w:p w:rsidR="00231298" w:rsidRPr="00231298" w:rsidRDefault="00635ED1" w:rsidP="00231298">
      <w:pPr>
        <w:rPr>
          <w:lang w:val="sv-SE"/>
        </w:rPr>
      </w:pPr>
      <w:r>
        <w:rPr>
          <w:lang w:val="sv-SE"/>
        </w:rPr>
        <w:t>Ack inrikes:</w:t>
      </w:r>
      <w:r>
        <w:rPr>
          <w:lang w:val="sv-SE"/>
        </w:rPr>
        <w:tab/>
      </w:r>
      <w:r>
        <w:rPr>
          <w:lang w:val="sv-SE"/>
        </w:rPr>
        <w:tab/>
        <w:t>110 662      </w:t>
      </w:r>
      <w:r>
        <w:rPr>
          <w:lang w:val="sv-SE"/>
        </w:rPr>
        <w:tab/>
        <w:t xml:space="preserve">98 503      </w:t>
      </w:r>
      <w:r>
        <w:rPr>
          <w:lang w:val="sv-SE"/>
        </w:rPr>
        <w:tab/>
      </w:r>
      <w:r w:rsidR="00231298" w:rsidRPr="00231298">
        <w:rPr>
          <w:lang w:val="sv-SE"/>
        </w:rPr>
        <w:t>+12%</w:t>
      </w:r>
    </w:p>
    <w:p w:rsidR="00231298" w:rsidRPr="00231298" w:rsidRDefault="00231298" w:rsidP="00231298">
      <w:pPr>
        <w:rPr>
          <w:lang w:val="sv-SE"/>
        </w:rPr>
      </w:pPr>
      <w:r w:rsidRPr="00231298">
        <w:rPr>
          <w:lang w:val="sv-SE"/>
        </w:rPr>
        <w:t>Ack utrikes</w:t>
      </w:r>
      <w:r w:rsidR="00635ED1">
        <w:rPr>
          <w:lang w:val="sv-SE"/>
        </w:rPr>
        <w:t>:   </w:t>
      </w:r>
      <w:r w:rsidR="00635ED1">
        <w:rPr>
          <w:lang w:val="sv-SE"/>
        </w:rPr>
        <w:tab/>
      </w:r>
      <w:r w:rsidR="00635ED1">
        <w:rPr>
          <w:lang w:val="sv-SE"/>
        </w:rPr>
        <w:tab/>
      </w:r>
      <w:r w:rsidRPr="00231298">
        <w:rPr>
          <w:u w:val="single"/>
          <w:lang w:val="sv-SE"/>
        </w:rPr>
        <w:t>9 330</w:t>
      </w:r>
      <w:r w:rsidR="00635ED1">
        <w:rPr>
          <w:lang w:val="sv-SE"/>
        </w:rPr>
        <w:t>        </w:t>
      </w:r>
      <w:r w:rsidR="00635ED1">
        <w:rPr>
          <w:lang w:val="sv-SE"/>
        </w:rPr>
        <w:tab/>
      </w:r>
      <w:r w:rsidRPr="00231298">
        <w:rPr>
          <w:u w:val="single"/>
          <w:lang w:val="sv-SE"/>
        </w:rPr>
        <w:t>7 598 </w:t>
      </w:r>
      <w:r w:rsidR="00635ED1">
        <w:rPr>
          <w:lang w:val="sv-SE"/>
        </w:rPr>
        <w:t xml:space="preserve">     </w:t>
      </w:r>
      <w:r w:rsidR="00635ED1">
        <w:rPr>
          <w:lang w:val="sv-SE"/>
        </w:rPr>
        <w:tab/>
      </w:r>
      <w:r w:rsidRPr="00231298">
        <w:rPr>
          <w:lang w:val="sv-SE"/>
        </w:rPr>
        <w:t>+23%</w:t>
      </w:r>
    </w:p>
    <w:p w:rsidR="00231298" w:rsidRPr="00231298" w:rsidRDefault="00231298" w:rsidP="00231298">
      <w:pPr>
        <w:rPr>
          <w:b/>
          <w:bCs/>
          <w:lang w:val="sv-SE"/>
        </w:rPr>
      </w:pPr>
      <w:r w:rsidRPr="00231298">
        <w:rPr>
          <w:b/>
          <w:bCs/>
          <w:lang w:val="sv-SE"/>
        </w:rPr>
        <w:t>To</w:t>
      </w:r>
      <w:r w:rsidR="00635ED1">
        <w:rPr>
          <w:b/>
          <w:bCs/>
          <w:lang w:val="sv-SE"/>
        </w:rPr>
        <w:t>talt ackumulerat:</w:t>
      </w:r>
      <w:r w:rsidR="00635ED1">
        <w:rPr>
          <w:b/>
          <w:bCs/>
          <w:lang w:val="sv-SE"/>
        </w:rPr>
        <w:tab/>
      </w:r>
      <w:r w:rsidRPr="00231298">
        <w:rPr>
          <w:b/>
          <w:bCs/>
          <w:lang w:val="sv-SE"/>
        </w:rPr>
        <w:t>119 9</w:t>
      </w:r>
      <w:r w:rsidR="00635ED1">
        <w:rPr>
          <w:b/>
          <w:bCs/>
          <w:lang w:val="sv-SE"/>
        </w:rPr>
        <w:t>92   </w:t>
      </w:r>
      <w:r w:rsidR="00635ED1">
        <w:rPr>
          <w:b/>
          <w:bCs/>
          <w:lang w:val="sv-SE"/>
        </w:rPr>
        <w:tab/>
        <w:t>106 101       </w:t>
      </w:r>
      <w:r w:rsidR="00635ED1">
        <w:rPr>
          <w:b/>
          <w:bCs/>
          <w:lang w:val="sv-SE"/>
        </w:rPr>
        <w:tab/>
      </w:r>
      <w:r w:rsidRPr="00231298">
        <w:rPr>
          <w:b/>
          <w:bCs/>
          <w:lang w:val="sv-SE"/>
        </w:rPr>
        <w:t>+13%</w:t>
      </w:r>
    </w:p>
    <w:p w:rsidR="00231298" w:rsidRPr="00E3213D" w:rsidRDefault="00231298" w:rsidP="00231298">
      <w:pPr>
        <w:pStyle w:val="Body1"/>
        <w:rPr>
          <w:b/>
          <w:bCs/>
          <w:lang w:val="sv-SE"/>
        </w:rPr>
      </w:pPr>
    </w:p>
    <w:p w:rsidR="003F722B" w:rsidRDefault="003F722B" w:rsidP="003F722B">
      <w:pPr>
        <w:pStyle w:val="Body1"/>
        <w:rPr>
          <w:rFonts w:eastAsia="Helvetica"/>
          <w:lang w:val="sv-SE"/>
        </w:rPr>
      </w:pPr>
    </w:p>
    <w:p w:rsidR="003F722B" w:rsidRDefault="003F722B" w:rsidP="003F722B">
      <w:pPr>
        <w:pStyle w:val="Body1"/>
        <w:rPr>
          <w:rFonts w:eastAsia="Helvetica"/>
          <w:lang w:val="sv-SE"/>
        </w:rPr>
      </w:pPr>
    </w:p>
    <w:p w:rsidR="00E341F4" w:rsidRPr="00E341F4" w:rsidRDefault="009A387B" w:rsidP="00CB4E48">
      <w:pPr>
        <w:pStyle w:val="Body1"/>
        <w:rPr>
          <w:lang w:val="sv-SE"/>
        </w:rPr>
      </w:pPr>
      <w:r>
        <w:rPr>
          <w:rFonts w:eastAsia="Helvetica"/>
          <w:lang w:val="sv-SE"/>
        </w:rPr>
        <w:br/>
      </w:r>
      <w:r>
        <w:rPr>
          <w:rFonts w:eastAsia="Helvetica"/>
          <w:lang w:val="sv-SE"/>
        </w:rPr>
        <w:br/>
      </w:r>
      <w:r w:rsidR="00C12BDB">
        <w:rPr>
          <w:rFonts w:eastAsia="Helvetica"/>
          <w:lang w:val="sv-SE"/>
        </w:rPr>
        <w:br/>
      </w:r>
    </w:p>
    <w:p w:rsidR="00E341F4" w:rsidRPr="00E341F4" w:rsidRDefault="00E341F4" w:rsidP="00E341F4">
      <w:pPr>
        <w:pStyle w:val="Body1"/>
        <w:ind w:left="720"/>
        <w:rPr>
          <w:lang w:val="sv-SE"/>
        </w:rPr>
      </w:pPr>
    </w:p>
    <w:p w:rsidR="005F68AF" w:rsidRDefault="005F68AF" w:rsidP="00264265">
      <w:pPr>
        <w:pStyle w:val="Body1"/>
        <w:ind w:left="360"/>
        <w:rPr>
          <w:lang w:val="sv-SE"/>
        </w:rPr>
      </w:pPr>
    </w:p>
    <w:p w:rsidR="00BE78CD" w:rsidRPr="008E1C19" w:rsidRDefault="00BE78CD" w:rsidP="008E1C19">
      <w:pPr>
        <w:autoSpaceDE w:val="0"/>
        <w:autoSpaceDN w:val="0"/>
        <w:adjustRightInd w:val="0"/>
        <w:spacing w:after="120" w:line="240" w:lineRule="auto"/>
        <w:rPr>
          <w:rFonts w:ascii="Arial" w:hAnsi="Arial" w:cs="Arial"/>
          <w:lang w:val="sv-SE"/>
        </w:rPr>
      </w:pPr>
    </w:p>
    <w:p w:rsidR="00A76661" w:rsidRPr="00224135" w:rsidRDefault="00224135" w:rsidP="00224135">
      <w:pPr>
        <w:pStyle w:val="Rubrik1"/>
        <w:rPr>
          <w:kern w:val="0"/>
          <w:sz w:val="24"/>
          <w:szCs w:val="24"/>
          <w:lang w:val="sv-SE" w:eastAsia="sv-SE"/>
        </w:rPr>
      </w:pPr>
      <w:r w:rsidRPr="00224135">
        <w:rPr>
          <w:kern w:val="0"/>
          <w:sz w:val="24"/>
          <w:szCs w:val="24"/>
          <w:lang w:val="sv-SE" w:eastAsia="sv-SE"/>
        </w:rPr>
        <w:t>För mer information:</w:t>
      </w:r>
    </w:p>
    <w:p w:rsidR="00125626" w:rsidRPr="00BE78CD" w:rsidRDefault="00A76661" w:rsidP="004B0C2E">
      <w:pPr>
        <w:rPr>
          <w:lang w:val="sv-SE"/>
        </w:rPr>
      </w:pPr>
      <w:r w:rsidRPr="007A4845">
        <w:rPr>
          <w:rFonts w:ascii="Arial" w:hAnsi="Arial"/>
          <w:sz w:val="20"/>
          <w:lang w:val="sv-SE" w:eastAsia="sv-SE"/>
        </w:rPr>
        <w:t>Robert Lindberg</w:t>
      </w:r>
      <w:r w:rsidR="00FC1FB6">
        <w:rPr>
          <w:rFonts w:ascii="Arial" w:hAnsi="Arial"/>
          <w:sz w:val="20"/>
          <w:lang w:val="sv-SE" w:eastAsia="sv-SE"/>
        </w:rPr>
        <w:tab/>
      </w:r>
      <w:r w:rsidR="00FC1FB6">
        <w:rPr>
          <w:rFonts w:ascii="Arial" w:hAnsi="Arial"/>
          <w:sz w:val="20"/>
          <w:lang w:val="sv-SE" w:eastAsia="sv-SE"/>
        </w:rPr>
        <w:tab/>
      </w:r>
      <w:r w:rsidR="00FC1FB6">
        <w:rPr>
          <w:rFonts w:ascii="Arial" w:hAnsi="Arial"/>
          <w:sz w:val="20"/>
          <w:lang w:val="sv-SE" w:eastAsia="sv-SE"/>
        </w:rPr>
        <w:tab/>
      </w:r>
      <w:r w:rsidRPr="007A4845">
        <w:rPr>
          <w:rFonts w:ascii="Arial" w:hAnsi="Arial"/>
          <w:sz w:val="20"/>
          <w:lang w:val="sv-SE" w:eastAsia="sv-SE"/>
        </w:rPr>
        <w:br/>
        <w:t>V</w:t>
      </w:r>
      <w:r w:rsidR="00224135" w:rsidRPr="007A4845">
        <w:rPr>
          <w:rFonts w:ascii="Arial" w:hAnsi="Arial"/>
          <w:sz w:val="20"/>
          <w:lang w:val="sv-SE" w:eastAsia="sv-SE"/>
        </w:rPr>
        <w:t>D</w:t>
      </w:r>
      <w:r w:rsidRPr="007A4845">
        <w:rPr>
          <w:rFonts w:ascii="Arial" w:hAnsi="Arial"/>
          <w:sz w:val="20"/>
          <w:lang w:val="sv-SE" w:eastAsia="sv-SE"/>
        </w:rPr>
        <w:br/>
        <w:t>Skellefteå Airport</w:t>
      </w:r>
      <w:r w:rsidRPr="007A4845">
        <w:rPr>
          <w:rFonts w:ascii="Arial" w:hAnsi="Arial"/>
          <w:sz w:val="20"/>
          <w:lang w:val="sv-SE" w:eastAsia="sv-SE"/>
        </w:rPr>
        <w:br/>
        <w:t>+46 70 551 70 75</w:t>
      </w:r>
      <w:r w:rsidRPr="007A4845">
        <w:rPr>
          <w:rFonts w:ascii="Arial" w:hAnsi="Arial"/>
          <w:sz w:val="20"/>
          <w:lang w:val="sv-SE" w:eastAsia="sv-SE"/>
        </w:rPr>
        <w:br/>
      </w:r>
      <w:hyperlink r:id="rId8" w:history="1">
        <w:r w:rsidRPr="007A4845">
          <w:rPr>
            <w:rStyle w:val="Hyperlnk"/>
            <w:rFonts w:ascii="Arial" w:hAnsi="Arial"/>
            <w:sz w:val="20"/>
            <w:lang w:val="sv-SE" w:eastAsia="sv-SE"/>
          </w:rPr>
          <w:t>robert.lindberg@skellefteaairport.se</w:t>
        </w:r>
      </w:hyperlink>
    </w:p>
    <w:p w:rsidR="00125626" w:rsidRPr="008F52FA" w:rsidRDefault="00125626" w:rsidP="00125626">
      <w:pPr>
        <w:pBdr>
          <w:bottom w:val="single" w:sz="12" w:space="1" w:color="auto"/>
        </w:pBdr>
        <w:rPr>
          <w:rFonts w:ascii="Arial" w:hAnsi="Arial"/>
          <w:sz w:val="20"/>
          <w:lang w:val="sv-SE" w:eastAsia="sv-SE"/>
        </w:rPr>
      </w:pPr>
    </w:p>
    <w:p w:rsidR="00125626" w:rsidRPr="00CC6062" w:rsidRDefault="00125626" w:rsidP="0022451F">
      <w:pPr>
        <w:spacing w:after="0" w:line="240" w:lineRule="auto"/>
        <w:rPr>
          <w:rFonts w:ascii="Arial" w:hAnsi="Arial"/>
          <w:sz w:val="20"/>
          <w:lang w:val="sv-SE" w:eastAsia="sv-SE"/>
        </w:rPr>
      </w:pPr>
      <w:r w:rsidRPr="00BE78CD">
        <w:rPr>
          <w:rFonts w:ascii="Arial" w:hAnsi="Arial"/>
          <w:b/>
          <w:sz w:val="20"/>
          <w:lang w:val="sv-SE" w:eastAsia="sv-SE"/>
        </w:rPr>
        <w:t>Skellefteå Airport</w:t>
      </w:r>
      <w:r w:rsidRPr="00BE78CD">
        <w:rPr>
          <w:rFonts w:ascii="Arial" w:hAnsi="Arial"/>
          <w:sz w:val="20"/>
          <w:lang w:val="sv-SE" w:eastAsia="sv-SE"/>
        </w:rPr>
        <w:t xml:space="preserve"> är Västerbottens näst största fly</w:t>
      </w:r>
      <w:r w:rsidR="00A43AAC" w:rsidRPr="00BE78CD">
        <w:rPr>
          <w:rFonts w:ascii="Arial" w:hAnsi="Arial"/>
          <w:sz w:val="20"/>
          <w:lang w:val="sv-SE" w:eastAsia="sv-SE"/>
        </w:rPr>
        <w:t xml:space="preserve">gplats med ett strategiskt läge </w:t>
      </w:r>
      <w:r w:rsidRPr="00BE78CD">
        <w:rPr>
          <w:rFonts w:ascii="Arial" w:hAnsi="Arial"/>
          <w:sz w:val="20"/>
          <w:lang w:val="sv-SE" w:eastAsia="sv-SE"/>
        </w:rPr>
        <w:t xml:space="preserve">mellan Luleå och Umeå. Flygplatsen ägs av Skellefteå Kommun och </w:t>
      </w:r>
      <w:r w:rsidR="00A43AAC" w:rsidRPr="00BE78CD">
        <w:rPr>
          <w:rFonts w:ascii="Arial" w:hAnsi="Arial"/>
          <w:sz w:val="20"/>
          <w:lang w:val="sv-SE" w:eastAsia="sv-SE"/>
        </w:rPr>
        <w:t>har ca 2</w:t>
      </w:r>
      <w:r w:rsidR="00635ED1">
        <w:rPr>
          <w:rFonts w:ascii="Arial" w:hAnsi="Arial"/>
          <w:sz w:val="20"/>
          <w:lang w:val="sv-SE" w:eastAsia="sv-SE"/>
        </w:rPr>
        <w:t>9</w:t>
      </w:r>
      <w:r w:rsidR="00783393">
        <w:rPr>
          <w:rFonts w:ascii="Arial" w:hAnsi="Arial"/>
          <w:sz w:val="20"/>
          <w:lang w:val="sv-SE" w:eastAsia="sv-SE"/>
        </w:rPr>
        <w:t>0</w:t>
      </w:r>
      <w:r w:rsidR="00A43AAC" w:rsidRPr="00BE78CD">
        <w:rPr>
          <w:rFonts w:ascii="Arial" w:hAnsi="Arial"/>
          <w:sz w:val="20"/>
          <w:lang w:val="sv-SE" w:eastAsia="sv-SE"/>
        </w:rPr>
        <w:t> 000 resenärer per år</w:t>
      </w:r>
      <w:r w:rsidRPr="00BE78CD">
        <w:rPr>
          <w:rFonts w:ascii="Arial" w:hAnsi="Arial"/>
          <w:sz w:val="20"/>
          <w:lang w:val="sv-SE" w:eastAsia="sv-SE"/>
        </w:rPr>
        <w:t xml:space="preserve">. Flygplatsen erbjuder </w:t>
      </w:r>
      <w:r w:rsidR="00CC6062">
        <w:rPr>
          <w:rFonts w:ascii="Arial" w:hAnsi="Arial"/>
          <w:sz w:val="20"/>
          <w:lang w:val="sv-SE" w:eastAsia="sv-SE"/>
        </w:rPr>
        <w:t xml:space="preserve">inrikes </w:t>
      </w:r>
      <w:r w:rsidRPr="00BE78CD">
        <w:rPr>
          <w:rFonts w:ascii="Arial" w:hAnsi="Arial"/>
          <w:sz w:val="20"/>
          <w:lang w:val="sv-SE" w:eastAsia="sv-SE"/>
        </w:rPr>
        <w:t xml:space="preserve">reguljärflyg med upp till </w:t>
      </w:r>
      <w:r w:rsidR="00A55C7C">
        <w:rPr>
          <w:rFonts w:ascii="Arial" w:hAnsi="Arial"/>
          <w:sz w:val="20"/>
          <w:lang w:val="sv-SE" w:eastAsia="sv-SE"/>
        </w:rPr>
        <w:t>5</w:t>
      </w:r>
      <w:r w:rsidRPr="00BE78CD">
        <w:rPr>
          <w:rFonts w:ascii="Arial" w:hAnsi="Arial"/>
          <w:sz w:val="20"/>
          <w:lang w:val="sv-SE" w:eastAsia="sv-SE"/>
        </w:rPr>
        <w:t xml:space="preserve"> dagliga avgångar till Arla</w:t>
      </w:r>
      <w:r w:rsidR="00A43AAC" w:rsidRPr="00BE78CD">
        <w:rPr>
          <w:rFonts w:ascii="Arial" w:hAnsi="Arial"/>
          <w:sz w:val="20"/>
          <w:lang w:val="sv-SE" w:eastAsia="sv-SE"/>
        </w:rPr>
        <w:t xml:space="preserve">nda. </w:t>
      </w:r>
      <w:r w:rsidR="00CC6062">
        <w:rPr>
          <w:rFonts w:ascii="Arial" w:hAnsi="Arial"/>
          <w:sz w:val="20"/>
          <w:lang w:val="sv-SE" w:eastAsia="sv-SE"/>
        </w:rPr>
        <w:t xml:space="preserve">utrikes </w:t>
      </w:r>
      <w:r w:rsidR="00CC6062" w:rsidRPr="00BE78CD">
        <w:rPr>
          <w:rFonts w:ascii="Arial" w:hAnsi="Arial"/>
          <w:sz w:val="20"/>
          <w:lang w:val="sv-SE" w:eastAsia="sv-SE"/>
        </w:rPr>
        <w:t>reguljärflyg</w:t>
      </w:r>
      <w:r w:rsidR="00CC6062" w:rsidRPr="00CC6062">
        <w:rPr>
          <w:rFonts w:ascii="Arial" w:hAnsi="Arial"/>
          <w:sz w:val="20"/>
          <w:lang w:val="sv-SE" w:eastAsia="sv-SE"/>
        </w:rPr>
        <w:t xml:space="preserve"> </w:t>
      </w:r>
      <w:r w:rsidR="00CC6062">
        <w:rPr>
          <w:rFonts w:ascii="Arial" w:hAnsi="Arial"/>
          <w:sz w:val="20"/>
          <w:lang w:val="sv-SE" w:eastAsia="sv-SE"/>
        </w:rPr>
        <w:t xml:space="preserve">till </w:t>
      </w:r>
      <w:r w:rsidR="008E1C19">
        <w:rPr>
          <w:rFonts w:ascii="Arial" w:hAnsi="Arial"/>
          <w:sz w:val="20"/>
          <w:lang w:val="sv-SE" w:eastAsia="sv-SE"/>
        </w:rPr>
        <w:t>Barcelona</w:t>
      </w:r>
      <w:r w:rsidR="00635ED1">
        <w:rPr>
          <w:rFonts w:ascii="Arial" w:hAnsi="Arial"/>
          <w:sz w:val="20"/>
          <w:lang w:val="sv-SE" w:eastAsia="sv-SE"/>
        </w:rPr>
        <w:t xml:space="preserve"> </w:t>
      </w:r>
      <w:r w:rsidR="00CC6062">
        <w:rPr>
          <w:rFonts w:ascii="Arial" w:hAnsi="Arial"/>
          <w:sz w:val="20"/>
          <w:lang w:val="sv-SE" w:eastAsia="sv-SE"/>
        </w:rPr>
        <w:t>samt c</w:t>
      </w:r>
      <w:r w:rsidR="00A43AAC" w:rsidRPr="00CC6062">
        <w:rPr>
          <w:rFonts w:ascii="Arial" w:hAnsi="Arial"/>
          <w:sz w:val="20"/>
          <w:lang w:val="sv-SE" w:eastAsia="sv-SE"/>
        </w:rPr>
        <w:t>hartertrafik till Rh</w:t>
      </w:r>
      <w:r w:rsidR="008E1C19">
        <w:rPr>
          <w:rFonts w:ascii="Arial" w:hAnsi="Arial"/>
          <w:sz w:val="20"/>
          <w:lang w:val="sv-SE" w:eastAsia="sv-SE"/>
        </w:rPr>
        <w:t>odos, Antalya</w:t>
      </w:r>
      <w:r w:rsidR="00264265">
        <w:rPr>
          <w:rFonts w:ascii="Arial" w:hAnsi="Arial"/>
          <w:sz w:val="20"/>
          <w:lang w:val="sv-SE" w:eastAsia="sv-SE"/>
        </w:rPr>
        <w:t xml:space="preserve">, </w:t>
      </w:r>
      <w:r w:rsidR="00783393">
        <w:rPr>
          <w:rFonts w:ascii="Arial" w:hAnsi="Arial"/>
          <w:sz w:val="20"/>
          <w:lang w:val="sv-SE" w:eastAsia="sv-SE"/>
        </w:rPr>
        <w:t>och</w:t>
      </w:r>
      <w:r w:rsidR="008E1C19">
        <w:rPr>
          <w:rFonts w:ascii="Arial" w:hAnsi="Arial"/>
          <w:sz w:val="20"/>
          <w:lang w:val="sv-SE" w:eastAsia="sv-SE"/>
        </w:rPr>
        <w:t xml:space="preserve"> </w:t>
      </w:r>
      <w:r w:rsidR="00A55C7C">
        <w:rPr>
          <w:rFonts w:ascii="Arial" w:hAnsi="Arial"/>
          <w:sz w:val="20"/>
          <w:lang w:val="sv-SE" w:eastAsia="sv-SE"/>
        </w:rPr>
        <w:t>Kreta</w:t>
      </w:r>
    </w:p>
    <w:p w:rsidR="00A6205D" w:rsidRPr="003245E6" w:rsidRDefault="00A6205D" w:rsidP="003245E6">
      <w:pPr>
        <w:pStyle w:val="ccbilaga"/>
        <w:ind w:left="0" w:firstLine="0"/>
        <w:rPr>
          <w:rFonts w:ascii="Arial" w:hAnsi="Arial" w:cs="Arial"/>
          <w:lang w:val="sv-SE"/>
        </w:rPr>
      </w:pPr>
    </w:p>
    <w:sectPr w:rsidR="00A6205D" w:rsidRPr="003245E6" w:rsidSect="00B06EFB">
      <w:footerReference w:type="default" r:id="rId9"/>
      <w:footerReference w:type="first" r:id="rId10"/>
      <w:pgSz w:w="11907" w:h="16839"/>
      <w:pgMar w:top="2269" w:right="1800" w:bottom="851" w:left="1800" w:header="720" w:footer="64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36C" w:rsidRDefault="005C636C">
      <w:r>
        <w:separator/>
      </w:r>
    </w:p>
  </w:endnote>
  <w:endnote w:type="continuationSeparator" w:id="0">
    <w:p w:rsidR="005C636C" w:rsidRDefault="005C636C">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137" w:rsidRPr="00A6205D" w:rsidRDefault="00943137" w:rsidP="00362B6B">
    <w:pPr>
      <w:pStyle w:val="Sidfot"/>
      <w:jc w:val="center"/>
      <w:rPr>
        <w:lang w:val="sv-SE"/>
      </w:rPr>
    </w:pPr>
    <w:r w:rsidRPr="00A6205D">
      <w:rPr>
        <w:lang w:val="sv-SE"/>
      </w:rPr>
      <w:t>Skellefteå Airport AB</w:t>
    </w:r>
    <w:r w:rsidRPr="00A6205D">
      <w:rPr>
        <w:lang w:val="sv-SE"/>
      </w:rPr>
      <w:br/>
      <w:t>Robert Lindberg CEO</w:t>
    </w:r>
    <w:r w:rsidRPr="00A6205D">
      <w:rPr>
        <w:lang w:val="sv-SE"/>
      </w:rPr>
      <w:br/>
    </w:r>
    <w:r>
      <w:rPr>
        <w:lang w:val="sv-SE"/>
      </w:rPr>
      <w:t>robert.lindberg@skellefteaairport.se</w:t>
    </w:r>
    <w:r w:rsidRPr="00A6205D">
      <w:rPr>
        <w:lang w:val="sv-SE"/>
      </w:rPr>
      <w:t xml:space="preserve">  +46 70 551 70 75</w:t>
    </w:r>
  </w:p>
  <w:p w:rsidR="00943137" w:rsidRPr="00362B6B" w:rsidRDefault="00943137">
    <w:pPr>
      <w:pStyle w:val="Sidfot"/>
      <w:rPr>
        <w:lang w:val="sv-S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137" w:rsidRDefault="005B53FE">
    <w:pPr>
      <w:pStyle w:val="Sidfot"/>
      <w:jc w:val="right"/>
    </w:pPr>
    <w:fldSimple w:instr=" PAGE   \* MERGEFORMAT ">
      <w:r w:rsidR="001C7925">
        <w:rPr>
          <w:noProof/>
        </w:rPr>
        <w:t>1</w:t>
      </w:r>
    </w:fldSimple>
  </w:p>
  <w:p w:rsidR="00943137" w:rsidRDefault="00943137" w:rsidP="00CC2516">
    <w:pPr>
      <w:pStyle w:val="Sidfot"/>
      <w:tabs>
        <w:tab w:val="clear" w:pos="4320"/>
        <w:tab w:val="clear" w:pos="8640"/>
        <w:tab w:val="left" w:pos="99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36C" w:rsidRDefault="005C636C">
      <w:r>
        <w:separator/>
      </w:r>
    </w:p>
  </w:footnote>
  <w:footnote w:type="continuationSeparator" w:id="0">
    <w:p w:rsidR="005C636C" w:rsidRDefault="005C63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E33A7"/>
    <w:multiLevelType w:val="hybridMultilevel"/>
    <w:tmpl w:val="7FFA31FE"/>
    <w:lvl w:ilvl="0" w:tplc="5B621D32">
      <w:start w:val="2011"/>
      <w:numFmt w:val="bullet"/>
      <w:lvlText w:val="-"/>
      <w:lvlJc w:val="left"/>
      <w:pPr>
        <w:ind w:left="360" w:hanging="360"/>
      </w:pPr>
      <w:rPr>
        <w:rFonts w:ascii="Helvetica" w:eastAsia="Helvetica" w:hAnsi="Helvetica" w:cs="Helvetica"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22252CCD"/>
    <w:multiLevelType w:val="hybridMultilevel"/>
    <w:tmpl w:val="B140732A"/>
    <w:lvl w:ilvl="0" w:tplc="A0D47D84">
      <w:start w:val="2010"/>
      <w:numFmt w:val="bullet"/>
      <w:lvlText w:val="-"/>
      <w:lvlJc w:val="left"/>
      <w:pPr>
        <w:ind w:left="405" w:hanging="360"/>
      </w:pPr>
      <w:rPr>
        <w:rFonts w:ascii="Tahoma" w:eastAsia="Times" w:hAnsi="Tahoma" w:cs="Tahoma" w:hint="default"/>
        <w:u w:val="none"/>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
    <w:nsid w:val="26C04732"/>
    <w:multiLevelType w:val="hybridMultilevel"/>
    <w:tmpl w:val="8C60CEC4"/>
    <w:lvl w:ilvl="0" w:tplc="C46E56FC">
      <w:start w:val="2011"/>
      <w:numFmt w:val="bullet"/>
      <w:lvlText w:val="-"/>
      <w:lvlJc w:val="left"/>
      <w:pPr>
        <w:ind w:left="720" w:hanging="360"/>
      </w:pPr>
      <w:rPr>
        <w:rFonts w:ascii="Helvetica" w:eastAsia="Helvetica"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B6A7703"/>
    <w:multiLevelType w:val="hybridMultilevel"/>
    <w:tmpl w:val="D77413E4"/>
    <w:lvl w:ilvl="0" w:tplc="E73C7234">
      <w:start w:val="200"/>
      <w:numFmt w:val="bullet"/>
      <w:lvlText w:val="-"/>
      <w:lvlJc w:val="left"/>
      <w:pPr>
        <w:ind w:left="720" w:hanging="360"/>
      </w:pPr>
      <w:rPr>
        <w:rFonts w:ascii="Arial" w:eastAsia="Times New Roman" w:hAnsi="Arial" w:cs="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C680379"/>
    <w:multiLevelType w:val="hybridMultilevel"/>
    <w:tmpl w:val="AC5843D2"/>
    <w:lvl w:ilvl="0" w:tplc="9C84FA7A">
      <w:start w:val="2011"/>
      <w:numFmt w:val="bullet"/>
      <w:lvlText w:val="-"/>
      <w:lvlJc w:val="left"/>
      <w:pPr>
        <w:ind w:left="720" w:hanging="360"/>
      </w:pPr>
      <w:rPr>
        <w:rFonts w:ascii="Helvetica" w:eastAsia="ヒラギノ角ゴ Pro W3"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74B0DE1"/>
    <w:multiLevelType w:val="hybridMultilevel"/>
    <w:tmpl w:val="B922F3B0"/>
    <w:lvl w:ilvl="0" w:tplc="C016BC50">
      <w:start w:val="2012"/>
      <w:numFmt w:val="bullet"/>
      <w:lvlText w:val="-"/>
      <w:lvlJc w:val="left"/>
      <w:pPr>
        <w:ind w:left="720" w:hanging="360"/>
      </w:pPr>
      <w:rPr>
        <w:rFonts w:ascii="Calibri" w:eastAsia="Helvetic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2744FA1"/>
    <w:multiLevelType w:val="hybridMultilevel"/>
    <w:tmpl w:val="B52E3196"/>
    <w:lvl w:ilvl="0" w:tplc="86447B96">
      <w:start w:val="30"/>
      <w:numFmt w:val="bullet"/>
      <w:lvlText w:val="-"/>
      <w:lvlJc w:val="left"/>
      <w:pPr>
        <w:ind w:left="720" w:hanging="360"/>
      </w:pPr>
      <w:rPr>
        <w:rFonts w:ascii="Calibri" w:eastAsia="Helvetic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6B04755"/>
    <w:multiLevelType w:val="hybridMultilevel"/>
    <w:tmpl w:val="DDA6B13A"/>
    <w:lvl w:ilvl="0" w:tplc="79BCAD24">
      <w:start w:val="200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BCF2B07"/>
    <w:multiLevelType w:val="hybridMultilevel"/>
    <w:tmpl w:val="5650AD20"/>
    <w:lvl w:ilvl="0" w:tplc="43D23EE6">
      <w:start w:val="2011"/>
      <w:numFmt w:val="bullet"/>
      <w:lvlText w:val="-"/>
      <w:lvlJc w:val="left"/>
      <w:pPr>
        <w:ind w:left="720" w:hanging="360"/>
      </w:pPr>
      <w:rPr>
        <w:rFonts w:ascii="Helvetica" w:eastAsia="Helvetica"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DD96A82"/>
    <w:multiLevelType w:val="hybridMultilevel"/>
    <w:tmpl w:val="C75CAD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1"/>
  </w:num>
  <w:num w:numId="5">
    <w:abstractNumId w:val="4"/>
  </w:num>
  <w:num w:numId="6">
    <w:abstractNumId w:val="8"/>
  </w:num>
  <w:num w:numId="7">
    <w:abstractNumId w:val="0"/>
  </w:num>
  <w:num w:numId="8">
    <w:abstractNumId w:val="2"/>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hyphenationZone w:val="425"/>
  <w:drawingGridHorizontalSpacing w:val="78"/>
  <w:drawingGridVerticalSpacing w:val="10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rsids>
    <w:rsidRoot w:val="004C19F2"/>
    <w:rsid w:val="00040BA9"/>
    <w:rsid w:val="00062746"/>
    <w:rsid w:val="00066052"/>
    <w:rsid w:val="00091B73"/>
    <w:rsid w:val="000B10A4"/>
    <w:rsid w:val="000B38AD"/>
    <w:rsid w:val="000C40A7"/>
    <w:rsid w:val="001043EE"/>
    <w:rsid w:val="001128E1"/>
    <w:rsid w:val="00125626"/>
    <w:rsid w:val="00155144"/>
    <w:rsid w:val="001813B3"/>
    <w:rsid w:val="001C7925"/>
    <w:rsid w:val="001F7C2B"/>
    <w:rsid w:val="00224135"/>
    <w:rsid w:val="0022451F"/>
    <w:rsid w:val="00231298"/>
    <w:rsid w:val="0026091A"/>
    <w:rsid w:val="00264265"/>
    <w:rsid w:val="00275A18"/>
    <w:rsid w:val="00290943"/>
    <w:rsid w:val="00292048"/>
    <w:rsid w:val="002A5052"/>
    <w:rsid w:val="002C65EE"/>
    <w:rsid w:val="002E30B0"/>
    <w:rsid w:val="002E596E"/>
    <w:rsid w:val="0031044E"/>
    <w:rsid w:val="003245E6"/>
    <w:rsid w:val="00362B6B"/>
    <w:rsid w:val="00391710"/>
    <w:rsid w:val="003959FB"/>
    <w:rsid w:val="003B370D"/>
    <w:rsid w:val="003D2B6A"/>
    <w:rsid w:val="003D33FA"/>
    <w:rsid w:val="003F722B"/>
    <w:rsid w:val="00413192"/>
    <w:rsid w:val="0042176F"/>
    <w:rsid w:val="004347FA"/>
    <w:rsid w:val="004454F8"/>
    <w:rsid w:val="00454F50"/>
    <w:rsid w:val="00474609"/>
    <w:rsid w:val="004B0C2E"/>
    <w:rsid w:val="004C19F2"/>
    <w:rsid w:val="004F5F16"/>
    <w:rsid w:val="004F612D"/>
    <w:rsid w:val="00510A02"/>
    <w:rsid w:val="00544033"/>
    <w:rsid w:val="0055627A"/>
    <w:rsid w:val="005748FA"/>
    <w:rsid w:val="005B20C3"/>
    <w:rsid w:val="005B53FE"/>
    <w:rsid w:val="005C636C"/>
    <w:rsid w:val="005D029C"/>
    <w:rsid w:val="005E5149"/>
    <w:rsid w:val="005F4AB8"/>
    <w:rsid w:val="005F68AF"/>
    <w:rsid w:val="006063BF"/>
    <w:rsid w:val="006266CB"/>
    <w:rsid w:val="00635ED1"/>
    <w:rsid w:val="0064298D"/>
    <w:rsid w:val="00646B2C"/>
    <w:rsid w:val="006550D0"/>
    <w:rsid w:val="006755A4"/>
    <w:rsid w:val="0069157C"/>
    <w:rsid w:val="006930A0"/>
    <w:rsid w:val="006A7A15"/>
    <w:rsid w:val="006E4080"/>
    <w:rsid w:val="00716901"/>
    <w:rsid w:val="007543E4"/>
    <w:rsid w:val="00766008"/>
    <w:rsid w:val="0078099A"/>
    <w:rsid w:val="00783393"/>
    <w:rsid w:val="007A1B66"/>
    <w:rsid w:val="007A4845"/>
    <w:rsid w:val="007B1760"/>
    <w:rsid w:val="007E44A9"/>
    <w:rsid w:val="008053B8"/>
    <w:rsid w:val="00811EC4"/>
    <w:rsid w:val="008247B1"/>
    <w:rsid w:val="0086031B"/>
    <w:rsid w:val="008E1C19"/>
    <w:rsid w:val="008F5E76"/>
    <w:rsid w:val="00912CF9"/>
    <w:rsid w:val="00921FFF"/>
    <w:rsid w:val="00933AB1"/>
    <w:rsid w:val="00943137"/>
    <w:rsid w:val="00981730"/>
    <w:rsid w:val="009A387B"/>
    <w:rsid w:val="009B31AC"/>
    <w:rsid w:val="009B7765"/>
    <w:rsid w:val="009D696E"/>
    <w:rsid w:val="009D7AD2"/>
    <w:rsid w:val="009E2A82"/>
    <w:rsid w:val="00A0527B"/>
    <w:rsid w:val="00A1351C"/>
    <w:rsid w:val="00A43AAC"/>
    <w:rsid w:val="00A55C7C"/>
    <w:rsid w:val="00A6205D"/>
    <w:rsid w:val="00A65639"/>
    <w:rsid w:val="00A700D5"/>
    <w:rsid w:val="00A76661"/>
    <w:rsid w:val="00A822D6"/>
    <w:rsid w:val="00A93F05"/>
    <w:rsid w:val="00AA64E6"/>
    <w:rsid w:val="00B02652"/>
    <w:rsid w:val="00B06EFB"/>
    <w:rsid w:val="00B339B3"/>
    <w:rsid w:val="00B4147A"/>
    <w:rsid w:val="00B8204B"/>
    <w:rsid w:val="00B82910"/>
    <w:rsid w:val="00B932AE"/>
    <w:rsid w:val="00BA110E"/>
    <w:rsid w:val="00BB59F8"/>
    <w:rsid w:val="00BC567E"/>
    <w:rsid w:val="00BE3968"/>
    <w:rsid w:val="00BE3F52"/>
    <w:rsid w:val="00BE78CD"/>
    <w:rsid w:val="00BF19B9"/>
    <w:rsid w:val="00C01AF0"/>
    <w:rsid w:val="00C12BDB"/>
    <w:rsid w:val="00C23914"/>
    <w:rsid w:val="00C45AC7"/>
    <w:rsid w:val="00C56078"/>
    <w:rsid w:val="00C703D6"/>
    <w:rsid w:val="00CA4452"/>
    <w:rsid w:val="00CB4E48"/>
    <w:rsid w:val="00CC2516"/>
    <w:rsid w:val="00CC6062"/>
    <w:rsid w:val="00CD3703"/>
    <w:rsid w:val="00CE2BB6"/>
    <w:rsid w:val="00D10F5A"/>
    <w:rsid w:val="00D21584"/>
    <w:rsid w:val="00D6124A"/>
    <w:rsid w:val="00D639A9"/>
    <w:rsid w:val="00D65B6D"/>
    <w:rsid w:val="00DD092B"/>
    <w:rsid w:val="00DD54C1"/>
    <w:rsid w:val="00DE3C4A"/>
    <w:rsid w:val="00DF103C"/>
    <w:rsid w:val="00E00B51"/>
    <w:rsid w:val="00E1281F"/>
    <w:rsid w:val="00E24562"/>
    <w:rsid w:val="00E3213D"/>
    <w:rsid w:val="00E341F4"/>
    <w:rsid w:val="00E47A37"/>
    <w:rsid w:val="00E54C05"/>
    <w:rsid w:val="00E57DEA"/>
    <w:rsid w:val="00EB5A47"/>
    <w:rsid w:val="00EC16F5"/>
    <w:rsid w:val="00EF1C2E"/>
    <w:rsid w:val="00FA0D21"/>
    <w:rsid w:val="00FA488D"/>
    <w:rsid w:val="00FA625E"/>
    <w:rsid w:val="00FC1FB6"/>
    <w:rsid w:val="00FD7BD6"/>
    <w:rsid w:val="00FE0DF2"/>
    <w:rsid w:val="00FE322E"/>
    <w:rsid w:val="00FF090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062746"/>
    <w:pPr>
      <w:spacing w:after="180" w:line="268" w:lineRule="auto"/>
    </w:pPr>
    <w:rPr>
      <w:kern w:val="28"/>
      <w:sz w:val="24"/>
      <w:szCs w:val="24"/>
      <w:lang w:val="en-US" w:eastAsia="en-US"/>
    </w:rPr>
  </w:style>
  <w:style w:type="paragraph" w:styleId="Rubrik1">
    <w:name w:val="heading 1"/>
    <w:basedOn w:val="Normal"/>
    <w:next w:val="Normal"/>
    <w:qFormat/>
    <w:rsid w:val="00062746"/>
    <w:pPr>
      <w:keepNext/>
      <w:spacing w:before="240" w:after="60" w:line="240" w:lineRule="auto"/>
      <w:outlineLvl w:val="0"/>
    </w:pPr>
    <w:rPr>
      <w:rFonts w:ascii="Arial" w:hAnsi="Arial" w:cs="Arial"/>
      <w:b/>
      <w:bCs/>
      <w:kern w:val="32"/>
      <w:sz w:val="32"/>
      <w:szCs w:val="32"/>
    </w:rPr>
  </w:style>
  <w:style w:type="paragraph" w:styleId="Rubrik2">
    <w:name w:val="heading 2"/>
    <w:basedOn w:val="Normal"/>
    <w:next w:val="Normal"/>
    <w:qFormat/>
    <w:rsid w:val="00062746"/>
    <w:pPr>
      <w:keepNext/>
      <w:spacing w:before="240" w:after="60"/>
      <w:outlineLvl w:val="1"/>
    </w:pPr>
    <w:rPr>
      <w:rFonts w:ascii="Arial" w:hAnsi="Arial" w:cs="Arial"/>
      <w:b/>
      <w:bCs/>
      <w:i/>
      <w:iCs/>
      <w:sz w:val="28"/>
      <w:szCs w:val="28"/>
    </w:rPr>
  </w:style>
  <w:style w:type="paragraph" w:styleId="Rubrik3">
    <w:name w:val="heading 3"/>
    <w:basedOn w:val="Normal"/>
    <w:next w:val="Normal"/>
    <w:qFormat/>
    <w:rsid w:val="00062746"/>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062746"/>
    <w:pPr>
      <w:tabs>
        <w:tab w:val="center" w:pos="4320"/>
        <w:tab w:val="right" w:pos="8640"/>
      </w:tabs>
    </w:pPr>
  </w:style>
  <w:style w:type="paragraph" w:styleId="Sidfot">
    <w:name w:val="footer"/>
    <w:basedOn w:val="Normal"/>
    <w:link w:val="SidfotChar"/>
    <w:uiPriority w:val="99"/>
    <w:rsid w:val="00062746"/>
    <w:pPr>
      <w:tabs>
        <w:tab w:val="center" w:pos="4320"/>
        <w:tab w:val="right" w:pos="8640"/>
      </w:tabs>
    </w:pPr>
  </w:style>
  <w:style w:type="paragraph" w:styleId="Avslutandetext">
    <w:name w:val="Closing"/>
    <w:basedOn w:val="Normal"/>
    <w:rsid w:val="00062746"/>
    <w:pPr>
      <w:spacing w:after="1200" w:line="240" w:lineRule="auto"/>
    </w:pPr>
    <w:rPr>
      <w:kern w:val="0"/>
    </w:rPr>
  </w:style>
  <w:style w:type="paragraph" w:styleId="Signatur">
    <w:name w:val="Signature"/>
    <w:basedOn w:val="Normal"/>
    <w:rsid w:val="00062746"/>
    <w:pPr>
      <w:spacing w:after="0" w:line="240" w:lineRule="auto"/>
    </w:pPr>
    <w:rPr>
      <w:kern w:val="0"/>
    </w:rPr>
  </w:style>
  <w:style w:type="paragraph" w:styleId="Brdtext">
    <w:name w:val="Body Text"/>
    <w:basedOn w:val="Normal"/>
    <w:rsid w:val="00062746"/>
    <w:pPr>
      <w:spacing w:after="240" w:line="240" w:lineRule="auto"/>
    </w:pPr>
    <w:rPr>
      <w:kern w:val="0"/>
    </w:rPr>
  </w:style>
  <w:style w:type="paragraph" w:styleId="Inledning">
    <w:name w:val="Salutation"/>
    <w:basedOn w:val="Normal"/>
    <w:next w:val="Normal"/>
    <w:rsid w:val="00062746"/>
    <w:pPr>
      <w:spacing w:before="480" w:after="240" w:line="240" w:lineRule="auto"/>
    </w:pPr>
    <w:rPr>
      <w:kern w:val="0"/>
    </w:rPr>
  </w:style>
  <w:style w:type="paragraph" w:styleId="Datum">
    <w:name w:val="Date"/>
    <w:basedOn w:val="Normal"/>
    <w:next w:val="Normal"/>
    <w:rsid w:val="00062746"/>
    <w:pPr>
      <w:spacing w:before="480" w:after="480" w:line="240" w:lineRule="auto"/>
    </w:pPr>
    <w:rPr>
      <w:kern w:val="0"/>
    </w:rPr>
  </w:style>
  <w:style w:type="paragraph" w:customStyle="1" w:styleId="Avsndarensadress">
    <w:name w:val="Avsändarens adress"/>
    <w:next w:val="Normal"/>
    <w:rsid w:val="00062746"/>
    <w:pPr>
      <w:jc w:val="center"/>
    </w:pPr>
    <w:rPr>
      <w:rFonts w:ascii="Arial" w:hAnsi="Arial" w:cs="Arial"/>
      <w:color w:val="CC3300"/>
      <w:kern w:val="28"/>
      <w:sz w:val="16"/>
      <w:szCs w:val="16"/>
      <w:lang w:val="en-US" w:eastAsia="en-US" w:bidi="en-US"/>
    </w:rPr>
  </w:style>
  <w:style w:type="paragraph" w:customStyle="1" w:styleId="ccbilaga">
    <w:name w:val="cc:/bilaga"/>
    <w:basedOn w:val="Normal"/>
    <w:rsid w:val="00062746"/>
    <w:pPr>
      <w:tabs>
        <w:tab w:val="left" w:pos="1440"/>
      </w:tabs>
      <w:spacing w:after="240" w:line="240" w:lineRule="auto"/>
      <w:ind w:left="1440" w:hanging="1440"/>
    </w:pPr>
    <w:rPr>
      <w:kern w:val="0"/>
      <w:lang w:bidi="en-US"/>
    </w:rPr>
  </w:style>
  <w:style w:type="paragraph" w:customStyle="1" w:styleId="Mottagarensadress">
    <w:name w:val="Mottagarens adress"/>
    <w:basedOn w:val="Normal"/>
    <w:rsid w:val="00062746"/>
    <w:pPr>
      <w:spacing w:after="0" w:line="240" w:lineRule="auto"/>
    </w:pPr>
    <w:rPr>
      <w:kern w:val="0"/>
      <w:lang w:bidi="en-US"/>
    </w:rPr>
  </w:style>
  <w:style w:type="paragraph" w:customStyle="1" w:styleId="Befattning">
    <w:name w:val="Befattning"/>
    <w:next w:val="ccbilaga"/>
    <w:rsid w:val="00062746"/>
    <w:pPr>
      <w:spacing w:before="120" w:after="960"/>
    </w:pPr>
    <w:rPr>
      <w:sz w:val="24"/>
      <w:szCs w:val="24"/>
      <w:lang w:val="en-US" w:eastAsia="en-US" w:bidi="en-US"/>
    </w:rPr>
  </w:style>
  <w:style w:type="paragraph" w:customStyle="1" w:styleId="Fretagetsnamn">
    <w:name w:val="Företagets namn"/>
    <w:basedOn w:val="Normal"/>
    <w:next w:val="Normal"/>
    <w:rsid w:val="00062746"/>
    <w:pPr>
      <w:spacing w:before="480" w:after="0"/>
      <w:jc w:val="right"/>
    </w:pPr>
    <w:rPr>
      <w:b/>
      <w:color w:val="CC3300"/>
      <w:sz w:val="36"/>
      <w:szCs w:val="36"/>
      <w:lang w:bidi="en-US"/>
    </w:rPr>
  </w:style>
  <w:style w:type="paragraph" w:styleId="Ballongtext">
    <w:name w:val="Balloon Text"/>
    <w:basedOn w:val="Normal"/>
    <w:link w:val="BallongtextChar"/>
    <w:rsid w:val="00CC25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CC2516"/>
    <w:rPr>
      <w:rFonts w:ascii="Tahoma" w:hAnsi="Tahoma" w:cs="Tahoma"/>
      <w:kern w:val="28"/>
      <w:sz w:val="16"/>
      <w:szCs w:val="16"/>
      <w:lang w:val="en-US" w:eastAsia="en-US"/>
    </w:rPr>
  </w:style>
  <w:style w:type="character" w:customStyle="1" w:styleId="SidfotChar">
    <w:name w:val="Sidfot Char"/>
    <w:basedOn w:val="Standardstycketeckensnitt"/>
    <w:link w:val="Sidfot"/>
    <w:uiPriority w:val="99"/>
    <w:rsid w:val="00CC2516"/>
    <w:rPr>
      <w:kern w:val="28"/>
      <w:sz w:val="24"/>
      <w:szCs w:val="24"/>
      <w:lang w:val="en-US" w:eastAsia="en-US"/>
    </w:rPr>
  </w:style>
  <w:style w:type="paragraph" w:styleId="Liststycke">
    <w:name w:val="List Paragraph"/>
    <w:basedOn w:val="Normal"/>
    <w:uiPriority w:val="34"/>
    <w:qFormat/>
    <w:rsid w:val="009B31AC"/>
    <w:pPr>
      <w:ind w:left="720"/>
      <w:contextualSpacing/>
    </w:pPr>
  </w:style>
  <w:style w:type="character" w:styleId="Hyperlnk">
    <w:name w:val="Hyperlink"/>
    <w:basedOn w:val="Standardstycketeckensnitt"/>
    <w:rsid w:val="00A6205D"/>
    <w:rPr>
      <w:color w:val="0000FF"/>
      <w:u w:val="single"/>
    </w:rPr>
  </w:style>
  <w:style w:type="paragraph" w:styleId="Starktcitat">
    <w:name w:val="Intense Quote"/>
    <w:basedOn w:val="Normal"/>
    <w:next w:val="Normal"/>
    <w:link w:val="StarktcitatChar"/>
    <w:uiPriority w:val="30"/>
    <w:qFormat/>
    <w:rsid w:val="003245E6"/>
    <w:pPr>
      <w:pBdr>
        <w:bottom w:val="single" w:sz="4" w:space="4" w:color="4F81BD"/>
      </w:pBdr>
      <w:spacing w:before="200" w:after="280"/>
      <w:ind w:left="936" w:right="936"/>
    </w:pPr>
    <w:rPr>
      <w:b/>
      <w:bCs/>
      <w:i/>
      <w:iCs/>
      <w:color w:val="4F81BD"/>
    </w:rPr>
  </w:style>
  <w:style w:type="character" w:customStyle="1" w:styleId="StarktcitatChar">
    <w:name w:val="Starkt citat Char"/>
    <w:basedOn w:val="Standardstycketeckensnitt"/>
    <w:link w:val="Starktcitat"/>
    <w:uiPriority w:val="30"/>
    <w:rsid w:val="003245E6"/>
    <w:rPr>
      <w:b/>
      <w:bCs/>
      <w:i/>
      <w:iCs/>
      <w:color w:val="4F81BD"/>
      <w:kern w:val="28"/>
      <w:sz w:val="24"/>
      <w:szCs w:val="24"/>
      <w:lang w:val="en-US" w:eastAsia="en-US"/>
    </w:rPr>
  </w:style>
  <w:style w:type="paragraph" w:styleId="Normalwebb">
    <w:name w:val="Normal (Web)"/>
    <w:basedOn w:val="Normal"/>
    <w:uiPriority w:val="99"/>
    <w:unhideWhenUsed/>
    <w:rsid w:val="00BE3F52"/>
    <w:pPr>
      <w:spacing w:before="100" w:beforeAutospacing="1" w:after="100" w:afterAutospacing="1" w:line="240" w:lineRule="auto"/>
    </w:pPr>
    <w:rPr>
      <w:kern w:val="0"/>
      <w:lang w:val="sv-SE" w:eastAsia="sv-SE"/>
    </w:rPr>
  </w:style>
  <w:style w:type="paragraph" w:customStyle="1" w:styleId="firstptagmargin">
    <w:name w:val="firstptagmargin"/>
    <w:basedOn w:val="Normal"/>
    <w:rsid w:val="00BE3F52"/>
    <w:pPr>
      <w:spacing w:before="120" w:after="100" w:afterAutospacing="1" w:line="240" w:lineRule="auto"/>
    </w:pPr>
    <w:rPr>
      <w:kern w:val="0"/>
      <w:lang w:val="sv-SE" w:eastAsia="sv-SE"/>
    </w:rPr>
  </w:style>
  <w:style w:type="character" w:styleId="Stark">
    <w:name w:val="Strong"/>
    <w:basedOn w:val="Standardstycketeckensnitt"/>
    <w:uiPriority w:val="22"/>
    <w:qFormat/>
    <w:rsid w:val="00BE3F52"/>
    <w:rPr>
      <w:b/>
      <w:bCs/>
    </w:rPr>
  </w:style>
  <w:style w:type="paragraph" w:styleId="Kommentarer">
    <w:name w:val="annotation text"/>
    <w:basedOn w:val="Normal"/>
    <w:link w:val="KommentarerChar"/>
    <w:rsid w:val="00224135"/>
    <w:pPr>
      <w:spacing w:line="240" w:lineRule="auto"/>
    </w:pPr>
  </w:style>
  <w:style w:type="character" w:customStyle="1" w:styleId="KommentarerChar">
    <w:name w:val="Kommentarer Char"/>
    <w:basedOn w:val="Standardstycketeckensnitt"/>
    <w:link w:val="Kommentarer"/>
    <w:rsid w:val="00224135"/>
    <w:rPr>
      <w:kern w:val="28"/>
      <w:lang w:val="en-US" w:eastAsia="en-US"/>
    </w:rPr>
  </w:style>
  <w:style w:type="character" w:styleId="Kommentarsreferens">
    <w:name w:val="annotation reference"/>
    <w:basedOn w:val="Standardstycketeckensnitt"/>
    <w:uiPriority w:val="99"/>
    <w:unhideWhenUsed/>
    <w:rsid w:val="00224135"/>
    <w:rPr>
      <w:sz w:val="16"/>
      <w:szCs w:val="16"/>
    </w:rPr>
  </w:style>
  <w:style w:type="paragraph" w:customStyle="1" w:styleId="Body1">
    <w:name w:val="Body 1"/>
    <w:rsid w:val="00EB5A47"/>
    <w:rPr>
      <w:rFonts w:ascii="Helvetica" w:eastAsia="ヒラギノ角ゴ Pro W3" w:hAnsi="Helvetica"/>
      <w:color w:val="000000"/>
      <w:sz w:val="24"/>
      <w:lang w:val="en-US"/>
    </w:rPr>
  </w:style>
</w:styles>
</file>

<file path=word/webSettings.xml><?xml version="1.0" encoding="utf-8"?>
<w:webSettings xmlns:r="http://schemas.openxmlformats.org/officeDocument/2006/relationships" xmlns:w="http://schemas.openxmlformats.org/wordprocessingml/2006/main">
  <w:divs>
    <w:div w:id="95371261">
      <w:bodyDiv w:val="1"/>
      <w:marLeft w:val="0"/>
      <w:marRight w:val="0"/>
      <w:marTop w:val="0"/>
      <w:marBottom w:val="0"/>
      <w:divBdr>
        <w:top w:val="none" w:sz="0" w:space="0" w:color="auto"/>
        <w:left w:val="none" w:sz="0" w:space="0" w:color="auto"/>
        <w:bottom w:val="none" w:sz="0" w:space="0" w:color="auto"/>
        <w:right w:val="none" w:sz="0" w:space="0" w:color="auto"/>
      </w:divBdr>
    </w:div>
    <w:div w:id="210460127">
      <w:bodyDiv w:val="1"/>
      <w:marLeft w:val="0"/>
      <w:marRight w:val="0"/>
      <w:marTop w:val="0"/>
      <w:marBottom w:val="0"/>
      <w:divBdr>
        <w:top w:val="none" w:sz="0" w:space="0" w:color="auto"/>
        <w:left w:val="none" w:sz="0" w:space="0" w:color="auto"/>
        <w:bottom w:val="none" w:sz="0" w:space="0" w:color="auto"/>
        <w:right w:val="none" w:sz="0" w:space="0" w:color="auto"/>
      </w:divBdr>
    </w:div>
    <w:div w:id="242300016">
      <w:bodyDiv w:val="1"/>
      <w:marLeft w:val="0"/>
      <w:marRight w:val="0"/>
      <w:marTop w:val="0"/>
      <w:marBottom w:val="0"/>
      <w:divBdr>
        <w:top w:val="none" w:sz="0" w:space="0" w:color="auto"/>
        <w:left w:val="none" w:sz="0" w:space="0" w:color="auto"/>
        <w:bottom w:val="none" w:sz="0" w:space="0" w:color="auto"/>
        <w:right w:val="none" w:sz="0" w:space="0" w:color="auto"/>
      </w:divBdr>
      <w:divsChild>
        <w:div w:id="831799958">
          <w:marLeft w:val="0"/>
          <w:marRight w:val="0"/>
          <w:marTop w:val="100"/>
          <w:marBottom w:val="100"/>
          <w:divBdr>
            <w:top w:val="none" w:sz="0" w:space="0" w:color="auto"/>
            <w:left w:val="none" w:sz="0" w:space="0" w:color="auto"/>
            <w:bottom w:val="none" w:sz="0" w:space="0" w:color="auto"/>
            <w:right w:val="none" w:sz="0" w:space="0" w:color="auto"/>
          </w:divBdr>
          <w:divsChild>
            <w:div w:id="878783849">
              <w:marLeft w:val="0"/>
              <w:marRight w:val="0"/>
              <w:marTop w:val="0"/>
              <w:marBottom w:val="0"/>
              <w:divBdr>
                <w:top w:val="none" w:sz="0" w:space="0" w:color="auto"/>
                <w:left w:val="none" w:sz="0" w:space="0" w:color="auto"/>
                <w:bottom w:val="none" w:sz="0" w:space="0" w:color="auto"/>
                <w:right w:val="none" w:sz="0" w:space="0" w:color="auto"/>
              </w:divBdr>
              <w:divsChild>
                <w:div w:id="1739203418">
                  <w:marLeft w:val="201"/>
                  <w:marRight w:val="0"/>
                  <w:marTop w:val="0"/>
                  <w:marBottom w:val="0"/>
                  <w:divBdr>
                    <w:top w:val="none" w:sz="0" w:space="0" w:color="auto"/>
                    <w:left w:val="none" w:sz="0" w:space="0" w:color="auto"/>
                    <w:bottom w:val="none" w:sz="0" w:space="0" w:color="auto"/>
                    <w:right w:val="none" w:sz="0" w:space="0" w:color="auto"/>
                  </w:divBdr>
                  <w:divsChild>
                    <w:div w:id="1708293101">
                      <w:marLeft w:val="0"/>
                      <w:marRight w:val="0"/>
                      <w:marTop w:val="0"/>
                      <w:marBottom w:val="0"/>
                      <w:divBdr>
                        <w:top w:val="none" w:sz="0" w:space="0" w:color="auto"/>
                        <w:left w:val="none" w:sz="0" w:space="0" w:color="auto"/>
                        <w:bottom w:val="none" w:sz="0" w:space="0" w:color="auto"/>
                        <w:right w:val="none" w:sz="0" w:space="0" w:color="auto"/>
                      </w:divBdr>
                      <w:divsChild>
                        <w:div w:id="385032027">
                          <w:marLeft w:val="100"/>
                          <w:marRight w:val="0"/>
                          <w:marTop w:val="167"/>
                          <w:marBottom w:val="167"/>
                          <w:divBdr>
                            <w:top w:val="none" w:sz="0" w:space="0" w:color="auto"/>
                            <w:left w:val="none" w:sz="0" w:space="0" w:color="auto"/>
                            <w:bottom w:val="none" w:sz="0" w:space="0" w:color="auto"/>
                            <w:right w:val="none" w:sz="0" w:space="0" w:color="auto"/>
                          </w:divBdr>
                          <w:divsChild>
                            <w:div w:id="2144417923">
                              <w:marLeft w:val="0"/>
                              <w:marRight w:val="0"/>
                              <w:marTop w:val="0"/>
                              <w:marBottom w:val="0"/>
                              <w:divBdr>
                                <w:top w:val="single" w:sz="6" w:space="0" w:color="999999"/>
                                <w:left w:val="single" w:sz="6" w:space="0" w:color="999999"/>
                                <w:bottom w:val="single" w:sz="6" w:space="0" w:color="999999"/>
                                <w:right w:val="single" w:sz="6" w:space="0" w:color="999999"/>
                              </w:divBdr>
                              <w:divsChild>
                                <w:div w:id="1702127099">
                                  <w:marLeft w:val="0"/>
                                  <w:marRight w:val="0"/>
                                  <w:marTop w:val="0"/>
                                  <w:marBottom w:val="0"/>
                                  <w:divBdr>
                                    <w:top w:val="none" w:sz="0" w:space="0" w:color="auto"/>
                                    <w:left w:val="none" w:sz="0" w:space="0" w:color="auto"/>
                                    <w:bottom w:val="none" w:sz="0" w:space="0" w:color="auto"/>
                                    <w:right w:val="none" w:sz="0" w:space="0" w:color="auto"/>
                                  </w:divBdr>
                                  <w:divsChild>
                                    <w:div w:id="773936543">
                                      <w:marLeft w:val="0"/>
                                      <w:marRight w:val="0"/>
                                      <w:marTop w:val="0"/>
                                      <w:marBottom w:val="0"/>
                                      <w:divBdr>
                                        <w:top w:val="none" w:sz="0" w:space="0" w:color="auto"/>
                                        <w:left w:val="single" w:sz="6" w:space="0" w:color="666666"/>
                                        <w:bottom w:val="single" w:sz="6" w:space="0" w:color="666666"/>
                                        <w:right w:val="none" w:sz="0" w:space="0" w:color="auto"/>
                                      </w:divBdr>
                                      <w:divsChild>
                                        <w:div w:id="638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9886093">
      <w:bodyDiv w:val="1"/>
      <w:marLeft w:val="0"/>
      <w:marRight w:val="0"/>
      <w:marTop w:val="0"/>
      <w:marBottom w:val="0"/>
      <w:divBdr>
        <w:top w:val="none" w:sz="0" w:space="0" w:color="auto"/>
        <w:left w:val="none" w:sz="0" w:space="0" w:color="auto"/>
        <w:bottom w:val="none" w:sz="0" w:space="0" w:color="auto"/>
        <w:right w:val="none" w:sz="0" w:space="0" w:color="auto"/>
      </w:divBdr>
    </w:div>
    <w:div w:id="870992595">
      <w:bodyDiv w:val="1"/>
      <w:marLeft w:val="0"/>
      <w:marRight w:val="0"/>
      <w:marTop w:val="0"/>
      <w:marBottom w:val="0"/>
      <w:divBdr>
        <w:top w:val="none" w:sz="0" w:space="0" w:color="auto"/>
        <w:left w:val="none" w:sz="0" w:space="0" w:color="auto"/>
        <w:bottom w:val="none" w:sz="0" w:space="0" w:color="auto"/>
        <w:right w:val="none" w:sz="0" w:space="0" w:color="auto"/>
      </w:divBdr>
    </w:div>
    <w:div w:id="1075472262">
      <w:bodyDiv w:val="1"/>
      <w:marLeft w:val="0"/>
      <w:marRight w:val="0"/>
      <w:marTop w:val="0"/>
      <w:marBottom w:val="0"/>
      <w:divBdr>
        <w:top w:val="none" w:sz="0" w:space="0" w:color="auto"/>
        <w:left w:val="none" w:sz="0" w:space="0" w:color="auto"/>
        <w:bottom w:val="none" w:sz="0" w:space="0" w:color="auto"/>
        <w:right w:val="none" w:sz="0" w:space="0" w:color="auto"/>
      </w:divBdr>
    </w:div>
    <w:div w:id="1150900876">
      <w:bodyDiv w:val="1"/>
      <w:marLeft w:val="0"/>
      <w:marRight w:val="0"/>
      <w:marTop w:val="0"/>
      <w:marBottom w:val="0"/>
      <w:divBdr>
        <w:top w:val="none" w:sz="0" w:space="0" w:color="auto"/>
        <w:left w:val="none" w:sz="0" w:space="0" w:color="auto"/>
        <w:bottom w:val="none" w:sz="0" w:space="0" w:color="auto"/>
        <w:right w:val="none" w:sz="0" w:space="0" w:color="auto"/>
      </w:divBdr>
    </w:div>
    <w:div w:id="17486511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lindberg@skellefteaairport.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2250</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Microsoft Corporation</Company>
  <LinksUpToDate>false</LinksUpToDate>
  <CharactersWithSpaces>2669</CharactersWithSpaces>
  <SharedDoc>false</SharedDoc>
  <HLinks>
    <vt:vector size="6" baseType="variant">
      <vt:variant>
        <vt:i4>2293844</vt:i4>
      </vt:variant>
      <vt:variant>
        <vt:i4>0</vt:i4>
      </vt:variant>
      <vt:variant>
        <vt:i4>0</vt:i4>
      </vt:variant>
      <vt:variant>
        <vt:i4>5</vt:i4>
      </vt:variant>
      <vt:variant>
        <vt:lpwstr>mailto:robert.lindberg@skellefteaairport.se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SvenF</dc:creator>
  <cp:lastModifiedBy>Robert Lindberg</cp:lastModifiedBy>
  <cp:revision>2</cp:revision>
  <cp:lastPrinted>2011-11-02T08:00:00Z</cp:lastPrinted>
  <dcterms:created xsi:type="dcterms:W3CDTF">2012-06-08T08:44:00Z</dcterms:created>
  <dcterms:modified xsi:type="dcterms:W3CDTF">2012-06-08T08:44:00Z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TC060860341053</vt:lpwstr>
  </property>
</Properties>
</file>