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019" w:type="pct"/>
        <w:tblInd w:w="284" w:type="dxa"/>
        <w:tblCellMar>
          <w:left w:w="0" w:type="dxa"/>
          <w:right w:w="0" w:type="dxa"/>
        </w:tblCellMar>
        <w:tblLook w:val="04A0" w:firstRow="1" w:lastRow="0" w:firstColumn="1" w:lastColumn="0" w:noHBand="0" w:noVBand="1"/>
      </w:tblPr>
      <w:tblGrid>
        <w:gridCol w:w="19"/>
        <w:gridCol w:w="20"/>
        <w:gridCol w:w="8376"/>
      </w:tblGrid>
      <w:tr w:rsidR="00CB3F8F" w:rsidRPr="00302336" w14:paraId="32C8DF0B" w14:textId="77777777" w:rsidTr="00CB3F8F">
        <w:tc>
          <w:tcPr>
            <w:tcW w:w="11" w:type="pct"/>
          </w:tcPr>
          <w:p w14:paraId="26E7449E" w14:textId="77777777" w:rsidR="00444B65" w:rsidRPr="00302336" w:rsidRDefault="00444B65" w:rsidP="00E70836">
            <w:pPr>
              <w:pStyle w:val="Heading1"/>
              <w:ind w:right="153"/>
              <w:rPr>
                <w:rFonts w:ascii="Source Sans Pro" w:hAnsi="Source Sans Pro"/>
                <w:lang w:val="sv-SE"/>
              </w:rPr>
            </w:pPr>
          </w:p>
        </w:tc>
        <w:tc>
          <w:tcPr>
            <w:tcW w:w="12" w:type="pct"/>
          </w:tcPr>
          <w:p w14:paraId="11403A31" w14:textId="77777777" w:rsidR="00444B65" w:rsidRPr="00302336" w:rsidRDefault="00444B65">
            <w:pPr>
              <w:rPr>
                <w:rFonts w:ascii="Source Sans Pro" w:hAnsi="Source Sans Pro"/>
                <w:lang w:val="sv-SE"/>
              </w:rPr>
            </w:pPr>
          </w:p>
        </w:tc>
        <w:tc>
          <w:tcPr>
            <w:tcW w:w="4977" w:type="pct"/>
          </w:tcPr>
          <w:p w14:paraId="28A84E4D" w14:textId="77777777" w:rsidR="00CB3F8F" w:rsidRPr="00302336" w:rsidRDefault="00CB3F8F" w:rsidP="00CB3F8F">
            <w:pPr>
              <w:spacing w:line="168" w:lineRule="atLeast"/>
              <w:outlineLvl w:val="0"/>
              <w:rPr>
                <w:rFonts w:ascii="Source Sans Pro" w:eastAsia="Times New Roman" w:hAnsi="Source Sans Pro" w:cs="Times New Roman"/>
                <w:b/>
                <w:bCs/>
                <w:color w:val="364963"/>
                <w:kern w:val="36"/>
                <w:sz w:val="40"/>
                <w:szCs w:val="60"/>
                <w:lang w:val="sv-SE"/>
              </w:rPr>
            </w:pPr>
          </w:p>
          <w:p w14:paraId="318EF56D" w14:textId="42932D80" w:rsidR="009B2DCE" w:rsidRPr="00302336" w:rsidRDefault="009B2DCE" w:rsidP="00CB3F8F">
            <w:pPr>
              <w:spacing w:line="168" w:lineRule="atLeast"/>
              <w:outlineLvl w:val="0"/>
              <w:rPr>
                <w:rFonts w:ascii="Source Sans Pro" w:eastAsia="Times New Roman" w:hAnsi="Source Sans Pro" w:cs="Times New Roman"/>
                <w:b/>
                <w:bCs/>
                <w:color w:val="364963"/>
                <w:kern w:val="36"/>
                <w:sz w:val="40"/>
                <w:szCs w:val="60"/>
                <w:lang w:val="sv-SE"/>
              </w:rPr>
            </w:pPr>
            <w:r w:rsidRPr="00302336">
              <w:rPr>
                <w:rFonts w:ascii="Source Sans Pro" w:eastAsia="Times New Roman" w:hAnsi="Source Sans Pro" w:cs="Times New Roman"/>
                <w:b/>
                <w:bCs/>
                <w:color w:val="364963"/>
                <w:kern w:val="36"/>
                <w:sz w:val="40"/>
                <w:szCs w:val="60"/>
                <w:lang w:val="sv-SE"/>
              </w:rPr>
              <w:t xml:space="preserve">3 </w:t>
            </w:r>
            <w:r w:rsidR="00D12734" w:rsidRPr="00302336">
              <w:rPr>
                <w:rFonts w:ascii="Source Sans Pro" w:eastAsia="Times New Roman" w:hAnsi="Source Sans Pro" w:cs="Times New Roman"/>
                <w:b/>
                <w:bCs/>
                <w:color w:val="364963"/>
                <w:kern w:val="36"/>
                <w:sz w:val="40"/>
                <w:szCs w:val="60"/>
                <w:lang w:val="sv-SE"/>
              </w:rPr>
              <w:t>Sverige digitaliserar alla avtal</w:t>
            </w:r>
          </w:p>
          <w:p w14:paraId="0430BFA5" w14:textId="77777777" w:rsidR="009B2DCE" w:rsidRPr="00302336" w:rsidRDefault="009B2DCE" w:rsidP="009B2DCE">
            <w:pPr>
              <w:spacing w:line="168" w:lineRule="atLeast"/>
              <w:outlineLvl w:val="0"/>
              <w:rPr>
                <w:rFonts w:ascii="Source Sans Pro" w:eastAsia="Times New Roman" w:hAnsi="Source Sans Pro" w:cs="Times New Roman"/>
                <w:b/>
                <w:bCs/>
                <w:color w:val="364963"/>
                <w:kern w:val="36"/>
                <w:szCs w:val="60"/>
                <w:lang w:val="sv-SE"/>
              </w:rPr>
            </w:pPr>
          </w:p>
          <w:p w14:paraId="4C31EFC9" w14:textId="77777777" w:rsidR="009B2DCE" w:rsidRPr="00302336" w:rsidRDefault="009B2DCE" w:rsidP="009B2DCE">
            <w:pPr>
              <w:spacing w:line="168" w:lineRule="atLeast"/>
              <w:outlineLvl w:val="0"/>
              <w:rPr>
                <w:rFonts w:ascii="Source Sans Pro" w:eastAsia="Times New Roman" w:hAnsi="Source Sans Pro" w:cs="Times New Roman"/>
                <w:b/>
                <w:bCs/>
                <w:color w:val="364963"/>
                <w:kern w:val="36"/>
                <w:szCs w:val="60"/>
                <w:lang w:val="sv-SE"/>
              </w:rPr>
            </w:pPr>
          </w:p>
        </w:tc>
      </w:tr>
    </w:tbl>
    <w:p w14:paraId="5F21677C" w14:textId="77777777" w:rsidR="00CB3F8F" w:rsidRPr="00302336" w:rsidRDefault="00CB3F8F" w:rsidP="009B2DCE">
      <w:pPr>
        <w:pStyle w:val="Heading1"/>
        <w:ind w:right="153"/>
        <w:jc w:val="center"/>
        <w:rPr>
          <w:rFonts w:ascii="Source Sans Pro" w:hAnsi="Source Sans Pro"/>
          <w:color w:val="364963"/>
          <w:szCs w:val="18"/>
          <w:lang w:val="sv-SE"/>
        </w:rPr>
        <w:sectPr w:rsidR="00CB3F8F" w:rsidRPr="00302336" w:rsidSect="00CB3F8F">
          <w:headerReference w:type="default" r:id="rId8"/>
          <w:footerReference w:type="default" r:id="rId9"/>
          <w:headerReference w:type="first" r:id="rId10"/>
          <w:footerReference w:type="first" r:id="rId11"/>
          <w:pgSz w:w="11909" w:h="16834" w:code="9"/>
          <w:pgMar w:top="720" w:right="720" w:bottom="720" w:left="720" w:header="720" w:footer="348" w:gutter="0"/>
          <w:cols w:space="720"/>
          <w:titlePg/>
          <w:docGrid w:linePitch="360"/>
        </w:sectPr>
      </w:pPr>
    </w:p>
    <w:tbl>
      <w:tblPr>
        <w:tblW w:w="4928" w:type="pct"/>
        <w:tblCellMar>
          <w:left w:w="0" w:type="dxa"/>
          <w:right w:w="0" w:type="dxa"/>
        </w:tblCellMar>
        <w:tblLook w:val="04A0" w:firstRow="1" w:lastRow="0" w:firstColumn="1" w:lastColumn="0" w:noHBand="0" w:noVBand="1"/>
      </w:tblPr>
      <w:tblGrid>
        <w:gridCol w:w="1418"/>
        <w:gridCol w:w="522"/>
        <w:gridCol w:w="8378"/>
      </w:tblGrid>
      <w:tr w:rsidR="009B2DCE" w:rsidRPr="00302336" w14:paraId="4C79BDA5" w14:textId="77777777" w:rsidTr="009B2DCE">
        <w:tc>
          <w:tcPr>
            <w:tcW w:w="687" w:type="pct"/>
          </w:tcPr>
          <w:p w14:paraId="56014ACE" w14:textId="66F10D4F" w:rsidR="009B2DCE" w:rsidRPr="00302336" w:rsidRDefault="009B2DCE" w:rsidP="009B2DCE">
            <w:pPr>
              <w:pStyle w:val="Heading1"/>
              <w:tabs>
                <w:tab w:val="left" w:pos="1418"/>
              </w:tabs>
              <w:ind w:left="284"/>
              <w:rPr>
                <w:rFonts w:ascii="Source Sans Pro" w:hAnsi="Source Sans Pro"/>
                <w:color w:val="364963"/>
                <w:szCs w:val="18"/>
                <w:lang w:val="sv-SE"/>
              </w:rPr>
            </w:pPr>
            <w:r w:rsidRPr="00302336">
              <w:rPr>
                <w:rFonts w:ascii="Source Sans Pro" w:hAnsi="Source Sans Pro"/>
                <w:color w:val="364963"/>
                <w:szCs w:val="18"/>
                <w:lang w:val="sv-SE"/>
              </w:rPr>
              <w:lastRenderedPageBreak/>
              <w:t>Pressrelease</w:t>
            </w:r>
          </w:p>
          <w:p w14:paraId="6FA3E243" w14:textId="77777777" w:rsidR="009B2DCE" w:rsidRPr="00302336" w:rsidRDefault="009B2DCE" w:rsidP="009B2DCE">
            <w:pPr>
              <w:pStyle w:val="BodyText"/>
              <w:ind w:left="284"/>
              <w:rPr>
                <w:lang w:val="sv-SE"/>
              </w:rPr>
            </w:pPr>
          </w:p>
          <w:p w14:paraId="67C5129B" w14:textId="77777777" w:rsidR="009B2DCE" w:rsidRPr="00302336" w:rsidRDefault="009B2DCE" w:rsidP="009B2DCE">
            <w:pPr>
              <w:pStyle w:val="Heading1"/>
              <w:ind w:left="284" w:right="153"/>
              <w:rPr>
                <w:rFonts w:ascii="Source Sans Pro" w:hAnsi="Source Sans Pro"/>
                <w:color w:val="364963"/>
                <w:szCs w:val="18"/>
                <w:lang w:val="sv-SE"/>
              </w:rPr>
            </w:pPr>
          </w:p>
          <w:p w14:paraId="0E67C2A4" w14:textId="77777777" w:rsidR="009B2DCE" w:rsidRPr="00302336" w:rsidRDefault="009B2DCE" w:rsidP="009B2DCE">
            <w:pPr>
              <w:pStyle w:val="Heading1"/>
              <w:ind w:left="284" w:right="153"/>
              <w:rPr>
                <w:rFonts w:ascii="Source Sans Pro" w:hAnsi="Source Sans Pro"/>
                <w:color w:val="364963"/>
                <w:szCs w:val="18"/>
                <w:lang w:val="sv-SE"/>
              </w:rPr>
            </w:pPr>
          </w:p>
          <w:p w14:paraId="3DA2CA7F" w14:textId="77777777" w:rsidR="009B2DCE" w:rsidRPr="00302336" w:rsidRDefault="009B2DCE" w:rsidP="009B2DCE">
            <w:pPr>
              <w:pStyle w:val="Heading1"/>
              <w:ind w:left="284" w:right="153"/>
              <w:rPr>
                <w:rFonts w:ascii="Source Sans Pro" w:hAnsi="Source Sans Pro"/>
                <w:color w:val="364963"/>
                <w:szCs w:val="18"/>
                <w:lang w:val="sv-SE"/>
              </w:rPr>
            </w:pPr>
          </w:p>
          <w:p w14:paraId="293F3777" w14:textId="77777777" w:rsidR="009B2DCE" w:rsidRPr="00302336" w:rsidRDefault="009B2DCE" w:rsidP="009B2DCE">
            <w:pPr>
              <w:pStyle w:val="Heading1"/>
              <w:ind w:left="284" w:right="153"/>
              <w:rPr>
                <w:rFonts w:ascii="Source Sans Pro" w:hAnsi="Source Sans Pro"/>
                <w:color w:val="364963"/>
                <w:szCs w:val="18"/>
                <w:lang w:val="sv-SE"/>
              </w:rPr>
            </w:pPr>
          </w:p>
          <w:p w14:paraId="793F9516" w14:textId="77777777" w:rsidR="009B2DCE" w:rsidRPr="00302336" w:rsidRDefault="009B2DCE" w:rsidP="009B2DCE">
            <w:pPr>
              <w:pStyle w:val="Heading1"/>
              <w:ind w:left="284" w:right="153"/>
              <w:rPr>
                <w:rFonts w:ascii="Source Sans Pro" w:hAnsi="Source Sans Pro"/>
                <w:color w:val="364963"/>
                <w:szCs w:val="18"/>
                <w:lang w:val="sv-SE"/>
              </w:rPr>
            </w:pPr>
          </w:p>
          <w:p w14:paraId="17476A6D" w14:textId="77777777" w:rsidR="009B2DCE" w:rsidRPr="00302336" w:rsidRDefault="009B2DCE" w:rsidP="009B2DCE">
            <w:pPr>
              <w:pStyle w:val="Heading1"/>
              <w:ind w:left="284" w:right="153"/>
              <w:rPr>
                <w:rFonts w:ascii="Source Sans Pro" w:hAnsi="Source Sans Pro"/>
                <w:color w:val="364963"/>
                <w:szCs w:val="18"/>
                <w:lang w:val="sv-SE"/>
              </w:rPr>
            </w:pPr>
          </w:p>
          <w:p w14:paraId="29CA8DC6" w14:textId="77777777" w:rsidR="009B2DCE" w:rsidRPr="00302336" w:rsidRDefault="009B2DCE" w:rsidP="009B2DCE">
            <w:pPr>
              <w:pStyle w:val="Heading1"/>
              <w:ind w:left="284" w:right="153"/>
              <w:rPr>
                <w:rFonts w:ascii="Source Sans Pro" w:hAnsi="Source Sans Pro"/>
                <w:color w:val="364963"/>
                <w:szCs w:val="18"/>
                <w:lang w:val="sv-SE"/>
              </w:rPr>
            </w:pPr>
          </w:p>
          <w:p w14:paraId="5AADA4EB" w14:textId="77777777" w:rsidR="009B2DCE" w:rsidRPr="00302336" w:rsidRDefault="009B2DCE" w:rsidP="009B2DCE">
            <w:pPr>
              <w:pStyle w:val="Heading1"/>
              <w:ind w:left="284" w:right="153"/>
              <w:rPr>
                <w:rFonts w:ascii="Source Sans Pro" w:hAnsi="Source Sans Pro"/>
                <w:color w:val="364963"/>
                <w:szCs w:val="18"/>
                <w:lang w:val="sv-SE"/>
              </w:rPr>
            </w:pPr>
          </w:p>
          <w:p w14:paraId="529CA9DB" w14:textId="77777777" w:rsidR="009B2DCE" w:rsidRPr="00302336" w:rsidRDefault="009B2DCE" w:rsidP="009B2DCE">
            <w:pPr>
              <w:pStyle w:val="Heading1"/>
              <w:ind w:left="284" w:right="153"/>
              <w:rPr>
                <w:rFonts w:ascii="Source Sans Pro" w:hAnsi="Source Sans Pro"/>
                <w:color w:val="364963"/>
                <w:szCs w:val="18"/>
                <w:lang w:val="sv-SE"/>
              </w:rPr>
            </w:pPr>
          </w:p>
          <w:p w14:paraId="5F2D1245" w14:textId="77777777" w:rsidR="009B2DCE" w:rsidRPr="00302336" w:rsidRDefault="009B2DCE" w:rsidP="009B2DCE">
            <w:pPr>
              <w:pStyle w:val="Heading1"/>
              <w:ind w:left="284" w:right="153"/>
              <w:rPr>
                <w:rFonts w:ascii="Source Sans Pro" w:hAnsi="Source Sans Pro"/>
                <w:color w:val="364963"/>
                <w:szCs w:val="18"/>
                <w:lang w:val="sv-SE"/>
              </w:rPr>
            </w:pPr>
          </w:p>
          <w:p w14:paraId="5F22C77E" w14:textId="77777777" w:rsidR="009B2DCE" w:rsidRPr="00302336" w:rsidRDefault="009B2DCE" w:rsidP="009B2DCE">
            <w:pPr>
              <w:pStyle w:val="Heading1"/>
              <w:ind w:left="284" w:right="153"/>
              <w:rPr>
                <w:rFonts w:ascii="Source Sans Pro" w:hAnsi="Source Sans Pro"/>
                <w:color w:val="364963"/>
                <w:szCs w:val="18"/>
                <w:lang w:val="sv-SE"/>
              </w:rPr>
            </w:pPr>
          </w:p>
          <w:p w14:paraId="544C123A" w14:textId="77777777" w:rsidR="009B2DCE" w:rsidRPr="00302336" w:rsidRDefault="009B2DCE" w:rsidP="009B2DCE">
            <w:pPr>
              <w:pStyle w:val="Heading1"/>
              <w:ind w:left="284" w:right="153"/>
              <w:rPr>
                <w:rFonts w:ascii="Source Sans Pro" w:hAnsi="Source Sans Pro"/>
                <w:color w:val="364963"/>
                <w:szCs w:val="18"/>
                <w:lang w:val="sv-SE"/>
              </w:rPr>
            </w:pPr>
          </w:p>
          <w:p w14:paraId="056412AA" w14:textId="77777777" w:rsidR="009B2DCE" w:rsidRPr="00302336" w:rsidRDefault="009B2DCE" w:rsidP="009B2DCE">
            <w:pPr>
              <w:pStyle w:val="Heading1"/>
              <w:ind w:left="284" w:right="153"/>
              <w:rPr>
                <w:rFonts w:ascii="Source Sans Pro" w:hAnsi="Source Sans Pro"/>
                <w:color w:val="364963"/>
                <w:szCs w:val="18"/>
                <w:lang w:val="sv-SE"/>
              </w:rPr>
            </w:pPr>
          </w:p>
          <w:p w14:paraId="6B2CC432" w14:textId="77777777" w:rsidR="009B2DCE" w:rsidRPr="00302336" w:rsidRDefault="009B2DCE" w:rsidP="009B2DCE">
            <w:pPr>
              <w:pStyle w:val="Heading1"/>
              <w:ind w:left="284" w:right="153"/>
              <w:rPr>
                <w:rFonts w:ascii="Source Sans Pro" w:hAnsi="Source Sans Pro"/>
                <w:color w:val="364963"/>
                <w:szCs w:val="18"/>
                <w:lang w:val="sv-SE"/>
              </w:rPr>
            </w:pPr>
          </w:p>
          <w:p w14:paraId="2F6F9419" w14:textId="77777777" w:rsidR="009B2DCE" w:rsidRPr="00302336" w:rsidRDefault="009B2DCE" w:rsidP="009B2DCE">
            <w:pPr>
              <w:pStyle w:val="Heading1"/>
              <w:ind w:left="284" w:right="153"/>
              <w:rPr>
                <w:rFonts w:ascii="Source Sans Pro" w:hAnsi="Source Sans Pro"/>
                <w:color w:val="364963"/>
                <w:szCs w:val="18"/>
                <w:lang w:val="sv-SE"/>
              </w:rPr>
            </w:pPr>
          </w:p>
          <w:p w14:paraId="66914624" w14:textId="77777777" w:rsidR="009B2DCE" w:rsidRPr="00302336" w:rsidRDefault="009B2DCE" w:rsidP="009B2DCE">
            <w:pPr>
              <w:pStyle w:val="Heading1"/>
              <w:ind w:left="284" w:right="153"/>
              <w:rPr>
                <w:rFonts w:ascii="Source Sans Pro" w:hAnsi="Source Sans Pro"/>
                <w:color w:val="364963"/>
                <w:szCs w:val="18"/>
                <w:lang w:val="sv-SE"/>
              </w:rPr>
            </w:pPr>
          </w:p>
          <w:p w14:paraId="6E3CC2B8" w14:textId="77777777" w:rsidR="009B2DCE" w:rsidRPr="00302336" w:rsidRDefault="009B2DCE" w:rsidP="009B2DCE">
            <w:pPr>
              <w:pStyle w:val="Heading1"/>
              <w:ind w:left="284" w:right="153"/>
              <w:rPr>
                <w:rFonts w:ascii="Source Sans Pro" w:hAnsi="Source Sans Pro"/>
                <w:color w:val="364963"/>
                <w:szCs w:val="18"/>
                <w:lang w:val="sv-SE"/>
              </w:rPr>
            </w:pPr>
          </w:p>
          <w:p w14:paraId="2C06FF69" w14:textId="77777777" w:rsidR="009B2DCE" w:rsidRPr="00302336" w:rsidRDefault="009B2DCE" w:rsidP="009B2DCE">
            <w:pPr>
              <w:pStyle w:val="Heading1"/>
              <w:ind w:left="284" w:right="153"/>
              <w:rPr>
                <w:rFonts w:ascii="Source Sans Pro" w:hAnsi="Source Sans Pro"/>
                <w:color w:val="364963"/>
                <w:szCs w:val="18"/>
                <w:lang w:val="sv-SE"/>
              </w:rPr>
            </w:pPr>
          </w:p>
          <w:p w14:paraId="23812EA5" w14:textId="77777777" w:rsidR="009B2DCE" w:rsidRPr="00302336" w:rsidRDefault="009B2DCE" w:rsidP="009B2DCE">
            <w:pPr>
              <w:pStyle w:val="Heading1"/>
              <w:ind w:left="284" w:right="153"/>
              <w:rPr>
                <w:rFonts w:ascii="Source Sans Pro" w:hAnsi="Source Sans Pro"/>
                <w:color w:val="364963"/>
                <w:szCs w:val="18"/>
                <w:lang w:val="sv-SE"/>
              </w:rPr>
            </w:pPr>
          </w:p>
          <w:p w14:paraId="2DE73F11" w14:textId="77777777" w:rsidR="009B2DCE" w:rsidRPr="00302336" w:rsidRDefault="009B2DCE" w:rsidP="009B2DCE">
            <w:pPr>
              <w:pStyle w:val="Heading1"/>
              <w:ind w:left="284" w:right="153"/>
              <w:rPr>
                <w:rFonts w:ascii="Source Sans Pro" w:hAnsi="Source Sans Pro"/>
                <w:color w:val="364963"/>
                <w:szCs w:val="18"/>
                <w:lang w:val="sv-SE"/>
              </w:rPr>
            </w:pPr>
          </w:p>
          <w:p w14:paraId="1B6B41D3" w14:textId="77777777" w:rsidR="009B2DCE" w:rsidRPr="00302336" w:rsidRDefault="009B2DCE" w:rsidP="009B2DCE">
            <w:pPr>
              <w:pStyle w:val="Heading1"/>
              <w:ind w:left="284" w:right="153"/>
              <w:rPr>
                <w:rFonts w:ascii="Source Sans Pro" w:hAnsi="Source Sans Pro"/>
                <w:color w:val="364963"/>
                <w:szCs w:val="18"/>
                <w:lang w:val="sv-SE"/>
              </w:rPr>
            </w:pPr>
          </w:p>
          <w:p w14:paraId="7CC8FC89" w14:textId="77777777" w:rsidR="009B2DCE" w:rsidRPr="00302336" w:rsidRDefault="009B2DCE" w:rsidP="009B2DCE">
            <w:pPr>
              <w:pStyle w:val="Heading1"/>
              <w:ind w:left="284" w:right="153"/>
              <w:rPr>
                <w:rFonts w:ascii="Source Sans Pro" w:hAnsi="Source Sans Pro"/>
                <w:color w:val="364963"/>
                <w:szCs w:val="18"/>
                <w:lang w:val="sv-SE"/>
              </w:rPr>
            </w:pPr>
          </w:p>
          <w:p w14:paraId="458D1F83" w14:textId="77777777" w:rsidR="009B2DCE" w:rsidRPr="00302336" w:rsidRDefault="009B2DCE" w:rsidP="009B2DCE">
            <w:pPr>
              <w:pStyle w:val="Heading1"/>
              <w:ind w:left="284" w:right="153"/>
              <w:rPr>
                <w:rFonts w:ascii="Source Sans Pro" w:hAnsi="Source Sans Pro"/>
                <w:color w:val="364963"/>
                <w:szCs w:val="18"/>
                <w:lang w:val="sv-SE"/>
              </w:rPr>
            </w:pPr>
          </w:p>
          <w:p w14:paraId="51FEB549" w14:textId="77777777" w:rsidR="009B2DCE" w:rsidRPr="00302336" w:rsidRDefault="009B2DCE" w:rsidP="009B2DCE">
            <w:pPr>
              <w:pStyle w:val="Heading1"/>
              <w:ind w:left="284" w:right="153"/>
              <w:rPr>
                <w:rFonts w:ascii="Source Sans Pro" w:hAnsi="Source Sans Pro"/>
                <w:color w:val="364963"/>
                <w:szCs w:val="18"/>
                <w:lang w:val="sv-SE"/>
              </w:rPr>
            </w:pPr>
          </w:p>
          <w:p w14:paraId="337DA369" w14:textId="77777777" w:rsidR="009B2DCE" w:rsidRPr="00302336" w:rsidRDefault="009B2DCE" w:rsidP="009B2DCE">
            <w:pPr>
              <w:pStyle w:val="Heading1"/>
              <w:ind w:left="284" w:right="153"/>
              <w:rPr>
                <w:rFonts w:ascii="Source Sans Pro" w:hAnsi="Source Sans Pro"/>
                <w:color w:val="364963"/>
                <w:sz w:val="20"/>
                <w:szCs w:val="20"/>
                <w:lang w:val="sv-SE"/>
              </w:rPr>
            </w:pPr>
          </w:p>
          <w:p w14:paraId="0A9F9FC6" w14:textId="004BD750" w:rsidR="009B2DCE" w:rsidRPr="00302336" w:rsidRDefault="00302336" w:rsidP="00302336">
            <w:pPr>
              <w:pStyle w:val="Heading1"/>
              <w:rPr>
                <w:rFonts w:ascii="Source Sans Pro" w:hAnsi="Source Sans Pro"/>
                <w:color w:val="364963"/>
                <w:szCs w:val="18"/>
                <w:lang w:val="sv-SE"/>
              </w:rPr>
            </w:pPr>
            <w:r w:rsidRPr="00302336">
              <w:rPr>
                <w:rFonts w:ascii="Source Sans Pro" w:hAnsi="Source Sans Pro"/>
                <w:color w:val="364963"/>
                <w:szCs w:val="18"/>
                <w:lang w:val="sv-SE"/>
              </w:rPr>
              <w:t>Om</w:t>
            </w:r>
            <w:r w:rsidR="009B2DCE" w:rsidRPr="00302336">
              <w:rPr>
                <w:rFonts w:ascii="Source Sans Pro" w:hAnsi="Source Sans Pro"/>
                <w:color w:val="364963"/>
                <w:szCs w:val="18"/>
                <w:lang w:val="sv-SE"/>
              </w:rPr>
              <w:t xml:space="preserve"> Scrive</w:t>
            </w:r>
          </w:p>
        </w:tc>
        <w:tc>
          <w:tcPr>
            <w:tcW w:w="253" w:type="pct"/>
          </w:tcPr>
          <w:p w14:paraId="28C127BA" w14:textId="77777777" w:rsidR="009B2DCE" w:rsidRPr="00302336" w:rsidRDefault="009B2DCE">
            <w:pPr>
              <w:rPr>
                <w:rFonts w:ascii="Source Sans Pro" w:hAnsi="Source Sans Pro"/>
                <w:sz w:val="18"/>
                <w:szCs w:val="18"/>
                <w:lang w:val="sv-SE"/>
              </w:rPr>
            </w:pPr>
          </w:p>
        </w:tc>
        <w:tc>
          <w:tcPr>
            <w:tcW w:w="4059" w:type="pct"/>
          </w:tcPr>
          <w:p w14:paraId="6C63B2C9" w14:textId="77777777" w:rsidR="00302336" w:rsidRPr="00302336" w:rsidRDefault="00302336" w:rsidP="00302336">
            <w:pPr>
              <w:ind w:left="186"/>
              <w:jc w:val="both"/>
              <w:rPr>
                <w:rFonts w:ascii="Source Sans Pro" w:hAnsi="Source Sans Pro"/>
                <w:szCs w:val="20"/>
                <w:lang w:val="sv-SE"/>
              </w:rPr>
            </w:pPr>
            <w:r w:rsidRPr="00302336">
              <w:rPr>
                <w:rFonts w:ascii="Source Sans Pro" w:hAnsi="Source Sans Pro"/>
                <w:szCs w:val="20"/>
                <w:lang w:val="sv-SE"/>
              </w:rPr>
              <w:t>Scrive har signerat ett avtal med 3 i Sverige för att digitalisera alla avtal i alla säljkanaler.</w:t>
            </w:r>
          </w:p>
          <w:p w14:paraId="47CEC10E" w14:textId="77777777" w:rsidR="00302336" w:rsidRPr="00302336" w:rsidRDefault="00302336" w:rsidP="00302336">
            <w:pPr>
              <w:ind w:left="186"/>
              <w:jc w:val="both"/>
              <w:rPr>
                <w:rFonts w:ascii="Source Sans Pro" w:hAnsi="Source Sans Pro"/>
                <w:szCs w:val="20"/>
                <w:lang w:val="sv-SE"/>
              </w:rPr>
            </w:pPr>
          </w:p>
          <w:p w14:paraId="61D10FA0" w14:textId="77777777" w:rsidR="00302336" w:rsidRPr="00302336" w:rsidRDefault="00302336" w:rsidP="00302336">
            <w:pPr>
              <w:ind w:left="186"/>
              <w:jc w:val="both"/>
              <w:rPr>
                <w:rFonts w:ascii="Source Sans Pro" w:hAnsi="Source Sans Pro"/>
                <w:szCs w:val="20"/>
                <w:lang w:val="sv-SE"/>
              </w:rPr>
            </w:pPr>
            <w:r w:rsidRPr="00302336">
              <w:rPr>
                <w:rFonts w:ascii="Source Sans Pro" w:hAnsi="Source Sans Pro"/>
                <w:szCs w:val="20"/>
                <w:lang w:val="sv-SE"/>
              </w:rPr>
              <w:t>”Det här är ett viktigt partnerskap. 3 är en digital ledare som andra företag tittar på för inspiration. Den här affären kommer utan tvekan att ytterligare accelerera den allt snabbare digitaliseringen av svenska företag”, säger Lukas Duczko, VD och grundare av Scrive.</w:t>
            </w:r>
          </w:p>
          <w:p w14:paraId="2C51494A" w14:textId="77777777" w:rsidR="00302336" w:rsidRPr="00302336" w:rsidRDefault="00302336" w:rsidP="00302336">
            <w:pPr>
              <w:ind w:left="186"/>
              <w:jc w:val="both"/>
              <w:rPr>
                <w:rFonts w:ascii="Source Sans Pro" w:hAnsi="Source Sans Pro"/>
                <w:szCs w:val="20"/>
                <w:lang w:val="sv-SE"/>
              </w:rPr>
            </w:pPr>
          </w:p>
          <w:p w14:paraId="45755F65" w14:textId="77777777" w:rsidR="00302336" w:rsidRPr="00302336" w:rsidRDefault="00302336" w:rsidP="00302336">
            <w:pPr>
              <w:ind w:left="186"/>
              <w:jc w:val="both"/>
              <w:rPr>
                <w:rFonts w:ascii="Source Sans Pro" w:hAnsi="Source Sans Pro"/>
                <w:szCs w:val="20"/>
                <w:lang w:val="sv-SE"/>
              </w:rPr>
            </w:pPr>
            <w:r w:rsidRPr="00302336">
              <w:rPr>
                <w:rFonts w:ascii="Source Sans Pro" w:hAnsi="Source Sans Pro"/>
                <w:szCs w:val="20"/>
                <w:lang w:val="sv-SE"/>
              </w:rPr>
              <w:t xml:space="preserve">“Vi börjar med avtalen i butik men planerar att digitalisera avtalen i samtliga säljkanaler. På så sätt kan vi erbjuda en bättre kundupplevelse samtidigt som vi kan bli av med kostsam administration. När vi granskade olika leverantörer föll valet naturligt på Scrive. Vi kände att de hade en användarvänlig lösning som samtidigt uppfyllde våra höga krav på beviskvalitet och säkerhet”, säger Nicholas Högberg, VD på 3 i Sverige. </w:t>
            </w:r>
          </w:p>
          <w:p w14:paraId="42D9726B" w14:textId="77777777" w:rsidR="00302336" w:rsidRPr="00302336" w:rsidRDefault="00302336" w:rsidP="00302336">
            <w:pPr>
              <w:ind w:left="186"/>
              <w:jc w:val="both"/>
              <w:rPr>
                <w:rFonts w:ascii="Source Sans Pro" w:hAnsi="Source Sans Pro"/>
                <w:szCs w:val="20"/>
                <w:lang w:val="sv-SE"/>
              </w:rPr>
            </w:pPr>
          </w:p>
          <w:p w14:paraId="2B074CB6" w14:textId="77777777" w:rsidR="00302336" w:rsidRPr="00302336" w:rsidRDefault="00302336" w:rsidP="00302336">
            <w:pPr>
              <w:ind w:left="186"/>
              <w:jc w:val="both"/>
              <w:rPr>
                <w:rFonts w:ascii="Source Sans Pro" w:hAnsi="Source Sans Pro"/>
                <w:szCs w:val="20"/>
                <w:lang w:val="sv-SE"/>
              </w:rPr>
            </w:pPr>
            <w:r w:rsidRPr="00302336">
              <w:rPr>
                <w:rFonts w:ascii="Source Sans Pro" w:hAnsi="Source Sans Pro"/>
                <w:szCs w:val="20"/>
                <w:lang w:val="sv-SE"/>
              </w:rPr>
              <w:t xml:space="preserve">Scrive är nordens ledande leverantör av tjänster för att signera dokument elektroniskt med kunder som CGI, Norstedts Juridik, </w:t>
            </w:r>
            <w:proofErr w:type="spellStart"/>
            <w:r w:rsidRPr="00302336">
              <w:rPr>
                <w:rFonts w:ascii="Source Sans Pro" w:hAnsi="Source Sans Pro"/>
                <w:szCs w:val="20"/>
                <w:lang w:val="sv-SE"/>
              </w:rPr>
              <w:t>Hemnet</w:t>
            </w:r>
            <w:proofErr w:type="spellEnd"/>
            <w:r w:rsidRPr="00302336">
              <w:rPr>
                <w:rFonts w:ascii="Source Sans Pro" w:hAnsi="Source Sans Pro"/>
                <w:szCs w:val="20"/>
                <w:lang w:val="sv-SE"/>
              </w:rPr>
              <w:t xml:space="preserve"> och Avanza Bank. Scrive har ett nära samarbete med </w:t>
            </w:r>
            <w:proofErr w:type="spellStart"/>
            <w:r w:rsidRPr="00302336">
              <w:rPr>
                <w:rFonts w:ascii="Source Sans Pro" w:hAnsi="Source Sans Pro"/>
                <w:szCs w:val="20"/>
                <w:lang w:val="sv-SE"/>
              </w:rPr>
              <w:t>Guardtime</w:t>
            </w:r>
            <w:proofErr w:type="spellEnd"/>
            <w:r w:rsidRPr="00302336">
              <w:rPr>
                <w:rFonts w:ascii="Source Sans Pro" w:hAnsi="Source Sans Pro"/>
                <w:szCs w:val="20"/>
                <w:lang w:val="sv-SE"/>
              </w:rPr>
              <w:t xml:space="preserve"> som möjliggör att Scrive kan producera avtal vars bevisvärde är </w:t>
            </w:r>
            <w:proofErr w:type="gramStart"/>
            <w:r w:rsidRPr="00302336">
              <w:rPr>
                <w:rFonts w:ascii="Source Sans Pro" w:hAnsi="Source Sans Pro"/>
                <w:szCs w:val="20"/>
                <w:lang w:val="sv-SE"/>
              </w:rPr>
              <w:t>100%</w:t>
            </w:r>
            <w:proofErr w:type="gramEnd"/>
            <w:r w:rsidRPr="00302336">
              <w:rPr>
                <w:rFonts w:ascii="Source Sans Pro" w:hAnsi="Source Sans Pro"/>
                <w:szCs w:val="20"/>
                <w:lang w:val="sv-SE"/>
              </w:rPr>
              <w:t xml:space="preserve"> oberoende av tredje part.</w:t>
            </w:r>
          </w:p>
          <w:p w14:paraId="5216B3CA" w14:textId="77777777" w:rsidR="00302336" w:rsidRPr="00263943" w:rsidRDefault="00302336" w:rsidP="00302336">
            <w:pPr>
              <w:ind w:left="186"/>
              <w:jc w:val="both"/>
              <w:rPr>
                <w:rFonts w:ascii="Source Sans Pro" w:hAnsi="Source Sans Pro"/>
                <w:szCs w:val="20"/>
                <w:lang w:val="sv-SE"/>
              </w:rPr>
            </w:pPr>
          </w:p>
          <w:p w14:paraId="4BFC25C6" w14:textId="129703E3" w:rsidR="00302336" w:rsidRPr="00263943" w:rsidRDefault="00263943" w:rsidP="00302336">
            <w:pPr>
              <w:ind w:left="186"/>
              <w:jc w:val="both"/>
              <w:rPr>
                <w:rFonts w:ascii="Source Sans Pro" w:hAnsi="Source Sans Pro"/>
                <w:szCs w:val="20"/>
                <w:lang w:val="sv-SE"/>
              </w:rPr>
            </w:pPr>
            <w:r w:rsidRPr="00263943">
              <w:rPr>
                <w:rFonts w:ascii="Source Sans Pro" w:hAnsi="Source Sans Pro"/>
                <w:szCs w:val="20"/>
                <w:lang w:val="sv-SE"/>
              </w:rPr>
              <w:t>"Vi kan stolt hävda att vi producerar världens bästa elektroniska bevismaterial. Det är en viktig anledning till att kunder väljer Scrive framför andra lösningar", säger advokat, jur. dr Jon Kihlman, styrelseordförande i Scrive.</w:t>
            </w:r>
          </w:p>
          <w:p w14:paraId="2341EB28" w14:textId="77777777" w:rsidR="00302336" w:rsidRPr="00302336" w:rsidRDefault="00302336" w:rsidP="00302336">
            <w:pPr>
              <w:ind w:left="186"/>
              <w:jc w:val="both"/>
              <w:rPr>
                <w:rFonts w:ascii="Source Sans Pro" w:hAnsi="Source Sans Pro"/>
                <w:szCs w:val="20"/>
                <w:lang w:val="sv-SE"/>
              </w:rPr>
            </w:pPr>
          </w:p>
          <w:p w14:paraId="32E72949" w14:textId="77777777" w:rsidR="00302336" w:rsidRPr="00302336" w:rsidRDefault="00302336" w:rsidP="00302336">
            <w:pPr>
              <w:ind w:left="186"/>
              <w:jc w:val="both"/>
              <w:rPr>
                <w:rFonts w:ascii="Source Sans Pro" w:hAnsi="Source Sans Pro"/>
                <w:szCs w:val="20"/>
                <w:lang w:val="sv-SE"/>
              </w:rPr>
            </w:pPr>
            <w:r w:rsidRPr="00302336">
              <w:rPr>
                <w:rFonts w:ascii="Source Sans Pro" w:hAnsi="Source Sans Pro"/>
                <w:szCs w:val="20"/>
                <w:lang w:val="sv-SE"/>
              </w:rPr>
              <w:t xml:space="preserve">Lösningen har redan lanserats i butik hos 3 i Danmark och går live hos 3 i Sverige under mars. Se 3 </w:t>
            </w:r>
            <w:proofErr w:type="spellStart"/>
            <w:r w:rsidRPr="00302336">
              <w:rPr>
                <w:rFonts w:ascii="Source Sans Pro" w:hAnsi="Source Sans Pro"/>
                <w:szCs w:val="20"/>
                <w:lang w:val="sv-SE"/>
              </w:rPr>
              <w:t>Danmark:s</w:t>
            </w:r>
            <w:proofErr w:type="spellEnd"/>
            <w:r w:rsidRPr="00302336">
              <w:rPr>
                <w:rFonts w:ascii="Source Sans Pro" w:hAnsi="Source Sans Pro"/>
                <w:szCs w:val="20"/>
                <w:lang w:val="sv-SE"/>
              </w:rPr>
              <w:t xml:space="preserve"> interna lanseringsvideo här: </w:t>
            </w:r>
            <w:hyperlink r:id="rId12" w:history="1">
              <w:r w:rsidRPr="00302336">
                <w:rPr>
                  <w:rStyle w:val="Hyperlink"/>
                  <w:rFonts w:ascii="Source Sans Pro" w:hAnsi="Source Sans Pro"/>
                  <w:color w:val="3366FF"/>
                  <w:szCs w:val="20"/>
                  <w:lang w:val="sv-SE"/>
                </w:rPr>
                <w:t>https://vimeo.com/84545751</w:t>
              </w:r>
            </w:hyperlink>
            <w:r w:rsidRPr="00302336">
              <w:rPr>
                <w:rFonts w:ascii="Source Sans Pro" w:hAnsi="Source Sans Pro"/>
                <w:szCs w:val="20"/>
                <w:lang w:val="sv-SE"/>
              </w:rPr>
              <w:t xml:space="preserve"> </w:t>
            </w:r>
          </w:p>
          <w:p w14:paraId="224FCC54" w14:textId="77777777" w:rsidR="009B2DCE" w:rsidRPr="00302336" w:rsidRDefault="009B2DCE" w:rsidP="009B2DCE">
            <w:pPr>
              <w:ind w:left="186"/>
              <w:jc w:val="both"/>
              <w:rPr>
                <w:rFonts w:ascii="Source Sans Pro" w:hAnsi="Source Sans Pro"/>
                <w:szCs w:val="20"/>
                <w:lang w:val="sv-SE"/>
              </w:rPr>
            </w:pPr>
          </w:p>
          <w:p w14:paraId="1F84FD80" w14:textId="77777777" w:rsidR="009B2DCE" w:rsidRPr="00302336" w:rsidRDefault="009B2DCE" w:rsidP="009B2DCE">
            <w:pPr>
              <w:ind w:left="186"/>
              <w:jc w:val="both"/>
              <w:rPr>
                <w:rFonts w:ascii="Source Sans Pro" w:hAnsi="Source Sans Pro"/>
                <w:szCs w:val="20"/>
                <w:lang w:val="sv-SE"/>
              </w:rPr>
            </w:pPr>
            <w:bookmarkStart w:id="0" w:name="_GoBack"/>
            <w:bookmarkEnd w:id="0"/>
          </w:p>
          <w:p w14:paraId="7411366F" w14:textId="77777777" w:rsidR="00302336" w:rsidRPr="00302336" w:rsidRDefault="00302336" w:rsidP="00302336">
            <w:pPr>
              <w:ind w:left="186"/>
              <w:jc w:val="both"/>
              <w:rPr>
                <w:rFonts w:ascii="Source Sans Pro" w:eastAsia="Times New Roman" w:hAnsi="Source Sans Pro" w:cs="Times New Roman"/>
                <w:szCs w:val="20"/>
                <w:shd w:val="clear" w:color="auto" w:fill="FFFFFF"/>
                <w:lang w:val="sv-SE"/>
              </w:rPr>
            </w:pPr>
            <w:r w:rsidRPr="00302336">
              <w:rPr>
                <w:rFonts w:ascii="Source Sans Pro" w:eastAsia="Times New Roman" w:hAnsi="Source Sans Pro" w:cs="Times New Roman"/>
                <w:szCs w:val="20"/>
                <w:shd w:val="clear" w:color="auto" w:fill="FFFFFF"/>
                <w:lang w:val="sv-SE"/>
              </w:rPr>
              <w:t xml:space="preserve">Scrive utvecklar en molntjänst för att signera dokument elektroniskt. Lösningen kan användas för att effektivisera försäljning i alla typer av säljkanaler så som butik, online och </w:t>
            </w:r>
            <w:proofErr w:type="spellStart"/>
            <w:r w:rsidRPr="00302336">
              <w:rPr>
                <w:rFonts w:ascii="Source Sans Pro" w:eastAsia="Times New Roman" w:hAnsi="Source Sans Pro" w:cs="Times New Roman"/>
                <w:szCs w:val="20"/>
                <w:shd w:val="clear" w:color="auto" w:fill="FFFFFF"/>
                <w:lang w:val="sv-SE"/>
              </w:rPr>
              <w:t>telesälj</w:t>
            </w:r>
            <w:proofErr w:type="spellEnd"/>
            <w:r w:rsidRPr="00302336">
              <w:rPr>
                <w:rFonts w:ascii="Source Sans Pro" w:eastAsia="Times New Roman" w:hAnsi="Source Sans Pro" w:cs="Times New Roman"/>
                <w:szCs w:val="20"/>
                <w:shd w:val="clear" w:color="auto" w:fill="FFFFFF"/>
                <w:lang w:val="sv-SE"/>
              </w:rPr>
              <w:t>. Det unika med Scrive E-signering är att bevisvärdet i ett dokument som signerats genom lösningen, är oberoende av Scrive eller någon tredje part. Scrives kunder finns i 13 länder och inkluderar advokatbyråer, banker, telekombolag, bemanningsföretag med flera.</w:t>
            </w:r>
          </w:p>
          <w:p w14:paraId="1410F82F" w14:textId="77777777" w:rsidR="009B2DCE" w:rsidRPr="00302336" w:rsidRDefault="009B2DCE" w:rsidP="009B2DCE">
            <w:pPr>
              <w:ind w:left="186"/>
              <w:jc w:val="both"/>
              <w:rPr>
                <w:rFonts w:ascii="Source Sans Pro" w:eastAsia="Times New Roman" w:hAnsi="Source Sans Pro" w:cs="Times New Roman"/>
                <w:szCs w:val="20"/>
                <w:shd w:val="clear" w:color="auto" w:fill="FFFFFF"/>
                <w:lang w:val="sv-SE"/>
              </w:rPr>
            </w:pPr>
          </w:p>
          <w:p w14:paraId="6A0DCDC8" w14:textId="77777777" w:rsidR="009B2DCE" w:rsidRPr="00302336" w:rsidRDefault="009B2DCE" w:rsidP="009B2DCE">
            <w:pPr>
              <w:widowControl w:val="0"/>
              <w:autoSpaceDE w:val="0"/>
              <w:autoSpaceDN w:val="0"/>
              <w:adjustRightInd w:val="0"/>
              <w:ind w:left="186"/>
              <w:jc w:val="both"/>
              <w:rPr>
                <w:rFonts w:ascii="Source Sans Pro" w:hAnsi="Source Sans Pro" w:cs="Cambria"/>
                <w:i/>
                <w:szCs w:val="20"/>
                <w:lang w:val="sv-SE"/>
              </w:rPr>
            </w:pPr>
            <w:r w:rsidRPr="00302336">
              <w:rPr>
                <w:rFonts w:ascii="Source Sans Pro" w:hAnsi="Source Sans Pro" w:cs="Cambria"/>
                <w:i/>
                <w:szCs w:val="20"/>
                <w:lang w:val="sv-SE"/>
              </w:rPr>
              <w:t>Presskontakt</w:t>
            </w:r>
          </w:p>
          <w:p w14:paraId="2E9C6007" w14:textId="77777777" w:rsidR="009B2DCE" w:rsidRPr="00302336" w:rsidRDefault="009B2DCE" w:rsidP="009B2DCE">
            <w:pPr>
              <w:widowControl w:val="0"/>
              <w:autoSpaceDE w:val="0"/>
              <w:autoSpaceDN w:val="0"/>
              <w:adjustRightInd w:val="0"/>
              <w:ind w:left="186"/>
              <w:jc w:val="both"/>
              <w:rPr>
                <w:rFonts w:ascii="Source Sans Pro" w:hAnsi="Source Sans Pro" w:cs="Cambria"/>
                <w:szCs w:val="20"/>
                <w:lang w:val="sv-SE"/>
              </w:rPr>
            </w:pPr>
            <w:r w:rsidRPr="00302336">
              <w:rPr>
                <w:rFonts w:ascii="Source Sans Pro" w:hAnsi="Source Sans Pro" w:cs="Cambria"/>
                <w:szCs w:val="20"/>
                <w:lang w:val="sv-SE"/>
              </w:rPr>
              <w:t>Lukas Duczko, VD och grundare Scrive AB</w:t>
            </w:r>
          </w:p>
          <w:p w14:paraId="401CB560" w14:textId="77777777" w:rsidR="009B2DCE" w:rsidRPr="00302336" w:rsidRDefault="009B2DCE" w:rsidP="009B2DCE">
            <w:pPr>
              <w:widowControl w:val="0"/>
              <w:autoSpaceDE w:val="0"/>
              <w:autoSpaceDN w:val="0"/>
              <w:adjustRightInd w:val="0"/>
              <w:ind w:left="186"/>
              <w:jc w:val="both"/>
              <w:rPr>
                <w:rFonts w:ascii="Source Sans Pro" w:hAnsi="Source Sans Pro" w:cs="Cambria"/>
                <w:lang w:val="sv-SE"/>
              </w:rPr>
            </w:pPr>
            <w:r w:rsidRPr="00302336">
              <w:rPr>
                <w:rFonts w:ascii="Source Sans Pro" w:hAnsi="Source Sans Pro" w:cs="Cambria"/>
                <w:szCs w:val="20"/>
                <w:lang w:val="sv-SE"/>
              </w:rPr>
              <w:t xml:space="preserve">070-456 04 </w:t>
            </w:r>
            <w:proofErr w:type="spellStart"/>
            <w:r w:rsidRPr="00302336">
              <w:rPr>
                <w:rFonts w:ascii="Source Sans Pro" w:hAnsi="Source Sans Pro" w:cs="Cambria"/>
                <w:szCs w:val="20"/>
                <w:lang w:val="sv-SE"/>
              </w:rPr>
              <w:t>04</w:t>
            </w:r>
            <w:proofErr w:type="spellEnd"/>
            <w:r w:rsidRPr="00302336">
              <w:rPr>
                <w:rFonts w:ascii="Source Sans Pro" w:hAnsi="Source Sans Pro" w:cs="Cambria"/>
                <w:szCs w:val="20"/>
                <w:lang w:val="sv-SE"/>
              </w:rPr>
              <w:t xml:space="preserve">, </w:t>
            </w:r>
            <w:hyperlink r:id="rId13" w:history="1">
              <w:r w:rsidRPr="00302336">
                <w:rPr>
                  <w:rStyle w:val="Hyperlink"/>
                  <w:rFonts w:ascii="Source Sans Pro" w:hAnsi="Source Sans Pro" w:cs="Cambria"/>
                  <w:color w:val="3366FF"/>
                  <w:szCs w:val="20"/>
                  <w:lang w:val="sv-SE"/>
                </w:rPr>
                <w:t>lukas@scrive.com</w:t>
              </w:r>
            </w:hyperlink>
            <w:r w:rsidRPr="00302336">
              <w:rPr>
                <w:rFonts w:ascii="Source Sans Pro" w:hAnsi="Source Sans Pro" w:cs="Cambria"/>
                <w:lang w:val="sv-SE"/>
              </w:rPr>
              <w:t xml:space="preserve"> </w:t>
            </w:r>
          </w:p>
          <w:p w14:paraId="587AD57C" w14:textId="77777777" w:rsidR="009B2DCE" w:rsidRPr="00302336" w:rsidRDefault="009B2DCE" w:rsidP="009B2DCE">
            <w:pPr>
              <w:rPr>
                <w:rFonts w:ascii="Source Sans Pro" w:hAnsi="Source Sans Pro"/>
                <w:szCs w:val="18"/>
                <w:lang w:val="sv-SE"/>
              </w:rPr>
            </w:pPr>
          </w:p>
          <w:p w14:paraId="3274F8CE" w14:textId="12E1018F" w:rsidR="009B2DCE" w:rsidRPr="00302336" w:rsidRDefault="009B2DCE" w:rsidP="009B2DCE">
            <w:pPr>
              <w:rPr>
                <w:rFonts w:ascii="Source Sans Pro" w:hAnsi="Source Sans Pro"/>
                <w:szCs w:val="18"/>
                <w:lang w:val="sv-SE"/>
              </w:rPr>
            </w:pPr>
          </w:p>
        </w:tc>
      </w:tr>
      <w:tr w:rsidR="009B2DCE" w:rsidRPr="00264336" w14:paraId="470C1ECE" w14:textId="77777777" w:rsidTr="009B2DCE">
        <w:tc>
          <w:tcPr>
            <w:tcW w:w="687" w:type="pct"/>
          </w:tcPr>
          <w:p w14:paraId="756D2F5E" w14:textId="3CBD1E9F" w:rsidR="009B2DCE" w:rsidRPr="00264336" w:rsidRDefault="00302336" w:rsidP="009B2DCE">
            <w:pPr>
              <w:pStyle w:val="Heading1"/>
              <w:tabs>
                <w:tab w:val="left" w:pos="1418"/>
              </w:tabs>
              <w:ind w:left="284"/>
              <w:rPr>
                <w:rFonts w:ascii="Source Sans Pro" w:hAnsi="Source Sans Pro"/>
                <w:color w:val="364963"/>
                <w:szCs w:val="18"/>
                <w:lang w:val="en-GB"/>
              </w:rPr>
            </w:pPr>
            <w:r>
              <w:rPr>
                <w:rFonts w:ascii="Source Sans Pro" w:hAnsi="Source Sans Pro"/>
                <w:color w:val="364963"/>
                <w:szCs w:val="18"/>
                <w:lang w:val="en-GB"/>
              </w:rPr>
              <w:t>Om</w:t>
            </w:r>
            <w:r w:rsidR="009B2DCE">
              <w:rPr>
                <w:rFonts w:ascii="Source Sans Pro" w:hAnsi="Source Sans Pro"/>
                <w:color w:val="364963"/>
                <w:szCs w:val="18"/>
                <w:lang w:val="en-GB"/>
              </w:rPr>
              <w:t xml:space="preserve"> 3</w:t>
            </w:r>
          </w:p>
        </w:tc>
        <w:tc>
          <w:tcPr>
            <w:tcW w:w="253" w:type="pct"/>
          </w:tcPr>
          <w:p w14:paraId="78BF0D79" w14:textId="77777777" w:rsidR="009B2DCE" w:rsidRPr="00264336" w:rsidRDefault="009B2DCE">
            <w:pPr>
              <w:rPr>
                <w:rFonts w:ascii="Source Sans Pro" w:eastAsiaTheme="majorEastAsia" w:hAnsi="Source Sans Pro" w:cstheme="majorBidi"/>
                <w:b/>
                <w:bCs/>
                <w:color w:val="364963"/>
                <w:sz w:val="18"/>
                <w:szCs w:val="18"/>
                <w:lang w:val="en-GB"/>
              </w:rPr>
            </w:pPr>
          </w:p>
        </w:tc>
        <w:tc>
          <w:tcPr>
            <w:tcW w:w="4059" w:type="pct"/>
          </w:tcPr>
          <w:p w14:paraId="282D78AE" w14:textId="33E466A3" w:rsidR="00302336" w:rsidRPr="00302336" w:rsidRDefault="00302336" w:rsidP="00302336">
            <w:pPr>
              <w:ind w:left="187"/>
              <w:jc w:val="both"/>
              <w:rPr>
                <w:rFonts w:ascii="Source Sans Pro" w:hAnsi="Source Sans Pro"/>
                <w:b/>
                <w:bCs/>
                <w:szCs w:val="18"/>
                <w:lang w:val="sv-SE"/>
              </w:rPr>
            </w:pPr>
            <w:r w:rsidRPr="00302336">
              <w:rPr>
                <w:rFonts w:ascii="Source Sans Pro" w:hAnsi="Source Sans Pro"/>
                <w:bCs/>
                <w:szCs w:val="18"/>
                <w:lang w:val="sv-SE"/>
              </w:rPr>
              <w:t xml:space="preserve">3 Skandinavien äger och driver 3G och 4G mobilnät i Sverige och Danmark. Bolaget, som är en del av den globala 3-gruppen med verksamhet i 10 länder, är ett joint venture mellan Hong Kong-baserade Hutchison Whampoa </w:t>
            </w:r>
            <w:proofErr w:type="spellStart"/>
            <w:r w:rsidRPr="00302336">
              <w:rPr>
                <w:rFonts w:ascii="Source Sans Pro" w:hAnsi="Source Sans Pro"/>
                <w:bCs/>
                <w:szCs w:val="18"/>
                <w:lang w:val="sv-SE"/>
              </w:rPr>
              <w:t>Limited</w:t>
            </w:r>
            <w:proofErr w:type="spellEnd"/>
            <w:r w:rsidRPr="00302336">
              <w:rPr>
                <w:rFonts w:ascii="Source Sans Pro" w:hAnsi="Source Sans Pro"/>
                <w:bCs/>
                <w:szCs w:val="18"/>
                <w:lang w:val="sv-SE"/>
              </w:rPr>
              <w:t xml:space="preserve"> (60 %) och svenska Investor AB (40 %). För mer information om 3-gruppen, gå till </w:t>
            </w:r>
            <w:hyperlink r:id="rId14" w:history="1">
              <w:r w:rsidRPr="00302336">
                <w:rPr>
                  <w:rStyle w:val="Hyperlink"/>
                  <w:rFonts w:ascii="Source Sans Pro" w:hAnsi="Source Sans Pro"/>
                  <w:bCs/>
                  <w:color w:val="3366FF"/>
                  <w:szCs w:val="18"/>
                  <w:lang w:val="sv-SE"/>
                </w:rPr>
                <w:t>www.three.com</w:t>
              </w:r>
            </w:hyperlink>
            <w:r w:rsidRPr="00302336">
              <w:rPr>
                <w:rFonts w:ascii="Source Sans Pro" w:hAnsi="Source Sans Pro"/>
                <w:bCs/>
                <w:szCs w:val="18"/>
                <w:lang w:val="sv-SE"/>
              </w:rPr>
              <w:t xml:space="preserve">, för mer information om 3 i Sverige, </w:t>
            </w:r>
            <w:hyperlink r:id="rId15" w:history="1">
              <w:r w:rsidRPr="00302336">
                <w:rPr>
                  <w:rStyle w:val="Hyperlink"/>
                  <w:rFonts w:ascii="Source Sans Pro" w:hAnsi="Source Sans Pro"/>
                  <w:bCs/>
                  <w:color w:val="3366FF"/>
                  <w:szCs w:val="18"/>
                  <w:lang w:val="sv-SE"/>
                </w:rPr>
                <w:t>www.tre.se</w:t>
              </w:r>
            </w:hyperlink>
            <w:r w:rsidRPr="00302336">
              <w:rPr>
                <w:rFonts w:ascii="Source Sans Pro" w:hAnsi="Source Sans Pro"/>
                <w:bCs/>
                <w:szCs w:val="18"/>
                <w:lang w:val="sv-SE"/>
              </w:rPr>
              <w:t xml:space="preserve"> </w:t>
            </w:r>
          </w:p>
          <w:p w14:paraId="51E48697" w14:textId="77777777" w:rsidR="009B2DCE" w:rsidRPr="00302336" w:rsidRDefault="009B2DCE" w:rsidP="00CB3F8F">
            <w:pPr>
              <w:jc w:val="both"/>
              <w:rPr>
                <w:rFonts w:ascii="Source Sans Pro" w:hAnsi="Source Sans Pro"/>
                <w:szCs w:val="18"/>
                <w:lang w:val="sv-SE"/>
              </w:rPr>
            </w:pPr>
          </w:p>
        </w:tc>
      </w:tr>
      <w:tr w:rsidR="00214613" w:rsidRPr="00264336" w14:paraId="13E9AFB0" w14:textId="77777777" w:rsidTr="009B2DCE">
        <w:tc>
          <w:tcPr>
            <w:tcW w:w="687" w:type="pct"/>
          </w:tcPr>
          <w:p w14:paraId="4C0CB864" w14:textId="77777777" w:rsidR="00214613" w:rsidRDefault="00214613" w:rsidP="009B2DCE">
            <w:pPr>
              <w:pStyle w:val="Heading1"/>
              <w:tabs>
                <w:tab w:val="left" w:pos="1418"/>
              </w:tabs>
              <w:ind w:left="284"/>
              <w:rPr>
                <w:rFonts w:ascii="Source Sans Pro" w:hAnsi="Source Sans Pro"/>
                <w:color w:val="364963"/>
                <w:szCs w:val="18"/>
                <w:lang w:val="en-GB"/>
              </w:rPr>
            </w:pPr>
          </w:p>
        </w:tc>
        <w:tc>
          <w:tcPr>
            <w:tcW w:w="253" w:type="pct"/>
          </w:tcPr>
          <w:p w14:paraId="1F0AB4FD" w14:textId="77777777" w:rsidR="00214613" w:rsidRPr="00264336" w:rsidRDefault="00214613">
            <w:pPr>
              <w:rPr>
                <w:rFonts w:ascii="Source Sans Pro" w:eastAsiaTheme="majorEastAsia" w:hAnsi="Source Sans Pro" w:cstheme="majorBidi"/>
                <w:b/>
                <w:bCs/>
                <w:color w:val="364963"/>
                <w:sz w:val="18"/>
                <w:szCs w:val="18"/>
                <w:lang w:val="en-GB"/>
              </w:rPr>
            </w:pPr>
          </w:p>
        </w:tc>
        <w:tc>
          <w:tcPr>
            <w:tcW w:w="4059" w:type="pct"/>
          </w:tcPr>
          <w:p w14:paraId="78CE0D85" w14:textId="77777777" w:rsidR="00214613" w:rsidRPr="00214613" w:rsidRDefault="00214613" w:rsidP="00214613">
            <w:pPr>
              <w:jc w:val="both"/>
              <w:rPr>
                <w:rFonts w:ascii="Source Sans Pro" w:hAnsi="Source Sans Pro"/>
                <w:szCs w:val="18"/>
                <w:lang w:val="en-US"/>
              </w:rPr>
            </w:pPr>
          </w:p>
        </w:tc>
      </w:tr>
    </w:tbl>
    <w:p w14:paraId="119826A9" w14:textId="77777777" w:rsidR="008A650E" w:rsidRPr="00264336" w:rsidRDefault="008A650E">
      <w:pPr>
        <w:pStyle w:val="BodyText"/>
        <w:rPr>
          <w:rFonts w:ascii="Source Sans Pro" w:hAnsi="Source Sans Pro"/>
          <w:lang w:val="en-GB"/>
        </w:rPr>
      </w:pPr>
    </w:p>
    <w:sectPr w:rsidR="008A650E" w:rsidRPr="00264336" w:rsidSect="00CB3F8F">
      <w:type w:val="continuous"/>
      <w:pgSz w:w="11909" w:h="16834" w:code="9"/>
      <w:pgMar w:top="720" w:right="720" w:bottom="720" w:left="720" w:header="720" w:footer="348"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17B518" w14:textId="77777777" w:rsidR="00D12734" w:rsidRDefault="00D12734">
      <w:r>
        <w:separator/>
      </w:r>
    </w:p>
  </w:endnote>
  <w:endnote w:type="continuationSeparator" w:id="0">
    <w:p w14:paraId="76A4F95F" w14:textId="77777777" w:rsidR="00D12734" w:rsidRDefault="00D1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宋体">
    <w:charset w:val="50"/>
    <w:family w:val="auto"/>
    <w:pitch w:val="variable"/>
    <w:sig w:usb0="00000003" w:usb1="080E0000" w:usb2="00000010" w:usb3="00000000" w:csb0="00040001"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Source Sans Pro">
    <w:panose1 w:val="020B0503030403020204"/>
    <w:charset w:val="00"/>
    <w:family w:val="auto"/>
    <w:pitch w:val="variable"/>
    <w:sig w:usb0="20000007" w:usb1="00000001" w:usb2="00000000" w:usb3="00000000" w:csb0="00000193"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AB3BD" w14:textId="77777777" w:rsidR="00D12734" w:rsidRDefault="00D12734">
    <w:pPr>
      <w:pStyle w:val="Footer"/>
    </w:pPr>
    <w:r>
      <w:fldChar w:fldCharType="begin"/>
    </w:r>
    <w:r>
      <w:instrText>Page</w:instrText>
    </w:r>
    <w:r>
      <w:fldChar w:fldCharType="separate"/>
    </w:r>
    <w:r>
      <w:rPr>
        <w:noProof/>
      </w:rPr>
      <w:t>2</w:t>
    </w:r>
    <w:r>
      <w:rPr>
        <w:noProof/>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2F8CF" w14:textId="296418E8" w:rsidR="00D12734" w:rsidRDefault="00D12734" w:rsidP="00444B65">
    <w:pPr>
      <w:pStyle w:val="Footer"/>
      <w:tabs>
        <w:tab w:val="clear" w:pos="4680"/>
        <w:tab w:val="clear" w:pos="9360"/>
        <w:tab w:val="left" w:pos="5245"/>
      </w:tabs>
      <w:spacing w:before="0"/>
      <w:ind w:right="357"/>
      <w:jc w:val="left"/>
      <w:rPr>
        <w:rFonts w:ascii="Source Sans Pro" w:hAnsi="Source Sans Pro"/>
        <w:color w:val="000000" w:themeColor="text1"/>
        <w:sz w:val="16"/>
        <w:szCs w:val="16"/>
      </w:rPr>
    </w:pPr>
    <w:r>
      <w:rPr>
        <w:rFonts w:ascii="Source Sans Pro" w:hAnsi="Source Sans Pro"/>
        <w:color w:val="000000" w:themeColor="text1"/>
        <w:sz w:val="16"/>
        <w:szCs w:val="16"/>
      </w:rPr>
      <w:t>S</w:t>
    </w:r>
    <w:r w:rsidRPr="00EB6489">
      <w:rPr>
        <w:rFonts w:ascii="Source Sans Pro" w:hAnsi="Source Sans Pro"/>
        <w:color w:val="000000" w:themeColor="text1"/>
        <w:sz w:val="16"/>
        <w:szCs w:val="16"/>
      </w:rPr>
      <w:t>crive AB</w:t>
    </w:r>
    <w:r>
      <w:rPr>
        <w:rFonts w:ascii="Source Sans Pro" w:hAnsi="Source Sans Pro"/>
        <w:color w:val="000000" w:themeColor="text1"/>
        <w:sz w:val="16"/>
        <w:szCs w:val="16"/>
      </w:rPr>
      <w:t>, 2014</w:t>
    </w:r>
    <w:r>
      <w:rPr>
        <w:rFonts w:ascii="Source Sans Pro" w:hAnsi="Source Sans Pro"/>
        <w:color w:val="000000" w:themeColor="text1"/>
        <w:sz w:val="16"/>
        <w:szCs w:val="16"/>
      </w:rPr>
      <w:tab/>
    </w:r>
  </w:p>
  <w:p w14:paraId="514FDE03" w14:textId="77777777" w:rsidR="00D12734" w:rsidRPr="00EB6489" w:rsidRDefault="00D12734" w:rsidP="00264336">
    <w:pPr>
      <w:pStyle w:val="Footer"/>
      <w:tabs>
        <w:tab w:val="clear" w:pos="4680"/>
        <w:tab w:val="clear" w:pos="9360"/>
        <w:tab w:val="left" w:pos="5245"/>
        <w:tab w:val="left" w:pos="8364"/>
      </w:tabs>
      <w:spacing w:before="0"/>
      <w:ind w:right="357"/>
      <w:jc w:val="left"/>
      <w:rPr>
        <w:rFonts w:ascii="Source Sans Pro" w:hAnsi="Source Sans Pro"/>
        <w:color w:val="000000" w:themeColor="text1"/>
        <w:sz w:val="16"/>
        <w:szCs w:val="16"/>
      </w:rPr>
    </w:pPr>
    <w:proofErr w:type="spellStart"/>
    <w:r w:rsidRPr="00EB6489">
      <w:rPr>
        <w:rFonts w:ascii="Source Sans Pro" w:hAnsi="Source Sans Pro"/>
        <w:color w:val="000000" w:themeColor="text1"/>
        <w:sz w:val="16"/>
        <w:szCs w:val="16"/>
      </w:rPr>
      <w:t>Org</w:t>
    </w:r>
    <w:proofErr w:type="spellEnd"/>
    <w:r w:rsidRPr="00EB6489">
      <w:rPr>
        <w:rFonts w:ascii="Source Sans Pro" w:hAnsi="Source Sans Pro"/>
        <w:color w:val="000000" w:themeColor="text1"/>
        <w:sz w:val="16"/>
        <w:szCs w:val="16"/>
      </w:rPr>
      <w:t xml:space="preserve">. </w:t>
    </w:r>
    <w:proofErr w:type="gramStart"/>
    <w:r w:rsidRPr="00EB6489">
      <w:rPr>
        <w:rFonts w:ascii="Source Sans Pro" w:hAnsi="Source Sans Pro"/>
        <w:color w:val="000000" w:themeColor="text1"/>
        <w:sz w:val="16"/>
        <w:szCs w:val="16"/>
      </w:rPr>
      <w:t>nr</w:t>
    </w:r>
    <w:proofErr w:type="gramEnd"/>
    <w:r w:rsidRPr="00EB6489">
      <w:rPr>
        <w:rFonts w:ascii="Source Sans Pro" w:hAnsi="Source Sans Pro"/>
        <w:color w:val="000000" w:themeColor="text1"/>
        <w:sz w:val="16"/>
        <w:szCs w:val="16"/>
      </w:rPr>
      <w:t xml:space="preserve"> </w:t>
    </w:r>
    <w:r w:rsidRPr="00EB6489">
      <w:rPr>
        <w:rFonts w:ascii="Source Sans Pro" w:hAnsi="Source Sans Pro" w:cs="Arial"/>
        <w:color w:val="000000" w:themeColor="text1"/>
        <w:sz w:val="16"/>
        <w:szCs w:val="16"/>
        <w:lang w:val="sv-SE"/>
      </w:rPr>
      <w:t>556816-6804</w:t>
    </w:r>
    <w:r>
      <w:rPr>
        <w:rFonts w:ascii="Source Sans Pro" w:hAnsi="Source Sans Pro"/>
        <w:color w:val="000000" w:themeColor="text1"/>
        <w:sz w:val="16"/>
        <w:szCs w:val="16"/>
      </w:rPr>
      <w:tab/>
      <w:t>www.scrive.com</w:t>
    </w:r>
  </w:p>
  <w:p w14:paraId="0004F781" w14:textId="77777777" w:rsidR="00D12734" w:rsidRPr="00EB6489" w:rsidRDefault="00D12734" w:rsidP="00D937F1">
    <w:pPr>
      <w:pStyle w:val="Footer"/>
      <w:tabs>
        <w:tab w:val="clear" w:pos="4680"/>
        <w:tab w:val="clear" w:pos="9360"/>
        <w:tab w:val="left" w:pos="8364"/>
      </w:tabs>
      <w:spacing w:before="0"/>
      <w:ind w:right="357"/>
      <w:jc w:val="left"/>
      <w:rPr>
        <w:rFonts w:ascii="Source Sans Pro" w:hAnsi="Source Sans Pro"/>
        <w:color w:val="000000" w:themeColor="text1"/>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0FD0AD" w14:textId="77777777" w:rsidR="00D12734" w:rsidRDefault="00D12734">
      <w:r>
        <w:separator/>
      </w:r>
    </w:p>
  </w:footnote>
  <w:footnote w:type="continuationSeparator" w:id="0">
    <w:p w14:paraId="1D652917" w14:textId="77777777" w:rsidR="00D12734" w:rsidRDefault="00D127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horzAnchor="page" w:tblpX="649" w:tblpY="720"/>
      <w:tblW w:w="0" w:type="auto"/>
      <w:tblLook w:val="04A0" w:firstRow="1" w:lastRow="0" w:firstColumn="1" w:lastColumn="0" w:noHBand="0" w:noVBand="1"/>
    </w:tblPr>
    <w:tblGrid>
      <w:gridCol w:w="9976"/>
      <w:gridCol w:w="709"/>
    </w:tblGrid>
    <w:tr w:rsidR="00D12734" w14:paraId="32F0890D" w14:textId="77777777" w:rsidTr="00D937F1">
      <w:trPr>
        <w:trHeight w:val="720"/>
      </w:trPr>
      <w:tc>
        <w:tcPr>
          <w:tcW w:w="9976" w:type="dxa"/>
          <w:vAlign w:val="center"/>
        </w:tcPr>
        <w:p w14:paraId="36D367F0" w14:textId="77777777" w:rsidR="00D12734" w:rsidRDefault="00D12734" w:rsidP="00D937F1"/>
      </w:tc>
      <w:tc>
        <w:tcPr>
          <w:tcW w:w="709" w:type="dxa"/>
          <w:shd w:val="clear" w:color="auto" w:fill="E76F34" w:themeFill="accent1"/>
          <w:vAlign w:val="center"/>
        </w:tcPr>
        <w:p w14:paraId="67473CB3" w14:textId="77777777" w:rsidR="00D12734" w:rsidRDefault="00D12734" w:rsidP="00D937F1"/>
      </w:tc>
    </w:tr>
  </w:tbl>
  <w:p w14:paraId="50C69263" w14:textId="77777777" w:rsidR="00D12734" w:rsidRDefault="00D1273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B5653" w14:textId="77777777" w:rsidR="00D12734" w:rsidRDefault="00D12734" w:rsidP="00CB3F8F">
    <w:pPr>
      <w:pStyle w:val="Header"/>
      <w:tabs>
        <w:tab w:val="clear" w:pos="4680"/>
        <w:tab w:val="center" w:pos="4111"/>
      </w:tabs>
      <w:jc w:val="center"/>
    </w:pPr>
  </w:p>
  <w:p w14:paraId="145B6E4B" w14:textId="77777777" w:rsidR="00D12734" w:rsidRDefault="00D12734" w:rsidP="00CB3F8F">
    <w:pPr>
      <w:pStyle w:val="Header"/>
      <w:tabs>
        <w:tab w:val="clear" w:pos="4680"/>
        <w:tab w:val="center" w:pos="4111"/>
      </w:tabs>
      <w:ind w:left="284"/>
    </w:pPr>
    <w:r>
      <w:rPr>
        <w:rFonts w:asciiTheme="majorHAnsi" w:hAnsiTheme="majorHAnsi" w:cs="Lucida Grande"/>
        <w:b/>
        <w:noProof/>
        <w:sz w:val="16"/>
        <w:szCs w:val="16"/>
        <w:lang w:val="en-US"/>
      </w:rPr>
      <w:drawing>
        <wp:inline distT="0" distB="0" distL="0" distR="0" wp14:anchorId="5F69147A" wp14:editId="5D437E96">
          <wp:extent cx="1531844" cy="289207"/>
          <wp:effectExtent l="0" t="0" r="0" b="0"/>
          <wp:docPr id="3" name="Picture 3" descr="log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png"/>
                  <pic:cNvPicPr/>
                </pic:nvPicPr>
                <pic:blipFill>
                  <a:blip r:embed="rId1"/>
                  <a:stretch>
                    <a:fillRect/>
                  </a:stretch>
                </pic:blipFill>
                <pic:spPr>
                  <a:xfrm>
                    <a:off x="0" y="0"/>
                    <a:ext cx="1537619" cy="290297"/>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86B2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DF29B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5E617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CE2D0CC"/>
    <w:lvl w:ilvl="0">
      <w:start w:val="1"/>
      <w:numFmt w:val="decimal"/>
      <w:pStyle w:val="ListNumber2"/>
      <w:lvlText w:val="%1."/>
      <w:lvlJc w:val="left"/>
      <w:pPr>
        <w:tabs>
          <w:tab w:val="num" w:pos="720"/>
        </w:tabs>
        <w:ind w:left="720" w:hanging="360"/>
      </w:pPr>
    </w:lvl>
  </w:abstractNum>
  <w:abstractNum w:abstractNumId="4">
    <w:nsid w:val="FFFFFF80"/>
    <w:multiLevelType w:val="singleLevel"/>
    <w:tmpl w:val="EC00777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DA2A77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6985F8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4CA291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CDA57E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CC476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2FC76AC"/>
    <w:multiLevelType w:val="hybridMultilevel"/>
    <w:tmpl w:val="5C26A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ED2211"/>
    <w:multiLevelType w:val="multilevel"/>
    <w:tmpl w:val="D7101E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9671649"/>
    <w:multiLevelType w:val="hybridMultilevel"/>
    <w:tmpl w:val="BB1E0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1F20AF"/>
    <w:rsid w:val="001F20AF"/>
    <w:rsid w:val="00214613"/>
    <w:rsid w:val="00263943"/>
    <w:rsid w:val="00264336"/>
    <w:rsid w:val="00302336"/>
    <w:rsid w:val="003477EE"/>
    <w:rsid w:val="00444B65"/>
    <w:rsid w:val="00717A7B"/>
    <w:rsid w:val="00783C92"/>
    <w:rsid w:val="00792849"/>
    <w:rsid w:val="00793070"/>
    <w:rsid w:val="00851C9E"/>
    <w:rsid w:val="00855687"/>
    <w:rsid w:val="008A650E"/>
    <w:rsid w:val="009B2DCE"/>
    <w:rsid w:val="00AB47BE"/>
    <w:rsid w:val="00B8142F"/>
    <w:rsid w:val="00CB3F8F"/>
    <w:rsid w:val="00D12734"/>
    <w:rsid w:val="00D6686B"/>
    <w:rsid w:val="00D937F1"/>
    <w:rsid w:val="00E70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6D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en-US" w:bidi="ar-SA"/>
      </w:rPr>
    </w:rPrDefault>
    <w:pPrDefault/>
  </w:docDefaults>
  <w:latentStyles w:defLockedState="0" w:defUIPriority="0" w:defSemiHidden="0" w:defUnhideWhenUsed="0" w:defQFormat="0" w:count="276">
    <w:lsdException w:name="Hyperlink" w:uiPriority="99"/>
    <w:lsdException w:name="List Paragraph" w:uiPriority="34" w:qFormat="1"/>
  </w:latentStyles>
  <w:style w:type="paragraph" w:default="1" w:styleId="Normal">
    <w:name w:val="Normal"/>
    <w:rPr>
      <w:sz w:val="20"/>
    </w:rPr>
  </w:style>
  <w:style w:type="paragraph" w:styleId="Heading1">
    <w:name w:val="heading 1"/>
    <w:basedOn w:val="Normal"/>
    <w:next w:val="BodyText"/>
    <w:link w:val="Heading1Char"/>
    <w:pPr>
      <w:keepNext/>
      <w:keepLines/>
      <w:jc w:val="right"/>
      <w:outlineLvl w:val="0"/>
    </w:pPr>
    <w:rPr>
      <w:rFonts w:asciiTheme="majorHAnsi" w:eastAsiaTheme="majorEastAsia" w:hAnsiTheme="majorHAnsi" w:cstheme="majorBidi"/>
      <w:b/>
      <w:bCs/>
      <w:color w:val="E76F34" w:themeColor="accent1"/>
      <w:sz w:val="18"/>
      <w:szCs w:val="24"/>
    </w:rPr>
  </w:style>
  <w:style w:type="paragraph" w:styleId="Heading2">
    <w:name w:val="heading 2"/>
    <w:basedOn w:val="Normal"/>
    <w:next w:val="BodyText"/>
    <w:link w:val="Heading2Char"/>
    <w:pPr>
      <w:keepNext/>
      <w:keepLines/>
      <w:tabs>
        <w:tab w:val="right" w:pos="8640"/>
      </w:tabs>
      <w:spacing w:after="100"/>
      <w:outlineLvl w:val="1"/>
    </w:pPr>
    <w:rPr>
      <w:rFonts w:asciiTheme="majorHAnsi" w:eastAsiaTheme="majorEastAsia" w:hAnsiTheme="majorHAnsi" w:cstheme="majorBidi"/>
      <w:bCs/>
      <w:color w:val="58595B" w:themeColor="text2"/>
      <w:sz w:val="18"/>
      <w:szCs w:val="20"/>
    </w:rPr>
  </w:style>
  <w:style w:type="paragraph" w:styleId="Heading3">
    <w:name w:val="heading 3"/>
    <w:basedOn w:val="Normal"/>
    <w:next w:val="Normal"/>
    <w:link w:val="Heading3Char"/>
    <w:unhideWhenUsed/>
    <w:qFormat/>
    <w:pPr>
      <w:keepNext/>
      <w:keepLines/>
      <w:outlineLvl w:val="2"/>
    </w:pPr>
    <w:rPr>
      <w:rFonts w:asciiTheme="majorHAnsi" w:eastAsiaTheme="majorEastAsia" w:hAnsiTheme="majorHAnsi" w:cstheme="majorBidi"/>
      <w:b/>
      <w:bCs/>
      <w:color w:val="E76F34" w:themeColor="accent1"/>
      <w:sz w:val="18"/>
    </w:rPr>
  </w:style>
  <w:style w:type="paragraph" w:styleId="Heading4">
    <w:name w:val="heading 4"/>
    <w:basedOn w:val="Normal"/>
    <w:next w:val="Normal"/>
    <w:link w:val="Heading4Char"/>
    <w:semiHidden/>
    <w:unhideWhenUsed/>
    <w:qFormat/>
    <w:pPr>
      <w:keepNext/>
      <w:keepLines/>
      <w:spacing w:before="200"/>
      <w:outlineLvl w:val="3"/>
    </w:pPr>
    <w:rPr>
      <w:rFonts w:asciiTheme="majorHAnsi" w:eastAsiaTheme="majorEastAsia" w:hAnsiTheme="majorHAnsi" w:cstheme="majorBidi"/>
      <w:b/>
      <w:bCs/>
      <w:i/>
      <w:iCs/>
      <w:color w:val="E76F34" w:themeColor="accent1"/>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7D330F" w:themeColor="accent1" w:themeShade="7F"/>
    </w:rPr>
  </w:style>
  <w:style w:type="paragraph" w:styleId="Heading6">
    <w:name w:val="heading 6"/>
    <w:basedOn w:val="Normal"/>
    <w:next w:val="Normal"/>
    <w:link w:val="Heading6Char"/>
    <w:semiHidden/>
    <w:unhideWhenUsed/>
    <w:qFormat/>
    <w:pPr>
      <w:keepNext/>
      <w:keepLines/>
      <w:spacing w:before="200"/>
      <w:outlineLvl w:val="5"/>
    </w:pPr>
    <w:rPr>
      <w:rFonts w:asciiTheme="majorHAnsi" w:eastAsiaTheme="majorEastAsia" w:hAnsiTheme="majorHAnsi" w:cstheme="majorBidi"/>
      <w:i/>
      <w:iCs/>
      <w:color w:val="7D330F" w:themeColor="accent1" w:themeShade="7F"/>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heme="majorHAnsi" w:eastAsiaTheme="majorEastAsia" w:hAnsiTheme="majorHAnsi" w:cstheme="majorBidi"/>
      <w:b/>
      <w:bCs/>
      <w:color w:val="E76F34" w:themeColor="accent1"/>
      <w:sz w:val="18"/>
      <w:szCs w:val="24"/>
    </w:rPr>
  </w:style>
  <w:style w:type="character" w:customStyle="1" w:styleId="Heading2Char">
    <w:name w:val="Heading 2 Char"/>
    <w:basedOn w:val="DefaultParagraphFont"/>
    <w:link w:val="Heading2"/>
    <w:rPr>
      <w:rFonts w:asciiTheme="majorHAnsi" w:eastAsiaTheme="majorEastAsia" w:hAnsiTheme="majorHAnsi" w:cstheme="majorBidi"/>
      <w:bCs/>
      <w:color w:val="58595B" w:themeColor="text2"/>
      <w:sz w:val="18"/>
      <w:szCs w:val="20"/>
    </w:rPr>
  </w:style>
  <w:style w:type="paragraph" w:styleId="Header">
    <w:name w:val="header"/>
    <w:basedOn w:val="Normal"/>
    <w:link w:val="HeaderChar"/>
    <w:pPr>
      <w:tabs>
        <w:tab w:val="center" w:pos="4680"/>
        <w:tab w:val="right" w:pos="9360"/>
      </w:tabs>
      <w:spacing w:after="200"/>
    </w:pPr>
  </w:style>
  <w:style w:type="character" w:customStyle="1" w:styleId="HeaderChar">
    <w:name w:val="Header Char"/>
    <w:basedOn w:val="DefaultParagraphFont"/>
    <w:link w:val="Header"/>
    <w:rPr>
      <w:sz w:val="20"/>
    </w:rPr>
  </w:style>
  <w:style w:type="paragraph" w:styleId="Footer">
    <w:name w:val="footer"/>
    <w:basedOn w:val="Normal"/>
    <w:link w:val="FooterChar"/>
    <w:pPr>
      <w:tabs>
        <w:tab w:val="center" w:pos="4680"/>
        <w:tab w:val="right" w:pos="9360"/>
      </w:tabs>
      <w:spacing w:before="200"/>
      <w:jc w:val="right"/>
    </w:pPr>
    <w:rPr>
      <w:b/>
      <w:color w:val="E76F34" w:themeColor="accent1"/>
    </w:rPr>
  </w:style>
  <w:style w:type="character" w:customStyle="1" w:styleId="FooterChar">
    <w:name w:val="Footer Char"/>
    <w:basedOn w:val="DefaultParagraphFont"/>
    <w:link w:val="Footer"/>
    <w:rPr>
      <w:b/>
      <w:color w:val="E76F34" w:themeColor="accent1"/>
      <w:sz w:val="20"/>
    </w:rPr>
  </w:style>
  <w:style w:type="paragraph" w:styleId="Title">
    <w:name w:val="Title"/>
    <w:basedOn w:val="Normal"/>
    <w:next w:val="Normal"/>
    <w:link w:val="TitleChar"/>
    <w:pPr>
      <w:spacing w:after="120"/>
    </w:pPr>
    <w:rPr>
      <w:rFonts w:asciiTheme="majorHAnsi" w:eastAsiaTheme="majorEastAsia" w:hAnsiTheme="majorHAnsi" w:cstheme="majorBidi"/>
      <w:color w:val="E76F34" w:themeColor="accent1"/>
      <w:sz w:val="72"/>
      <w:szCs w:val="36"/>
    </w:rPr>
  </w:style>
  <w:style w:type="character" w:customStyle="1" w:styleId="TitleChar">
    <w:name w:val="Title Char"/>
    <w:basedOn w:val="DefaultParagraphFont"/>
    <w:link w:val="Title"/>
    <w:rPr>
      <w:rFonts w:asciiTheme="majorHAnsi" w:eastAsiaTheme="majorEastAsia" w:hAnsiTheme="majorHAnsi" w:cstheme="majorBidi"/>
      <w:color w:val="E76F34" w:themeColor="accent1"/>
      <w:sz w:val="72"/>
      <w:szCs w:val="36"/>
    </w:rPr>
  </w:style>
  <w:style w:type="paragraph" w:customStyle="1" w:styleId="ContactDetails">
    <w:name w:val="Contact Details"/>
    <w:basedOn w:val="Normal"/>
    <w:rPr>
      <w:color w:val="7F7F7F" w:themeColor="text1" w:themeTint="80"/>
      <w:sz w:val="16"/>
      <w:szCs w:val="18"/>
    </w:rPr>
  </w:style>
  <w:style w:type="paragraph" w:customStyle="1" w:styleId="Initials">
    <w:name w:val="Initials"/>
    <w:basedOn w:val="Normal"/>
    <w:pPr>
      <w:ind w:left="-29"/>
    </w:pPr>
    <w:rPr>
      <w:b/>
      <w:color w:val="FFFFFF" w:themeColor="background1"/>
      <w:sz w:val="88"/>
    </w:rPr>
  </w:style>
  <w:style w:type="paragraph" w:styleId="BodyText">
    <w:name w:val="Body Text"/>
    <w:basedOn w:val="Normal"/>
    <w:link w:val="BodyTextChar"/>
    <w:pPr>
      <w:spacing w:after="180"/>
    </w:pPr>
    <w:rPr>
      <w:color w:val="7F7F7F" w:themeColor="text1" w:themeTint="80"/>
      <w:sz w:val="18"/>
    </w:rPr>
  </w:style>
  <w:style w:type="character" w:customStyle="1" w:styleId="BodyTextChar">
    <w:name w:val="Body Text Char"/>
    <w:basedOn w:val="DefaultParagraphFont"/>
    <w:link w:val="BodyText"/>
    <w:rPr>
      <w:color w:val="7F7F7F" w:themeColor="text1" w:themeTint="80"/>
      <w:sz w:val="18"/>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Bibliography">
    <w:name w:val="Bibliography"/>
    <w:basedOn w:val="Normal"/>
    <w:next w:val="Normal"/>
    <w:semiHidden/>
    <w:unhideWhenUsed/>
  </w:style>
  <w:style w:type="paragraph" w:styleId="BlockText">
    <w:name w:val="Block Text"/>
    <w:basedOn w:val="Normal"/>
    <w:semiHidden/>
    <w:unhideWhenUsed/>
    <w:pPr>
      <w:pBdr>
        <w:top w:val="single" w:sz="2" w:space="10" w:color="E76F34" w:themeColor="accent1" w:shadow="1"/>
        <w:left w:val="single" w:sz="2" w:space="10" w:color="E76F34" w:themeColor="accent1" w:shadow="1"/>
        <w:bottom w:val="single" w:sz="2" w:space="10" w:color="E76F34" w:themeColor="accent1" w:shadow="1"/>
        <w:right w:val="single" w:sz="2" w:space="10" w:color="E76F34" w:themeColor="accent1" w:shadow="1"/>
      </w:pBdr>
      <w:ind w:left="1152" w:right="1152"/>
    </w:pPr>
    <w:rPr>
      <w:i/>
      <w:iCs/>
      <w:color w:val="E76F34" w:themeColor="accent1"/>
    </w:rPr>
  </w:style>
  <w:style w:type="paragraph" w:styleId="BodyText2">
    <w:name w:val="Body Text 2"/>
    <w:basedOn w:val="Normal"/>
    <w:link w:val="BodyText2Char"/>
    <w:semiHidden/>
    <w:unhideWhenUsed/>
    <w:pPr>
      <w:spacing w:after="120"/>
      <w:ind w:left="360"/>
    </w:pPr>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basedOn w:val="DefaultParagraphFont"/>
    <w:link w:val="BodyText3"/>
    <w:semiHidden/>
    <w:rPr>
      <w:sz w:val="16"/>
      <w:szCs w:val="16"/>
    </w:rPr>
  </w:style>
  <w:style w:type="paragraph" w:styleId="BodyTextFirstIndent">
    <w:name w:val="Body Text First Indent"/>
    <w:basedOn w:val="BodyText"/>
    <w:link w:val="BodyTextFirstIndentChar"/>
    <w:semiHidden/>
    <w:unhideWhenUsed/>
    <w:pPr>
      <w:spacing w:after="0"/>
      <w:ind w:firstLine="360"/>
    </w:pPr>
  </w:style>
  <w:style w:type="character" w:customStyle="1" w:styleId="BodyTextFirstIndentChar">
    <w:name w:val="Body Text First Indent Char"/>
    <w:basedOn w:val="BodyTextChar"/>
    <w:link w:val="BodyTextFirstIndent"/>
    <w:semiHidden/>
    <w:rPr>
      <w:color w:val="7F7F7F" w:themeColor="text1" w:themeTint="80"/>
      <w:sz w:val="18"/>
    </w:rPr>
  </w:style>
  <w:style w:type="character" w:customStyle="1" w:styleId="BodyText2Char">
    <w:name w:val="Body Text 2 Char"/>
    <w:basedOn w:val="DefaultParagraphFont"/>
    <w:link w:val="BodyText2"/>
    <w:semiHidden/>
    <w:rPr>
      <w:sz w:val="20"/>
    </w:rPr>
  </w:style>
  <w:style w:type="paragraph" w:styleId="BodyTextFirstIndent2">
    <w:name w:val="Body Text First Indent 2"/>
    <w:basedOn w:val="BodyText2"/>
    <w:link w:val="BodyTextFirstIndent2Char"/>
    <w:semiHidden/>
    <w:unhideWhenUsed/>
    <w:pPr>
      <w:spacing w:after="0"/>
      <w:ind w:firstLine="360"/>
    </w:pPr>
  </w:style>
  <w:style w:type="character" w:customStyle="1" w:styleId="BodyTextFirstIndent2Char">
    <w:name w:val="Body Text First Indent 2 Char"/>
    <w:basedOn w:val="BodyText2Char"/>
    <w:link w:val="BodyTextFirstIndent2"/>
    <w:semiHidden/>
    <w:rPr>
      <w:sz w:val="20"/>
    </w:rPr>
  </w:style>
  <w:style w:type="paragraph" w:styleId="BodyTextIndent2">
    <w:name w:val="Body Text Indent 2"/>
    <w:basedOn w:val="Normal"/>
    <w:link w:val="BodyTextIndent2Char"/>
    <w:semiHidden/>
    <w:unhideWhenUsed/>
    <w:pPr>
      <w:spacing w:after="120" w:line="480" w:lineRule="auto"/>
      <w:ind w:left="360"/>
    </w:pPr>
  </w:style>
  <w:style w:type="character" w:customStyle="1" w:styleId="BodyTextIndent2Char">
    <w:name w:val="Body Text Indent 2 Char"/>
    <w:basedOn w:val="DefaultParagraphFont"/>
    <w:link w:val="BodyTextIndent2"/>
    <w:semiHidden/>
    <w:rPr>
      <w:sz w:val="20"/>
    </w:rPr>
  </w:style>
  <w:style w:type="paragraph" w:styleId="BodyTextIndent3">
    <w:name w:val="Body Text Indent 3"/>
    <w:basedOn w:val="Normal"/>
    <w:link w:val="BodyTextIndent3Char"/>
    <w:semiHidden/>
    <w:unhideWhenUsed/>
    <w:pPr>
      <w:spacing w:after="120"/>
      <w:ind w:left="360"/>
    </w:pPr>
    <w:rPr>
      <w:sz w:val="16"/>
      <w:szCs w:val="16"/>
    </w:rPr>
  </w:style>
  <w:style w:type="character" w:customStyle="1" w:styleId="BodyTextIndent3Char">
    <w:name w:val="Body Text Indent 3 Char"/>
    <w:basedOn w:val="DefaultParagraphFont"/>
    <w:link w:val="BodyTextIndent3"/>
    <w:semiHidden/>
    <w:rPr>
      <w:sz w:val="16"/>
      <w:szCs w:val="16"/>
    </w:rPr>
  </w:style>
  <w:style w:type="paragraph" w:styleId="Caption">
    <w:name w:val="caption"/>
    <w:basedOn w:val="Normal"/>
    <w:next w:val="Normal"/>
    <w:semiHidden/>
    <w:unhideWhenUsed/>
    <w:qFormat/>
    <w:pPr>
      <w:spacing w:after="200"/>
    </w:pPr>
    <w:rPr>
      <w:b/>
      <w:bCs/>
      <w:color w:val="E76F34" w:themeColor="accent1"/>
      <w:sz w:val="18"/>
      <w:szCs w:val="18"/>
    </w:rPr>
  </w:style>
  <w:style w:type="paragraph" w:styleId="Closing">
    <w:name w:val="Closing"/>
    <w:basedOn w:val="Normal"/>
    <w:link w:val="ClosingChar"/>
    <w:semiHidden/>
    <w:unhideWhenUsed/>
    <w:pPr>
      <w:ind w:left="4320"/>
    </w:pPr>
  </w:style>
  <w:style w:type="character" w:customStyle="1" w:styleId="ClosingChar">
    <w:name w:val="Closing Char"/>
    <w:basedOn w:val="DefaultParagraphFont"/>
    <w:link w:val="Closing"/>
    <w:semiHidden/>
    <w:rPr>
      <w:sz w:val="20"/>
    </w:rPr>
  </w:style>
  <w:style w:type="paragraph" w:styleId="CommentText">
    <w:name w:val="annotation text"/>
    <w:basedOn w:val="Normal"/>
    <w:link w:val="CommentTextChar"/>
    <w:semiHidden/>
    <w:unhideWhenUsed/>
    <w:rPr>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Date">
    <w:name w:val="Date"/>
    <w:basedOn w:val="Normal"/>
    <w:next w:val="Normal"/>
    <w:link w:val="DateChar"/>
    <w:semiHidden/>
    <w:unhideWhenUsed/>
  </w:style>
  <w:style w:type="character" w:customStyle="1" w:styleId="DateChar">
    <w:name w:val="Date Char"/>
    <w:basedOn w:val="DefaultParagraphFont"/>
    <w:link w:val="Date"/>
    <w:semiHidden/>
    <w:rPr>
      <w:sz w:val="20"/>
    </w:rPr>
  </w:style>
  <w:style w:type="paragraph" w:styleId="DocumentMap">
    <w:name w:val="Document Map"/>
    <w:basedOn w:val="Normal"/>
    <w:link w:val="DocumentMapChar"/>
    <w:semiHidden/>
    <w:unhideWhenUs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paragraph" w:styleId="E-mailSignature">
    <w:name w:val="E-mail Signature"/>
    <w:basedOn w:val="Normal"/>
    <w:link w:val="E-mailSignatureChar"/>
    <w:semiHidden/>
    <w:unhideWhenUsed/>
  </w:style>
  <w:style w:type="character" w:customStyle="1" w:styleId="E-mailSignatureChar">
    <w:name w:val="E-mail Signature Char"/>
    <w:basedOn w:val="DefaultParagraphFont"/>
    <w:link w:val="E-mailSignature"/>
    <w:semiHidden/>
    <w:rPr>
      <w:sz w:val="20"/>
    </w:rPr>
  </w:style>
  <w:style w:type="paragraph" w:styleId="EndnoteText">
    <w:name w:val="endnote text"/>
    <w:basedOn w:val="Normal"/>
    <w:link w:val="EndnoteTextChar"/>
    <w:semiHidden/>
    <w:unhideWhenUsed/>
    <w:rPr>
      <w:szCs w:val="20"/>
    </w:rPr>
  </w:style>
  <w:style w:type="character" w:customStyle="1" w:styleId="EndnoteTextChar">
    <w:name w:val="Endnote Text Char"/>
    <w:basedOn w:val="DefaultParagraphFont"/>
    <w:link w:val="EndnoteText"/>
    <w:semiHidden/>
    <w:rPr>
      <w:sz w:val="20"/>
      <w:szCs w:val="20"/>
    </w:rPr>
  </w:style>
  <w:style w:type="paragraph" w:styleId="EnvelopeAddress">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Pr>
      <w:rFonts w:asciiTheme="majorHAnsi" w:eastAsiaTheme="majorEastAsia" w:hAnsiTheme="majorHAnsi" w:cstheme="majorBidi"/>
      <w:szCs w:val="20"/>
    </w:rPr>
  </w:style>
  <w:style w:type="paragraph" w:styleId="FootnoteText">
    <w:name w:val="footnote text"/>
    <w:basedOn w:val="Normal"/>
    <w:link w:val="FootnoteTextChar"/>
    <w:semiHidden/>
    <w:unhideWhenUsed/>
    <w:rPr>
      <w:szCs w:val="20"/>
    </w:rPr>
  </w:style>
  <w:style w:type="character" w:customStyle="1" w:styleId="FootnoteTextChar">
    <w:name w:val="Footnote Text Char"/>
    <w:basedOn w:val="DefaultParagraphFont"/>
    <w:link w:val="FootnoteText"/>
    <w:semiHidden/>
    <w:rPr>
      <w:sz w:val="20"/>
      <w:szCs w:val="20"/>
    </w:rPr>
  </w:style>
  <w:style w:type="character" w:customStyle="1" w:styleId="Heading3Char">
    <w:name w:val="Heading 3 Char"/>
    <w:basedOn w:val="DefaultParagraphFont"/>
    <w:link w:val="Heading3"/>
    <w:rPr>
      <w:rFonts w:asciiTheme="majorHAnsi" w:eastAsiaTheme="majorEastAsia" w:hAnsiTheme="majorHAnsi" w:cstheme="majorBidi"/>
      <w:b/>
      <w:bCs/>
      <w:color w:val="E76F34" w:themeColor="accent1"/>
      <w:sz w:val="18"/>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E76F34" w:themeColor="accent1"/>
      <w:sz w:val="20"/>
    </w:rPr>
  </w:style>
  <w:style w:type="character" w:customStyle="1" w:styleId="Heading5Char">
    <w:name w:val="Heading 5 Char"/>
    <w:basedOn w:val="DefaultParagraphFont"/>
    <w:link w:val="Heading5"/>
    <w:semiHidden/>
    <w:rPr>
      <w:rFonts w:asciiTheme="majorHAnsi" w:eastAsiaTheme="majorEastAsia" w:hAnsiTheme="majorHAnsi" w:cstheme="majorBidi"/>
      <w:color w:val="7D330F" w:themeColor="accent1" w:themeShade="7F"/>
      <w:sz w:val="20"/>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7D330F" w:themeColor="accent1" w:themeShade="7F"/>
      <w:sz w:val="20"/>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Pr>
      <w:i/>
      <w:iCs/>
    </w:rPr>
  </w:style>
  <w:style w:type="character" w:customStyle="1" w:styleId="HTMLAddressChar">
    <w:name w:val="HTML Address Char"/>
    <w:basedOn w:val="DefaultParagraphFont"/>
    <w:link w:val="HTMLAddress"/>
    <w:semiHidden/>
    <w:rPr>
      <w:i/>
      <w:iCs/>
      <w:sz w:val="20"/>
    </w:rPr>
  </w:style>
  <w:style w:type="paragraph" w:styleId="HTMLPreformatted">
    <w:name w:val="HTML Preformatted"/>
    <w:basedOn w:val="Normal"/>
    <w:link w:val="HTMLPreformattedChar"/>
    <w:semiHidden/>
    <w:unhideWhenUsed/>
    <w:rPr>
      <w:rFonts w:ascii="Consolas" w:hAnsi="Consolas"/>
      <w:szCs w:val="20"/>
    </w:rPr>
  </w:style>
  <w:style w:type="character" w:customStyle="1" w:styleId="HTMLPreformattedChar">
    <w:name w:val="HTML Preformatted Char"/>
    <w:basedOn w:val="DefaultParagraphFont"/>
    <w:link w:val="HTMLPreformatted"/>
    <w:semiHidden/>
    <w:rPr>
      <w:rFonts w:ascii="Consolas" w:hAnsi="Consolas"/>
      <w:sz w:val="20"/>
      <w:szCs w:val="20"/>
    </w:rPr>
  </w:style>
  <w:style w:type="paragraph" w:styleId="Index1">
    <w:name w:val="index 1"/>
    <w:basedOn w:val="Normal"/>
    <w:next w:val="Normal"/>
    <w:autoRedefine/>
    <w:semiHidden/>
    <w:unhideWhenUsed/>
    <w:pPr>
      <w:ind w:left="200" w:hanging="200"/>
    </w:pPr>
  </w:style>
  <w:style w:type="paragraph" w:styleId="Index2">
    <w:name w:val="index 2"/>
    <w:basedOn w:val="Normal"/>
    <w:next w:val="Normal"/>
    <w:autoRedefine/>
    <w:semiHidden/>
    <w:unhideWhenUsed/>
    <w:pPr>
      <w:ind w:left="400" w:hanging="200"/>
    </w:pPr>
  </w:style>
  <w:style w:type="paragraph" w:styleId="Index3">
    <w:name w:val="index 3"/>
    <w:basedOn w:val="Normal"/>
    <w:next w:val="Normal"/>
    <w:autoRedefine/>
    <w:semiHidden/>
    <w:unhideWhenUsed/>
    <w:pPr>
      <w:ind w:left="600" w:hanging="200"/>
    </w:pPr>
  </w:style>
  <w:style w:type="paragraph" w:styleId="Index4">
    <w:name w:val="index 4"/>
    <w:basedOn w:val="Normal"/>
    <w:next w:val="Normal"/>
    <w:autoRedefine/>
    <w:semiHidden/>
    <w:unhideWhenUsed/>
    <w:pPr>
      <w:ind w:left="800" w:hanging="200"/>
    </w:pPr>
  </w:style>
  <w:style w:type="paragraph" w:styleId="Index5">
    <w:name w:val="index 5"/>
    <w:basedOn w:val="Normal"/>
    <w:next w:val="Normal"/>
    <w:autoRedefine/>
    <w:semiHidden/>
    <w:unhideWhenUsed/>
    <w:pPr>
      <w:ind w:left="1000" w:hanging="200"/>
    </w:pPr>
  </w:style>
  <w:style w:type="paragraph" w:styleId="Index6">
    <w:name w:val="index 6"/>
    <w:basedOn w:val="Normal"/>
    <w:next w:val="Normal"/>
    <w:autoRedefine/>
    <w:semiHidden/>
    <w:unhideWhenUsed/>
    <w:pPr>
      <w:ind w:left="1200" w:hanging="200"/>
    </w:pPr>
  </w:style>
  <w:style w:type="paragraph" w:styleId="Index7">
    <w:name w:val="index 7"/>
    <w:basedOn w:val="Normal"/>
    <w:next w:val="Normal"/>
    <w:autoRedefine/>
    <w:semiHidden/>
    <w:unhideWhenUsed/>
    <w:pPr>
      <w:ind w:left="1400" w:hanging="200"/>
    </w:pPr>
  </w:style>
  <w:style w:type="paragraph" w:styleId="Index8">
    <w:name w:val="index 8"/>
    <w:basedOn w:val="Normal"/>
    <w:next w:val="Normal"/>
    <w:autoRedefine/>
    <w:semiHidden/>
    <w:unhideWhenUsed/>
    <w:pPr>
      <w:ind w:left="1600" w:hanging="200"/>
    </w:pPr>
  </w:style>
  <w:style w:type="paragraph" w:styleId="Index9">
    <w:name w:val="index 9"/>
    <w:basedOn w:val="Normal"/>
    <w:next w:val="Normal"/>
    <w:autoRedefine/>
    <w:semiHidden/>
    <w:unhideWhenUsed/>
    <w:pPr>
      <w:ind w:left="1800" w:hanging="200"/>
    </w:pPr>
  </w:style>
  <w:style w:type="paragraph" w:styleId="IndexHeading">
    <w:name w:val="index heading"/>
    <w:basedOn w:val="Normal"/>
    <w:next w:val="Index1"/>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qFormat/>
    <w:pPr>
      <w:pBdr>
        <w:bottom w:val="single" w:sz="4" w:space="4" w:color="E76F34" w:themeColor="accent1"/>
      </w:pBdr>
      <w:spacing w:before="200" w:after="280"/>
      <w:ind w:left="936" w:right="936"/>
    </w:pPr>
    <w:rPr>
      <w:b/>
      <w:bCs/>
      <w:i/>
      <w:iCs/>
      <w:color w:val="E76F34" w:themeColor="accent1"/>
    </w:rPr>
  </w:style>
  <w:style w:type="character" w:customStyle="1" w:styleId="IntenseQuoteChar">
    <w:name w:val="Intense Quote Char"/>
    <w:basedOn w:val="DefaultParagraphFont"/>
    <w:link w:val="IntenseQuote"/>
    <w:rPr>
      <w:b/>
      <w:bCs/>
      <w:i/>
      <w:iCs/>
      <w:color w:val="E76F34" w:themeColor="accent1"/>
      <w:sz w:val="20"/>
    </w:rPr>
  </w:style>
  <w:style w:type="paragraph" w:styleId="List">
    <w:name w:val="List"/>
    <w:basedOn w:val="Normal"/>
    <w:semiHidden/>
    <w:unhideWhenUsed/>
    <w:pPr>
      <w:ind w:left="360" w:hanging="360"/>
      <w:contextualSpacing/>
    </w:pPr>
  </w:style>
  <w:style w:type="paragraph" w:styleId="List2">
    <w:name w:val="List 2"/>
    <w:basedOn w:val="Normal"/>
    <w:semiHidden/>
    <w:unhideWhenUsed/>
    <w:pPr>
      <w:ind w:left="720" w:hanging="360"/>
      <w:contextualSpacing/>
    </w:pPr>
  </w:style>
  <w:style w:type="paragraph" w:styleId="List3">
    <w:name w:val="List 3"/>
    <w:basedOn w:val="Normal"/>
    <w:semiHidden/>
    <w:unhideWhenUsed/>
    <w:pPr>
      <w:ind w:left="1080" w:hanging="360"/>
      <w:contextualSpacing/>
    </w:pPr>
  </w:style>
  <w:style w:type="paragraph" w:styleId="List4">
    <w:name w:val="List 4"/>
    <w:basedOn w:val="Normal"/>
    <w:semiHidden/>
    <w:unhideWhenUsed/>
    <w:pPr>
      <w:ind w:left="1440" w:hanging="360"/>
      <w:contextualSpacing/>
    </w:pPr>
  </w:style>
  <w:style w:type="paragraph" w:styleId="List5">
    <w:name w:val="List 5"/>
    <w:basedOn w:val="Normal"/>
    <w:semiHidden/>
    <w:unhideWhenUsed/>
    <w:pPr>
      <w:ind w:left="1800" w:hanging="360"/>
      <w:contextualSpacing/>
    </w:pPr>
  </w:style>
  <w:style w:type="paragraph" w:styleId="ListBullet">
    <w:name w:val="List Bullet"/>
    <w:basedOn w:val="Normal"/>
    <w:semiHidden/>
    <w:unhideWhenUsed/>
    <w:pPr>
      <w:numPr>
        <w:numId w:val="1"/>
      </w:numPr>
      <w:contextualSpacing/>
    </w:pPr>
  </w:style>
  <w:style w:type="paragraph" w:styleId="ListBullet2">
    <w:name w:val="List Bullet 2"/>
    <w:basedOn w:val="Normal"/>
    <w:semiHidden/>
    <w:unhideWhenUsed/>
    <w:pPr>
      <w:numPr>
        <w:numId w:val="2"/>
      </w:numPr>
      <w:contextualSpacing/>
    </w:pPr>
  </w:style>
  <w:style w:type="paragraph" w:styleId="ListBullet3">
    <w:name w:val="List Bullet 3"/>
    <w:basedOn w:val="Normal"/>
    <w:semiHidden/>
    <w:unhideWhenUsed/>
    <w:pPr>
      <w:numPr>
        <w:numId w:val="3"/>
      </w:numPr>
      <w:contextualSpacing/>
    </w:pPr>
  </w:style>
  <w:style w:type="paragraph" w:styleId="ListBullet4">
    <w:name w:val="List Bullet 4"/>
    <w:basedOn w:val="Normal"/>
    <w:semiHidden/>
    <w:unhideWhenUsed/>
    <w:pPr>
      <w:numPr>
        <w:numId w:val="4"/>
      </w:numPr>
      <w:contextualSpacing/>
    </w:pPr>
  </w:style>
  <w:style w:type="paragraph" w:styleId="ListBullet5">
    <w:name w:val="List Bullet 5"/>
    <w:basedOn w:val="Normal"/>
    <w:semiHidden/>
    <w:unhideWhenUsed/>
    <w:pPr>
      <w:numPr>
        <w:numId w:val="5"/>
      </w:numPr>
      <w:contextualSpacing/>
    </w:pPr>
  </w:style>
  <w:style w:type="paragraph" w:styleId="ListContinue">
    <w:name w:val="List Continue"/>
    <w:basedOn w:val="Normal"/>
    <w:semiHidden/>
    <w:unhideWhenUsed/>
    <w:pPr>
      <w:spacing w:after="120"/>
      <w:ind w:left="360"/>
      <w:contextualSpacing/>
    </w:pPr>
  </w:style>
  <w:style w:type="paragraph" w:styleId="ListContinue2">
    <w:name w:val="List Continue 2"/>
    <w:basedOn w:val="Normal"/>
    <w:semiHidden/>
    <w:unhideWhenUsed/>
    <w:pPr>
      <w:spacing w:after="120"/>
      <w:ind w:left="720"/>
      <w:contextualSpacing/>
    </w:pPr>
  </w:style>
  <w:style w:type="paragraph" w:styleId="ListContinue3">
    <w:name w:val="List Continue 3"/>
    <w:basedOn w:val="Normal"/>
    <w:semiHidden/>
    <w:unhideWhenUsed/>
    <w:pPr>
      <w:spacing w:after="120"/>
      <w:ind w:left="1080"/>
      <w:contextualSpacing/>
    </w:pPr>
  </w:style>
  <w:style w:type="paragraph" w:styleId="ListContinue4">
    <w:name w:val="List Continue 4"/>
    <w:basedOn w:val="Normal"/>
    <w:semiHidden/>
    <w:unhideWhenUsed/>
    <w:pPr>
      <w:spacing w:after="120"/>
      <w:ind w:left="1440"/>
      <w:contextualSpacing/>
    </w:pPr>
  </w:style>
  <w:style w:type="paragraph" w:styleId="ListContinue5">
    <w:name w:val="List Continue 5"/>
    <w:basedOn w:val="Normal"/>
    <w:semiHidden/>
    <w:unhideWhenUsed/>
    <w:pPr>
      <w:spacing w:after="120"/>
      <w:ind w:left="1800"/>
      <w:contextualSpacing/>
    </w:pPr>
  </w:style>
  <w:style w:type="paragraph" w:styleId="ListNumber">
    <w:name w:val="List Number"/>
    <w:basedOn w:val="Normal"/>
    <w:semiHidden/>
    <w:unhideWhenUsed/>
    <w:pPr>
      <w:numPr>
        <w:numId w:val="6"/>
      </w:numPr>
      <w:contextualSpacing/>
    </w:pPr>
  </w:style>
  <w:style w:type="paragraph" w:styleId="ListNumber2">
    <w:name w:val="List Number 2"/>
    <w:basedOn w:val="Normal"/>
    <w:semiHidden/>
    <w:unhideWhenUsed/>
    <w:pPr>
      <w:numPr>
        <w:numId w:val="7"/>
      </w:numPr>
      <w:contextualSpacing/>
    </w:pPr>
  </w:style>
  <w:style w:type="paragraph" w:styleId="ListNumber3">
    <w:name w:val="List Number 3"/>
    <w:basedOn w:val="Normal"/>
    <w:semiHidden/>
    <w:unhideWhenUsed/>
    <w:pPr>
      <w:numPr>
        <w:numId w:val="8"/>
      </w:numPr>
      <w:contextualSpacing/>
    </w:pPr>
  </w:style>
  <w:style w:type="paragraph" w:styleId="ListNumber4">
    <w:name w:val="List Number 4"/>
    <w:basedOn w:val="Normal"/>
    <w:semiHidden/>
    <w:unhideWhenUsed/>
    <w:pPr>
      <w:numPr>
        <w:numId w:val="9"/>
      </w:numPr>
      <w:contextualSpacing/>
    </w:pPr>
  </w:style>
  <w:style w:type="paragraph" w:styleId="ListNumber5">
    <w:name w:val="List Number 5"/>
    <w:basedOn w:val="Normal"/>
    <w:semiHidden/>
    <w:unhideWhenUsed/>
    <w:pPr>
      <w:numPr>
        <w:numId w:val="10"/>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Pr>
      <w:rFonts w:ascii="Consolas" w:hAnsi="Consolas"/>
      <w:sz w:val="20"/>
      <w:szCs w:val="20"/>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rPr>
  </w:style>
  <w:style w:type="paragraph" w:styleId="NoSpacing">
    <w:name w:val="No Spacing"/>
    <w:qFormat/>
    <w:rPr>
      <w:sz w:val="20"/>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style>
  <w:style w:type="character" w:customStyle="1" w:styleId="NoteHeadingChar">
    <w:name w:val="Note Heading Char"/>
    <w:basedOn w:val="DefaultParagraphFont"/>
    <w:link w:val="NoteHeading"/>
    <w:semiHidden/>
    <w:rPr>
      <w:sz w:val="20"/>
    </w:rPr>
  </w:style>
  <w:style w:type="paragraph" w:styleId="PlainText">
    <w:name w:val="Plain Text"/>
    <w:basedOn w:val="Normal"/>
    <w:link w:val="PlainTextChar"/>
    <w:semiHidden/>
    <w:unhideWhenUsed/>
    <w:rPr>
      <w:rFonts w:ascii="Consolas" w:hAnsi="Consolas"/>
      <w:sz w:val="21"/>
      <w:szCs w:val="21"/>
    </w:rPr>
  </w:style>
  <w:style w:type="character" w:customStyle="1" w:styleId="PlainTextChar">
    <w:name w:val="Plain Text Char"/>
    <w:basedOn w:val="DefaultParagraphFont"/>
    <w:link w:val="PlainText"/>
    <w:semiHidden/>
    <w:rPr>
      <w:rFonts w:ascii="Consolas" w:hAnsi="Consolas"/>
      <w:sz w:val="21"/>
      <w:szCs w:val="21"/>
    </w:rPr>
  </w:style>
  <w:style w:type="paragraph" w:styleId="Quote">
    <w:name w:val="Quote"/>
    <w:basedOn w:val="Normal"/>
    <w:next w:val="Normal"/>
    <w:link w:val="QuoteChar"/>
    <w:qFormat/>
    <w:rPr>
      <w:i/>
      <w:iCs/>
      <w:color w:val="000000" w:themeColor="text1"/>
    </w:rPr>
  </w:style>
  <w:style w:type="character" w:customStyle="1" w:styleId="QuoteChar">
    <w:name w:val="Quote Char"/>
    <w:basedOn w:val="DefaultParagraphFont"/>
    <w:link w:val="Quote"/>
    <w:rPr>
      <w:i/>
      <w:iCs/>
      <w:color w:val="000000" w:themeColor="text1"/>
      <w:sz w:val="20"/>
    </w:rPr>
  </w:style>
  <w:style w:type="paragraph" w:styleId="Salutation">
    <w:name w:val="Salutation"/>
    <w:basedOn w:val="Normal"/>
    <w:next w:val="Normal"/>
    <w:link w:val="SalutationChar"/>
    <w:semiHidden/>
    <w:unhideWhenUsed/>
  </w:style>
  <w:style w:type="character" w:customStyle="1" w:styleId="SalutationChar">
    <w:name w:val="Salutation Char"/>
    <w:basedOn w:val="DefaultParagraphFont"/>
    <w:link w:val="Salutation"/>
    <w:semiHidden/>
    <w:rPr>
      <w:sz w:val="20"/>
    </w:rPr>
  </w:style>
  <w:style w:type="paragraph" w:styleId="Signature">
    <w:name w:val="Signature"/>
    <w:basedOn w:val="Normal"/>
    <w:link w:val="SignatureChar"/>
    <w:semiHidden/>
    <w:unhideWhenUsed/>
    <w:pPr>
      <w:ind w:left="4320"/>
    </w:pPr>
  </w:style>
  <w:style w:type="character" w:customStyle="1" w:styleId="SignatureChar">
    <w:name w:val="Signature Char"/>
    <w:basedOn w:val="DefaultParagraphFont"/>
    <w:link w:val="Signature"/>
    <w:semiHidden/>
    <w:rPr>
      <w:sz w:val="20"/>
    </w:rPr>
  </w:style>
  <w:style w:type="paragraph" w:styleId="Subtitle">
    <w:name w:val="Subtitle"/>
    <w:basedOn w:val="Normal"/>
    <w:next w:val="Normal"/>
    <w:link w:val="SubtitleChar"/>
    <w:qFormat/>
    <w:pPr>
      <w:numPr>
        <w:ilvl w:val="1"/>
      </w:numPr>
    </w:pPr>
    <w:rPr>
      <w:rFonts w:asciiTheme="majorHAnsi" w:eastAsiaTheme="majorEastAsia" w:hAnsiTheme="majorHAnsi" w:cstheme="majorBidi"/>
      <w:i/>
      <w:iCs/>
      <w:color w:val="E76F34"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E76F34" w:themeColor="accent1"/>
      <w:spacing w:val="15"/>
      <w:sz w:val="24"/>
      <w:szCs w:val="24"/>
    </w:rPr>
  </w:style>
  <w:style w:type="paragraph" w:styleId="TableofAuthorities">
    <w:name w:val="table of authorities"/>
    <w:basedOn w:val="Normal"/>
    <w:next w:val="Normal"/>
    <w:semiHidden/>
    <w:unhideWhenUsed/>
    <w:pPr>
      <w:ind w:left="200" w:hanging="200"/>
    </w:pPr>
  </w:style>
  <w:style w:type="paragraph" w:styleId="TableofFigures">
    <w:name w:val="table of figures"/>
    <w:basedOn w:val="Normal"/>
    <w:next w:val="Normal"/>
    <w:semiHidden/>
    <w:unhideWhenUsed/>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pPr>
      <w:spacing w:after="100"/>
    </w:pPr>
  </w:style>
  <w:style w:type="paragraph" w:styleId="TOC2">
    <w:name w:val="toc 2"/>
    <w:basedOn w:val="Normal"/>
    <w:next w:val="Normal"/>
    <w:autoRedefine/>
    <w:semiHidden/>
    <w:unhideWhenUsed/>
    <w:pPr>
      <w:spacing w:after="100"/>
      <w:ind w:left="200"/>
    </w:pPr>
  </w:style>
  <w:style w:type="paragraph" w:styleId="TOC3">
    <w:name w:val="toc 3"/>
    <w:basedOn w:val="Normal"/>
    <w:next w:val="Normal"/>
    <w:autoRedefine/>
    <w:semiHidden/>
    <w:unhideWhenUsed/>
    <w:pPr>
      <w:spacing w:after="100"/>
      <w:ind w:left="400"/>
    </w:pPr>
  </w:style>
  <w:style w:type="paragraph" w:styleId="TOC4">
    <w:name w:val="toc 4"/>
    <w:basedOn w:val="Normal"/>
    <w:next w:val="Normal"/>
    <w:autoRedefine/>
    <w:semiHidden/>
    <w:unhideWhenUsed/>
    <w:pPr>
      <w:spacing w:after="100"/>
      <w:ind w:left="600"/>
    </w:pPr>
  </w:style>
  <w:style w:type="paragraph" w:styleId="TOC5">
    <w:name w:val="toc 5"/>
    <w:basedOn w:val="Normal"/>
    <w:next w:val="Normal"/>
    <w:autoRedefine/>
    <w:semiHidden/>
    <w:unhideWhenUsed/>
    <w:pPr>
      <w:spacing w:after="100"/>
      <w:ind w:left="800"/>
    </w:pPr>
  </w:style>
  <w:style w:type="paragraph" w:styleId="TOC6">
    <w:name w:val="toc 6"/>
    <w:basedOn w:val="Normal"/>
    <w:next w:val="Normal"/>
    <w:autoRedefine/>
    <w:semiHidden/>
    <w:unhideWhenUsed/>
    <w:pPr>
      <w:spacing w:after="100"/>
      <w:ind w:left="1000"/>
    </w:pPr>
  </w:style>
  <w:style w:type="paragraph" w:styleId="TOC7">
    <w:name w:val="toc 7"/>
    <w:basedOn w:val="Normal"/>
    <w:next w:val="Normal"/>
    <w:autoRedefine/>
    <w:semiHidden/>
    <w:unhideWhenUsed/>
    <w:pPr>
      <w:spacing w:after="100"/>
      <w:ind w:left="1200"/>
    </w:pPr>
  </w:style>
  <w:style w:type="paragraph" w:styleId="TOC8">
    <w:name w:val="toc 8"/>
    <w:basedOn w:val="Normal"/>
    <w:next w:val="Normal"/>
    <w:autoRedefine/>
    <w:semiHidden/>
    <w:unhideWhenUsed/>
    <w:pPr>
      <w:spacing w:after="100"/>
      <w:ind w:left="1400"/>
    </w:pPr>
  </w:style>
  <w:style w:type="paragraph" w:styleId="TOC9">
    <w:name w:val="toc 9"/>
    <w:basedOn w:val="Normal"/>
    <w:next w:val="Normal"/>
    <w:autoRedefine/>
    <w:semiHidden/>
    <w:unhideWhenUsed/>
    <w:pPr>
      <w:spacing w:after="100"/>
      <w:ind w:left="1600"/>
    </w:pPr>
  </w:style>
  <w:style w:type="paragraph" w:styleId="TOCHeading">
    <w:name w:val="TOC Heading"/>
    <w:basedOn w:val="Heading1"/>
    <w:next w:val="Normal"/>
    <w:semiHidden/>
    <w:unhideWhenUsed/>
    <w:qFormat/>
    <w:pPr>
      <w:outlineLvl w:val="9"/>
    </w:pPr>
    <w:rPr>
      <w:color w:val="BD4D16" w:themeColor="accent1" w:themeShade="BF"/>
      <w:sz w:val="28"/>
      <w:szCs w:val="28"/>
    </w:rPr>
  </w:style>
  <w:style w:type="table" w:styleId="TableGrid">
    <w:name w:val="Table Grid"/>
    <w:basedOn w:val="TableNormal"/>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paceBetween">
    <w:name w:val="Space Between"/>
    <w:basedOn w:val="Normal"/>
    <w:rPr>
      <w:sz w:val="36"/>
    </w:rPr>
  </w:style>
  <w:style w:type="paragraph" w:customStyle="1" w:styleId="C06FE07EC5446A45BB8E530E719B707D">
    <w:name w:val="C06FE07EC5446A45BB8E530E719B707D"/>
    <w:rPr>
      <w:sz w:val="24"/>
      <w:szCs w:val="24"/>
    </w:rPr>
  </w:style>
  <w:style w:type="character" w:styleId="Hyperlink">
    <w:name w:val="Hyperlink"/>
    <w:basedOn w:val="DefaultParagraphFont"/>
    <w:uiPriority w:val="99"/>
    <w:unhideWhenUsed/>
    <w:rsid w:val="00D937F1"/>
    <w:rPr>
      <w:color w:val="F79032" w:themeColor="hyperlink"/>
      <w:u w:val="single"/>
    </w:rPr>
  </w:style>
  <w:style w:type="character" w:styleId="FollowedHyperlink">
    <w:name w:val="FollowedHyperlink"/>
    <w:basedOn w:val="DefaultParagraphFont"/>
    <w:rsid w:val="00D937F1"/>
    <w:rPr>
      <w:color w:val="F8C47A"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en-US" w:bidi="ar-SA"/>
      </w:rPr>
    </w:rPrDefault>
    <w:pPrDefault/>
  </w:docDefaults>
  <w:latentStyles w:defLockedState="0" w:defUIPriority="0" w:defSemiHidden="0" w:defUnhideWhenUsed="0" w:defQFormat="0" w:count="276">
    <w:lsdException w:name="Hyperlink" w:uiPriority="99"/>
    <w:lsdException w:name="List Paragraph" w:uiPriority="34" w:qFormat="1"/>
  </w:latentStyles>
  <w:style w:type="paragraph" w:default="1" w:styleId="Normal">
    <w:name w:val="Normal"/>
    <w:rPr>
      <w:sz w:val="20"/>
    </w:rPr>
  </w:style>
  <w:style w:type="paragraph" w:styleId="Heading1">
    <w:name w:val="heading 1"/>
    <w:basedOn w:val="Normal"/>
    <w:next w:val="BodyText"/>
    <w:link w:val="Heading1Char"/>
    <w:pPr>
      <w:keepNext/>
      <w:keepLines/>
      <w:jc w:val="right"/>
      <w:outlineLvl w:val="0"/>
    </w:pPr>
    <w:rPr>
      <w:rFonts w:asciiTheme="majorHAnsi" w:eastAsiaTheme="majorEastAsia" w:hAnsiTheme="majorHAnsi" w:cstheme="majorBidi"/>
      <w:b/>
      <w:bCs/>
      <w:color w:val="E76F34" w:themeColor="accent1"/>
      <w:sz w:val="18"/>
      <w:szCs w:val="24"/>
    </w:rPr>
  </w:style>
  <w:style w:type="paragraph" w:styleId="Heading2">
    <w:name w:val="heading 2"/>
    <w:basedOn w:val="Normal"/>
    <w:next w:val="BodyText"/>
    <w:link w:val="Heading2Char"/>
    <w:pPr>
      <w:keepNext/>
      <w:keepLines/>
      <w:tabs>
        <w:tab w:val="right" w:pos="8640"/>
      </w:tabs>
      <w:spacing w:after="100"/>
      <w:outlineLvl w:val="1"/>
    </w:pPr>
    <w:rPr>
      <w:rFonts w:asciiTheme="majorHAnsi" w:eastAsiaTheme="majorEastAsia" w:hAnsiTheme="majorHAnsi" w:cstheme="majorBidi"/>
      <w:bCs/>
      <w:color w:val="58595B" w:themeColor="text2"/>
      <w:sz w:val="18"/>
      <w:szCs w:val="20"/>
    </w:rPr>
  </w:style>
  <w:style w:type="paragraph" w:styleId="Heading3">
    <w:name w:val="heading 3"/>
    <w:basedOn w:val="Normal"/>
    <w:next w:val="Normal"/>
    <w:link w:val="Heading3Char"/>
    <w:unhideWhenUsed/>
    <w:qFormat/>
    <w:pPr>
      <w:keepNext/>
      <w:keepLines/>
      <w:outlineLvl w:val="2"/>
    </w:pPr>
    <w:rPr>
      <w:rFonts w:asciiTheme="majorHAnsi" w:eastAsiaTheme="majorEastAsia" w:hAnsiTheme="majorHAnsi" w:cstheme="majorBidi"/>
      <w:b/>
      <w:bCs/>
      <w:color w:val="E76F34" w:themeColor="accent1"/>
      <w:sz w:val="18"/>
    </w:rPr>
  </w:style>
  <w:style w:type="paragraph" w:styleId="Heading4">
    <w:name w:val="heading 4"/>
    <w:basedOn w:val="Normal"/>
    <w:next w:val="Normal"/>
    <w:link w:val="Heading4Char"/>
    <w:semiHidden/>
    <w:unhideWhenUsed/>
    <w:qFormat/>
    <w:pPr>
      <w:keepNext/>
      <w:keepLines/>
      <w:spacing w:before="200"/>
      <w:outlineLvl w:val="3"/>
    </w:pPr>
    <w:rPr>
      <w:rFonts w:asciiTheme="majorHAnsi" w:eastAsiaTheme="majorEastAsia" w:hAnsiTheme="majorHAnsi" w:cstheme="majorBidi"/>
      <w:b/>
      <w:bCs/>
      <w:i/>
      <w:iCs/>
      <w:color w:val="E76F34" w:themeColor="accent1"/>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7D330F" w:themeColor="accent1" w:themeShade="7F"/>
    </w:rPr>
  </w:style>
  <w:style w:type="paragraph" w:styleId="Heading6">
    <w:name w:val="heading 6"/>
    <w:basedOn w:val="Normal"/>
    <w:next w:val="Normal"/>
    <w:link w:val="Heading6Char"/>
    <w:semiHidden/>
    <w:unhideWhenUsed/>
    <w:qFormat/>
    <w:pPr>
      <w:keepNext/>
      <w:keepLines/>
      <w:spacing w:before="200"/>
      <w:outlineLvl w:val="5"/>
    </w:pPr>
    <w:rPr>
      <w:rFonts w:asciiTheme="majorHAnsi" w:eastAsiaTheme="majorEastAsia" w:hAnsiTheme="majorHAnsi" w:cstheme="majorBidi"/>
      <w:i/>
      <w:iCs/>
      <w:color w:val="7D330F" w:themeColor="accent1" w:themeShade="7F"/>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heme="majorHAnsi" w:eastAsiaTheme="majorEastAsia" w:hAnsiTheme="majorHAnsi" w:cstheme="majorBidi"/>
      <w:b/>
      <w:bCs/>
      <w:color w:val="E76F34" w:themeColor="accent1"/>
      <w:sz w:val="18"/>
      <w:szCs w:val="24"/>
    </w:rPr>
  </w:style>
  <w:style w:type="character" w:customStyle="1" w:styleId="Heading2Char">
    <w:name w:val="Heading 2 Char"/>
    <w:basedOn w:val="DefaultParagraphFont"/>
    <w:link w:val="Heading2"/>
    <w:rPr>
      <w:rFonts w:asciiTheme="majorHAnsi" w:eastAsiaTheme="majorEastAsia" w:hAnsiTheme="majorHAnsi" w:cstheme="majorBidi"/>
      <w:bCs/>
      <w:color w:val="58595B" w:themeColor="text2"/>
      <w:sz w:val="18"/>
      <w:szCs w:val="20"/>
    </w:rPr>
  </w:style>
  <w:style w:type="paragraph" w:styleId="Header">
    <w:name w:val="header"/>
    <w:basedOn w:val="Normal"/>
    <w:link w:val="HeaderChar"/>
    <w:pPr>
      <w:tabs>
        <w:tab w:val="center" w:pos="4680"/>
        <w:tab w:val="right" w:pos="9360"/>
      </w:tabs>
      <w:spacing w:after="200"/>
    </w:pPr>
  </w:style>
  <w:style w:type="character" w:customStyle="1" w:styleId="HeaderChar">
    <w:name w:val="Header Char"/>
    <w:basedOn w:val="DefaultParagraphFont"/>
    <w:link w:val="Header"/>
    <w:rPr>
      <w:sz w:val="20"/>
    </w:rPr>
  </w:style>
  <w:style w:type="paragraph" w:styleId="Footer">
    <w:name w:val="footer"/>
    <w:basedOn w:val="Normal"/>
    <w:link w:val="FooterChar"/>
    <w:pPr>
      <w:tabs>
        <w:tab w:val="center" w:pos="4680"/>
        <w:tab w:val="right" w:pos="9360"/>
      </w:tabs>
      <w:spacing w:before="200"/>
      <w:jc w:val="right"/>
    </w:pPr>
    <w:rPr>
      <w:b/>
      <w:color w:val="E76F34" w:themeColor="accent1"/>
    </w:rPr>
  </w:style>
  <w:style w:type="character" w:customStyle="1" w:styleId="FooterChar">
    <w:name w:val="Footer Char"/>
    <w:basedOn w:val="DefaultParagraphFont"/>
    <w:link w:val="Footer"/>
    <w:rPr>
      <w:b/>
      <w:color w:val="E76F34" w:themeColor="accent1"/>
      <w:sz w:val="20"/>
    </w:rPr>
  </w:style>
  <w:style w:type="paragraph" w:styleId="Title">
    <w:name w:val="Title"/>
    <w:basedOn w:val="Normal"/>
    <w:next w:val="Normal"/>
    <w:link w:val="TitleChar"/>
    <w:pPr>
      <w:spacing w:after="120"/>
    </w:pPr>
    <w:rPr>
      <w:rFonts w:asciiTheme="majorHAnsi" w:eastAsiaTheme="majorEastAsia" w:hAnsiTheme="majorHAnsi" w:cstheme="majorBidi"/>
      <w:color w:val="E76F34" w:themeColor="accent1"/>
      <w:sz w:val="72"/>
      <w:szCs w:val="36"/>
    </w:rPr>
  </w:style>
  <w:style w:type="character" w:customStyle="1" w:styleId="TitleChar">
    <w:name w:val="Title Char"/>
    <w:basedOn w:val="DefaultParagraphFont"/>
    <w:link w:val="Title"/>
    <w:rPr>
      <w:rFonts w:asciiTheme="majorHAnsi" w:eastAsiaTheme="majorEastAsia" w:hAnsiTheme="majorHAnsi" w:cstheme="majorBidi"/>
      <w:color w:val="E76F34" w:themeColor="accent1"/>
      <w:sz w:val="72"/>
      <w:szCs w:val="36"/>
    </w:rPr>
  </w:style>
  <w:style w:type="paragraph" w:customStyle="1" w:styleId="ContactDetails">
    <w:name w:val="Contact Details"/>
    <w:basedOn w:val="Normal"/>
    <w:rPr>
      <w:color w:val="7F7F7F" w:themeColor="text1" w:themeTint="80"/>
      <w:sz w:val="16"/>
      <w:szCs w:val="18"/>
    </w:rPr>
  </w:style>
  <w:style w:type="paragraph" w:customStyle="1" w:styleId="Initials">
    <w:name w:val="Initials"/>
    <w:basedOn w:val="Normal"/>
    <w:pPr>
      <w:ind w:left="-29"/>
    </w:pPr>
    <w:rPr>
      <w:b/>
      <w:color w:val="FFFFFF" w:themeColor="background1"/>
      <w:sz w:val="88"/>
    </w:rPr>
  </w:style>
  <w:style w:type="paragraph" w:styleId="BodyText">
    <w:name w:val="Body Text"/>
    <w:basedOn w:val="Normal"/>
    <w:link w:val="BodyTextChar"/>
    <w:pPr>
      <w:spacing w:after="180"/>
    </w:pPr>
    <w:rPr>
      <w:color w:val="7F7F7F" w:themeColor="text1" w:themeTint="80"/>
      <w:sz w:val="18"/>
    </w:rPr>
  </w:style>
  <w:style w:type="character" w:customStyle="1" w:styleId="BodyTextChar">
    <w:name w:val="Body Text Char"/>
    <w:basedOn w:val="DefaultParagraphFont"/>
    <w:link w:val="BodyText"/>
    <w:rPr>
      <w:color w:val="7F7F7F" w:themeColor="text1" w:themeTint="80"/>
      <w:sz w:val="18"/>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Bibliography">
    <w:name w:val="Bibliography"/>
    <w:basedOn w:val="Normal"/>
    <w:next w:val="Normal"/>
    <w:semiHidden/>
    <w:unhideWhenUsed/>
  </w:style>
  <w:style w:type="paragraph" w:styleId="BlockText">
    <w:name w:val="Block Text"/>
    <w:basedOn w:val="Normal"/>
    <w:semiHidden/>
    <w:unhideWhenUsed/>
    <w:pPr>
      <w:pBdr>
        <w:top w:val="single" w:sz="2" w:space="10" w:color="E76F34" w:themeColor="accent1" w:shadow="1"/>
        <w:left w:val="single" w:sz="2" w:space="10" w:color="E76F34" w:themeColor="accent1" w:shadow="1"/>
        <w:bottom w:val="single" w:sz="2" w:space="10" w:color="E76F34" w:themeColor="accent1" w:shadow="1"/>
        <w:right w:val="single" w:sz="2" w:space="10" w:color="E76F34" w:themeColor="accent1" w:shadow="1"/>
      </w:pBdr>
      <w:ind w:left="1152" w:right="1152"/>
    </w:pPr>
    <w:rPr>
      <w:i/>
      <w:iCs/>
      <w:color w:val="E76F34" w:themeColor="accent1"/>
    </w:rPr>
  </w:style>
  <w:style w:type="paragraph" w:styleId="BodyText2">
    <w:name w:val="Body Text 2"/>
    <w:basedOn w:val="Normal"/>
    <w:link w:val="BodyText2Char"/>
    <w:semiHidden/>
    <w:unhideWhenUsed/>
    <w:pPr>
      <w:spacing w:after="120"/>
      <w:ind w:left="360"/>
    </w:pPr>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basedOn w:val="DefaultParagraphFont"/>
    <w:link w:val="BodyText3"/>
    <w:semiHidden/>
    <w:rPr>
      <w:sz w:val="16"/>
      <w:szCs w:val="16"/>
    </w:rPr>
  </w:style>
  <w:style w:type="paragraph" w:styleId="BodyTextFirstIndent">
    <w:name w:val="Body Text First Indent"/>
    <w:basedOn w:val="BodyText"/>
    <w:link w:val="BodyTextFirstIndentChar"/>
    <w:semiHidden/>
    <w:unhideWhenUsed/>
    <w:pPr>
      <w:spacing w:after="0"/>
      <w:ind w:firstLine="360"/>
    </w:pPr>
  </w:style>
  <w:style w:type="character" w:customStyle="1" w:styleId="BodyTextFirstIndentChar">
    <w:name w:val="Body Text First Indent Char"/>
    <w:basedOn w:val="BodyTextChar"/>
    <w:link w:val="BodyTextFirstIndent"/>
    <w:semiHidden/>
    <w:rPr>
      <w:color w:val="7F7F7F" w:themeColor="text1" w:themeTint="80"/>
      <w:sz w:val="18"/>
    </w:rPr>
  </w:style>
  <w:style w:type="character" w:customStyle="1" w:styleId="BodyText2Char">
    <w:name w:val="Body Text 2 Char"/>
    <w:basedOn w:val="DefaultParagraphFont"/>
    <w:link w:val="BodyText2"/>
    <w:semiHidden/>
    <w:rPr>
      <w:sz w:val="20"/>
    </w:rPr>
  </w:style>
  <w:style w:type="paragraph" w:styleId="BodyTextFirstIndent2">
    <w:name w:val="Body Text First Indent 2"/>
    <w:basedOn w:val="BodyText2"/>
    <w:link w:val="BodyTextFirstIndent2Char"/>
    <w:semiHidden/>
    <w:unhideWhenUsed/>
    <w:pPr>
      <w:spacing w:after="0"/>
      <w:ind w:firstLine="360"/>
    </w:pPr>
  </w:style>
  <w:style w:type="character" w:customStyle="1" w:styleId="BodyTextFirstIndent2Char">
    <w:name w:val="Body Text First Indent 2 Char"/>
    <w:basedOn w:val="BodyText2Char"/>
    <w:link w:val="BodyTextFirstIndent2"/>
    <w:semiHidden/>
    <w:rPr>
      <w:sz w:val="20"/>
    </w:rPr>
  </w:style>
  <w:style w:type="paragraph" w:styleId="BodyTextIndent2">
    <w:name w:val="Body Text Indent 2"/>
    <w:basedOn w:val="Normal"/>
    <w:link w:val="BodyTextIndent2Char"/>
    <w:semiHidden/>
    <w:unhideWhenUsed/>
    <w:pPr>
      <w:spacing w:after="120" w:line="480" w:lineRule="auto"/>
      <w:ind w:left="360"/>
    </w:pPr>
  </w:style>
  <w:style w:type="character" w:customStyle="1" w:styleId="BodyTextIndent2Char">
    <w:name w:val="Body Text Indent 2 Char"/>
    <w:basedOn w:val="DefaultParagraphFont"/>
    <w:link w:val="BodyTextIndent2"/>
    <w:semiHidden/>
    <w:rPr>
      <w:sz w:val="20"/>
    </w:rPr>
  </w:style>
  <w:style w:type="paragraph" w:styleId="BodyTextIndent3">
    <w:name w:val="Body Text Indent 3"/>
    <w:basedOn w:val="Normal"/>
    <w:link w:val="BodyTextIndent3Char"/>
    <w:semiHidden/>
    <w:unhideWhenUsed/>
    <w:pPr>
      <w:spacing w:after="120"/>
      <w:ind w:left="360"/>
    </w:pPr>
    <w:rPr>
      <w:sz w:val="16"/>
      <w:szCs w:val="16"/>
    </w:rPr>
  </w:style>
  <w:style w:type="character" w:customStyle="1" w:styleId="BodyTextIndent3Char">
    <w:name w:val="Body Text Indent 3 Char"/>
    <w:basedOn w:val="DefaultParagraphFont"/>
    <w:link w:val="BodyTextIndent3"/>
    <w:semiHidden/>
    <w:rPr>
      <w:sz w:val="16"/>
      <w:szCs w:val="16"/>
    </w:rPr>
  </w:style>
  <w:style w:type="paragraph" w:styleId="Caption">
    <w:name w:val="caption"/>
    <w:basedOn w:val="Normal"/>
    <w:next w:val="Normal"/>
    <w:semiHidden/>
    <w:unhideWhenUsed/>
    <w:qFormat/>
    <w:pPr>
      <w:spacing w:after="200"/>
    </w:pPr>
    <w:rPr>
      <w:b/>
      <w:bCs/>
      <w:color w:val="E76F34" w:themeColor="accent1"/>
      <w:sz w:val="18"/>
      <w:szCs w:val="18"/>
    </w:rPr>
  </w:style>
  <w:style w:type="paragraph" w:styleId="Closing">
    <w:name w:val="Closing"/>
    <w:basedOn w:val="Normal"/>
    <w:link w:val="ClosingChar"/>
    <w:semiHidden/>
    <w:unhideWhenUsed/>
    <w:pPr>
      <w:ind w:left="4320"/>
    </w:pPr>
  </w:style>
  <w:style w:type="character" w:customStyle="1" w:styleId="ClosingChar">
    <w:name w:val="Closing Char"/>
    <w:basedOn w:val="DefaultParagraphFont"/>
    <w:link w:val="Closing"/>
    <w:semiHidden/>
    <w:rPr>
      <w:sz w:val="20"/>
    </w:rPr>
  </w:style>
  <w:style w:type="paragraph" w:styleId="CommentText">
    <w:name w:val="annotation text"/>
    <w:basedOn w:val="Normal"/>
    <w:link w:val="CommentTextChar"/>
    <w:semiHidden/>
    <w:unhideWhenUsed/>
    <w:rPr>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Date">
    <w:name w:val="Date"/>
    <w:basedOn w:val="Normal"/>
    <w:next w:val="Normal"/>
    <w:link w:val="DateChar"/>
    <w:semiHidden/>
    <w:unhideWhenUsed/>
  </w:style>
  <w:style w:type="character" w:customStyle="1" w:styleId="DateChar">
    <w:name w:val="Date Char"/>
    <w:basedOn w:val="DefaultParagraphFont"/>
    <w:link w:val="Date"/>
    <w:semiHidden/>
    <w:rPr>
      <w:sz w:val="20"/>
    </w:rPr>
  </w:style>
  <w:style w:type="paragraph" w:styleId="DocumentMap">
    <w:name w:val="Document Map"/>
    <w:basedOn w:val="Normal"/>
    <w:link w:val="DocumentMapChar"/>
    <w:semiHidden/>
    <w:unhideWhenUs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paragraph" w:styleId="E-mailSignature">
    <w:name w:val="E-mail Signature"/>
    <w:basedOn w:val="Normal"/>
    <w:link w:val="E-mailSignatureChar"/>
    <w:semiHidden/>
    <w:unhideWhenUsed/>
  </w:style>
  <w:style w:type="character" w:customStyle="1" w:styleId="E-mailSignatureChar">
    <w:name w:val="E-mail Signature Char"/>
    <w:basedOn w:val="DefaultParagraphFont"/>
    <w:link w:val="E-mailSignature"/>
    <w:semiHidden/>
    <w:rPr>
      <w:sz w:val="20"/>
    </w:rPr>
  </w:style>
  <w:style w:type="paragraph" w:styleId="EndnoteText">
    <w:name w:val="endnote text"/>
    <w:basedOn w:val="Normal"/>
    <w:link w:val="EndnoteTextChar"/>
    <w:semiHidden/>
    <w:unhideWhenUsed/>
    <w:rPr>
      <w:szCs w:val="20"/>
    </w:rPr>
  </w:style>
  <w:style w:type="character" w:customStyle="1" w:styleId="EndnoteTextChar">
    <w:name w:val="Endnote Text Char"/>
    <w:basedOn w:val="DefaultParagraphFont"/>
    <w:link w:val="EndnoteText"/>
    <w:semiHidden/>
    <w:rPr>
      <w:sz w:val="20"/>
      <w:szCs w:val="20"/>
    </w:rPr>
  </w:style>
  <w:style w:type="paragraph" w:styleId="EnvelopeAddress">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Pr>
      <w:rFonts w:asciiTheme="majorHAnsi" w:eastAsiaTheme="majorEastAsia" w:hAnsiTheme="majorHAnsi" w:cstheme="majorBidi"/>
      <w:szCs w:val="20"/>
    </w:rPr>
  </w:style>
  <w:style w:type="paragraph" w:styleId="FootnoteText">
    <w:name w:val="footnote text"/>
    <w:basedOn w:val="Normal"/>
    <w:link w:val="FootnoteTextChar"/>
    <w:semiHidden/>
    <w:unhideWhenUsed/>
    <w:rPr>
      <w:szCs w:val="20"/>
    </w:rPr>
  </w:style>
  <w:style w:type="character" w:customStyle="1" w:styleId="FootnoteTextChar">
    <w:name w:val="Footnote Text Char"/>
    <w:basedOn w:val="DefaultParagraphFont"/>
    <w:link w:val="FootnoteText"/>
    <w:semiHidden/>
    <w:rPr>
      <w:sz w:val="20"/>
      <w:szCs w:val="20"/>
    </w:rPr>
  </w:style>
  <w:style w:type="character" w:customStyle="1" w:styleId="Heading3Char">
    <w:name w:val="Heading 3 Char"/>
    <w:basedOn w:val="DefaultParagraphFont"/>
    <w:link w:val="Heading3"/>
    <w:rPr>
      <w:rFonts w:asciiTheme="majorHAnsi" w:eastAsiaTheme="majorEastAsia" w:hAnsiTheme="majorHAnsi" w:cstheme="majorBidi"/>
      <w:b/>
      <w:bCs/>
      <w:color w:val="E76F34" w:themeColor="accent1"/>
      <w:sz w:val="18"/>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E76F34" w:themeColor="accent1"/>
      <w:sz w:val="20"/>
    </w:rPr>
  </w:style>
  <w:style w:type="character" w:customStyle="1" w:styleId="Heading5Char">
    <w:name w:val="Heading 5 Char"/>
    <w:basedOn w:val="DefaultParagraphFont"/>
    <w:link w:val="Heading5"/>
    <w:semiHidden/>
    <w:rPr>
      <w:rFonts w:asciiTheme="majorHAnsi" w:eastAsiaTheme="majorEastAsia" w:hAnsiTheme="majorHAnsi" w:cstheme="majorBidi"/>
      <w:color w:val="7D330F" w:themeColor="accent1" w:themeShade="7F"/>
      <w:sz w:val="20"/>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7D330F" w:themeColor="accent1" w:themeShade="7F"/>
      <w:sz w:val="20"/>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Pr>
      <w:i/>
      <w:iCs/>
    </w:rPr>
  </w:style>
  <w:style w:type="character" w:customStyle="1" w:styleId="HTMLAddressChar">
    <w:name w:val="HTML Address Char"/>
    <w:basedOn w:val="DefaultParagraphFont"/>
    <w:link w:val="HTMLAddress"/>
    <w:semiHidden/>
    <w:rPr>
      <w:i/>
      <w:iCs/>
      <w:sz w:val="20"/>
    </w:rPr>
  </w:style>
  <w:style w:type="paragraph" w:styleId="HTMLPreformatted">
    <w:name w:val="HTML Preformatted"/>
    <w:basedOn w:val="Normal"/>
    <w:link w:val="HTMLPreformattedChar"/>
    <w:semiHidden/>
    <w:unhideWhenUsed/>
    <w:rPr>
      <w:rFonts w:ascii="Consolas" w:hAnsi="Consolas"/>
      <w:szCs w:val="20"/>
    </w:rPr>
  </w:style>
  <w:style w:type="character" w:customStyle="1" w:styleId="HTMLPreformattedChar">
    <w:name w:val="HTML Preformatted Char"/>
    <w:basedOn w:val="DefaultParagraphFont"/>
    <w:link w:val="HTMLPreformatted"/>
    <w:semiHidden/>
    <w:rPr>
      <w:rFonts w:ascii="Consolas" w:hAnsi="Consolas"/>
      <w:sz w:val="20"/>
      <w:szCs w:val="20"/>
    </w:rPr>
  </w:style>
  <w:style w:type="paragraph" w:styleId="Index1">
    <w:name w:val="index 1"/>
    <w:basedOn w:val="Normal"/>
    <w:next w:val="Normal"/>
    <w:autoRedefine/>
    <w:semiHidden/>
    <w:unhideWhenUsed/>
    <w:pPr>
      <w:ind w:left="200" w:hanging="200"/>
    </w:pPr>
  </w:style>
  <w:style w:type="paragraph" w:styleId="Index2">
    <w:name w:val="index 2"/>
    <w:basedOn w:val="Normal"/>
    <w:next w:val="Normal"/>
    <w:autoRedefine/>
    <w:semiHidden/>
    <w:unhideWhenUsed/>
    <w:pPr>
      <w:ind w:left="400" w:hanging="200"/>
    </w:pPr>
  </w:style>
  <w:style w:type="paragraph" w:styleId="Index3">
    <w:name w:val="index 3"/>
    <w:basedOn w:val="Normal"/>
    <w:next w:val="Normal"/>
    <w:autoRedefine/>
    <w:semiHidden/>
    <w:unhideWhenUsed/>
    <w:pPr>
      <w:ind w:left="600" w:hanging="200"/>
    </w:pPr>
  </w:style>
  <w:style w:type="paragraph" w:styleId="Index4">
    <w:name w:val="index 4"/>
    <w:basedOn w:val="Normal"/>
    <w:next w:val="Normal"/>
    <w:autoRedefine/>
    <w:semiHidden/>
    <w:unhideWhenUsed/>
    <w:pPr>
      <w:ind w:left="800" w:hanging="200"/>
    </w:pPr>
  </w:style>
  <w:style w:type="paragraph" w:styleId="Index5">
    <w:name w:val="index 5"/>
    <w:basedOn w:val="Normal"/>
    <w:next w:val="Normal"/>
    <w:autoRedefine/>
    <w:semiHidden/>
    <w:unhideWhenUsed/>
    <w:pPr>
      <w:ind w:left="1000" w:hanging="200"/>
    </w:pPr>
  </w:style>
  <w:style w:type="paragraph" w:styleId="Index6">
    <w:name w:val="index 6"/>
    <w:basedOn w:val="Normal"/>
    <w:next w:val="Normal"/>
    <w:autoRedefine/>
    <w:semiHidden/>
    <w:unhideWhenUsed/>
    <w:pPr>
      <w:ind w:left="1200" w:hanging="200"/>
    </w:pPr>
  </w:style>
  <w:style w:type="paragraph" w:styleId="Index7">
    <w:name w:val="index 7"/>
    <w:basedOn w:val="Normal"/>
    <w:next w:val="Normal"/>
    <w:autoRedefine/>
    <w:semiHidden/>
    <w:unhideWhenUsed/>
    <w:pPr>
      <w:ind w:left="1400" w:hanging="200"/>
    </w:pPr>
  </w:style>
  <w:style w:type="paragraph" w:styleId="Index8">
    <w:name w:val="index 8"/>
    <w:basedOn w:val="Normal"/>
    <w:next w:val="Normal"/>
    <w:autoRedefine/>
    <w:semiHidden/>
    <w:unhideWhenUsed/>
    <w:pPr>
      <w:ind w:left="1600" w:hanging="200"/>
    </w:pPr>
  </w:style>
  <w:style w:type="paragraph" w:styleId="Index9">
    <w:name w:val="index 9"/>
    <w:basedOn w:val="Normal"/>
    <w:next w:val="Normal"/>
    <w:autoRedefine/>
    <w:semiHidden/>
    <w:unhideWhenUsed/>
    <w:pPr>
      <w:ind w:left="1800" w:hanging="200"/>
    </w:pPr>
  </w:style>
  <w:style w:type="paragraph" w:styleId="IndexHeading">
    <w:name w:val="index heading"/>
    <w:basedOn w:val="Normal"/>
    <w:next w:val="Index1"/>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qFormat/>
    <w:pPr>
      <w:pBdr>
        <w:bottom w:val="single" w:sz="4" w:space="4" w:color="E76F34" w:themeColor="accent1"/>
      </w:pBdr>
      <w:spacing w:before="200" w:after="280"/>
      <w:ind w:left="936" w:right="936"/>
    </w:pPr>
    <w:rPr>
      <w:b/>
      <w:bCs/>
      <w:i/>
      <w:iCs/>
      <w:color w:val="E76F34" w:themeColor="accent1"/>
    </w:rPr>
  </w:style>
  <w:style w:type="character" w:customStyle="1" w:styleId="IntenseQuoteChar">
    <w:name w:val="Intense Quote Char"/>
    <w:basedOn w:val="DefaultParagraphFont"/>
    <w:link w:val="IntenseQuote"/>
    <w:rPr>
      <w:b/>
      <w:bCs/>
      <w:i/>
      <w:iCs/>
      <w:color w:val="E76F34" w:themeColor="accent1"/>
      <w:sz w:val="20"/>
    </w:rPr>
  </w:style>
  <w:style w:type="paragraph" w:styleId="List">
    <w:name w:val="List"/>
    <w:basedOn w:val="Normal"/>
    <w:semiHidden/>
    <w:unhideWhenUsed/>
    <w:pPr>
      <w:ind w:left="360" w:hanging="360"/>
      <w:contextualSpacing/>
    </w:pPr>
  </w:style>
  <w:style w:type="paragraph" w:styleId="List2">
    <w:name w:val="List 2"/>
    <w:basedOn w:val="Normal"/>
    <w:semiHidden/>
    <w:unhideWhenUsed/>
    <w:pPr>
      <w:ind w:left="720" w:hanging="360"/>
      <w:contextualSpacing/>
    </w:pPr>
  </w:style>
  <w:style w:type="paragraph" w:styleId="List3">
    <w:name w:val="List 3"/>
    <w:basedOn w:val="Normal"/>
    <w:semiHidden/>
    <w:unhideWhenUsed/>
    <w:pPr>
      <w:ind w:left="1080" w:hanging="360"/>
      <w:contextualSpacing/>
    </w:pPr>
  </w:style>
  <w:style w:type="paragraph" w:styleId="List4">
    <w:name w:val="List 4"/>
    <w:basedOn w:val="Normal"/>
    <w:semiHidden/>
    <w:unhideWhenUsed/>
    <w:pPr>
      <w:ind w:left="1440" w:hanging="360"/>
      <w:contextualSpacing/>
    </w:pPr>
  </w:style>
  <w:style w:type="paragraph" w:styleId="List5">
    <w:name w:val="List 5"/>
    <w:basedOn w:val="Normal"/>
    <w:semiHidden/>
    <w:unhideWhenUsed/>
    <w:pPr>
      <w:ind w:left="1800" w:hanging="360"/>
      <w:contextualSpacing/>
    </w:pPr>
  </w:style>
  <w:style w:type="paragraph" w:styleId="ListBullet">
    <w:name w:val="List Bullet"/>
    <w:basedOn w:val="Normal"/>
    <w:semiHidden/>
    <w:unhideWhenUsed/>
    <w:pPr>
      <w:numPr>
        <w:numId w:val="1"/>
      </w:numPr>
      <w:contextualSpacing/>
    </w:pPr>
  </w:style>
  <w:style w:type="paragraph" w:styleId="ListBullet2">
    <w:name w:val="List Bullet 2"/>
    <w:basedOn w:val="Normal"/>
    <w:semiHidden/>
    <w:unhideWhenUsed/>
    <w:pPr>
      <w:numPr>
        <w:numId w:val="2"/>
      </w:numPr>
      <w:contextualSpacing/>
    </w:pPr>
  </w:style>
  <w:style w:type="paragraph" w:styleId="ListBullet3">
    <w:name w:val="List Bullet 3"/>
    <w:basedOn w:val="Normal"/>
    <w:semiHidden/>
    <w:unhideWhenUsed/>
    <w:pPr>
      <w:numPr>
        <w:numId w:val="3"/>
      </w:numPr>
      <w:contextualSpacing/>
    </w:pPr>
  </w:style>
  <w:style w:type="paragraph" w:styleId="ListBullet4">
    <w:name w:val="List Bullet 4"/>
    <w:basedOn w:val="Normal"/>
    <w:semiHidden/>
    <w:unhideWhenUsed/>
    <w:pPr>
      <w:numPr>
        <w:numId w:val="4"/>
      </w:numPr>
      <w:contextualSpacing/>
    </w:pPr>
  </w:style>
  <w:style w:type="paragraph" w:styleId="ListBullet5">
    <w:name w:val="List Bullet 5"/>
    <w:basedOn w:val="Normal"/>
    <w:semiHidden/>
    <w:unhideWhenUsed/>
    <w:pPr>
      <w:numPr>
        <w:numId w:val="5"/>
      </w:numPr>
      <w:contextualSpacing/>
    </w:pPr>
  </w:style>
  <w:style w:type="paragraph" w:styleId="ListContinue">
    <w:name w:val="List Continue"/>
    <w:basedOn w:val="Normal"/>
    <w:semiHidden/>
    <w:unhideWhenUsed/>
    <w:pPr>
      <w:spacing w:after="120"/>
      <w:ind w:left="360"/>
      <w:contextualSpacing/>
    </w:pPr>
  </w:style>
  <w:style w:type="paragraph" w:styleId="ListContinue2">
    <w:name w:val="List Continue 2"/>
    <w:basedOn w:val="Normal"/>
    <w:semiHidden/>
    <w:unhideWhenUsed/>
    <w:pPr>
      <w:spacing w:after="120"/>
      <w:ind w:left="720"/>
      <w:contextualSpacing/>
    </w:pPr>
  </w:style>
  <w:style w:type="paragraph" w:styleId="ListContinue3">
    <w:name w:val="List Continue 3"/>
    <w:basedOn w:val="Normal"/>
    <w:semiHidden/>
    <w:unhideWhenUsed/>
    <w:pPr>
      <w:spacing w:after="120"/>
      <w:ind w:left="1080"/>
      <w:contextualSpacing/>
    </w:pPr>
  </w:style>
  <w:style w:type="paragraph" w:styleId="ListContinue4">
    <w:name w:val="List Continue 4"/>
    <w:basedOn w:val="Normal"/>
    <w:semiHidden/>
    <w:unhideWhenUsed/>
    <w:pPr>
      <w:spacing w:after="120"/>
      <w:ind w:left="1440"/>
      <w:contextualSpacing/>
    </w:pPr>
  </w:style>
  <w:style w:type="paragraph" w:styleId="ListContinue5">
    <w:name w:val="List Continue 5"/>
    <w:basedOn w:val="Normal"/>
    <w:semiHidden/>
    <w:unhideWhenUsed/>
    <w:pPr>
      <w:spacing w:after="120"/>
      <w:ind w:left="1800"/>
      <w:contextualSpacing/>
    </w:pPr>
  </w:style>
  <w:style w:type="paragraph" w:styleId="ListNumber">
    <w:name w:val="List Number"/>
    <w:basedOn w:val="Normal"/>
    <w:semiHidden/>
    <w:unhideWhenUsed/>
    <w:pPr>
      <w:numPr>
        <w:numId w:val="6"/>
      </w:numPr>
      <w:contextualSpacing/>
    </w:pPr>
  </w:style>
  <w:style w:type="paragraph" w:styleId="ListNumber2">
    <w:name w:val="List Number 2"/>
    <w:basedOn w:val="Normal"/>
    <w:semiHidden/>
    <w:unhideWhenUsed/>
    <w:pPr>
      <w:numPr>
        <w:numId w:val="7"/>
      </w:numPr>
      <w:contextualSpacing/>
    </w:pPr>
  </w:style>
  <w:style w:type="paragraph" w:styleId="ListNumber3">
    <w:name w:val="List Number 3"/>
    <w:basedOn w:val="Normal"/>
    <w:semiHidden/>
    <w:unhideWhenUsed/>
    <w:pPr>
      <w:numPr>
        <w:numId w:val="8"/>
      </w:numPr>
      <w:contextualSpacing/>
    </w:pPr>
  </w:style>
  <w:style w:type="paragraph" w:styleId="ListNumber4">
    <w:name w:val="List Number 4"/>
    <w:basedOn w:val="Normal"/>
    <w:semiHidden/>
    <w:unhideWhenUsed/>
    <w:pPr>
      <w:numPr>
        <w:numId w:val="9"/>
      </w:numPr>
      <w:contextualSpacing/>
    </w:pPr>
  </w:style>
  <w:style w:type="paragraph" w:styleId="ListNumber5">
    <w:name w:val="List Number 5"/>
    <w:basedOn w:val="Normal"/>
    <w:semiHidden/>
    <w:unhideWhenUsed/>
    <w:pPr>
      <w:numPr>
        <w:numId w:val="10"/>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Pr>
      <w:rFonts w:ascii="Consolas" w:hAnsi="Consolas"/>
      <w:sz w:val="20"/>
      <w:szCs w:val="20"/>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rPr>
  </w:style>
  <w:style w:type="paragraph" w:styleId="NoSpacing">
    <w:name w:val="No Spacing"/>
    <w:qFormat/>
    <w:rPr>
      <w:sz w:val="20"/>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style>
  <w:style w:type="character" w:customStyle="1" w:styleId="NoteHeadingChar">
    <w:name w:val="Note Heading Char"/>
    <w:basedOn w:val="DefaultParagraphFont"/>
    <w:link w:val="NoteHeading"/>
    <w:semiHidden/>
    <w:rPr>
      <w:sz w:val="20"/>
    </w:rPr>
  </w:style>
  <w:style w:type="paragraph" w:styleId="PlainText">
    <w:name w:val="Plain Text"/>
    <w:basedOn w:val="Normal"/>
    <w:link w:val="PlainTextChar"/>
    <w:semiHidden/>
    <w:unhideWhenUsed/>
    <w:rPr>
      <w:rFonts w:ascii="Consolas" w:hAnsi="Consolas"/>
      <w:sz w:val="21"/>
      <w:szCs w:val="21"/>
    </w:rPr>
  </w:style>
  <w:style w:type="character" w:customStyle="1" w:styleId="PlainTextChar">
    <w:name w:val="Plain Text Char"/>
    <w:basedOn w:val="DefaultParagraphFont"/>
    <w:link w:val="PlainText"/>
    <w:semiHidden/>
    <w:rPr>
      <w:rFonts w:ascii="Consolas" w:hAnsi="Consolas"/>
      <w:sz w:val="21"/>
      <w:szCs w:val="21"/>
    </w:rPr>
  </w:style>
  <w:style w:type="paragraph" w:styleId="Quote">
    <w:name w:val="Quote"/>
    <w:basedOn w:val="Normal"/>
    <w:next w:val="Normal"/>
    <w:link w:val="QuoteChar"/>
    <w:qFormat/>
    <w:rPr>
      <w:i/>
      <w:iCs/>
      <w:color w:val="000000" w:themeColor="text1"/>
    </w:rPr>
  </w:style>
  <w:style w:type="character" w:customStyle="1" w:styleId="QuoteChar">
    <w:name w:val="Quote Char"/>
    <w:basedOn w:val="DefaultParagraphFont"/>
    <w:link w:val="Quote"/>
    <w:rPr>
      <w:i/>
      <w:iCs/>
      <w:color w:val="000000" w:themeColor="text1"/>
      <w:sz w:val="20"/>
    </w:rPr>
  </w:style>
  <w:style w:type="paragraph" w:styleId="Salutation">
    <w:name w:val="Salutation"/>
    <w:basedOn w:val="Normal"/>
    <w:next w:val="Normal"/>
    <w:link w:val="SalutationChar"/>
    <w:semiHidden/>
    <w:unhideWhenUsed/>
  </w:style>
  <w:style w:type="character" w:customStyle="1" w:styleId="SalutationChar">
    <w:name w:val="Salutation Char"/>
    <w:basedOn w:val="DefaultParagraphFont"/>
    <w:link w:val="Salutation"/>
    <w:semiHidden/>
    <w:rPr>
      <w:sz w:val="20"/>
    </w:rPr>
  </w:style>
  <w:style w:type="paragraph" w:styleId="Signature">
    <w:name w:val="Signature"/>
    <w:basedOn w:val="Normal"/>
    <w:link w:val="SignatureChar"/>
    <w:semiHidden/>
    <w:unhideWhenUsed/>
    <w:pPr>
      <w:ind w:left="4320"/>
    </w:pPr>
  </w:style>
  <w:style w:type="character" w:customStyle="1" w:styleId="SignatureChar">
    <w:name w:val="Signature Char"/>
    <w:basedOn w:val="DefaultParagraphFont"/>
    <w:link w:val="Signature"/>
    <w:semiHidden/>
    <w:rPr>
      <w:sz w:val="20"/>
    </w:rPr>
  </w:style>
  <w:style w:type="paragraph" w:styleId="Subtitle">
    <w:name w:val="Subtitle"/>
    <w:basedOn w:val="Normal"/>
    <w:next w:val="Normal"/>
    <w:link w:val="SubtitleChar"/>
    <w:qFormat/>
    <w:pPr>
      <w:numPr>
        <w:ilvl w:val="1"/>
      </w:numPr>
    </w:pPr>
    <w:rPr>
      <w:rFonts w:asciiTheme="majorHAnsi" w:eastAsiaTheme="majorEastAsia" w:hAnsiTheme="majorHAnsi" w:cstheme="majorBidi"/>
      <w:i/>
      <w:iCs/>
      <w:color w:val="E76F34"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E76F34" w:themeColor="accent1"/>
      <w:spacing w:val="15"/>
      <w:sz w:val="24"/>
      <w:szCs w:val="24"/>
    </w:rPr>
  </w:style>
  <w:style w:type="paragraph" w:styleId="TableofAuthorities">
    <w:name w:val="table of authorities"/>
    <w:basedOn w:val="Normal"/>
    <w:next w:val="Normal"/>
    <w:semiHidden/>
    <w:unhideWhenUsed/>
    <w:pPr>
      <w:ind w:left="200" w:hanging="200"/>
    </w:pPr>
  </w:style>
  <w:style w:type="paragraph" w:styleId="TableofFigures">
    <w:name w:val="table of figures"/>
    <w:basedOn w:val="Normal"/>
    <w:next w:val="Normal"/>
    <w:semiHidden/>
    <w:unhideWhenUsed/>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pPr>
      <w:spacing w:after="100"/>
    </w:pPr>
  </w:style>
  <w:style w:type="paragraph" w:styleId="TOC2">
    <w:name w:val="toc 2"/>
    <w:basedOn w:val="Normal"/>
    <w:next w:val="Normal"/>
    <w:autoRedefine/>
    <w:semiHidden/>
    <w:unhideWhenUsed/>
    <w:pPr>
      <w:spacing w:after="100"/>
      <w:ind w:left="200"/>
    </w:pPr>
  </w:style>
  <w:style w:type="paragraph" w:styleId="TOC3">
    <w:name w:val="toc 3"/>
    <w:basedOn w:val="Normal"/>
    <w:next w:val="Normal"/>
    <w:autoRedefine/>
    <w:semiHidden/>
    <w:unhideWhenUsed/>
    <w:pPr>
      <w:spacing w:after="100"/>
      <w:ind w:left="400"/>
    </w:pPr>
  </w:style>
  <w:style w:type="paragraph" w:styleId="TOC4">
    <w:name w:val="toc 4"/>
    <w:basedOn w:val="Normal"/>
    <w:next w:val="Normal"/>
    <w:autoRedefine/>
    <w:semiHidden/>
    <w:unhideWhenUsed/>
    <w:pPr>
      <w:spacing w:after="100"/>
      <w:ind w:left="600"/>
    </w:pPr>
  </w:style>
  <w:style w:type="paragraph" w:styleId="TOC5">
    <w:name w:val="toc 5"/>
    <w:basedOn w:val="Normal"/>
    <w:next w:val="Normal"/>
    <w:autoRedefine/>
    <w:semiHidden/>
    <w:unhideWhenUsed/>
    <w:pPr>
      <w:spacing w:after="100"/>
      <w:ind w:left="800"/>
    </w:pPr>
  </w:style>
  <w:style w:type="paragraph" w:styleId="TOC6">
    <w:name w:val="toc 6"/>
    <w:basedOn w:val="Normal"/>
    <w:next w:val="Normal"/>
    <w:autoRedefine/>
    <w:semiHidden/>
    <w:unhideWhenUsed/>
    <w:pPr>
      <w:spacing w:after="100"/>
      <w:ind w:left="1000"/>
    </w:pPr>
  </w:style>
  <w:style w:type="paragraph" w:styleId="TOC7">
    <w:name w:val="toc 7"/>
    <w:basedOn w:val="Normal"/>
    <w:next w:val="Normal"/>
    <w:autoRedefine/>
    <w:semiHidden/>
    <w:unhideWhenUsed/>
    <w:pPr>
      <w:spacing w:after="100"/>
      <w:ind w:left="1200"/>
    </w:pPr>
  </w:style>
  <w:style w:type="paragraph" w:styleId="TOC8">
    <w:name w:val="toc 8"/>
    <w:basedOn w:val="Normal"/>
    <w:next w:val="Normal"/>
    <w:autoRedefine/>
    <w:semiHidden/>
    <w:unhideWhenUsed/>
    <w:pPr>
      <w:spacing w:after="100"/>
      <w:ind w:left="1400"/>
    </w:pPr>
  </w:style>
  <w:style w:type="paragraph" w:styleId="TOC9">
    <w:name w:val="toc 9"/>
    <w:basedOn w:val="Normal"/>
    <w:next w:val="Normal"/>
    <w:autoRedefine/>
    <w:semiHidden/>
    <w:unhideWhenUsed/>
    <w:pPr>
      <w:spacing w:after="100"/>
      <w:ind w:left="1600"/>
    </w:pPr>
  </w:style>
  <w:style w:type="paragraph" w:styleId="TOCHeading">
    <w:name w:val="TOC Heading"/>
    <w:basedOn w:val="Heading1"/>
    <w:next w:val="Normal"/>
    <w:semiHidden/>
    <w:unhideWhenUsed/>
    <w:qFormat/>
    <w:pPr>
      <w:outlineLvl w:val="9"/>
    </w:pPr>
    <w:rPr>
      <w:color w:val="BD4D16" w:themeColor="accent1" w:themeShade="BF"/>
      <w:sz w:val="28"/>
      <w:szCs w:val="28"/>
    </w:rPr>
  </w:style>
  <w:style w:type="table" w:styleId="TableGrid">
    <w:name w:val="Table Grid"/>
    <w:basedOn w:val="TableNormal"/>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paceBetween">
    <w:name w:val="Space Between"/>
    <w:basedOn w:val="Normal"/>
    <w:rPr>
      <w:sz w:val="36"/>
    </w:rPr>
  </w:style>
  <w:style w:type="paragraph" w:customStyle="1" w:styleId="C06FE07EC5446A45BB8E530E719B707D">
    <w:name w:val="C06FE07EC5446A45BB8E530E719B707D"/>
    <w:rPr>
      <w:sz w:val="24"/>
      <w:szCs w:val="24"/>
    </w:rPr>
  </w:style>
  <w:style w:type="character" w:styleId="Hyperlink">
    <w:name w:val="Hyperlink"/>
    <w:basedOn w:val="DefaultParagraphFont"/>
    <w:uiPriority w:val="99"/>
    <w:unhideWhenUsed/>
    <w:rsid w:val="00D937F1"/>
    <w:rPr>
      <w:color w:val="F79032" w:themeColor="hyperlink"/>
      <w:u w:val="single"/>
    </w:rPr>
  </w:style>
  <w:style w:type="character" w:styleId="FollowedHyperlink">
    <w:name w:val="FollowedHyperlink"/>
    <w:basedOn w:val="DefaultParagraphFont"/>
    <w:rsid w:val="00D937F1"/>
    <w:rPr>
      <w:color w:val="F8C47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676494">
      <w:bodyDiv w:val="1"/>
      <w:marLeft w:val="0"/>
      <w:marRight w:val="0"/>
      <w:marTop w:val="0"/>
      <w:marBottom w:val="0"/>
      <w:divBdr>
        <w:top w:val="none" w:sz="0" w:space="0" w:color="auto"/>
        <w:left w:val="none" w:sz="0" w:space="0" w:color="auto"/>
        <w:bottom w:val="none" w:sz="0" w:space="0" w:color="auto"/>
        <w:right w:val="none" w:sz="0" w:space="0" w:color="auto"/>
      </w:divBdr>
    </w:div>
    <w:div w:id="1696423096">
      <w:bodyDiv w:val="1"/>
      <w:marLeft w:val="0"/>
      <w:marRight w:val="0"/>
      <w:marTop w:val="0"/>
      <w:marBottom w:val="0"/>
      <w:divBdr>
        <w:top w:val="none" w:sz="0" w:space="0" w:color="auto"/>
        <w:left w:val="none" w:sz="0" w:space="0" w:color="auto"/>
        <w:bottom w:val="none" w:sz="0" w:space="0" w:color="auto"/>
        <w:right w:val="none" w:sz="0" w:space="0" w:color="auto"/>
      </w:divBdr>
    </w:div>
    <w:div w:id="1696811185">
      <w:bodyDiv w:val="1"/>
      <w:marLeft w:val="0"/>
      <w:marRight w:val="0"/>
      <w:marTop w:val="0"/>
      <w:marBottom w:val="0"/>
      <w:divBdr>
        <w:top w:val="none" w:sz="0" w:space="0" w:color="auto"/>
        <w:left w:val="none" w:sz="0" w:space="0" w:color="auto"/>
        <w:bottom w:val="none" w:sz="0" w:space="0" w:color="auto"/>
        <w:right w:val="none" w:sz="0" w:space="0" w:color="auto"/>
      </w:divBdr>
      <w:divsChild>
        <w:div w:id="1645697186">
          <w:marLeft w:val="0"/>
          <w:marRight w:val="0"/>
          <w:marTop w:val="0"/>
          <w:marBottom w:val="0"/>
          <w:divBdr>
            <w:top w:val="none" w:sz="0" w:space="0" w:color="auto"/>
            <w:left w:val="none" w:sz="0" w:space="0" w:color="auto"/>
            <w:bottom w:val="none" w:sz="0" w:space="0" w:color="auto"/>
            <w:right w:val="none" w:sz="0" w:space="0" w:color="auto"/>
          </w:divBdr>
        </w:div>
      </w:divsChild>
    </w:div>
    <w:div w:id="173493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yperlink" Target="https://vimeo.com/84545751" TargetMode="External"/><Relationship Id="rId13" Type="http://schemas.openxmlformats.org/officeDocument/2006/relationships/hyperlink" Target="mailto:lukas@scrive.com" TargetMode="External"/><Relationship Id="rId14" Type="http://schemas.openxmlformats.org/officeDocument/2006/relationships/hyperlink" Target="http://www.three.com" TargetMode="External"/><Relationship Id="rId15" Type="http://schemas.openxmlformats.org/officeDocument/2006/relationships/hyperlink" Target="http://www.tre.se"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Mallar:Utskriftslayoutvy:Meritfo&#776;rteckningar:Ho&#776;rn%20-%20meritfo&#776;rteckning.dotx" TargetMode="External"/></Relationships>
</file>

<file path=word/theme/theme1.xml><?xml version="1.0" encoding="utf-8"?>
<a:theme xmlns:a="http://schemas.openxmlformats.org/drawingml/2006/main" name="Initials Resume 2">
  <a:themeElements>
    <a:clrScheme name="Initials Resume 2">
      <a:dk1>
        <a:sysClr val="windowText" lastClr="000000"/>
      </a:dk1>
      <a:lt1>
        <a:sysClr val="window" lastClr="FFFFFF"/>
      </a:lt1>
      <a:dk2>
        <a:srgbClr val="58595B"/>
      </a:dk2>
      <a:lt2>
        <a:srgbClr val="E7E8E9"/>
      </a:lt2>
      <a:accent1>
        <a:srgbClr val="E76F34"/>
      </a:accent1>
      <a:accent2>
        <a:srgbClr val="D12D27"/>
      </a:accent2>
      <a:accent3>
        <a:srgbClr val="DED091"/>
      </a:accent3>
      <a:accent4>
        <a:srgbClr val="ACB463"/>
      </a:accent4>
      <a:accent5>
        <a:srgbClr val="90BAC4"/>
      </a:accent5>
      <a:accent6>
        <a:srgbClr val="60A1AE"/>
      </a:accent6>
      <a:hlink>
        <a:srgbClr val="F79032"/>
      </a:hlink>
      <a:folHlink>
        <a:srgbClr val="F8C47A"/>
      </a:folHlink>
    </a:clrScheme>
    <a:fontScheme name="Initials Resume 2">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Initials Resume 2">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Hörn - meritförteckning.dotx</Template>
  <TotalTime>0</TotalTime>
  <Pages>1</Pages>
  <Words>396</Words>
  <Characters>2263</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Carlstedt</dc:creator>
  <cp:keywords/>
  <dc:description/>
  <cp:lastModifiedBy>Lukas Duczko</cp:lastModifiedBy>
  <cp:revision>3</cp:revision>
  <cp:lastPrinted>2014-03-12T10:16:00Z</cp:lastPrinted>
  <dcterms:created xsi:type="dcterms:W3CDTF">2014-03-12T10:16:00Z</dcterms:created>
  <dcterms:modified xsi:type="dcterms:W3CDTF">2014-03-12T11:00:00Z</dcterms:modified>
  <cp:category/>
</cp:coreProperties>
</file>