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C2B" w:rsidRPr="00841470" w:rsidRDefault="007C1C2B" w:rsidP="007C1C2B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841470">
        <w:rPr>
          <w:rFonts w:ascii="Arial" w:hAnsi="Arial" w:cs="Arial"/>
          <w:b/>
          <w:sz w:val="24"/>
          <w:szCs w:val="24"/>
        </w:rPr>
        <w:t xml:space="preserve">Bärfrämjandet </w:t>
      </w:r>
      <w:r w:rsidR="00841470">
        <w:rPr>
          <w:rFonts w:ascii="Arial" w:hAnsi="Arial" w:cs="Arial"/>
          <w:b/>
          <w:sz w:val="24"/>
          <w:szCs w:val="24"/>
        </w:rPr>
        <w:br/>
        <w:t xml:space="preserve">&amp; </w:t>
      </w:r>
      <w:r w:rsidRPr="00841470">
        <w:rPr>
          <w:rFonts w:ascii="Arial" w:hAnsi="Arial" w:cs="Arial"/>
          <w:b/>
          <w:sz w:val="24"/>
          <w:szCs w:val="24"/>
        </w:rPr>
        <w:t>Svenskt Sigill</w:t>
      </w:r>
    </w:p>
    <w:p w:rsidR="00245743" w:rsidRPr="00841470" w:rsidRDefault="007C1C2B" w:rsidP="007C1C2B">
      <w:pPr>
        <w:spacing w:line="240" w:lineRule="auto"/>
        <w:rPr>
          <w:rFonts w:ascii="Arial" w:hAnsi="Arial" w:cs="Arial"/>
        </w:rPr>
      </w:pPr>
      <w:r w:rsidRPr="00841470">
        <w:rPr>
          <w:rFonts w:ascii="Arial" w:hAnsi="Arial" w:cs="Arial"/>
        </w:rPr>
        <w:t>Pressmeddelande</w:t>
      </w:r>
      <w:r w:rsidRPr="00841470">
        <w:rPr>
          <w:rFonts w:ascii="Arial" w:hAnsi="Arial" w:cs="Arial"/>
        </w:rPr>
        <w:br/>
        <w:t>2011-05-25</w:t>
      </w:r>
    </w:p>
    <w:p w:rsidR="00CD135F" w:rsidRPr="00841470" w:rsidRDefault="00CD135F" w:rsidP="007C1C2B">
      <w:pPr>
        <w:spacing w:line="240" w:lineRule="auto"/>
        <w:rPr>
          <w:rFonts w:ascii="Arial" w:hAnsi="Arial" w:cs="Arial"/>
        </w:rPr>
      </w:pPr>
    </w:p>
    <w:p w:rsidR="00CD135F" w:rsidRPr="00841470" w:rsidRDefault="00CD135F" w:rsidP="007C1C2B">
      <w:pPr>
        <w:spacing w:line="240" w:lineRule="auto"/>
        <w:rPr>
          <w:rFonts w:ascii="Arial" w:hAnsi="Arial" w:cs="Arial"/>
          <w:b/>
          <w:sz w:val="56"/>
          <w:szCs w:val="56"/>
        </w:rPr>
      </w:pPr>
      <w:r w:rsidRPr="00841470">
        <w:rPr>
          <w:rFonts w:ascii="Arial" w:hAnsi="Arial" w:cs="Arial"/>
          <w:b/>
          <w:sz w:val="56"/>
          <w:szCs w:val="56"/>
        </w:rPr>
        <w:t>”Att äta bär motverkar cancer”</w:t>
      </w:r>
    </w:p>
    <w:p w:rsidR="00CD135F" w:rsidRPr="00841470" w:rsidRDefault="00CD135F" w:rsidP="00CD135F">
      <w:pPr>
        <w:spacing w:line="240" w:lineRule="auto"/>
        <w:rPr>
          <w:rFonts w:ascii="Arial" w:hAnsi="Arial" w:cs="Arial"/>
          <w:b/>
        </w:rPr>
      </w:pPr>
      <w:r w:rsidRPr="00841470">
        <w:rPr>
          <w:rFonts w:ascii="Arial" w:hAnsi="Arial" w:cs="Arial"/>
          <w:b/>
        </w:rPr>
        <w:t xml:space="preserve">– Att äta bär har en bevislig effekt mot flera av våra vanligaste folksjukdomar som hjärt- kärlsjukdomar och cancer. </w:t>
      </w:r>
      <w:r w:rsidR="00434141" w:rsidRPr="00841470">
        <w:rPr>
          <w:rFonts w:ascii="Arial" w:hAnsi="Arial" w:cs="Arial"/>
          <w:b/>
        </w:rPr>
        <w:t xml:space="preserve">Dessutom blir man smartare av att äta bär. </w:t>
      </w:r>
      <w:r w:rsidRPr="00841470">
        <w:rPr>
          <w:rFonts w:ascii="Arial" w:hAnsi="Arial" w:cs="Arial"/>
          <w:b/>
        </w:rPr>
        <w:t xml:space="preserve">Det säger docenten och överläkaren Klas Sjöberg, verksam vid </w:t>
      </w:r>
      <w:r w:rsidR="00301A78" w:rsidRPr="00841470">
        <w:rPr>
          <w:rFonts w:ascii="Arial" w:hAnsi="Arial" w:cs="Arial"/>
          <w:b/>
        </w:rPr>
        <w:t>Lunds Universitet</w:t>
      </w:r>
      <w:r w:rsidRPr="00841470">
        <w:rPr>
          <w:rFonts w:ascii="Arial" w:hAnsi="Arial" w:cs="Arial"/>
          <w:b/>
        </w:rPr>
        <w:t>.</w:t>
      </w:r>
      <w:r w:rsidR="001D4B0C" w:rsidRPr="00841470">
        <w:rPr>
          <w:rFonts w:ascii="Arial" w:hAnsi="Arial" w:cs="Arial"/>
          <w:b/>
        </w:rPr>
        <w:t xml:space="preserve"> En färsk konsumentundersökning visar dock att kännedomen om bärens hälsoeffekter är dåligt spridd. </w:t>
      </w:r>
    </w:p>
    <w:p w:rsidR="00CD135F" w:rsidRPr="00841470" w:rsidRDefault="00813365" w:rsidP="00CD135F">
      <w:pPr>
        <w:spacing w:line="240" w:lineRule="auto"/>
        <w:rPr>
          <w:rFonts w:ascii="Arial" w:hAnsi="Arial" w:cs="Arial"/>
        </w:rPr>
      </w:pPr>
      <w:r w:rsidRPr="00841470">
        <w:rPr>
          <w:rFonts w:ascii="Arial" w:hAnsi="Arial" w:cs="Arial"/>
        </w:rPr>
        <w:t xml:space="preserve">Klas Sjöberg har specialstuderat de </w:t>
      </w:r>
      <w:r w:rsidR="00301A78" w:rsidRPr="00841470">
        <w:rPr>
          <w:rFonts w:ascii="Arial" w:hAnsi="Arial" w:cs="Arial"/>
        </w:rPr>
        <w:t xml:space="preserve">senaste årens </w:t>
      </w:r>
      <w:r w:rsidRPr="00841470">
        <w:rPr>
          <w:rFonts w:ascii="Arial" w:hAnsi="Arial" w:cs="Arial"/>
        </w:rPr>
        <w:t>vetenskapliga studier som gjorts kring bär och hälsa och hans slutsats är solklar:</w:t>
      </w:r>
    </w:p>
    <w:p w:rsidR="00813365" w:rsidRPr="00841470" w:rsidRDefault="00301A78" w:rsidP="00301A78">
      <w:pPr>
        <w:spacing w:line="240" w:lineRule="auto"/>
        <w:rPr>
          <w:rFonts w:ascii="Arial" w:hAnsi="Arial" w:cs="Arial"/>
        </w:rPr>
      </w:pPr>
      <w:r w:rsidRPr="00841470">
        <w:rPr>
          <w:rFonts w:ascii="Arial" w:hAnsi="Arial" w:cs="Arial"/>
          <w:b/>
        </w:rPr>
        <w:t xml:space="preserve">– </w:t>
      </w:r>
      <w:r w:rsidR="00813365" w:rsidRPr="00841470">
        <w:rPr>
          <w:rFonts w:ascii="Arial" w:hAnsi="Arial" w:cs="Arial"/>
        </w:rPr>
        <w:t xml:space="preserve">Bär är inte bara gott – det är </w:t>
      </w:r>
      <w:r w:rsidRPr="00841470">
        <w:rPr>
          <w:rFonts w:ascii="Arial" w:hAnsi="Arial" w:cs="Arial"/>
        </w:rPr>
        <w:t xml:space="preserve">samtidigt rena </w:t>
      </w:r>
      <w:r w:rsidR="0090363C" w:rsidRPr="00841470">
        <w:rPr>
          <w:rFonts w:ascii="Arial" w:hAnsi="Arial" w:cs="Arial"/>
        </w:rPr>
        <w:t>rostskyddsmedlet för våra kroppar</w:t>
      </w:r>
      <w:r w:rsidRPr="00841470">
        <w:rPr>
          <w:rFonts w:ascii="Arial" w:hAnsi="Arial" w:cs="Arial"/>
        </w:rPr>
        <w:t xml:space="preserve"> med </w:t>
      </w:r>
      <w:r w:rsidR="00813365" w:rsidRPr="00841470">
        <w:rPr>
          <w:rFonts w:ascii="Arial" w:hAnsi="Arial" w:cs="Arial"/>
        </w:rPr>
        <w:t>förebyggande och botande effekter på flera av våra vanliga folksjukdomar</w:t>
      </w:r>
      <w:r w:rsidRPr="00841470">
        <w:rPr>
          <w:rFonts w:ascii="Arial" w:hAnsi="Arial" w:cs="Arial"/>
        </w:rPr>
        <w:t>. Och antalet studier som bekräftar detta blir bara fler.</w:t>
      </w:r>
    </w:p>
    <w:p w:rsidR="0090363C" w:rsidRPr="00841470" w:rsidRDefault="0090363C" w:rsidP="0090363C">
      <w:pPr>
        <w:spacing w:line="240" w:lineRule="auto"/>
        <w:rPr>
          <w:rFonts w:ascii="Arial" w:hAnsi="Arial" w:cs="Arial"/>
        </w:rPr>
      </w:pPr>
      <w:r w:rsidRPr="00841470">
        <w:rPr>
          <w:rFonts w:ascii="Arial" w:hAnsi="Arial" w:cs="Arial"/>
        </w:rPr>
        <w:t>Enligt Klas Sjöberg har bär som exempelvis jordgubbar och hallon tydliga effekter inom fyra områden. De motverkar hjärt- och kärlsjukdomar, de motverkar cancer, de skyddar mot infektioner – inte minst i magtarmkanalen och de stärker våra hjärnfunktioner som minne och förmåga till orientering i rummet.</w:t>
      </w:r>
    </w:p>
    <w:p w:rsidR="00301A78" w:rsidRPr="00841470" w:rsidRDefault="00301A78" w:rsidP="00301A78">
      <w:pPr>
        <w:spacing w:line="240" w:lineRule="auto"/>
        <w:rPr>
          <w:rFonts w:ascii="Arial" w:hAnsi="Arial" w:cs="Arial"/>
        </w:rPr>
      </w:pPr>
      <w:r w:rsidRPr="00841470">
        <w:rPr>
          <w:rFonts w:ascii="Arial" w:hAnsi="Arial" w:cs="Arial"/>
        </w:rPr>
        <w:t xml:space="preserve">Kunskaperna om bärens hälsoeffekter är dock </w:t>
      </w:r>
      <w:r w:rsidR="001D4B0C" w:rsidRPr="00841470">
        <w:rPr>
          <w:rFonts w:ascii="Arial" w:hAnsi="Arial" w:cs="Arial"/>
        </w:rPr>
        <w:t xml:space="preserve">inte så väl spridda </w:t>
      </w:r>
      <w:r w:rsidRPr="00841470">
        <w:rPr>
          <w:rFonts w:ascii="Arial" w:hAnsi="Arial" w:cs="Arial"/>
        </w:rPr>
        <w:t>bland konsumenterna.</w:t>
      </w:r>
    </w:p>
    <w:p w:rsidR="00301A78" w:rsidRPr="00841470" w:rsidRDefault="00301A78" w:rsidP="00301A78">
      <w:pPr>
        <w:spacing w:line="240" w:lineRule="auto"/>
        <w:rPr>
          <w:rFonts w:ascii="Arial" w:hAnsi="Arial" w:cs="Arial"/>
        </w:rPr>
      </w:pPr>
      <w:r w:rsidRPr="00841470">
        <w:rPr>
          <w:rFonts w:ascii="Arial" w:hAnsi="Arial" w:cs="Arial"/>
        </w:rPr>
        <w:t>E</w:t>
      </w:r>
      <w:r w:rsidR="001D4B0C" w:rsidRPr="00841470">
        <w:rPr>
          <w:rFonts w:ascii="Arial" w:hAnsi="Arial" w:cs="Arial"/>
        </w:rPr>
        <w:t>n färsk</w:t>
      </w:r>
      <w:r w:rsidRPr="00841470">
        <w:rPr>
          <w:rFonts w:ascii="Arial" w:hAnsi="Arial" w:cs="Arial"/>
        </w:rPr>
        <w:t xml:space="preserve"> konsumentundersökning </w:t>
      </w:r>
      <w:r w:rsidR="001D4B0C" w:rsidRPr="00841470">
        <w:rPr>
          <w:rFonts w:ascii="Arial" w:hAnsi="Arial" w:cs="Arial"/>
        </w:rPr>
        <w:t xml:space="preserve">av undersökningsföretaget </w:t>
      </w:r>
      <w:proofErr w:type="spellStart"/>
      <w:r w:rsidR="001D4B0C" w:rsidRPr="00841470">
        <w:rPr>
          <w:rFonts w:ascii="Arial" w:hAnsi="Arial" w:cs="Arial"/>
        </w:rPr>
        <w:t>YouGov</w:t>
      </w:r>
      <w:proofErr w:type="spellEnd"/>
      <w:r w:rsidR="001D4B0C" w:rsidRPr="00841470">
        <w:rPr>
          <w:rFonts w:ascii="Arial" w:hAnsi="Arial" w:cs="Arial"/>
        </w:rPr>
        <w:t xml:space="preserve"> </w:t>
      </w:r>
      <w:r w:rsidRPr="00841470">
        <w:rPr>
          <w:rFonts w:ascii="Arial" w:hAnsi="Arial" w:cs="Arial"/>
        </w:rPr>
        <w:t>visar att bara 4 av 10 konsumenter, 42 procent, håller med om påståendet att bär motverkar cancer. Något fler, 47 procent</w:t>
      </w:r>
      <w:r w:rsidR="005E08B2" w:rsidRPr="00841470">
        <w:rPr>
          <w:rFonts w:ascii="Arial" w:hAnsi="Arial" w:cs="Arial"/>
        </w:rPr>
        <w:t>,</w:t>
      </w:r>
      <w:r w:rsidRPr="00841470">
        <w:rPr>
          <w:rFonts w:ascii="Arial" w:hAnsi="Arial" w:cs="Arial"/>
        </w:rPr>
        <w:t xml:space="preserve"> håller helt eller delvis med om påståendet att ”bär motverkar hjärt- och kärlsjukdomar”</w:t>
      </w:r>
      <w:r w:rsidR="001D4B0C" w:rsidRPr="00841470">
        <w:rPr>
          <w:rFonts w:ascii="Arial" w:hAnsi="Arial" w:cs="Arial"/>
        </w:rPr>
        <w:t xml:space="preserve"> Instämmer helt gör bara 12 respektive 15 procent</w:t>
      </w:r>
    </w:p>
    <w:p w:rsidR="001D4B0C" w:rsidRPr="00841470" w:rsidRDefault="001D4B0C" w:rsidP="00301A78">
      <w:pPr>
        <w:spacing w:line="240" w:lineRule="auto"/>
        <w:rPr>
          <w:rFonts w:ascii="Arial" w:hAnsi="Arial" w:cs="Arial"/>
        </w:rPr>
      </w:pPr>
      <w:r w:rsidRPr="00841470">
        <w:rPr>
          <w:rFonts w:ascii="Arial" w:hAnsi="Arial" w:cs="Arial"/>
        </w:rPr>
        <w:t>Kvinnor är bättre informerade än männen enligt undersökningen. 17 respektive 21 procent av kvinnorna håller helt med om påst</w:t>
      </w:r>
      <w:r w:rsidR="00434141" w:rsidRPr="00841470">
        <w:rPr>
          <w:rFonts w:ascii="Arial" w:hAnsi="Arial" w:cs="Arial"/>
        </w:rPr>
        <w:t>åendena ovan. Motsvarande siffro</w:t>
      </w:r>
      <w:r w:rsidRPr="00841470">
        <w:rPr>
          <w:rFonts w:ascii="Arial" w:hAnsi="Arial" w:cs="Arial"/>
        </w:rPr>
        <w:t xml:space="preserve">r för männen är </w:t>
      </w:r>
      <w:r w:rsidR="00434141" w:rsidRPr="00841470">
        <w:rPr>
          <w:rFonts w:ascii="Arial" w:hAnsi="Arial" w:cs="Arial"/>
        </w:rPr>
        <w:t>7 respektive 10 procent.</w:t>
      </w:r>
    </w:p>
    <w:p w:rsidR="00434141" w:rsidRPr="00841470" w:rsidRDefault="0090363C" w:rsidP="00434141">
      <w:pPr>
        <w:spacing w:line="240" w:lineRule="auto"/>
        <w:rPr>
          <w:rFonts w:ascii="Arial" w:hAnsi="Arial" w:cs="Arial"/>
        </w:rPr>
      </w:pPr>
      <w:r w:rsidRPr="00841470">
        <w:rPr>
          <w:rFonts w:ascii="Arial" w:hAnsi="Arial" w:cs="Arial"/>
          <w:b/>
        </w:rPr>
        <w:t xml:space="preserve">– </w:t>
      </w:r>
      <w:r w:rsidR="00434141" w:rsidRPr="00841470">
        <w:rPr>
          <w:rFonts w:ascii="Arial" w:hAnsi="Arial" w:cs="Arial"/>
        </w:rPr>
        <w:t xml:space="preserve">Vi har blivit bättre på att informera om sambanden mellan kost och hälsa – men uppenbarligen har vi inte lyckats när det gäller bär. Här finns ett stort informationsunderskott, säger Klas Sjöberg. </w:t>
      </w:r>
    </w:p>
    <w:p w:rsidR="001D4B0C" w:rsidRPr="00841470" w:rsidRDefault="0090363C" w:rsidP="00434141">
      <w:pPr>
        <w:spacing w:line="240" w:lineRule="auto"/>
        <w:rPr>
          <w:rFonts w:ascii="Arial" w:hAnsi="Arial" w:cs="Arial"/>
        </w:rPr>
      </w:pPr>
      <w:r w:rsidRPr="00841470">
        <w:rPr>
          <w:rFonts w:ascii="Arial" w:hAnsi="Arial" w:cs="Arial"/>
        </w:rPr>
        <w:t xml:space="preserve">Undersökningen </w:t>
      </w:r>
      <w:r w:rsidR="00F23DBE" w:rsidRPr="00841470">
        <w:rPr>
          <w:rFonts w:ascii="Arial" w:hAnsi="Arial" w:cs="Arial"/>
        </w:rPr>
        <w:t>genomfördes 13-15 maj</w:t>
      </w:r>
      <w:r w:rsidRPr="00841470">
        <w:rPr>
          <w:rFonts w:ascii="Arial" w:hAnsi="Arial" w:cs="Arial"/>
        </w:rPr>
        <w:t xml:space="preserve"> av undersökningsföretaget </w:t>
      </w:r>
      <w:proofErr w:type="spellStart"/>
      <w:r w:rsidRPr="00841470">
        <w:rPr>
          <w:rFonts w:ascii="Arial" w:hAnsi="Arial" w:cs="Arial"/>
        </w:rPr>
        <w:t>YouGov</w:t>
      </w:r>
      <w:proofErr w:type="spellEnd"/>
      <w:r w:rsidRPr="00841470">
        <w:rPr>
          <w:rFonts w:ascii="Arial" w:hAnsi="Arial" w:cs="Arial"/>
        </w:rPr>
        <w:t xml:space="preserve"> på uppdrag av Bärfrämjandet och Svenskt Sigill. </w:t>
      </w:r>
      <w:r w:rsidR="00F23DBE" w:rsidRPr="00841470">
        <w:rPr>
          <w:rFonts w:ascii="Arial" w:hAnsi="Arial" w:cs="Arial"/>
        </w:rPr>
        <w:t xml:space="preserve">Totalt har ett riksrepresentativt urval om 1015 personer i åldrarna 18-74 år besvarat undersökningen. </w:t>
      </w:r>
    </w:p>
    <w:p w:rsidR="00F23DBE" w:rsidRPr="00841470" w:rsidRDefault="00F23DBE" w:rsidP="00434141">
      <w:pPr>
        <w:spacing w:line="240" w:lineRule="auto"/>
        <w:rPr>
          <w:rFonts w:ascii="Arial" w:hAnsi="Arial" w:cs="Arial"/>
        </w:rPr>
      </w:pPr>
      <w:r w:rsidRPr="00841470">
        <w:rPr>
          <w:rFonts w:ascii="Arial" w:hAnsi="Arial" w:cs="Arial"/>
          <w:b/>
        </w:rPr>
        <w:t xml:space="preserve">För ytterligare information, se </w:t>
      </w:r>
      <w:hyperlink r:id="rId5" w:history="1">
        <w:r w:rsidRPr="00841470">
          <w:rPr>
            <w:rStyle w:val="Hyperlnk"/>
            <w:rFonts w:ascii="Arial" w:hAnsi="Arial" w:cs="Arial"/>
            <w:b/>
          </w:rPr>
          <w:t>www.svenskajordgubbar.se</w:t>
        </w:r>
      </w:hyperlink>
      <w:r w:rsidRPr="00841470">
        <w:rPr>
          <w:rFonts w:ascii="Arial" w:hAnsi="Arial" w:cs="Arial"/>
          <w:b/>
        </w:rPr>
        <w:t xml:space="preserve"> eller kontakta:</w:t>
      </w:r>
      <w:r w:rsidRPr="00841470">
        <w:rPr>
          <w:rFonts w:ascii="Arial" w:hAnsi="Arial" w:cs="Arial"/>
        </w:rPr>
        <w:br/>
      </w:r>
      <w:r w:rsidRPr="00841470">
        <w:rPr>
          <w:rFonts w:ascii="Arial" w:hAnsi="Arial" w:cs="Arial"/>
        </w:rPr>
        <w:br/>
        <w:t xml:space="preserve">Klas Sjöberg, docent- och överläkare, </w:t>
      </w:r>
      <w:r w:rsidR="008D38D5" w:rsidRPr="00841470">
        <w:rPr>
          <w:rFonts w:ascii="Arial" w:hAnsi="Arial" w:cs="Arial"/>
        </w:rPr>
        <w:t>Skånes Universitetssjukhus, telefon:</w:t>
      </w:r>
      <w:r w:rsidRPr="00841470">
        <w:rPr>
          <w:rFonts w:ascii="Arial" w:hAnsi="Arial" w:cs="Arial"/>
        </w:rPr>
        <w:t xml:space="preserve"> </w:t>
      </w:r>
      <w:r w:rsidRPr="00841470">
        <w:rPr>
          <w:rFonts w:ascii="Arial" w:hAnsi="Arial" w:cs="Arial"/>
          <w:color w:val="000000"/>
        </w:rPr>
        <w:t>0702- 37 25 80</w:t>
      </w:r>
      <w:r w:rsidR="008D38D5" w:rsidRPr="00841470">
        <w:rPr>
          <w:rFonts w:ascii="Arial" w:hAnsi="Arial" w:cs="Arial"/>
          <w:color w:val="000000"/>
        </w:rPr>
        <w:br/>
        <w:t>Lars Höök, för Bärfrämjandet angående undersökningen, telefon: 070 – 521 52 07</w:t>
      </w:r>
      <w:r w:rsidRPr="00841470">
        <w:rPr>
          <w:rFonts w:ascii="Arial" w:hAnsi="Arial" w:cs="Arial"/>
          <w:color w:val="000000"/>
        </w:rPr>
        <w:br/>
      </w:r>
    </w:p>
    <w:sectPr w:rsidR="00F23DBE" w:rsidRPr="00841470" w:rsidSect="002457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05D8"/>
    <w:multiLevelType w:val="hybridMultilevel"/>
    <w:tmpl w:val="4816DFBE"/>
    <w:lvl w:ilvl="0" w:tplc="C0FC378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A35DB"/>
    <w:multiLevelType w:val="hybridMultilevel"/>
    <w:tmpl w:val="BB72A702"/>
    <w:lvl w:ilvl="0" w:tplc="72CA331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245E5"/>
    <w:multiLevelType w:val="hybridMultilevel"/>
    <w:tmpl w:val="5E3451F4"/>
    <w:lvl w:ilvl="0" w:tplc="810E9B1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9C1078"/>
    <w:multiLevelType w:val="hybridMultilevel"/>
    <w:tmpl w:val="60D8AF96"/>
    <w:lvl w:ilvl="0" w:tplc="D1D8CE7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460017"/>
    <w:multiLevelType w:val="hybridMultilevel"/>
    <w:tmpl w:val="0EDA21D2"/>
    <w:lvl w:ilvl="0" w:tplc="7D28E5F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946EE7"/>
    <w:multiLevelType w:val="hybridMultilevel"/>
    <w:tmpl w:val="683EAAF2"/>
    <w:lvl w:ilvl="0" w:tplc="7CB6DE0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7C1C2B"/>
    <w:rsid w:val="000E6C1F"/>
    <w:rsid w:val="001D4B0C"/>
    <w:rsid w:val="00245743"/>
    <w:rsid w:val="00301A78"/>
    <w:rsid w:val="00434141"/>
    <w:rsid w:val="005E08B2"/>
    <w:rsid w:val="00650FB4"/>
    <w:rsid w:val="00773A70"/>
    <w:rsid w:val="007C1C2B"/>
    <w:rsid w:val="00813365"/>
    <w:rsid w:val="00841470"/>
    <w:rsid w:val="008D38D5"/>
    <w:rsid w:val="0090363C"/>
    <w:rsid w:val="00AC4BFA"/>
    <w:rsid w:val="00BA7699"/>
    <w:rsid w:val="00CD135F"/>
    <w:rsid w:val="00F23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74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D135F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F23D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venskajordgubbar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380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</dc:creator>
  <cp:lastModifiedBy>Lars</cp:lastModifiedBy>
  <cp:revision>2</cp:revision>
  <dcterms:created xsi:type="dcterms:W3CDTF">2011-05-23T21:31:00Z</dcterms:created>
  <dcterms:modified xsi:type="dcterms:W3CDTF">2011-05-23T21:31:00Z</dcterms:modified>
</cp:coreProperties>
</file>