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406F12AA" w:rsidR="00E22959" w:rsidRDefault="00A53360"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Industrie 4.0 Bildung – Internationales Projekt „</w:t>
      </w:r>
      <w:r w:rsidRPr="00A53360">
        <w:rPr>
          <w:rFonts w:ascii="Lucida Sans" w:eastAsiaTheme="minorHAnsi" w:hAnsi="Lucida Sans" w:cstheme="minorBidi"/>
          <w:b/>
          <w:sz w:val="28"/>
          <w:szCs w:val="28"/>
          <w:lang w:eastAsia="en-US"/>
        </w:rPr>
        <w:t>Edu4Ind4.0</w:t>
      </w:r>
      <w:r w:rsidR="008E1281">
        <w:rPr>
          <w:rFonts w:ascii="Lucida Sans" w:eastAsiaTheme="minorHAnsi" w:hAnsi="Lucida Sans" w:cstheme="minorBidi"/>
          <w:b/>
          <w:sz w:val="28"/>
          <w:szCs w:val="28"/>
          <w:lang w:eastAsia="en-US"/>
        </w:rPr>
        <w:t>“ stärkt</w:t>
      </w:r>
      <w:r>
        <w:rPr>
          <w:rFonts w:ascii="Lucida Sans" w:eastAsiaTheme="minorHAnsi" w:hAnsi="Lucida Sans" w:cstheme="minorBidi"/>
          <w:b/>
          <w:sz w:val="28"/>
          <w:szCs w:val="28"/>
          <w:lang w:eastAsia="en-US"/>
        </w:rPr>
        <w:t xml:space="preserve"> Lehrkompetenzen auf internationalem Niveau </w:t>
      </w:r>
    </w:p>
    <w:p w14:paraId="49BA7045" w14:textId="5A95F3FE" w:rsidR="00860C0C" w:rsidRDefault="00653C6D" w:rsidP="00C07BCD">
      <w:pPr>
        <w:rPr>
          <w:rFonts w:ascii="Lucida Sans Unicode" w:hAnsi="Lucida Sans Unicode" w:cs="Lucida Sans Unicode"/>
          <w:b/>
          <w:sz w:val="20"/>
          <w:szCs w:val="20"/>
        </w:rPr>
      </w:pPr>
      <w:r w:rsidRPr="00653C6D">
        <w:rPr>
          <w:rFonts w:ascii="Lucida Sans Unicode" w:hAnsi="Lucida Sans Unicode" w:cs="Lucida Sans Unicode"/>
          <w:b/>
          <w:noProof/>
          <w:sz w:val="20"/>
          <w:szCs w:val="20"/>
          <w:lang w:eastAsia="de-DE"/>
        </w:rPr>
        <w:drawing>
          <wp:inline distT="0" distB="0" distL="0" distR="0" wp14:anchorId="08DCF45D" wp14:editId="75938D1C">
            <wp:extent cx="5760720" cy="3840380"/>
            <wp:effectExtent l="0" t="0" r="0" b="8255"/>
            <wp:docPr id="2" name="Grafik 2" descr="O:\Hochschulkommunikation\5_Redaktion\3_Redaktionsthemen\2023\02_23\2023_02_xx_EDU5IND4.0_ML\IMG_6439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2_23\2023_02_xx_EDU5IND4.0_ML\IMG_6439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380"/>
                    </a:xfrm>
                    <a:prstGeom prst="rect">
                      <a:avLst/>
                    </a:prstGeom>
                    <a:noFill/>
                    <a:ln>
                      <a:noFill/>
                    </a:ln>
                  </pic:spPr>
                </pic:pic>
              </a:graphicData>
            </a:graphic>
          </wp:inline>
        </w:drawing>
      </w:r>
    </w:p>
    <w:p w14:paraId="17FA1529" w14:textId="200579A3" w:rsidR="00667F1D" w:rsidRPr="0024111E"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EF6F08">
        <w:rPr>
          <w:rFonts w:ascii="Lucida Sans Unicode" w:hAnsi="Lucida Sans Unicode" w:cs="Lucida Sans Unicode"/>
          <w:sz w:val="20"/>
          <w:szCs w:val="20"/>
        </w:rPr>
        <w:t xml:space="preserve">Das von der </w:t>
      </w:r>
      <w:r w:rsidR="00EF6F08" w:rsidRPr="008921F6">
        <w:rPr>
          <w:rFonts w:ascii="Lucida Sans Unicode" w:hAnsi="Lucida Sans Unicode" w:cs="Lucida Sans Unicode"/>
          <w:sz w:val="20"/>
          <w:szCs w:val="20"/>
        </w:rPr>
        <w:t xml:space="preserve">Jacob of Paradies University </w:t>
      </w:r>
      <w:r w:rsidR="00EF6F08">
        <w:rPr>
          <w:rFonts w:ascii="Lucida Sans Unicode" w:hAnsi="Lucida Sans Unicode" w:cs="Lucida Sans Unicode"/>
          <w:sz w:val="20"/>
          <w:szCs w:val="20"/>
        </w:rPr>
        <w:t xml:space="preserve">in Gorzów Wielkopolski geleitete Konsortium des Projektes </w:t>
      </w:r>
      <w:r w:rsidR="00751BA5">
        <w:rPr>
          <w:rFonts w:ascii="Lucida Sans Unicode" w:hAnsi="Lucida Sans Unicode" w:cs="Lucida Sans Unicode"/>
          <w:sz w:val="20"/>
          <w:szCs w:val="20"/>
        </w:rPr>
        <w:t>„</w:t>
      </w:r>
      <w:r w:rsidR="00EF6F08">
        <w:rPr>
          <w:rFonts w:ascii="Lucida Sans Unicode" w:hAnsi="Lucida Sans Unicode" w:cs="Lucida Sans Unicode"/>
          <w:sz w:val="20"/>
          <w:szCs w:val="20"/>
        </w:rPr>
        <w:t>Industrie 4.0 in der Bildung</w:t>
      </w:r>
      <w:r w:rsidR="00751BA5">
        <w:rPr>
          <w:rFonts w:ascii="Lucida Sans Unicode" w:hAnsi="Lucida Sans Unicode" w:cs="Lucida Sans Unicode"/>
          <w:sz w:val="20"/>
          <w:szCs w:val="20"/>
        </w:rPr>
        <w:t>“</w:t>
      </w:r>
      <w:r w:rsidR="00EF6F08" w:rsidRPr="00EF6F08">
        <w:rPr>
          <w:rFonts w:ascii="Lucida Sans Unicode" w:hAnsi="Lucida Sans Unicode" w:cs="Lucida Sans Unicode"/>
          <w:sz w:val="20"/>
          <w:szCs w:val="20"/>
        </w:rPr>
        <w:t xml:space="preserve"> </w:t>
      </w:r>
      <w:r w:rsidR="00EF6F08">
        <w:rPr>
          <w:rFonts w:ascii="Lucida Sans Unicode" w:hAnsi="Lucida Sans Unicode" w:cs="Lucida Sans Unicode"/>
          <w:sz w:val="20"/>
          <w:szCs w:val="20"/>
        </w:rPr>
        <w:t xml:space="preserve">traf sich am 27. Januar an der TH  Wildau zur Gestaltung der </w:t>
      </w:r>
      <w:r w:rsidR="00EF6F08" w:rsidRPr="002F68AC">
        <w:rPr>
          <w:rFonts w:ascii="Lucida Sans Unicode" w:hAnsi="Lucida Sans Unicode" w:cs="Lucida Sans Unicode"/>
          <w:sz w:val="20"/>
          <w:szCs w:val="20"/>
        </w:rPr>
        <w:t>Bildungsoffensive „Ecological Industry</w:t>
      </w:r>
      <w:r w:rsidR="00EF6F08">
        <w:rPr>
          <w:rFonts w:ascii="Lucida Sans Unicode" w:hAnsi="Lucida Sans Unicode" w:cs="Lucida Sans Unicode"/>
          <w:sz w:val="20"/>
          <w:szCs w:val="20"/>
        </w:rPr>
        <w:t xml:space="preserve"> </w:t>
      </w:r>
      <w:r w:rsidR="00EF6F08" w:rsidRPr="002F68AC">
        <w:rPr>
          <w:rFonts w:ascii="Lucida Sans Unicode" w:hAnsi="Lucida Sans Unicode" w:cs="Lucida Sans Unicode"/>
          <w:sz w:val="20"/>
          <w:szCs w:val="20"/>
        </w:rPr>
        <w:t>4.0“</w:t>
      </w:r>
    </w:p>
    <w:p w14:paraId="4B4C4626" w14:textId="57017E22"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EF6F08">
        <w:rPr>
          <w:rFonts w:ascii="Lucida Sans Unicode" w:hAnsi="Lucida Sans Unicode" w:cs="Lucida Sans Unicode"/>
          <w:sz w:val="20"/>
          <w:szCs w:val="20"/>
        </w:rPr>
        <w:t>TH Wildau</w:t>
      </w:r>
    </w:p>
    <w:p w14:paraId="42AFAB57" w14:textId="158C93C4"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EF6F08">
        <w:rPr>
          <w:rFonts w:ascii="Lucida Sans Unicode" w:hAnsi="Lucida Sans Unicode" w:cs="Lucida Sans Unicode"/>
          <w:sz w:val="20"/>
          <w:szCs w:val="20"/>
        </w:rPr>
        <w:t>Bildung und Industrie 4.0</w:t>
      </w:r>
    </w:p>
    <w:p w14:paraId="345A5E4C" w14:textId="77777777" w:rsidR="00412DB9" w:rsidRPr="00874B78" w:rsidRDefault="003C7BD7" w:rsidP="00C07BCD">
      <w:pPr>
        <w:rPr>
          <w:rFonts w:ascii="Lucida Sans Unicode" w:hAnsi="Lucida Sans Unicode" w:cs="Lucida Sans Unicode"/>
          <w:b/>
          <w:sz w:val="20"/>
          <w:szCs w:val="20"/>
        </w:rPr>
      </w:pPr>
      <w:r w:rsidRPr="00874B78">
        <w:rPr>
          <w:rFonts w:ascii="Lucida Sans Unicode" w:hAnsi="Lucida Sans Unicode" w:cs="Lucida Sans Unicode"/>
          <w:b/>
          <w:sz w:val="20"/>
          <w:szCs w:val="20"/>
        </w:rPr>
        <w:t>Teaser:</w:t>
      </w:r>
      <w:r w:rsidR="004B5F3F" w:rsidRPr="00874B78">
        <w:rPr>
          <w:rFonts w:ascii="Lucida Sans Unicode" w:hAnsi="Lucida Sans Unicode" w:cs="Lucida Sans Unicode"/>
          <w:b/>
          <w:sz w:val="20"/>
          <w:szCs w:val="20"/>
        </w:rPr>
        <w:t xml:space="preserve"> </w:t>
      </w:r>
    </w:p>
    <w:p w14:paraId="6E4E6E51" w14:textId="3DCA1C46" w:rsidR="00EF6F08" w:rsidRPr="00C07BCD" w:rsidRDefault="00EF6F08" w:rsidP="00C07BCD">
      <w:pPr>
        <w:rPr>
          <w:rFonts w:ascii="Lucida Sans Unicode" w:hAnsi="Lucida Sans Unicode" w:cs="Lucida Sans Unicode"/>
          <w:b/>
          <w:sz w:val="20"/>
          <w:szCs w:val="20"/>
        </w:rPr>
      </w:pPr>
      <w:r w:rsidRPr="00EF6F08">
        <w:rPr>
          <w:rFonts w:ascii="Lucida Sans Unicode" w:hAnsi="Lucida Sans Unicode" w:cs="Lucida Sans Unicode"/>
          <w:b/>
          <w:sz w:val="20"/>
          <w:szCs w:val="20"/>
        </w:rPr>
        <w:t xml:space="preserve">Das von der Jacob of Paradies University in Gorzów Wielkopolski geleitete Konsortium des Projektes </w:t>
      </w:r>
      <w:r w:rsidR="00751BA5">
        <w:rPr>
          <w:rFonts w:ascii="Lucida Sans Unicode" w:hAnsi="Lucida Sans Unicode" w:cs="Lucida Sans Unicode"/>
          <w:b/>
          <w:sz w:val="20"/>
          <w:szCs w:val="20"/>
        </w:rPr>
        <w:t>„</w:t>
      </w:r>
      <w:r w:rsidRPr="00EF6F08">
        <w:rPr>
          <w:rFonts w:ascii="Lucida Sans Unicode" w:hAnsi="Lucida Sans Unicode" w:cs="Lucida Sans Unicode"/>
          <w:b/>
          <w:sz w:val="20"/>
          <w:szCs w:val="20"/>
        </w:rPr>
        <w:t>Industrie 4.0 in der Bildung - Stärkung des Humanressourcenpotenzials</w:t>
      </w:r>
      <w:r w:rsidR="00751BA5">
        <w:rPr>
          <w:rFonts w:ascii="Lucida Sans Unicode" w:hAnsi="Lucida Sans Unicode" w:cs="Lucida Sans Unicode"/>
          <w:b/>
          <w:sz w:val="20"/>
          <w:szCs w:val="20"/>
        </w:rPr>
        <w:t>“</w:t>
      </w:r>
      <w:r w:rsidRPr="00EF6F08">
        <w:rPr>
          <w:rFonts w:ascii="Lucida Sans Unicode" w:hAnsi="Lucida Sans Unicode" w:cs="Lucida Sans Unicode"/>
          <w:b/>
          <w:sz w:val="20"/>
          <w:szCs w:val="20"/>
        </w:rPr>
        <w:t xml:space="preserve"> traf sich am 27. Januar an der TH  Wildau. Im Vordergrund stand die Gestaltung der Bildungsoffensive „Ecological Industry 4.0“</w:t>
      </w:r>
      <w:r w:rsidR="00751BA5">
        <w:rPr>
          <w:rFonts w:ascii="Lucida Sans Unicode" w:hAnsi="Lucida Sans Unicode" w:cs="Lucida Sans Unicode"/>
          <w:b/>
          <w:sz w:val="20"/>
          <w:szCs w:val="20"/>
        </w:rPr>
        <w:t>. Im Zuge dieser wird</w:t>
      </w:r>
      <w:r w:rsidRPr="00EF6F08">
        <w:rPr>
          <w:rFonts w:ascii="Lucida Sans Unicode" w:hAnsi="Lucida Sans Unicode" w:cs="Lucida Sans Unicode"/>
          <w:b/>
          <w:sz w:val="20"/>
          <w:szCs w:val="20"/>
        </w:rPr>
        <w:t xml:space="preserve"> nach Wegen der Vermittlung eines nachhaltigen Umgangs </w:t>
      </w:r>
      <w:r w:rsidR="00751BA5">
        <w:rPr>
          <w:rFonts w:ascii="Lucida Sans Unicode" w:hAnsi="Lucida Sans Unicode" w:cs="Lucida Sans Unicode"/>
          <w:b/>
          <w:sz w:val="20"/>
          <w:szCs w:val="20"/>
        </w:rPr>
        <w:t xml:space="preserve">und dessen Umsetzung </w:t>
      </w:r>
      <w:r w:rsidRPr="00EF6F08">
        <w:rPr>
          <w:rFonts w:ascii="Lucida Sans Unicode" w:hAnsi="Lucida Sans Unicode" w:cs="Lucida Sans Unicode"/>
          <w:b/>
          <w:sz w:val="20"/>
          <w:szCs w:val="20"/>
        </w:rPr>
        <w:t>im Rahmen von Bildungsprogrammen in Aus- und Weiterbildung von effizienten, zukun</w:t>
      </w:r>
      <w:r>
        <w:rPr>
          <w:rFonts w:ascii="Lucida Sans Unicode" w:hAnsi="Lucida Sans Unicode" w:cs="Lucida Sans Unicode"/>
          <w:b/>
          <w:sz w:val="20"/>
          <w:szCs w:val="20"/>
        </w:rPr>
        <w:t>ftsfähigen Produktionssystemen</w:t>
      </w:r>
      <w:r w:rsidRPr="00EF6F08">
        <w:rPr>
          <w:rFonts w:ascii="Lucida Sans Unicode" w:hAnsi="Lucida Sans Unicode" w:cs="Lucida Sans Unicode"/>
          <w:b/>
          <w:sz w:val="20"/>
          <w:szCs w:val="20"/>
        </w:rPr>
        <w:t xml:space="preserve"> der Industrie 4.0 gesucht.</w:t>
      </w:r>
    </w:p>
    <w:p w14:paraId="1642268B" w14:textId="77777777"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63637AA3" w14:textId="42783612" w:rsidR="002F68AC" w:rsidRDefault="00751BA5" w:rsidP="0035056B">
      <w:pPr>
        <w:pStyle w:val="Kommentartext"/>
        <w:rPr>
          <w:rFonts w:ascii="Lucida Sans Unicode" w:hAnsi="Lucida Sans Unicode" w:cs="Lucida Sans Unicode"/>
        </w:rPr>
      </w:pPr>
      <w:r>
        <w:rPr>
          <w:rFonts w:ascii="Lucida Sans Unicode" w:hAnsi="Lucida Sans Unicode" w:cs="Lucida Sans Unicode"/>
        </w:rPr>
        <w:lastRenderedPageBreak/>
        <w:t>„</w:t>
      </w:r>
      <w:r w:rsidR="008921F6" w:rsidRPr="0035056B">
        <w:rPr>
          <w:rFonts w:ascii="Lucida Sans Unicode" w:hAnsi="Lucida Sans Unicode" w:cs="Lucida Sans Unicode"/>
        </w:rPr>
        <w:t>Industrie 4.0 in der Bildung - Stärkung des Humanressourcenpotenzials</w:t>
      </w:r>
      <w:r>
        <w:rPr>
          <w:rFonts w:ascii="Lucida Sans Unicode" w:hAnsi="Lucida Sans Unicode" w:cs="Lucida Sans Unicode"/>
        </w:rPr>
        <w:t>“</w:t>
      </w:r>
      <w:r w:rsidR="008921F6" w:rsidRPr="0035056B">
        <w:rPr>
          <w:rFonts w:ascii="Lucida Sans Unicode" w:hAnsi="Lucida Sans Unicode" w:cs="Lucida Sans Unicode"/>
        </w:rPr>
        <w:t xml:space="preserve"> (</w:t>
      </w:r>
      <w:r w:rsidR="00BE00F8" w:rsidRPr="0035056B">
        <w:rPr>
          <w:rFonts w:ascii="Lucida Sans Unicode" w:hAnsi="Lucida Sans Unicode" w:cs="Lucida Sans Unicode"/>
        </w:rPr>
        <w:t>Edu</w:t>
      </w:r>
      <w:r w:rsidR="00A53360" w:rsidRPr="0035056B">
        <w:rPr>
          <w:rFonts w:ascii="Lucida Sans Unicode" w:hAnsi="Lucida Sans Unicode" w:cs="Lucida Sans Unicode"/>
        </w:rPr>
        <w:t>4Ind</w:t>
      </w:r>
      <w:r w:rsidR="008921F6" w:rsidRPr="0035056B">
        <w:rPr>
          <w:rFonts w:ascii="Lucida Sans Unicode" w:hAnsi="Lucida Sans Unicode" w:cs="Lucida Sans Unicode"/>
        </w:rPr>
        <w:t>4.0</w:t>
      </w:r>
      <w:r w:rsidR="0035056B" w:rsidRPr="0035056B">
        <w:rPr>
          <w:rFonts w:ascii="Lucida Sans Unicode" w:hAnsi="Lucida Sans Unicode" w:cs="Lucida Sans Unicode"/>
        </w:rPr>
        <w:t xml:space="preserve">, polnisch </w:t>
      </w:r>
      <w:r w:rsidR="0035056B" w:rsidRPr="0035056B">
        <w:rPr>
          <w:rFonts w:ascii="Lucida Sans Unicode" w:hAnsi="Lucida Sans Unicode" w:cs="Lucida Sans Unicode"/>
          <w:bCs/>
        </w:rPr>
        <w:t>Kształcenie w kierunku ekologicznego Przemysłu 4.0</w:t>
      </w:r>
      <w:r w:rsidR="008921F6" w:rsidRPr="0035056B">
        <w:rPr>
          <w:rFonts w:ascii="Lucida Sans Unicode" w:hAnsi="Lucida Sans Unicode" w:cs="Lucida Sans Unicode"/>
        </w:rPr>
        <w:t>) ist</w:t>
      </w:r>
      <w:r w:rsidR="008921F6" w:rsidRPr="008921F6">
        <w:rPr>
          <w:rFonts w:ascii="Lucida Sans Unicode" w:hAnsi="Lucida Sans Unicode" w:cs="Lucida Sans Unicode"/>
        </w:rPr>
        <w:t xml:space="preserve"> ein internationales Projekt</w:t>
      </w:r>
      <w:r w:rsidR="008921F6">
        <w:rPr>
          <w:rFonts w:ascii="Lucida Sans Unicode" w:hAnsi="Lucida Sans Unicode" w:cs="Lucida Sans Unicode"/>
        </w:rPr>
        <w:t xml:space="preserve">, welches sich das Ziel gesetzt hat, einen </w:t>
      </w:r>
      <w:r w:rsidR="008921F6" w:rsidRPr="008921F6">
        <w:rPr>
          <w:rFonts w:ascii="Lucida Sans Unicode" w:hAnsi="Lucida Sans Unicode" w:cs="Lucida Sans Unicode"/>
        </w:rPr>
        <w:t xml:space="preserve">Lernrahmen zu schaffen, der die Kompetenzen von Hochschuleinrichtungen in Bezug auf Industrie 4.0 deutlich verbessern </w:t>
      </w:r>
      <w:r w:rsidR="008921F6">
        <w:rPr>
          <w:rFonts w:ascii="Lucida Sans Unicode" w:hAnsi="Lucida Sans Unicode" w:cs="Lucida Sans Unicode"/>
        </w:rPr>
        <w:t>soll</w:t>
      </w:r>
      <w:r>
        <w:rPr>
          <w:rFonts w:ascii="Lucida Sans Unicode" w:hAnsi="Lucida Sans Unicode" w:cs="Lucida Sans Unicode"/>
        </w:rPr>
        <w:t>. Dieser</w:t>
      </w:r>
      <w:r w:rsidR="008921F6" w:rsidRPr="008921F6">
        <w:rPr>
          <w:rFonts w:ascii="Lucida Sans Unicode" w:hAnsi="Lucida Sans Unicode" w:cs="Lucida Sans Unicode"/>
        </w:rPr>
        <w:t xml:space="preserve"> basier</w:t>
      </w:r>
      <w:r>
        <w:rPr>
          <w:rFonts w:ascii="Lucida Sans Unicode" w:hAnsi="Lucida Sans Unicode" w:cs="Lucida Sans Unicode"/>
        </w:rPr>
        <w:t>t</w:t>
      </w:r>
      <w:r w:rsidR="008921F6" w:rsidRPr="008921F6">
        <w:rPr>
          <w:rFonts w:ascii="Lucida Sans Unicode" w:hAnsi="Lucida Sans Unicode" w:cs="Lucida Sans Unicode"/>
        </w:rPr>
        <w:t xml:space="preserve"> auf Erfahrungen und dem Wissen in</w:t>
      </w:r>
      <w:r w:rsidR="00A53360">
        <w:rPr>
          <w:rFonts w:ascii="Lucida Sans Unicode" w:hAnsi="Lucida Sans Unicode" w:cs="Lucida Sans Unicode"/>
        </w:rPr>
        <w:t>ternationaler Expert/innen</w:t>
      </w:r>
      <w:r w:rsidR="008921F6" w:rsidRPr="008921F6">
        <w:rPr>
          <w:rFonts w:ascii="Lucida Sans Unicode" w:hAnsi="Lucida Sans Unicode" w:cs="Lucida Sans Unicode"/>
        </w:rPr>
        <w:t xml:space="preserve"> und Praktiker</w:t>
      </w:r>
      <w:r w:rsidR="00A53360">
        <w:rPr>
          <w:rFonts w:ascii="Lucida Sans Unicode" w:hAnsi="Lucida Sans Unicode" w:cs="Lucida Sans Unicode"/>
        </w:rPr>
        <w:t>/-innen</w:t>
      </w:r>
      <w:r w:rsidR="008921F6" w:rsidRPr="008921F6">
        <w:rPr>
          <w:rFonts w:ascii="Lucida Sans Unicode" w:hAnsi="Lucida Sans Unicode" w:cs="Lucida Sans Unicode"/>
        </w:rPr>
        <w:t xml:space="preserve"> der modernen Industrie.</w:t>
      </w:r>
      <w:r w:rsidR="008921F6">
        <w:rPr>
          <w:rFonts w:ascii="Lucida Sans Unicode" w:hAnsi="Lucida Sans Unicode" w:cs="Lucida Sans Unicode"/>
        </w:rPr>
        <w:t xml:space="preserve"> </w:t>
      </w:r>
    </w:p>
    <w:p w14:paraId="59728597" w14:textId="2959494A" w:rsidR="008921F6" w:rsidRDefault="008921F6" w:rsidP="002F68AC">
      <w:pPr>
        <w:rPr>
          <w:rFonts w:ascii="Lucida Sans Unicode" w:hAnsi="Lucida Sans Unicode" w:cs="Lucida Sans Unicode"/>
          <w:sz w:val="20"/>
          <w:szCs w:val="20"/>
        </w:rPr>
      </w:pPr>
      <w:r>
        <w:rPr>
          <w:rFonts w:ascii="Lucida Sans Unicode" w:hAnsi="Lucida Sans Unicode" w:cs="Lucida Sans Unicode"/>
          <w:sz w:val="20"/>
          <w:szCs w:val="20"/>
        </w:rPr>
        <w:t>Das vo</w:t>
      </w:r>
      <w:r w:rsidR="00242DB7">
        <w:rPr>
          <w:rFonts w:ascii="Lucida Sans Unicode" w:hAnsi="Lucida Sans Unicode" w:cs="Lucida Sans Unicode"/>
          <w:sz w:val="20"/>
          <w:szCs w:val="20"/>
        </w:rPr>
        <w:t>n der</w:t>
      </w:r>
      <w:r>
        <w:rPr>
          <w:rFonts w:ascii="Lucida Sans Unicode" w:hAnsi="Lucida Sans Unicode" w:cs="Lucida Sans Unicode"/>
          <w:sz w:val="20"/>
          <w:szCs w:val="20"/>
        </w:rPr>
        <w:t xml:space="preserve"> polnischen</w:t>
      </w:r>
      <w:r w:rsidRPr="008921F6">
        <w:rPr>
          <w:rFonts w:ascii="Lucida Sans Unicode" w:hAnsi="Lucida Sans Unicode" w:cs="Lucida Sans Unicode"/>
          <w:sz w:val="20"/>
          <w:szCs w:val="20"/>
        </w:rPr>
        <w:t xml:space="preserve"> Jacob of Paradies University </w:t>
      </w:r>
      <w:r>
        <w:rPr>
          <w:rFonts w:ascii="Lucida Sans Unicode" w:hAnsi="Lucida Sans Unicode" w:cs="Lucida Sans Unicode"/>
          <w:sz w:val="20"/>
          <w:szCs w:val="20"/>
        </w:rPr>
        <w:t xml:space="preserve">in Gorzów Wielkopolski geleitete Konsortium mit Partnern aus </w:t>
      </w:r>
      <w:r w:rsidRPr="008921F6">
        <w:rPr>
          <w:rFonts w:ascii="Lucida Sans Unicode" w:hAnsi="Lucida Sans Unicode" w:cs="Lucida Sans Unicode"/>
          <w:sz w:val="20"/>
          <w:szCs w:val="20"/>
        </w:rPr>
        <w:t>Polen, Deutschland, der Slowakei und den Vereinigten Staaten von Amerika</w:t>
      </w:r>
      <w:r>
        <w:rPr>
          <w:rFonts w:ascii="Lucida Sans Unicode" w:hAnsi="Lucida Sans Unicode" w:cs="Lucida Sans Unicode"/>
          <w:sz w:val="20"/>
          <w:szCs w:val="20"/>
        </w:rPr>
        <w:t xml:space="preserve"> traf sich am 27. Januar 2023 an der Technischen Hochschule Wildau (TH Wildau) zu seinem dritten Konsortialtreffen. </w:t>
      </w:r>
    </w:p>
    <w:p w14:paraId="62F8EC7F" w14:textId="6E28980F" w:rsidR="00242DB7" w:rsidRDefault="008921F6" w:rsidP="002F68AC">
      <w:pPr>
        <w:rPr>
          <w:rFonts w:ascii="Lucida Sans Unicode" w:hAnsi="Lucida Sans Unicode" w:cs="Lucida Sans Unicode"/>
          <w:sz w:val="20"/>
          <w:szCs w:val="20"/>
        </w:rPr>
      </w:pPr>
      <w:r>
        <w:rPr>
          <w:rFonts w:ascii="Lucida Sans Unicode" w:hAnsi="Lucida Sans Unicode" w:cs="Lucida Sans Unicode"/>
          <w:sz w:val="20"/>
          <w:szCs w:val="20"/>
        </w:rPr>
        <w:t xml:space="preserve">Neben dem </w:t>
      </w:r>
      <w:r w:rsidR="00242DB7">
        <w:rPr>
          <w:rFonts w:ascii="Lucida Sans Unicode" w:hAnsi="Lucida Sans Unicode" w:cs="Lucida Sans Unicode"/>
          <w:sz w:val="20"/>
          <w:szCs w:val="20"/>
        </w:rPr>
        <w:t>A</w:t>
      </w:r>
      <w:r w:rsidR="00242DB7">
        <w:rPr>
          <w:rFonts w:ascii="Lucida Sans Unicode" w:hAnsi="Lucida Sans Unicode" w:cs="Lucida Sans Unicode"/>
          <w:sz w:val="20"/>
          <w:szCs w:val="20"/>
        </w:rPr>
        <w:t xml:space="preserve">ustausch </w:t>
      </w:r>
      <w:r w:rsidR="00242DB7">
        <w:rPr>
          <w:rFonts w:ascii="Lucida Sans Unicode" w:hAnsi="Lucida Sans Unicode" w:cs="Lucida Sans Unicode"/>
          <w:sz w:val="20"/>
          <w:szCs w:val="20"/>
        </w:rPr>
        <w:t xml:space="preserve">der Ergebnisse </w:t>
      </w:r>
      <w:r>
        <w:rPr>
          <w:rFonts w:ascii="Lucida Sans Unicode" w:hAnsi="Lucida Sans Unicode" w:cs="Lucida Sans Unicode"/>
          <w:sz w:val="20"/>
          <w:szCs w:val="20"/>
        </w:rPr>
        <w:t xml:space="preserve">des Vorjahres </w:t>
      </w:r>
      <w:r w:rsidR="002F68AC" w:rsidRPr="002F68AC">
        <w:rPr>
          <w:rFonts w:ascii="Lucida Sans Unicode" w:hAnsi="Lucida Sans Unicode" w:cs="Lucida Sans Unicode"/>
          <w:sz w:val="20"/>
          <w:szCs w:val="20"/>
        </w:rPr>
        <w:t xml:space="preserve">wurden die weiteren Schritte zur Ausrichtung der </w:t>
      </w:r>
      <w:r>
        <w:rPr>
          <w:rFonts w:ascii="Lucida Sans Unicode" w:hAnsi="Lucida Sans Unicode" w:cs="Lucida Sans Unicode"/>
          <w:sz w:val="20"/>
          <w:szCs w:val="20"/>
        </w:rPr>
        <w:t xml:space="preserve">gemeinsamen </w:t>
      </w:r>
      <w:r w:rsidR="002F68AC" w:rsidRPr="002F68AC">
        <w:rPr>
          <w:rFonts w:ascii="Lucida Sans Unicode" w:hAnsi="Lucida Sans Unicode" w:cs="Lucida Sans Unicode"/>
          <w:sz w:val="20"/>
          <w:szCs w:val="20"/>
        </w:rPr>
        <w:t>Bildungsoffensive „Ecological Industry</w:t>
      </w:r>
      <w:r>
        <w:rPr>
          <w:rFonts w:ascii="Lucida Sans Unicode" w:hAnsi="Lucida Sans Unicode" w:cs="Lucida Sans Unicode"/>
          <w:sz w:val="20"/>
          <w:szCs w:val="20"/>
        </w:rPr>
        <w:t xml:space="preserve"> </w:t>
      </w:r>
      <w:r w:rsidR="002F68AC" w:rsidRPr="002F68AC">
        <w:rPr>
          <w:rFonts w:ascii="Lucida Sans Unicode" w:hAnsi="Lucida Sans Unicode" w:cs="Lucida Sans Unicode"/>
          <w:sz w:val="20"/>
          <w:szCs w:val="20"/>
        </w:rPr>
        <w:t xml:space="preserve">4.0“ </w:t>
      </w:r>
      <w:r w:rsidR="00242DB7">
        <w:rPr>
          <w:rFonts w:ascii="Lucida Sans Unicode" w:hAnsi="Lucida Sans Unicode" w:cs="Lucida Sans Unicode"/>
          <w:sz w:val="20"/>
          <w:szCs w:val="20"/>
        </w:rPr>
        <w:t>festgelegt</w:t>
      </w:r>
      <w:r w:rsidR="002F68AC" w:rsidRPr="002F68AC">
        <w:rPr>
          <w:rFonts w:ascii="Lucida Sans Unicode" w:hAnsi="Lucida Sans Unicode" w:cs="Lucida Sans Unicode"/>
          <w:sz w:val="20"/>
          <w:szCs w:val="20"/>
        </w:rPr>
        <w:t xml:space="preserve">. </w:t>
      </w:r>
      <w:r w:rsidR="00242DB7">
        <w:rPr>
          <w:rFonts w:ascii="Lucida Sans Unicode" w:hAnsi="Lucida Sans Unicode" w:cs="Lucida Sans Unicode"/>
          <w:sz w:val="20"/>
          <w:szCs w:val="20"/>
        </w:rPr>
        <w:t xml:space="preserve">Mit der Offensive verfolgen die Partnerinstitutionen zukunftsweisende Ansätze, Nachhaltigkeit </w:t>
      </w:r>
      <w:r w:rsidR="00242DB7" w:rsidRPr="002F68AC">
        <w:rPr>
          <w:rFonts w:ascii="Lucida Sans Unicode" w:hAnsi="Lucida Sans Unicode" w:cs="Lucida Sans Unicode"/>
          <w:sz w:val="20"/>
          <w:szCs w:val="20"/>
        </w:rPr>
        <w:t>von effizienten, zukun</w:t>
      </w:r>
      <w:r w:rsidR="00242DB7">
        <w:rPr>
          <w:rFonts w:ascii="Lucida Sans Unicode" w:hAnsi="Lucida Sans Unicode" w:cs="Lucida Sans Unicode"/>
          <w:sz w:val="20"/>
          <w:szCs w:val="20"/>
        </w:rPr>
        <w:t xml:space="preserve">ftsfähigen Produktionssystemen der </w:t>
      </w:r>
      <w:r w:rsidR="00242DB7" w:rsidRPr="002F68AC">
        <w:rPr>
          <w:rFonts w:ascii="Lucida Sans Unicode" w:hAnsi="Lucida Sans Unicode" w:cs="Lucida Sans Unicode"/>
          <w:sz w:val="20"/>
          <w:szCs w:val="20"/>
        </w:rPr>
        <w:t>Industrie</w:t>
      </w:r>
      <w:r w:rsidR="00242DB7">
        <w:rPr>
          <w:rFonts w:ascii="Lucida Sans Unicode" w:hAnsi="Lucida Sans Unicode" w:cs="Lucida Sans Unicode"/>
          <w:sz w:val="20"/>
          <w:szCs w:val="20"/>
        </w:rPr>
        <w:t xml:space="preserve"> </w:t>
      </w:r>
      <w:r w:rsidR="00242DB7" w:rsidRPr="002F68AC">
        <w:rPr>
          <w:rFonts w:ascii="Lucida Sans Unicode" w:hAnsi="Lucida Sans Unicode" w:cs="Lucida Sans Unicode"/>
          <w:sz w:val="20"/>
          <w:szCs w:val="20"/>
        </w:rPr>
        <w:t xml:space="preserve">4.0 </w:t>
      </w:r>
      <w:r w:rsidR="00242DB7">
        <w:rPr>
          <w:rFonts w:ascii="Lucida Sans Unicode" w:hAnsi="Lucida Sans Unicode" w:cs="Lucida Sans Unicode"/>
          <w:sz w:val="20"/>
          <w:szCs w:val="20"/>
        </w:rPr>
        <w:t xml:space="preserve">im </w:t>
      </w:r>
      <w:r w:rsidR="00242DB7" w:rsidRPr="002F68AC">
        <w:rPr>
          <w:rFonts w:ascii="Lucida Sans Unicode" w:hAnsi="Lucida Sans Unicode" w:cs="Lucida Sans Unicode"/>
          <w:sz w:val="20"/>
          <w:szCs w:val="20"/>
        </w:rPr>
        <w:t>Rahmen von Bildungsprogrammen in Aus- und Weiterbildung</w:t>
      </w:r>
      <w:r w:rsidR="00242DB7">
        <w:rPr>
          <w:rFonts w:ascii="Lucida Sans Unicode" w:hAnsi="Lucida Sans Unicode" w:cs="Lucida Sans Unicode"/>
          <w:sz w:val="20"/>
          <w:szCs w:val="20"/>
        </w:rPr>
        <w:t xml:space="preserve"> </w:t>
      </w:r>
      <w:r w:rsidR="00242DB7">
        <w:rPr>
          <w:rFonts w:ascii="Lucida Sans Unicode" w:hAnsi="Lucida Sans Unicode" w:cs="Lucida Sans Unicode"/>
          <w:sz w:val="20"/>
          <w:szCs w:val="20"/>
        </w:rPr>
        <w:t>zu vermitteln.</w:t>
      </w:r>
    </w:p>
    <w:p w14:paraId="45ABC20E" w14:textId="742CB4F3" w:rsidR="00242DB7" w:rsidRPr="00E92B05" w:rsidRDefault="008921F6" w:rsidP="002F68AC">
      <w:pPr>
        <w:rPr>
          <w:rFonts w:ascii="Lucida Sans Unicode" w:hAnsi="Lucida Sans Unicode" w:cs="Lucida Sans Unicode"/>
          <w:sz w:val="20"/>
          <w:szCs w:val="20"/>
        </w:rPr>
      </w:pPr>
      <w:r w:rsidRPr="008921F6">
        <w:rPr>
          <w:rFonts w:ascii="Lucida Sans Unicode" w:hAnsi="Lucida Sans Unicode" w:cs="Lucida Sans Unicode"/>
          <w:sz w:val="20"/>
          <w:szCs w:val="20"/>
        </w:rPr>
        <w:t xml:space="preserve">Das Projekt entstand als </w:t>
      </w:r>
      <w:r w:rsidR="00242DB7">
        <w:rPr>
          <w:rFonts w:ascii="Lucida Sans Unicode" w:hAnsi="Lucida Sans Unicode" w:cs="Lucida Sans Unicode"/>
          <w:sz w:val="20"/>
          <w:szCs w:val="20"/>
        </w:rPr>
        <w:t>Reaktion</w:t>
      </w:r>
      <w:r w:rsidR="00242DB7" w:rsidRPr="008921F6">
        <w:rPr>
          <w:rFonts w:ascii="Lucida Sans Unicode" w:hAnsi="Lucida Sans Unicode" w:cs="Lucida Sans Unicode"/>
          <w:sz w:val="20"/>
          <w:szCs w:val="20"/>
        </w:rPr>
        <w:t xml:space="preserve"> </w:t>
      </w:r>
      <w:r w:rsidRPr="008921F6">
        <w:rPr>
          <w:rFonts w:ascii="Lucida Sans Unicode" w:hAnsi="Lucida Sans Unicode" w:cs="Lucida Sans Unicode"/>
          <w:sz w:val="20"/>
          <w:szCs w:val="20"/>
        </w:rPr>
        <w:t>auf die aktuellen Herausforderungen, die die globale Transformation der Wirtschaft in Richtung Industrie 4.0 mit sich bringt. Kernelement ist der stete Wandel vor dem Hintergrund des Verständnisses sowohl der Bedingungen als auch der Vorteile von</w:t>
      </w:r>
      <w:r w:rsidRPr="00E92B05">
        <w:rPr>
          <w:rFonts w:ascii="Lucida Sans Unicode" w:hAnsi="Lucida Sans Unicode" w:cs="Lucida Sans Unicode"/>
          <w:sz w:val="20"/>
          <w:szCs w:val="20"/>
        </w:rPr>
        <w:t xml:space="preserve"> Industrie 4.0</w:t>
      </w:r>
      <w:r w:rsidR="008E1281">
        <w:rPr>
          <w:rFonts w:ascii="Lucida Sans Unicode" w:hAnsi="Lucida Sans Unicode" w:cs="Lucida Sans Unicode"/>
          <w:sz w:val="20"/>
          <w:szCs w:val="20"/>
        </w:rPr>
        <w:t xml:space="preserve">. </w:t>
      </w:r>
      <w:r w:rsidR="00242DB7">
        <w:rPr>
          <w:rFonts w:ascii="Lucida Sans Unicode" w:hAnsi="Lucida Sans Unicode" w:cs="Lucida Sans Unicode"/>
          <w:sz w:val="20"/>
          <w:szCs w:val="20"/>
        </w:rPr>
        <w:t>So wurde mittels einer Analyse der deutschen Hochschullandschaft und deren bisherige Ausrichtung nach Industrie 4.0-Themen ein Überblick über den IST-Zustand in der akadem</w:t>
      </w:r>
      <w:r w:rsidR="00242DB7">
        <w:rPr>
          <w:rFonts w:ascii="Lucida Sans Unicode" w:hAnsi="Lucida Sans Unicode" w:cs="Lucida Sans Unicode"/>
          <w:sz w:val="20"/>
          <w:szCs w:val="20"/>
        </w:rPr>
        <w:t>ischen Bildungslandschafts des jeweiligen U</w:t>
      </w:r>
      <w:r w:rsidR="00242DB7">
        <w:rPr>
          <w:rFonts w:ascii="Lucida Sans Unicode" w:hAnsi="Lucida Sans Unicode" w:cs="Lucida Sans Unicode"/>
          <w:sz w:val="20"/>
          <w:szCs w:val="20"/>
        </w:rPr>
        <w:t>rsprungslands der Industrie 4.0 geschaffen.</w:t>
      </w:r>
    </w:p>
    <w:p w14:paraId="6FE6A776" w14:textId="001F58D0" w:rsidR="00E92B05" w:rsidRDefault="00242DB7" w:rsidP="00E92B05">
      <w:pPr>
        <w:rPr>
          <w:rFonts w:ascii="Lucida Sans Unicode" w:hAnsi="Lucida Sans Unicode" w:cs="Lucida Sans Unicode"/>
          <w:sz w:val="20"/>
          <w:szCs w:val="20"/>
        </w:rPr>
      </w:pPr>
      <w:r>
        <w:rPr>
          <w:rFonts w:ascii="Lucida Sans Unicode" w:hAnsi="Lucida Sans Unicode" w:cs="Lucida Sans Unicode"/>
          <w:sz w:val="20"/>
          <w:szCs w:val="20"/>
        </w:rPr>
        <w:t>Dies wird als Ausgangslage, ergänzt um Stimmen aus der Praxis</w:t>
      </w:r>
      <w:r w:rsidR="008E1281">
        <w:rPr>
          <w:rFonts w:ascii="Lucida Sans Unicode" w:hAnsi="Lucida Sans Unicode" w:cs="Lucida Sans Unicode"/>
          <w:sz w:val="20"/>
          <w:szCs w:val="20"/>
        </w:rPr>
        <w:t>,</w:t>
      </w:r>
      <w:r>
        <w:rPr>
          <w:rFonts w:ascii="Lucida Sans Unicode" w:hAnsi="Lucida Sans Unicode" w:cs="Lucida Sans Unicode"/>
          <w:sz w:val="20"/>
          <w:szCs w:val="20"/>
        </w:rPr>
        <w:t xml:space="preserve"> dazu genutzt</w:t>
      </w:r>
      <w:r w:rsidR="008E1281">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E92B05">
        <w:rPr>
          <w:rFonts w:ascii="Lucida Sans Unicode" w:hAnsi="Lucida Sans Unicode" w:cs="Lucida Sans Unicode"/>
          <w:sz w:val="20"/>
          <w:szCs w:val="20"/>
        </w:rPr>
        <w:t>internationale und innovative Ausbildungsprogramme</w:t>
      </w:r>
      <w:r>
        <w:rPr>
          <w:rFonts w:ascii="Lucida Sans Unicode" w:hAnsi="Lucida Sans Unicode" w:cs="Lucida Sans Unicode"/>
          <w:sz w:val="20"/>
          <w:szCs w:val="20"/>
        </w:rPr>
        <w:t xml:space="preserve"> zu </w:t>
      </w:r>
      <w:r w:rsidR="008E1281">
        <w:rPr>
          <w:rFonts w:ascii="Lucida Sans Unicode" w:hAnsi="Lucida Sans Unicode" w:cs="Lucida Sans Unicode"/>
          <w:sz w:val="20"/>
          <w:szCs w:val="20"/>
        </w:rPr>
        <w:t>erarbeiten</w:t>
      </w:r>
      <w:r>
        <w:rPr>
          <w:rFonts w:ascii="Lucida Sans Unicode" w:hAnsi="Lucida Sans Unicode" w:cs="Lucida Sans Unicode"/>
          <w:sz w:val="20"/>
          <w:szCs w:val="20"/>
        </w:rPr>
        <w:t>, die zur Weiterentwicklung der Ausbildung</w:t>
      </w:r>
      <w:r w:rsidR="008E1281">
        <w:rPr>
          <w:rFonts w:ascii="Lucida Sans Unicode" w:hAnsi="Lucida Sans Unicode" w:cs="Lucida Sans Unicode"/>
          <w:sz w:val="20"/>
          <w:szCs w:val="20"/>
        </w:rPr>
        <w:t>s</w:t>
      </w:r>
      <w:r>
        <w:rPr>
          <w:rFonts w:ascii="Lucida Sans Unicode" w:hAnsi="Lucida Sans Unicode" w:cs="Lucida Sans Unicode"/>
          <w:sz w:val="20"/>
          <w:szCs w:val="20"/>
        </w:rPr>
        <w:t xml:space="preserve">qualität beitragen. </w:t>
      </w:r>
      <w:r w:rsidR="00E92B05">
        <w:rPr>
          <w:rFonts w:ascii="Lucida Sans Unicode" w:hAnsi="Lucida Sans Unicode" w:cs="Lucida Sans Unicode"/>
          <w:sz w:val="20"/>
          <w:szCs w:val="20"/>
        </w:rPr>
        <w:t xml:space="preserve">Dazu gehört </w:t>
      </w:r>
      <w:r w:rsidR="008E1281">
        <w:rPr>
          <w:rFonts w:ascii="Lucida Sans Unicode" w:hAnsi="Lucida Sans Unicode" w:cs="Lucida Sans Unicode"/>
          <w:sz w:val="20"/>
          <w:szCs w:val="20"/>
        </w:rPr>
        <w:t xml:space="preserve">zum Beispiel </w:t>
      </w:r>
      <w:bookmarkStart w:id="0" w:name="_GoBack"/>
      <w:bookmarkEnd w:id="0"/>
      <w:r w:rsidR="00E92B05">
        <w:rPr>
          <w:rFonts w:ascii="Lucida Sans Unicode" w:hAnsi="Lucida Sans Unicode" w:cs="Lucida Sans Unicode"/>
          <w:sz w:val="20"/>
          <w:szCs w:val="20"/>
        </w:rPr>
        <w:t xml:space="preserve">ein Handbuch, </w:t>
      </w:r>
      <w:r w:rsidR="00E92B05" w:rsidRPr="00E92B05">
        <w:rPr>
          <w:rFonts w:ascii="Lucida Sans Unicode" w:hAnsi="Lucida Sans Unicode" w:cs="Lucida Sans Unicode"/>
          <w:sz w:val="20"/>
          <w:szCs w:val="20"/>
        </w:rPr>
        <w:t>das die Vermittlung des aktuellsten, umfassendsten und praktischsten Know-hows über Lösungen</w:t>
      </w:r>
      <w:r w:rsidR="00E92B05">
        <w:rPr>
          <w:rFonts w:ascii="Lucida Sans Unicode" w:hAnsi="Lucida Sans Unicode" w:cs="Lucida Sans Unicode"/>
          <w:sz w:val="20"/>
          <w:szCs w:val="20"/>
        </w:rPr>
        <w:t xml:space="preserve"> für Industrie 4.0 ermöglicht und für die Lehre und Ausbildung an Hochschulen und </w:t>
      </w:r>
      <w:r w:rsidR="008909DE">
        <w:rPr>
          <w:rFonts w:ascii="Lucida Sans Unicode" w:hAnsi="Lucida Sans Unicode" w:cs="Lucida Sans Unicode"/>
          <w:sz w:val="20"/>
          <w:szCs w:val="20"/>
        </w:rPr>
        <w:t xml:space="preserve">in </w:t>
      </w:r>
      <w:r w:rsidR="00E92B05">
        <w:rPr>
          <w:rFonts w:ascii="Lucida Sans Unicode" w:hAnsi="Lucida Sans Unicode" w:cs="Lucida Sans Unicode"/>
          <w:sz w:val="20"/>
          <w:szCs w:val="20"/>
        </w:rPr>
        <w:t xml:space="preserve">Unternehmen genutzt werden kann. </w:t>
      </w:r>
    </w:p>
    <w:p w14:paraId="2DDD03CD" w14:textId="1FB68E54" w:rsidR="00E92B05" w:rsidRPr="00E92B05" w:rsidRDefault="00BE00F8" w:rsidP="00E92B05">
      <w:pPr>
        <w:rPr>
          <w:rFonts w:ascii="Lucida Sans Unicode" w:hAnsi="Lucida Sans Unicode" w:cs="Lucida Sans Unicode"/>
          <w:sz w:val="20"/>
          <w:szCs w:val="20"/>
        </w:rPr>
      </w:pPr>
      <w:r>
        <w:rPr>
          <w:rFonts w:ascii="Lucida Sans Unicode" w:hAnsi="Lucida Sans Unicode" w:cs="Lucida Sans Unicode"/>
          <w:sz w:val="20"/>
          <w:szCs w:val="20"/>
        </w:rPr>
        <w:t>Prof. Jörg Reiff-Stephan, Vizepräsident für Studium und Lehre an der TH Wildau</w:t>
      </w:r>
      <w:r w:rsidR="008E1281">
        <w:rPr>
          <w:rFonts w:ascii="Lucida Sans Unicode" w:hAnsi="Lucida Sans Unicode" w:cs="Lucida Sans Unicode"/>
          <w:sz w:val="20"/>
          <w:szCs w:val="20"/>
        </w:rPr>
        <w:t xml:space="preserve"> </w:t>
      </w:r>
      <w:r w:rsidR="008E1281">
        <w:rPr>
          <w:rFonts w:ascii="Lucida Sans Unicode" w:hAnsi="Lucida Sans Unicode" w:cs="Lucida Sans Unicode"/>
          <w:sz w:val="20"/>
          <w:szCs w:val="20"/>
        </w:rPr>
        <w:t>schätzt besonders Internationalität und die aktuelle Themenstellung im Projekt</w:t>
      </w:r>
      <w:r>
        <w:rPr>
          <w:rFonts w:ascii="Lucida Sans Unicode" w:hAnsi="Lucida Sans Unicode" w:cs="Lucida Sans Unicode"/>
          <w:sz w:val="20"/>
          <w:szCs w:val="20"/>
        </w:rPr>
        <w:t xml:space="preserve">: „Wir wollen das Wissen </w:t>
      </w:r>
      <w:r w:rsidR="00E92B05" w:rsidRPr="00E92B05">
        <w:rPr>
          <w:rFonts w:ascii="Lucida Sans Unicode" w:hAnsi="Lucida Sans Unicode" w:cs="Lucida Sans Unicode"/>
          <w:sz w:val="20"/>
          <w:szCs w:val="20"/>
        </w:rPr>
        <w:t xml:space="preserve">und </w:t>
      </w:r>
      <w:r>
        <w:rPr>
          <w:rFonts w:ascii="Lucida Sans Unicode" w:hAnsi="Lucida Sans Unicode" w:cs="Lucida Sans Unicode"/>
          <w:sz w:val="20"/>
          <w:szCs w:val="20"/>
        </w:rPr>
        <w:t xml:space="preserve">die </w:t>
      </w:r>
      <w:r w:rsidR="00E92B05" w:rsidRPr="00E92B05">
        <w:rPr>
          <w:rFonts w:ascii="Lucida Sans Unicode" w:hAnsi="Lucida Sans Unicode" w:cs="Lucida Sans Unicode"/>
          <w:sz w:val="20"/>
          <w:szCs w:val="20"/>
        </w:rPr>
        <w:t xml:space="preserve">Förderung des Konzepts von Industrie 4.0 </w:t>
      </w:r>
      <w:r>
        <w:rPr>
          <w:rFonts w:ascii="Lucida Sans Unicode" w:hAnsi="Lucida Sans Unicode" w:cs="Lucida Sans Unicode"/>
          <w:sz w:val="20"/>
          <w:szCs w:val="20"/>
        </w:rPr>
        <w:t>mit den Partner</w:t>
      </w:r>
      <w:r w:rsidR="00A53360">
        <w:rPr>
          <w:rFonts w:ascii="Lucida Sans Unicode" w:hAnsi="Lucida Sans Unicode" w:cs="Lucida Sans Unicode"/>
          <w:sz w:val="20"/>
          <w:szCs w:val="20"/>
        </w:rPr>
        <w:t>innen</w:t>
      </w:r>
      <w:r>
        <w:rPr>
          <w:rFonts w:ascii="Lucida Sans Unicode" w:hAnsi="Lucida Sans Unicode" w:cs="Lucida Sans Unicode"/>
          <w:sz w:val="20"/>
          <w:szCs w:val="20"/>
        </w:rPr>
        <w:t xml:space="preserve"> und Partnern an den</w:t>
      </w:r>
      <w:r w:rsidR="00E92B05" w:rsidRPr="00E92B05">
        <w:rPr>
          <w:rFonts w:ascii="Lucida Sans Unicode" w:hAnsi="Lucida Sans Unicode" w:cs="Lucida Sans Unicode"/>
          <w:sz w:val="20"/>
          <w:szCs w:val="20"/>
        </w:rPr>
        <w:t xml:space="preserve"> Hochschulen</w:t>
      </w:r>
      <w:r>
        <w:rPr>
          <w:rFonts w:ascii="Lucida Sans Unicode" w:hAnsi="Lucida Sans Unicode" w:cs="Lucida Sans Unicode"/>
          <w:sz w:val="20"/>
          <w:szCs w:val="20"/>
        </w:rPr>
        <w:t xml:space="preserve"> stärken. Gleichzeitig ermöglicht uns die Teilhabe an dem Konsortium </w:t>
      </w:r>
      <w:r w:rsidR="00A53360">
        <w:rPr>
          <w:rFonts w:ascii="Lucida Sans Unicode" w:hAnsi="Lucida Sans Unicode" w:cs="Lucida Sans Unicode"/>
          <w:sz w:val="20"/>
          <w:szCs w:val="20"/>
        </w:rPr>
        <w:t>einen stärkeren und breiteren internationalen Wissensaustausch</w:t>
      </w:r>
      <w:r>
        <w:rPr>
          <w:rFonts w:ascii="Lucida Sans Unicode" w:hAnsi="Lucida Sans Unicode" w:cs="Lucida Sans Unicode"/>
          <w:sz w:val="20"/>
          <w:szCs w:val="20"/>
        </w:rPr>
        <w:t xml:space="preserve">. So können Erfahrungen und gebündeltes Wissen dabei helfen, moderne Bildungsinhalte abzubilden und </w:t>
      </w:r>
      <w:r w:rsidR="008E1281">
        <w:rPr>
          <w:rFonts w:ascii="Lucida Sans Unicode" w:hAnsi="Lucida Sans Unicode" w:cs="Lucida Sans Unicode"/>
          <w:sz w:val="20"/>
          <w:szCs w:val="20"/>
        </w:rPr>
        <w:t>zeitge</w:t>
      </w:r>
      <w:r w:rsidR="008E1281">
        <w:rPr>
          <w:rFonts w:ascii="Lucida Sans Unicode" w:hAnsi="Lucida Sans Unicode" w:cs="Lucida Sans Unicode"/>
          <w:sz w:val="20"/>
          <w:szCs w:val="20"/>
        </w:rPr>
        <w:t>mäße</w:t>
      </w:r>
      <w:r w:rsidR="008E1281">
        <w:rPr>
          <w:rFonts w:ascii="Lucida Sans Unicode" w:hAnsi="Lucida Sans Unicode" w:cs="Lucida Sans Unicode"/>
          <w:sz w:val="20"/>
          <w:szCs w:val="20"/>
        </w:rPr>
        <w:t xml:space="preserve"> </w:t>
      </w:r>
      <w:r w:rsidR="00A53360">
        <w:rPr>
          <w:rFonts w:ascii="Lucida Sans Unicode" w:hAnsi="Lucida Sans Unicode" w:cs="Lucida Sans Unicode"/>
          <w:sz w:val="20"/>
          <w:szCs w:val="20"/>
        </w:rPr>
        <w:t>Lehrinhalte</w:t>
      </w:r>
      <w:r>
        <w:rPr>
          <w:rFonts w:ascii="Lucida Sans Unicode" w:hAnsi="Lucida Sans Unicode" w:cs="Lucida Sans Unicode"/>
          <w:sz w:val="20"/>
          <w:szCs w:val="20"/>
        </w:rPr>
        <w:t xml:space="preserve"> zu schaffen.“</w:t>
      </w:r>
    </w:p>
    <w:p w14:paraId="7306FE51" w14:textId="6316133B" w:rsidR="002F68AC" w:rsidRDefault="002F68AC" w:rsidP="00A71224">
      <w:pPr>
        <w:rPr>
          <w:rFonts w:ascii="Lucida Sans Unicode" w:hAnsi="Lucida Sans Unicode" w:cs="Lucida Sans Unicode"/>
          <w:sz w:val="20"/>
          <w:szCs w:val="20"/>
        </w:rPr>
      </w:pPr>
      <w:r w:rsidRPr="002F68AC">
        <w:rPr>
          <w:rFonts w:ascii="Lucida Sans Unicode" w:hAnsi="Lucida Sans Unicode" w:cs="Lucida Sans Unicode"/>
          <w:sz w:val="20"/>
          <w:szCs w:val="20"/>
        </w:rPr>
        <w:lastRenderedPageBreak/>
        <w:t>Das Projekt wird von der Europäischen Union (ERASMUS+) gefördert und ist auf die D</w:t>
      </w:r>
      <w:r w:rsidR="00E92B05">
        <w:rPr>
          <w:rFonts w:ascii="Lucida Sans Unicode" w:hAnsi="Lucida Sans Unicode" w:cs="Lucida Sans Unicode"/>
          <w:sz w:val="20"/>
          <w:szCs w:val="20"/>
        </w:rPr>
        <w:t xml:space="preserve">auer von </w:t>
      </w:r>
      <w:r w:rsidR="008909DE">
        <w:rPr>
          <w:rFonts w:ascii="Lucida Sans Unicode" w:hAnsi="Lucida Sans Unicode" w:cs="Lucida Sans Unicode"/>
          <w:sz w:val="20"/>
          <w:szCs w:val="20"/>
        </w:rPr>
        <w:t xml:space="preserve">drei </w:t>
      </w:r>
      <w:r w:rsidR="00E92B05">
        <w:rPr>
          <w:rFonts w:ascii="Lucida Sans Unicode" w:hAnsi="Lucida Sans Unicode" w:cs="Lucida Sans Unicode"/>
          <w:sz w:val="20"/>
          <w:szCs w:val="20"/>
        </w:rPr>
        <w:t xml:space="preserve"> Jahren angelegt und läuft noch bis Ende November 2024.</w:t>
      </w:r>
    </w:p>
    <w:p w14:paraId="5B8CA7D3" w14:textId="322C0C78" w:rsidR="00A56B80" w:rsidRPr="008E1281" w:rsidRDefault="00A56B80" w:rsidP="00A56B80">
      <w:pPr>
        <w:rPr>
          <w:rFonts w:ascii="Lucida Sans" w:hAnsi="Lucida Sans" w:cs="Lucida Sans Unicode"/>
          <w:b/>
          <w:sz w:val="20"/>
          <w:szCs w:val="20"/>
        </w:rPr>
      </w:pPr>
      <w:r w:rsidRPr="008E1281">
        <w:rPr>
          <w:rFonts w:ascii="Lucida Sans" w:hAnsi="Lucida Sans" w:cs="Lucida Sans Unicode"/>
          <w:b/>
          <w:sz w:val="20"/>
          <w:szCs w:val="20"/>
        </w:rPr>
        <w:t>Weiterführende Informationen</w:t>
      </w:r>
      <w:r w:rsidR="008E1281" w:rsidRPr="008E1281">
        <w:rPr>
          <w:rFonts w:ascii="Lucida Sans" w:hAnsi="Lucida Sans" w:cs="Lucida Sans Unicode"/>
          <w:b/>
          <w:sz w:val="20"/>
          <w:szCs w:val="20"/>
        </w:rPr>
        <w:t>:</w:t>
      </w:r>
      <w:r w:rsidRPr="008E1281">
        <w:rPr>
          <w:rFonts w:ascii="Lucida Sans" w:hAnsi="Lucida Sans" w:cs="Lucida Sans Unicode"/>
          <w:b/>
          <w:sz w:val="20"/>
          <w:szCs w:val="20"/>
        </w:rPr>
        <w:t xml:space="preserve"> </w:t>
      </w:r>
    </w:p>
    <w:p w14:paraId="7C6BD424" w14:textId="4516DE26" w:rsidR="008E1281" w:rsidRDefault="008E1281" w:rsidP="00A56B80">
      <w:pPr>
        <w:rPr>
          <w:rFonts w:ascii="Lucida Sans" w:hAnsi="Lucida Sans" w:cs="Lucida Sans Unicode"/>
          <w:color w:val="FF0000"/>
          <w:sz w:val="20"/>
          <w:szCs w:val="20"/>
        </w:rPr>
      </w:pPr>
      <w:hyperlink r:id="rId9" w:history="1">
        <w:r w:rsidRPr="00CD3E82">
          <w:rPr>
            <w:rStyle w:val="Hyperlink"/>
            <w:rFonts w:ascii="Lucida Sans" w:hAnsi="Lucida Sans" w:cs="Lucida Sans Unicode"/>
            <w:sz w:val="20"/>
            <w:szCs w:val="20"/>
          </w:rPr>
          <w:t>https://www.th-wildau.de/forschung-transfer/ic3/forschungsprojekte/edu4ind40/</w:t>
        </w:r>
      </w:hyperlink>
    </w:p>
    <w:p w14:paraId="159013CA" w14:textId="77B52C27" w:rsidR="00BE6957" w:rsidRPr="008E1281" w:rsidRDefault="00BE6957" w:rsidP="00A56B80">
      <w:pPr>
        <w:rPr>
          <w:rFonts w:ascii="Lucida Sans" w:hAnsi="Lucida Sans" w:cs="Lucida Sans Unicode"/>
          <w:sz w:val="20"/>
          <w:szCs w:val="20"/>
        </w:rPr>
      </w:pPr>
      <w:r w:rsidRPr="008E1281">
        <w:rPr>
          <w:rFonts w:ascii="Lucida Sans" w:hAnsi="Lucida Sans" w:cs="Lucida Sans Unicode"/>
          <w:sz w:val="20"/>
          <w:szCs w:val="20"/>
        </w:rPr>
        <w:t xml:space="preserve">Website </w:t>
      </w:r>
      <w:r w:rsidR="002A5E3A" w:rsidRPr="008E1281">
        <w:rPr>
          <w:rFonts w:ascii="Lucida Sans" w:hAnsi="Lucida Sans" w:cs="Lucida Sans Unicode"/>
          <w:sz w:val="20"/>
          <w:szCs w:val="20"/>
        </w:rPr>
        <w:t xml:space="preserve">Polnische Partner: </w:t>
      </w:r>
      <w:hyperlink r:id="rId10" w:history="1">
        <w:r w:rsidRPr="008E1281">
          <w:rPr>
            <w:rStyle w:val="Hyperlink"/>
            <w:rFonts w:ascii="Lucida Sans" w:hAnsi="Lucida Sans" w:cs="Lucida Sans Unicode"/>
            <w:sz w:val="20"/>
            <w:szCs w:val="20"/>
          </w:rPr>
          <w:t>https://wt.ajp.edu.pl/index.php?option=com_content&amp;view=category&amp;layout=blog&amp;id=38&amp;Itemid=256</w:t>
        </w:r>
      </w:hyperlink>
    </w:p>
    <w:p w14:paraId="0444A373" w14:textId="77777777" w:rsidR="00A53360" w:rsidRPr="008E1281" w:rsidRDefault="00A53360" w:rsidP="00A53360">
      <w:pPr>
        <w:pStyle w:val="StandardWeb"/>
        <w:spacing w:before="0" w:beforeAutospacing="0" w:after="0" w:afterAutospacing="0" w:line="276" w:lineRule="auto"/>
        <w:rPr>
          <w:rStyle w:val="Fett"/>
          <w:rFonts w:ascii="Lucida Sans" w:hAnsi="Lucida Sans" w:cs="Lucida Sans Unicode"/>
          <w:sz w:val="20"/>
          <w:szCs w:val="20"/>
        </w:rPr>
      </w:pPr>
    </w:p>
    <w:p w14:paraId="602964D8" w14:textId="5D363964" w:rsidR="00A53360" w:rsidRPr="008E1281" w:rsidRDefault="00A53360" w:rsidP="00A53360">
      <w:pPr>
        <w:pStyle w:val="StandardWeb"/>
        <w:spacing w:before="0" w:beforeAutospacing="0" w:after="0" w:afterAutospacing="0" w:line="276" w:lineRule="auto"/>
        <w:rPr>
          <w:rFonts w:ascii="Lucida Sans" w:hAnsi="Lucida Sans" w:cs="Lucida Sans Unicode"/>
          <w:b/>
          <w:bCs/>
          <w:sz w:val="20"/>
          <w:szCs w:val="20"/>
        </w:rPr>
      </w:pPr>
      <w:r w:rsidRPr="008E1281">
        <w:rPr>
          <w:rStyle w:val="Fett"/>
          <w:rFonts w:ascii="Lucida Sans" w:hAnsi="Lucida Sans" w:cs="Lucida Sans Unicode"/>
          <w:sz w:val="20"/>
          <w:szCs w:val="20"/>
        </w:rPr>
        <w:t>Fachliche Ansprechperson TH Wildau:</w:t>
      </w:r>
    </w:p>
    <w:p w14:paraId="558E5F9B" w14:textId="3E704D32" w:rsidR="00BE00F8" w:rsidRPr="008E1281" w:rsidRDefault="00BE00F8" w:rsidP="00BE00F8">
      <w:pPr>
        <w:pStyle w:val="StandardWeb"/>
        <w:spacing w:before="0" w:beforeAutospacing="0" w:after="0" w:afterAutospacing="0" w:line="276" w:lineRule="auto"/>
        <w:rPr>
          <w:rFonts w:ascii="Lucida Sans" w:hAnsi="Lucida Sans" w:cs="Lucida Sans Unicode"/>
          <w:sz w:val="20"/>
          <w:szCs w:val="20"/>
        </w:rPr>
      </w:pPr>
      <w:r w:rsidRPr="008E1281">
        <w:rPr>
          <w:rFonts w:ascii="Lucida Sans" w:hAnsi="Lucida Sans" w:cs="Lucida Sans Unicode"/>
          <w:sz w:val="20"/>
          <w:szCs w:val="20"/>
        </w:rPr>
        <w:t>Prof.</w:t>
      </w:r>
      <w:r w:rsidR="008E1281" w:rsidRPr="008E1281">
        <w:rPr>
          <w:rFonts w:ascii="Lucida Sans" w:hAnsi="Lucida Sans" w:cs="Lucida Sans Unicode"/>
          <w:sz w:val="20"/>
          <w:szCs w:val="20"/>
        </w:rPr>
        <w:t xml:space="preserve"> </w:t>
      </w:r>
      <w:r w:rsidR="00982403" w:rsidRPr="008E1281">
        <w:rPr>
          <w:rFonts w:ascii="Lucida Sans" w:hAnsi="Lucida Sans" w:cs="Lucida Sans Unicode"/>
          <w:sz w:val="20"/>
          <w:szCs w:val="20"/>
        </w:rPr>
        <w:t xml:space="preserve"> </w:t>
      </w:r>
      <w:r w:rsidRPr="008E1281">
        <w:rPr>
          <w:rFonts w:ascii="Lucida Sans" w:hAnsi="Lucida Sans" w:cs="Lucida Sans Unicode"/>
          <w:sz w:val="20"/>
          <w:szCs w:val="20"/>
        </w:rPr>
        <w:t>Jörg Reiff-Stephan</w:t>
      </w:r>
      <w:r w:rsidRPr="008E1281">
        <w:rPr>
          <w:rFonts w:ascii="Lucida Sans" w:hAnsi="Lucida Sans" w:cs="Lucida Sans Unicode"/>
          <w:sz w:val="20"/>
          <w:szCs w:val="20"/>
        </w:rPr>
        <w:br/>
        <w:t>Vizepräsident für Studium und Lehre</w:t>
      </w:r>
      <w:r w:rsidRPr="008E1281">
        <w:rPr>
          <w:rFonts w:ascii="Lucida Sans" w:hAnsi="Lucida Sans" w:cs="Lucida Sans Unicode"/>
          <w:sz w:val="20"/>
          <w:szCs w:val="20"/>
        </w:rPr>
        <w:br/>
        <w:t>TH Wildau</w:t>
      </w:r>
      <w:r w:rsidRPr="008E1281">
        <w:rPr>
          <w:rFonts w:ascii="Lucida Sans" w:hAnsi="Lucida Sans" w:cs="Lucida Sans Unicode"/>
          <w:sz w:val="20"/>
          <w:szCs w:val="20"/>
        </w:rPr>
        <w:br/>
        <w:t>Hochschulring 1, 15745 Wildau</w:t>
      </w:r>
    </w:p>
    <w:p w14:paraId="0027AF68" w14:textId="7A7A403F" w:rsidR="00BE00F8" w:rsidRPr="008E1281" w:rsidRDefault="00BE00F8" w:rsidP="00BE00F8">
      <w:pPr>
        <w:pStyle w:val="StandardWeb"/>
        <w:spacing w:before="0" w:beforeAutospacing="0" w:after="0" w:afterAutospacing="0" w:line="276" w:lineRule="auto"/>
        <w:rPr>
          <w:rFonts w:ascii="Lucida Sans" w:hAnsi="Lucida Sans" w:cs="Lucida Sans Unicode"/>
          <w:sz w:val="20"/>
          <w:szCs w:val="20"/>
        </w:rPr>
      </w:pPr>
      <w:r w:rsidRPr="008E1281">
        <w:rPr>
          <w:rFonts w:ascii="Lucida Sans" w:hAnsi="Lucida Sans" w:cs="Lucida Sans Unicode"/>
          <w:sz w:val="20"/>
          <w:szCs w:val="20"/>
        </w:rPr>
        <w:t>Tel. +49 (0)3375 508 418</w:t>
      </w:r>
      <w:r w:rsidRPr="008E1281">
        <w:rPr>
          <w:rFonts w:ascii="Lucida Sans" w:hAnsi="Lucida Sans" w:cs="Lucida Sans Unicode"/>
          <w:sz w:val="20"/>
          <w:szCs w:val="20"/>
        </w:rPr>
        <w:br/>
        <w:t>E-Mail:  </w:t>
      </w:r>
      <w:hyperlink r:id="rId11" w:history="1">
        <w:r w:rsidRPr="008E1281">
          <w:rPr>
            <w:rFonts w:ascii="Lucida Sans" w:hAnsi="Lucida Sans" w:cs="Lucida Sans Unicode"/>
            <w:sz w:val="20"/>
            <w:szCs w:val="20"/>
          </w:rPr>
          <w:t>vp.lehre@th-wildau.de</w:t>
        </w:r>
      </w:hyperlink>
    </w:p>
    <w:p w14:paraId="08197386" w14:textId="297A0EBC" w:rsidR="002F68AC" w:rsidRPr="008E1281" w:rsidRDefault="002F68AC" w:rsidP="00A56B80">
      <w:pPr>
        <w:pStyle w:val="StandardWeb"/>
        <w:spacing w:before="0" w:beforeAutospacing="0" w:after="0" w:afterAutospacing="0" w:line="276" w:lineRule="auto"/>
        <w:rPr>
          <w:rStyle w:val="Fett"/>
          <w:rFonts w:ascii="Lucida Sans" w:hAnsi="Lucida Sans" w:cs="Lucida Sans Unicode"/>
          <w:sz w:val="20"/>
          <w:szCs w:val="20"/>
        </w:rPr>
      </w:pPr>
    </w:p>
    <w:p w14:paraId="6F7A18AB" w14:textId="3D9FF434" w:rsidR="00C128BC" w:rsidRPr="008E1281" w:rsidRDefault="00604AE1" w:rsidP="00A56B80">
      <w:pPr>
        <w:pStyle w:val="StandardWeb"/>
        <w:spacing w:before="0" w:beforeAutospacing="0" w:after="0" w:afterAutospacing="0" w:line="276" w:lineRule="auto"/>
        <w:rPr>
          <w:rFonts w:ascii="Lucida Sans" w:hAnsi="Lucida Sans" w:cs="Lucida Sans Unicode"/>
          <w:b/>
          <w:bCs/>
          <w:sz w:val="20"/>
          <w:szCs w:val="20"/>
        </w:rPr>
      </w:pPr>
      <w:r w:rsidRPr="008E1281">
        <w:rPr>
          <w:rStyle w:val="Fett"/>
          <w:rFonts w:ascii="Lucida Sans" w:hAnsi="Lucida Sans" w:cs="Lucida Sans Unicode"/>
          <w:sz w:val="20"/>
          <w:szCs w:val="20"/>
        </w:rPr>
        <w:t>Ansprechperson</w:t>
      </w:r>
      <w:r w:rsidR="00256E93" w:rsidRPr="008E1281">
        <w:rPr>
          <w:rStyle w:val="Fett"/>
          <w:rFonts w:ascii="Lucida Sans" w:hAnsi="Lucida Sans" w:cs="Lucida Sans Unicode"/>
          <w:sz w:val="20"/>
          <w:szCs w:val="20"/>
        </w:rPr>
        <w:t>en</w:t>
      </w:r>
      <w:r w:rsidR="008C2E90" w:rsidRPr="008E1281">
        <w:rPr>
          <w:rStyle w:val="Fett"/>
          <w:rFonts w:ascii="Lucida Sans" w:hAnsi="Lucida Sans" w:cs="Lucida Sans Unicode"/>
          <w:sz w:val="20"/>
          <w:szCs w:val="20"/>
        </w:rPr>
        <w:t xml:space="preserve"> </w:t>
      </w:r>
      <w:r w:rsidR="005A1ACF" w:rsidRPr="008E1281">
        <w:rPr>
          <w:rStyle w:val="Fett"/>
          <w:rFonts w:ascii="Lucida Sans" w:hAnsi="Lucida Sans" w:cs="Lucida Sans Unicode"/>
          <w:sz w:val="20"/>
          <w:szCs w:val="20"/>
        </w:rPr>
        <w:t>Externe Kommunikation</w:t>
      </w:r>
      <w:r w:rsidR="00FD1D7E" w:rsidRPr="008E1281">
        <w:rPr>
          <w:rStyle w:val="Fett"/>
          <w:rFonts w:ascii="Lucida Sans" w:hAnsi="Lucida Sans" w:cs="Lucida Sans Unicode"/>
          <w:sz w:val="20"/>
          <w:szCs w:val="20"/>
        </w:rPr>
        <w:t xml:space="preserve"> TH Wildau</w:t>
      </w:r>
      <w:r w:rsidR="008C2E90" w:rsidRPr="008E1281">
        <w:rPr>
          <w:rStyle w:val="Fett"/>
          <w:rFonts w:ascii="Lucida Sans" w:hAnsi="Lucida Sans" w:cs="Lucida Sans Unicode"/>
          <w:sz w:val="20"/>
          <w:szCs w:val="20"/>
        </w:rPr>
        <w:t>:</w:t>
      </w:r>
      <w:r w:rsidR="00A56B80" w:rsidRPr="008E1281">
        <w:rPr>
          <w:rStyle w:val="Fett"/>
          <w:rFonts w:ascii="Lucida Sans" w:hAnsi="Lucida Sans" w:cs="Lucida Sans Unicode"/>
          <w:sz w:val="20"/>
          <w:szCs w:val="20"/>
        </w:rPr>
        <w:br/>
      </w:r>
      <w:r w:rsidR="00C17084" w:rsidRPr="008E1281">
        <w:rPr>
          <w:rFonts w:ascii="Lucida Sans" w:hAnsi="Lucida Sans" w:cs="Lucida Sans Unicode"/>
          <w:sz w:val="20"/>
          <w:szCs w:val="20"/>
        </w:rPr>
        <w:t>Mike Lange</w:t>
      </w:r>
      <w:r w:rsidR="00C20769" w:rsidRPr="008E1281">
        <w:rPr>
          <w:rFonts w:ascii="Lucida Sans" w:hAnsi="Lucida Sans" w:cs="Lucida Sans Unicode"/>
          <w:sz w:val="20"/>
          <w:szCs w:val="20"/>
        </w:rPr>
        <w:t xml:space="preserve"> / </w:t>
      </w:r>
      <w:r w:rsidR="00C128BC" w:rsidRPr="008E1281">
        <w:rPr>
          <w:rFonts w:ascii="Lucida Sans" w:hAnsi="Lucida Sans" w:cs="Lucida Sans Unicode"/>
          <w:sz w:val="20"/>
          <w:szCs w:val="20"/>
        </w:rPr>
        <w:t>Mareike Rammelt</w:t>
      </w:r>
    </w:p>
    <w:p w14:paraId="4414D551" w14:textId="25129DA7" w:rsidR="00C17084" w:rsidRPr="008E1281" w:rsidRDefault="00C17084" w:rsidP="00867A7F">
      <w:pPr>
        <w:pStyle w:val="StandardWeb"/>
        <w:spacing w:before="0" w:beforeAutospacing="0" w:after="0" w:afterAutospacing="0" w:line="276" w:lineRule="auto"/>
        <w:rPr>
          <w:rFonts w:ascii="Lucida Sans" w:hAnsi="Lucida Sans" w:cs="Lucida Sans Unicode"/>
          <w:sz w:val="20"/>
          <w:szCs w:val="20"/>
        </w:rPr>
      </w:pPr>
      <w:r w:rsidRPr="008E1281">
        <w:rPr>
          <w:rFonts w:ascii="Lucida Sans" w:hAnsi="Lucida Sans" w:cs="Lucida Sans Unicode"/>
          <w:sz w:val="20"/>
          <w:szCs w:val="20"/>
        </w:rPr>
        <w:t>TH Wildau</w:t>
      </w:r>
      <w:r w:rsidR="00A56B80" w:rsidRPr="008E1281">
        <w:rPr>
          <w:rFonts w:ascii="Lucida Sans" w:hAnsi="Lucida Sans" w:cs="Lucida Sans Unicode"/>
          <w:sz w:val="20"/>
          <w:szCs w:val="20"/>
        </w:rPr>
        <w:br/>
      </w:r>
      <w:r w:rsidRPr="008E1281">
        <w:rPr>
          <w:rFonts w:ascii="Lucida Sans" w:hAnsi="Lucida Sans" w:cs="Lucida Sans Unicode"/>
          <w:sz w:val="20"/>
          <w:szCs w:val="20"/>
        </w:rPr>
        <w:t>Hochschulring 1, 15745 Wildau</w:t>
      </w:r>
    </w:p>
    <w:p w14:paraId="6E485C17" w14:textId="242ADF70" w:rsidR="008C2E90" w:rsidRPr="008E1281" w:rsidRDefault="008C2E90" w:rsidP="00867A7F">
      <w:pPr>
        <w:pStyle w:val="StandardWeb"/>
        <w:spacing w:before="0" w:beforeAutospacing="0" w:after="0" w:afterAutospacing="0" w:line="276" w:lineRule="auto"/>
        <w:rPr>
          <w:rFonts w:ascii="Lucida Sans" w:hAnsi="Lucida Sans" w:cs="Lucida Sans Unicode"/>
          <w:sz w:val="20"/>
          <w:szCs w:val="20"/>
        </w:rPr>
      </w:pPr>
      <w:r w:rsidRPr="008E1281">
        <w:rPr>
          <w:rFonts w:ascii="Lucida Sans" w:hAnsi="Lucida Sans" w:cs="Lucida Sans Unicode"/>
          <w:sz w:val="20"/>
          <w:szCs w:val="20"/>
        </w:rPr>
        <w:t>Tel. +49 (0)3375 508 211</w:t>
      </w:r>
      <w:r w:rsidR="00C20769" w:rsidRPr="008E1281">
        <w:rPr>
          <w:rFonts w:ascii="Lucida Sans" w:hAnsi="Lucida Sans" w:cs="Lucida Sans Unicode"/>
          <w:sz w:val="20"/>
          <w:szCs w:val="20"/>
        </w:rPr>
        <w:t xml:space="preserve"> / -669</w:t>
      </w:r>
    </w:p>
    <w:p w14:paraId="6901CC20" w14:textId="4C5D93CE" w:rsidR="008C2E90" w:rsidRPr="008E1281" w:rsidRDefault="007730AA" w:rsidP="00867A7F">
      <w:pPr>
        <w:pStyle w:val="StandardWeb"/>
        <w:spacing w:before="0" w:beforeAutospacing="0" w:after="0" w:afterAutospacing="0" w:line="276" w:lineRule="auto"/>
        <w:rPr>
          <w:rFonts w:ascii="Lucida Sans" w:hAnsi="Lucida Sans" w:cs="Lucida Sans Unicode"/>
          <w:sz w:val="20"/>
          <w:szCs w:val="20"/>
        </w:rPr>
      </w:pPr>
      <w:r w:rsidRPr="008E1281">
        <w:rPr>
          <w:rFonts w:ascii="Lucida Sans" w:hAnsi="Lucida Sans" w:cs="Lucida Sans Unicode"/>
          <w:sz w:val="20"/>
          <w:szCs w:val="20"/>
        </w:rPr>
        <w:t xml:space="preserve">E-Mail: </w:t>
      </w:r>
      <w:r w:rsidR="002056B5" w:rsidRPr="008E1281">
        <w:rPr>
          <w:rFonts w:ascii="Lucida Sans" w:hAnsi="Lucida Sans" w:cs="Lucida Sans Unicode"/>
          <w:sz w:val="20"/>
          <w:szCs w:val="20"/>
        </w:rPr>
        <w:t>presse@th-wildau.de</w:t>
      </w:r>
    </w:p>
    <w:sectPr w:rsidR="008C2E90" w:rsidRPr="008E1281">
      <w:headerReference w:type="default" r:id="rId12"/>
      <w:foot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A482" w16cex:dateUtc="2023-02-09T15:57:00Z"/>
  <w16cex:commentExtensible w16cex:durableId="278FA4BD" w16cex:dateUtc="2023-02-09T15:58:00Z"/>
  <w16cex:commentExtensible w16cex:durableId="278FA3F3" w16cex:dateUtc="2023-02-09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CE462" w16cid:durableId="278FA482"/>
  <w16cid:commentId w16cid:paraId="2AC39288" w16cid:durableId="278FA28B"/>
  <w16cid:commentId w16cid:paraId="34D748D7" w16cid:durableId="278FA4BD"/>
  <w16cid:commentId w16cid:paraId="2D57CADF" w16cid:durableId="278FA3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AFFC" w14:textId="77777777" w:rsidR="00012892" w:rsidRDefault="00012892" w:rsidP="00141289">
      <w:pPr>
        <w:spacing w:after="0" w:line="240" w:lineRule="auto"/>
      </w:pPr>
      <w:r>
        <w:separator/>
      </w:r>
    </w:p>
  </w:endnote>
  <w:endnote w:type="continuationSeparator" w:id="0">
    <w:p w14:paraId="54714999" w14:textId="77777777" w:rsidR="00012892" w:rsidRDefault="0001289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DC3123E" w:rsidR="00141289" w:rsidRPr="00831275" w:rsidRDefault="00D05158" w:rsidP="00831275">
        <w:pPr>
          <w:pStyle w:val="Fuzeile"/>
        </w:pPr>
        <w:r>
          <w:fldChar w:fldCharType="begin"/>
        </w:r>
        <w:r>
          <w:instrText>PAGE   \* MERGEFORMAT</w:instrText>
        </w:r>
        <w:r>
          <w:fldChar w:fldCharType="separate"/>
        </w:r>
        <w:r w:rsidR="00094D0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15497" w14:textId="77777777" w:rsidR="00012892" w:rsidRDefault="00012892" w:rsidP="00141289">
      <w:pPr>
        <w:spacing w:after="0" w:line="240" w:lineRule="auto"/>
      </w:pPr>
      <w:r>
        <w:separator/>
      </w:r>
    </w:p>
  </w:footnote>
  <w:footnote w:type="continuationSeparator" w:id="0">
    <w:p w14:paraId="345AD1C9" w14:textId="77777777" w:rsidR="00012892" w:rsidRDefault="0001289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6E504B5C" w:rsidR="00B85C47" w:rsidRPr="003F0DCA" w:rsidRDefault="002F68AC"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w:t>
    </w:r>
    <w:r w:rsidR="00242DB7">
      <w:rPr>
        <w:rFonts w:ascii="Lucida Sans" w:eastAsiaTheme="minorHAnsi" w:hAnsi="Lucida Sans" w:cstheme="minorBidi"/>
        <w:sz w:val="20"/>
        <w:szCs w:val="20"/>
        <w:lang w:val="en-GB" w:eastAsia="en-US"/>
      </w:rPr>
      <w:t>3</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AF1105" w:rsidRPr="003F0DCA">
      <w:rPr>
        <w:rFonts w:ascii="Lucida Sans" w:eastAsiaTheme="minorHAnsi" w:hAnsi="Lucida Sans" w:cstheme="minorBidi"/>
        <w:sz w:val="20"/>
        <w:szCs w:val="20"/>
        <w:lang w:val="en-GB" w:eastAsia="en-US"/>
      </w:rPr>
      <w:t>2</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28A477A9"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96469F" w:rsidRPr="003F0DCA">
      <w:rPr>
        <w:rFonts w:ascii="Lucida Sans" w:eastAsiaTheme="minorHAnsi" w:hAnsi="Lucida Sans" w:cstheme="minorBidi"/>
        <w:sz w:val="20"/>
        <w:szCs w:val="20"/>
        <w:lang w:val="en-GB" w:eastAsia="en-US"/>
      </w:rPr>
      <w:t>/02</w:t>
    </w:r>
    <w:r w:rsidR="002F68AC">
      <w:rPr>
        <w:rFonts w:ascii="Lucida Sans" w:eastAsiaTheme="minorHAnsi" w:hAnsi="Lucida Sans" w:cstheme="minorBidi"/>
        <w:sz w:val="20"/>
        <w:szCs w:val="20"/>
        <w:lang w:val="en-GB" w:eastAsia="en-US"/>
      </w:rPr>
      <w:t>_</w:t>
    </w:r>
    <w:r w:rsidR="00242DB7">
      <w:rPr>
        <w:rFonts w:ascii="Lucida Sans" w:eastAsiaTheme="minorHAnsi" w:hAnsi="Lucida Sans" w:cstheme="minorBidi"/>
        <w:sz w:val="20"/>
        <w:szCs w:val="20"/>
        <w:lang w:val="en-GB" w:eastAsia="en-US"/>
      </w:rPr>
      <w:t>05</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0E3"/>
    <w:multiLevelType w:val="hybridMultilevel"/>
    <w:tmpl w:val="9A5ADB0E"/>
    <w:lvl w:ilvl="0" w:tplc="E43EA1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892"/>
    <w:rsid w:val="000130C8"/>
    <w:rsid w:val="00022C9D"/>
    <w:rsid w:val="000260BF"/>
    <w:rsid w:val="000269F0"/>
    <w:rsid w:val="00030C88"/>
    <w:rsid w:val="00030EB8"/>
    <w:rsid w:val="0003268B"/>
    <w:rsid w:val="00033705"/>
    <w:rsid w:val="00037EA3"/>
    <w:rsid w:val="00041350"/>
    <w:rsid w:val="00041DA1"/>
    <w:rsid w:val="0005105D"/>
    <w:rsid w:val="00053AB6"/>
    <w:rsid w:val="00067112"/>
    <w:rsid w:val="00070DFD"/>
    <w:rsid w:val="00072B8E"/>
    <w:rsid w:val="0007619B"/>
    <w:rsid w:val="00076A93"/>
    <w:rsid w:val="00077AFB"/>
    <w:rsid w:val="00083407"/>
    <w:rsid w:val="00087FCF"/>
    <w:rsid w:val="00091364"/>
    <w:rsid w:val="00092400"/>
    <w:rsid w:val="000943A1"/>
    <w:rsid w:val="00094D02"/>
    <w:rsid w:val="0009549C"/>
    <w:rsid w:val="00097A81"/>
    <w:rsid w:val="000A0721"/>
    <w:rsid w:val="000A2504"/>
    <w:rsid w:val="000A50B8"/>
    <w:rsid w:val="000B0B04"/>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F13C6"/>
    <w:rsid w:val="001F2A72"/>
    <w:rsid w:val="00203088"/>
    <w:rsid w:val="002056B5"/>
    <w:rsid w:val="00210561"/>
    <w:rsid w:val="002168E1"/>
    <w:rsid w:val="002224BA"/>
    <w:rsid w:val="00223051"/>
    <w:rsid w:val="00224CD2"/>
    <w:rsid w:val="00234AF3"/>
    <w:rsid w:val="002367CE"/>
    <w:rsid w:val="0024111E"/>
    <w:rsid w:val="00242DB7"/>
    <w:rsid w:val="002435B6"/>
    <w:rsid w:val="00243908"/>
    <w:rsid w:val="00246499"/>
    <w:rsid w:val="00251596"/>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A046A"/>
    <w:rsid w:val="002A5E3A"/>
    <w:rsid w:val="002A5FEA"/>
    <w:rsid w:val="002A6A85"/>
    <w:rsid w:val="002A797B"/>
    <w:rsid w:val="002B407B"/>
    <w:rsid w:val="002B7C93"/>
    <w:rsid w:val="002C09C9"/>
    <w:rsid w:val="002C26ED"/>
    <w:rsid w:val="002C7CC8"/>
    <w:rsid w:val="002D0F34"/>
    <w:rsid w:val="002D12ED"/>
    <w:rsid w:val="002D1346"/>
    <w:rsid w:val="002D175A"/>
    <w:rsid w:val="002D403F"/>
    <w:rsid w:val="002E31E9"/>
    <w:rsid w:val="002E3443"/>
    <w:rsid w:val="002E6002"/>
    <w:rsid w:val="002E6272"/>
    <w:rsid w:val="002F02C2"/>
    <w:rsid w:val="002F03FA"/>
    <w:rsid w:val="002F6391"/>
    <w:rsid w:val="002F68AC"/>
    <w:rsid w:val="002F6E9C"/>
    <w:rsid w:val="0030030C"/>
    <w:rsid w:val="0030065B"/>
    <w:rsid w:val="003033B4"/>
    <w:rsid w:val="003042C4"/>
    <w:rsid w:val="00304953"/>
    <w:rsid w:val="00305530"/>
    <w:rsid w:val="00306933"/>
    <w:rsid w:val="00313771"/>
    <w:rsid w:val="003146D8"/>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056B"/>
    <w:rsid w:val="00351C7B"/>
    <w:rsid w:val="00354DA9"/>
    <w:rsid w:val="00362409"/>
    <w:rsid w:val="00367DBA"/>
    <w:rsid w:val="00370C5E"/>
    <w:rsid w:val="003717FB"/>
    <w:rsid w:val="003730CC"/>
    <w:rsid w:val="00373DD1"/>
    <w:rsid w:val="003756ED"/>
    <w:rsid w:val="00377468"/>
    <w:rsid w:val="00377C1F"/>
    <w:rsid w:val="00377EE1"/>
    <w:rsid w:val="00377F82"/>
    <w:rsid w:val="0038010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DB9"/>
    <w:rsid w:val="00415D07"/>
    <w:rsid w:val="004206C9"/>
    <w:rsid w:val="0042075D"/>
    <w:rsid w:val="0042192B"/>
    <w:rsid w:val="00424B3E"/>
    <w:rsid w:val="0042589F"/>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8A0"/>
    <w:rsid w:val="0051015D"/>
    <w:rsid w:val="005114EA"/>
    <w:rsid w:val="00520D3F"/>
    <w:rsid w:val="0052448E"/>
    <w:rsid w:val="005264E0"/>
    <w:rsid w:val="00527038"/>
    <w:rsid w:val="00537426"/>
    <w:rsid w:val="005378D5"/>
    <w:rsid w:val="00537982"/>
    <w:rsid w:val="0054337C"/>
    <w:rsid w:val="00543D1C"/>
    <w:rsid w:val="00546EAC"/>
    <w:rsid w:val="00552603"/>
    <w:rsid w:val="00556FC4"/>
    <w:rsid w:val="0055792E"/>
    <w:rsid w:val="00564213"/>
    <w:rsid w:val="00566CBF"/>
    <w:rsid w:val="00567D3A"/>
    <w:rsid w:val="00570373"/>
    <w:rsid w:val="00575E3E"/>
    <w:rsid w:val="00575E71"/>
    <w:rsid w:val="0058197B"/>
    <w:rsid w:val="00582119"/>
    <w:rsid w:val="00582AD2"/>
    <w:rsid w:val="00583A53"/>
    <w:rsid w:val="00591098"/>
    <w:rsid w:val="005977B3"/>
    <w:rsid w:val="00597F59"/>
    <w:rsid w:val="005A043C"/>
    <w:rsid w:val="005A1ACF"/>
    <w:rsid w:val="005A3645"/>
    <w:rsid w:val="005A5075"/>
    <w:rsid w:val="005A7710"/>
    <w:rsid w:val="005B0B81"/>
    <w:rsid w:val="005B5DA5"/>
    <w:rsid w:val="005B743D"/>
    <w:rsid w:val="005C57FF"/>
    <w:rsid w:val="005C582A"/>
    <w:rsid w:val="005C6070"/>
    <w:rsid w:val="005C7B08"/>
    <w:rsid w:val="005D0E42"/>
    <w:rsid w:val="005D2204"/>
    <w:rsid w:val="005E0F13"/>
    <w:rsid w:val="005E123F"/>
    <w:rsid w:val="005E7801"/>
    <w:rsid w:val="005F28C4"/>
    <w:rsid w:val="005F4775"/>
    <w:rsid w:val="005F514B"/>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3C6D"/>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DE5"/>
    <w:rsid w:val="0073114B"/>
    <w:rsid w:val="00731AB5"/>
    <w:rsid w:val="00732CF6"/>
    <w:rsid w:val="00734521"/>
    <w:rsid w:val="007463C6"/>
    <w:rsid w:val="007468D9"/>
    <w:rsid w:val="00747787"/>
    <w:rsid w:val="00750043"/>
    <w:rsid w:val="0075090F"/>
    <w:rsid w:val="007511DA"/>
    <w:rsid w:val="00751BA5"/>
    <w:rsid w:val="00761DD5"/>
    <w:rsid w:val="007656DA"/>
    <w:rsid w:val="00765F1D"/>
    <w:rsid w:val="0077164F"/>
    <w:rsid w:val="007730AA"/>
    <w:rsid w:val="00773AC1"/>
    <w:rsid w:val="007827EA"/>
    <w:rsid w:val="00786014"/>
    <w:rsid w:val="00791AE7"/>
    <w:rsid w:val="007931E0"/>
    <w:rsid w:val="007A02C8"/>
    <w:rsid w:val="007A104E"/>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09DE"/>
    <w:rsid w:val="008917EC"/>
    <w:rsid w:val="008921F6"/>
    <w:rsid w:val="008934B3"/>
    <w:rsid w:val="0089351B"/>
    <w:rsid w:val="008A1805"/>
    <w:rsid w:val="008A423E"/>
    <w:rsid w:val="008B289D"/>
    <w:rsid w:val="008B2A50"/>
    <w:rsid w:val="008B3A14"/>
    <w:rsid w:val="008B54B9"/>
    <w:rsid w:val="008C0815"/>
    <w:rsid w:val="008C0E2A"/>
    <w:rsid w:val="008C253A"/>
    <w:rsid w:val="008C2E90"/>
    <w:rsid w:val="008C3289"/>
    <w:rsid w:val="008C37DB"/>
    <w:rsid w:val="008D0401"/>
    <w:rsid w:val="008D1479"/>
    <w:rsid w:val="008D45A1"/>
    <w:rsid w:val="008D45DB"/>
    <w:rsid w:val="008D56EA"/>
    <w:rsid w:val="008E04AF"/>
    <w:rsid w:val="008E106D"/>
    <w:rsid w:val="008E1281"/>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2DC6"/>
    <w:rsid w:val="00923D96"/>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2403"/>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3360"/>
    <w:rsid w:val="00A55754"/>
    <w:rsid w:val="00A56B80"/>
    <w:rsid w:val="00A57345"/>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D6D"/>
    <w:rsid w:val="00B11BCB"/>
    <w:rsid w:val="00B1313C"/>
    <w:rsid w:val="00B13F06"/>
    <w:rsid w:val="00B17761"/>
    <w:rsid w:val="00B20010"/>
    <w:rsid w:val="00B31793"/>
    <w:rsid w:val="00B34D44"/>
    <w:rsid w:val="00B34F6F"/>
    <w:rsid w:val="00B35C9F"/>
    <w:rsid w:val="00B3680B"/>
    <w:rsid w:val="00B41F32"/>
    <w:rsid w:val="00B436D0"/>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63F3"/>
    <w:rsid w:val="00B96FB5"/>
    <w:rsid w:val="00BA0EA7"/>
    <w:rsid w:val="00BA113F"/>
    <w:rsid w:val="00BA3800"/>
    <w:rsid w:val="00BA41E2"/>
    <w:rsid w:val="00BA4695"/>
    <w:rsid w:val="00BB0C7C"/>
    <w:rsid w:val="00BB179E"/>
    <w:rsid w:val="00BB17E4"/>
    <w:rsid w:val="00BB1EBF"/>
    <w:rsid w:val="00BB396D"/>
    <w:rsid w:val="00BB4272"/>
    <w:rsid w:val="00BB43DF"/>
    <w:rsid w:val="00BB51DF"/>
    <w:rsid w:val="00BB5210"/>
    <w:rsid w:val="00BC4AFA"/>
    <w:rsid w:val="00BC6AA3"/>
    <w:rsid w:val="00BD1A75"/>
    <w:rsid w:val="00BD22D2"/>
    <w:rsid w:val="00BE00F8"/>
    <w:rsid w:val="00BE6957"/>
    <w:rsid w:val="00BE6F2B"/>
    <w:rsid w:val="00BF278E"/>
    <w:rsid w:val="00BF6E62"/>
    <w:rsid w:val="00C02766"/>
    <w:rsid w:val="00C028C0"/>
    <w:rsid w:val="00C035E2"/>
    <w:rsid w:val="00C03EE7"/>
    <w:rsid w:val="00C046BF"/>
    <w:rsid w:val="00C060E1"/>
    <w:rsid w:val="00C07BCD"/>
    <w:rsid w:val="00C101B1"/>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666E"/>
    <w:rsid w:val="00E866DD"/>
    <w:rsid w:val="00E92B05"/>
    <w:rsid w:val="00E93DCB"/>
    <w:rsid w:val="00E9412E"/>
    <w:rsid w:val="00E95FA1"/>
    <w:rsid w:val="00E962D6"/>
    <w:rsid w:val="00E96C48"/>
    <w:rsid w:val="00EA0729"/>
    <w:rsid w:val="00EA365F"/>
    <w:rsid w:val="00EA394D"/>
    <w:rsid w:val="00EA69E5"/>
    <w:rsid w:val="00EC07ED"/>
    <w:rsid w:val="00EC12CE"/>
    <w:rsid w:val="00EC520C"/>
    <w:rsid w:val="00ED0AE1"/>
    <w:rsid w:val="00ED1C9E"/>
    <w:rsid w:val="00ED3492"/>
    <w:rsid w:val="00ED6CBF"/>
    <w:rsid w:val="00EE076D"/>
    <w:rsid w:val="00EE1364"/>
    <w:rsid w:val="00EE6804"/>
    <w:rsid w:val="00EE71B8"/>
    <w:rsid w:val="00EF1466"/>
    <w:rsid w:val="00EF1799"/>
    <w:rsid w:val="00EF32FD"/>
    <w:rsid w:val="00EF5549"/>
    <w:rsid w:val="00EF5F43"/>
    <w:rsid w:val="00EF6F08"/>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E9"/>
    <w:rsid w:val="00F84983"/>
    <w:rsid w:val="00F84D9F"/>
    <w:rsid w:val="00F86077"/>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21C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6F08"/>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customStyle="1" w:styleId="UnresolvedMention">
    <w:name w:val="Unresolved Mention"/>
    <w:basedOn w:val="Absatz-Standardschriftart"/>
    <w:uiPriority w:val="99"/>
    <w:semiHidden/>
    <w:unhideWhenUsed/>
    <w:rsid w:val="002A5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6852720">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o_UnCryptMailto('kygjrm8tn,jcfpc(yr)rf+ugjbys,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t.ajp.edu.pl/index.php?option=com_content&amp;view=category&amp;layout=blog&amp;id=38&amp;Itemid=256"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th-wildau.de/forschung-transfer/ic3/forschungsprojekte/edu4ind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4A5B-CEE0-478E-BDC8-DE1D9E6A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4142</Characters>
  <Application>Microsoft Office Word</Application>
  <DocSecurity>0</DocSecurity>
  <Lines>86</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2</cp:revision>
  <dcterms:created xsi:type="dcterms:W3CDTF">2023-02-13T12:59:00Z</dcterms:created>
  <dcterms:modified xsi:type="dcterms:W3CDTF">2023-02-13T12:59:00Z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f0cb6dc73a92a7fe7a9c0c8bf6d2b65c6f4da7c66b926083b67b0275578d474f</vt:lpwstr>
  </property>
</Properties>
</file>