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75" w:rsidRPr="00904C75" w:rsidRDefault="00904C75" w:rsidP="00904C75">
      <w:pPr>
        <w:pStyle w:val="Allmntstyckeformat"/>
        <w:jc w:val="both"/>
        <w:rPr>
          <w:rFonts w:asciiTheme="majorHAnsi" w:hAnsiTheme="majorHAnsi" w:cs="AGaramondPro-Bold"/>
          <w:b/>
          <w:bCs/>
        </w:rPr>
      </w:pPr>
      <w:r w:rsidRPr="00904C75">
        <w:rPr>
          <w:rFonts w:asciiTheme="majorHAnsi" w:hAnsiTheme="majorHAnsi" w:cs="AGaramondPro-Regular"/>
        </w:rPr>
        <w:t xml:space="preserve">Benjamin Franklin (1706–1770) var en legend redan under sin livstid och är fortfarande en symbol för USA och den amerikanska självbilden. Som en av ”nationens fäder” har han fortfarande sin bild på </w:t>
      </w:r>
      <w:proofErr w:type="spellStart"/>
      <w:r w:rsidRPr="00904C75">
        <w:rPr>
          <w:rFonts w:asciiTheme="majorHAnsi" w:hAnsiTheme="majorHAnsi" w:cs="AGaramondPro-Regular"/>
        </w:rPr>
        <w:t>hundradollarsedeln</w:t>
      </w:r>
      <w:proofErr w:type="spellEnd"/>
      <w:r w:rsidRPr="00904C75">
        <w:rPr>
          <w:rFonts w:asciiTheme="majorHAnsi" w:hAnsiTheme="majorHAnsi" w:cs="AGaramondPro-Regular"/>
        </w:rPr>
        <w:t xml:space="preserve">. </w:t>
      </w:r>
      <w:r w:rsidRPr="00904C75">
        <w:rPr>
          <w:rFonts w:asciiTheme="majorHAnsi" w:hAnsiTheme="majorHAnsi" w:cs="AGaramondPro-Bold"/>
          <w:b/>
          <w:bCs/>
        </w:rPr>
        <w:t xml:space="preserve">Det här är den första boken på svenska om Benjamin Franklin sedan 1943. </w:t>
      </w:r>
    </w:p>
    <w:p w:rsidR="00904C75" w:rsidRPr="00904C75" w:rsidRDefault="00904C75" w:rsidP="00904C75">
      <w:pPr>
        <w:pStyle w:val="Allmntstyckeformat"/>
        <w:jc w:val="both"/>
        <w:rPr>
          <w:rFonts w:asciiTheme="majorHAnsi" w:hAnsiTheme="majorHAnsi" w:cs="AGaramondPro-Regular"/>
        </w:rPr>
      </w:pPr>
    </w:p>
    <w:p w:rsidR="00904C75" w:rsidRPr="00904C75" w:rsidRDefault="00904C75" w:rsidP="00904C75">
      <w:pPr>
        <w:pStyle w:val="Allmntstyckeformat"/>
        <w:jc w:val="both"/>
        <w:rPr>
          <w:rFonts w:asciiTheme="majorHAnsi" w:hAnsiTheme="majorHAnsi" w:cs="AGaramondPro-Regular"/>
        </w:rPr>
      </w:pPr>
      <w:r w:rsidRPr="00904C75">
        <w:rPr>
          <w:rFonts w:asciiTheme="majorHAnsi" w:hAnsiTheme="majorHAnsi" w:cs="AGaramondPro-Regular"/>
        </w:rPr>
        <w:t xml:space="preserve">Boktryckaren Franklin var ekonomiskt oberoende redan vid 42 års ålder och kunde </w:t>
      </w:r>
      <w:proofErr w:type="spellStart"/>
      <w:r w:rsidRPr="00904C75">
        <w:rPr>
          <w:rFonts w:asciiTheme="majorHAnsi" w:hAnsiTheme="majorHAnsi" w:cs="AGaramondPro-Regular"/>
        </w:rPr>
        <w:t>framgångrikt</w:t>
      </w:r>
      <w:proofErr w:type="spellEnd"/>
      <w:r w:rsidRPr="00904C75">
        <w:rPr>
          <w:rFonts w:asciiTheme="majorHAnsi" w:hAnsiTheme="majorHAnsi" w:cs="AGaramondPro-Regular"/>
        </w:rPr>
        <w:t xml:space="preserve"> ägna sig åt naturvetenskap och politik. Fransmännen hyllade honom som en av tidens stora män, och det var</w:t>
      </w:r>
      <w:bookmarkStart w:id="0" w:name="_GoBack"/>
      <w:bookmarkEnd w:id="0"/>
      <w:r w:rsidRPr="00904C75">
        <w:rPr>
          <w:rFonts w:asciiTheme="majorHAnsi" w:hAnsiTheme="majorHAnsi" w:cs="AGaramondPro-Regular"/>
        </w:rPr>
        <w:t xml:space="preserve"> i Frankrike han genomförde sitt livs största bedrift. Sjuttio år gammal skickades han av kongressen till Paris för att skaffa den hjälp som gjorde att general Washington kunde segra över britterna i frihetskriget 1775–1783. I det framväxande amerikanska samhället blev Benjamin Franklin en enastående folkbildare, i Europa hyllades han som sitt lands ende representant för upplysningen. </w:t>
      </w:r>
    </w:p>
    <w:p w:rsidR="00904C75" w:rsidRPr="00904C75" w:rsidRDefault="00904C75" w:rsidP="00904C75">
      <w:pPr>
        <w:pStyle w:val="Allmntstyckeformat"/>
        <w:jc w:val="both"/>
        <w:rPr>
          <w:rFonts w:asciiTheme="majorHAnsi" w:hAnsiTheme="majorHAnsi" w:cs="AGaramondPro-Regular"/>
        </w:rPr>
      </w:pPr>
    </w:p>
    <w:p w:rsidR="00904C75" w:rsidRPr="00904C75" w:rsidRDefault="00904C75" w:rsidP="00904C75">
      <w:pPr>
        <w:pStyle w:val="Allmntstyckeformat"/>
        <w:jc w:val="both"/>
        <w:rPr>
          <w:rFonts w:asciiTheme="majorHAnsi" w:hAnsiTheme="majorHAnsi" w:cs="AGaramondPro-Regular"/>
        </w:rPr>
      </w:pPr>
    </w:p>
    <w:p w:rsidR="001253E7" w:rsidRPr="00904C75" w:rsidRDefault="00904C75" w:rsidP="00904C75">
      <w:pPr>
        <w:rPr>
          <w:rFonts w:asciiTheme="majorHAnsi" w:hAnsiTheme="majorHAnsi"/>
        </w:rPr>
      </w:pPr>
      <w:r w:rsidRPr="00904C75">
        <w:rPr>
          <w:rFonts w:asciiTheme="majorHAnsi" w:hAnsiTheme="majorHAnsi" w:cs="AGaramondPro-Regular"/>
        </w:rPr>
        <w:t xml:space="preserve">LENNART OLDENBURG är pensionerad förlagschef och lexikograf. Han har tidigare utgivit bl.a. </w:t>
      </w:r>
      <w:r w:rsidRPr="00904C75">
        <w:rPr>
          <w:rFonts w:asciiTheme="majorHAnsi" w:hAnsiTheme="majorHAnsi" w:cs="AGaramondPro-Italic"/>
          <w:i/>
          <w:iCs/>
        </w:rPr>
        <w:t>Under stöveln: Norge 1940–1945</w:t>
      </w:r>
      <w:r w:rsidRPr="00904C75">
        <w:rPr>
          <w:rFonts w:asciiTheme="majorHAnsi" w:hAnsiTheme="majorHAnsi" w:cs="AGaramondPro-Regular"/>
        </w:rPr>
        <w:t xml:space="preserve"> (2008).</w:t>
      </w:r>
    </w:p>
    <w:sectPr w:rsidR="001253E7" w:rsidRPr="00904C75" w:rsidSect="0090464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C75"/>
    <w:rsid w:val="001253E7"/>
    <w:rsid w:val="004C7BBB"/>
    <w:rsid w:val="00530A4E"/>
    <w:rsid w:val="00904640"/>
    <w:rsid w:val="00904C75"/>
    <w:rsid w:val="00950EBE"/>
    <w:rsid w:val="009B0D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F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904C7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904C75"/>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852</Characters>
  <Application>Microsoft Macintosh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2014-11-04T15:24:00Z</dcterms:created>
  <dcterms:modified xsi:type="dcterms:W3CDTF">2014-11-04T15:25:00Z</dcterms:modified>
</cp:coreProperties>
</file>