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A1" w:rsidRDefault="0055352D">
      <w:r>
        <w:rPr>
          <w:noProof/>
        </w:rPr>
        <w:drawing>
          <wp:inline distT="0" distB="0" distL="0" distR="0">
            <wp:extent cx="2384146" cy="728659"/>
            <wp:effectExtent l="19050" t="0" r="0" b="0"/>
            <wp:docPr id="1" name="Bildobjekt 0" descr="SKEAIR_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AIR_L.bmp"/>
                    <pic:cNvPicPr/>
                  </pic:nvPicPr>
                  <pic:blipFill>
                    <a:blip r:embed="rId4"/>
                    <a:stretch>
                      <a:fillRect/>
                    </a:stretch>
                  </pic:blipFill>
                  <pic:spPr>
                    <a:xfrm>
                      <a:off x="0" y="0"/>
                      <a:ext cx="2384146" cy="728659"/>
                    </a:xfrm>
                    <a:prstGeom prst="rect">
                      <a:avLst/>
                    </a:prstGeom>
                  </pic:spPr>
                </pic:pic>
              </a:graphicData>
            </a:graphic>
          </wp:inline>
        </w:drawing>
      </w:r>
    </w:p>
    <w:p w:rsidR="0055352D" w:rsidRDefault="0055352D">
      <w:pPr>
        <w:rPr>
          <w:b/>
          <w:sz w:val="32"/>
          <w:szCs w:val="32"/>
        </w:rPr>
      </w:pPr>
    </w:p>
    <w:p w:rsidR="00826E4E" w:rsidRPr="00BD2DF1" w:rsidRDefault="00BD2DF1">
      <w:pPr>
        <w:rPr>
          <w:rFonts w:asciiTheme="majorHAnsi" w:hAnsiTheme="majorHAnsi" w:cstheme="majorHAnsi"/>
          <w:b/>
          <w:sz w:val="36"/>
          <w:szCs w:val="36"/>
        </w:rPr>
      </w:pPr>
      <w:r w:rsidRPr="00BD2DF1">
        <w:rPr>
          <w:rFonts w:asciiTheme="majorHAnsi" w:hAnsiTheme="majorHAnsi" w:cstheme="majorHAnsi"/>
          <w:b/>
          <w:sz w:val="32"/>
          <w:szCs w:val="36"/>
        </w:rPr>
        <w:t>Pressmeddelande</w:t>
      </w:r>
      <w:r w:rsidRPr="00BD2DF1">
        <w:rPr>
          <w:rFonts w:asciiTheme="majorHAnsi" w:hAnsiTheme="majorHAnsi" w:cstheme="majorHAnsi"/>
          <w:b/>
          <w:sz w:val="32"/>
          <w:szCs w:val="36"/>
        </w:rPr>
        <w:br/>
        <w:t>torsdag 6 juni 2013</w:t>
      </w:r>
      <w:r>
        <w:rPr>
          <w:rFonts w:asciiTheme="majorHAnsi" w:hAnsiTheme="majorHAnsi" w:cstheme="majorHAnsi"/>
          <w:b/>
          <w:sz w:val="36"/>
          <w:szCs w:val="36"/>
        </w:rPr>
        <w:br/>
      </w:r>
    </w:p>
    <w:p w:rsidR="00BD2DF1" w:rsidRPr="00BD2DF1" w:rsidRDefault="00BD2DF1" w:rsidP="00BD2DF1">
      <w:pPr>
        <w:pStyle w:val="Body1"/>
        <w:widowControl w:val="0"/>
        <w:spacing w:after="60" w:line="288" w:lineRule="auto"/>
        <w:rPr>
          <w:rFonts w:asciiTheme="majorHAnsi" w:hAnsiTheme="majorHAnsi" w:cstheme="majorHAnsi"/>
          <w:sz w:val="36"/>
          <w:szCs w:val="24"/>
        </w:rPr>
      </w:pPr>
      <w:r w:rsidRPr="00BD2DF1">
        <w:rPr>
          <w:rFonts w:asciiTheme="majorHAnsi" w:hAnsiTheme="majorHAnsi" w:cstheme="majorHAnsi"/>
          <w:b/>
          <w:sz w:val="36"/>
          <w:szCs w:val="24"/>
        </w:rPr>
        <w:t>Stor ökning av charterresandet på Skellefteå Airport</w:t>
      </w:r>
    </w:p>
    <w:p w:rsidR="00BD2DF1" w:rsidRDefault="00BD2DF1" w:rsidP="00BD2DF1">
      <w:pPr>
        <w:rPr>
          <w:rFonts w:asciiTheme="majorHAnsi" w:hAnsiTheme="majorHAnsi" w:cstheme="majorHAnsi"/>
          <w:b/>
        </w:rPr>
      </w:pPr>
      <w:r w:rsidRPr="00BD2DF1">
        <w:rPr>
          <w:rFonts w:asciiTheme="majorHAnsi" w:hAnsiTheme="majorHAnsi" w:cstheme="majorHAnsi"/>
          <w:b/>
        </w:rPr>
        <w:t>Aldrig förr har Skellefteå Airport haft så många utrikes flygavgångar och utrikes</w:t>
      </w:r>
      <w:r w:rsidRPr="00BD2DF1">
        <w:rPr>
          <w:rFonts w:asciiTheme="majorHAnsi" w:hAnsiTheme="majorHAnsi" w:cstheme="majorHAnsi"/>
          <w:b/>
        </w:rPr>
        <w:br/>
        <w:t>destinationer som i år. Och aldrig tidigare har så många passagerare valt att åka på en charterresa från Skellefteå.</w:t>
      </w:r>
    </w:p>
    <w:p w:rsidR="00BD2DF1" w:rsidRPr="00BD2DF1" w:rsidRDefault="00BD2DF1" w:rsidP="00BD2DF1">
      <w:pPr>
        <w:rPr>
          <w:rFonts w:asciiTheme="majorHAnsi" w:hAnsiTheme="majorHAnsi" w:cstheme="majorHAnsi"/>
          <w:b/>
          <w:color w:val="000000"/>
          <w:u w:color="000000"/>
        </w:rPr>
      </w:pPr>
    </w:p>
    <w:p w:rsidR="00BD2DF1" w:rsidRPr="00BD2DF1" w:rsidRDefault="00BD2DF1" w:rsidP="00BD2DF1">
      <w:pPr>
        <w:rPr>
          <w:rFonts w:asciiTheme="majorHAnsi" w:hAnsiTheme="majorHAnsi" w:cstheme="majorHAnsi"/>
          <w:color w:val="000000"/>
          <w:u w:color="000000"/>
        </w:rPr>
      </w:pPr>
      <w:r w:rsidRPr="00BD2DF1">
        <w:rPr>
          <w:rFonts w:asciiTheme="majorHAnsi" w:hAnsiTheme="majorHAnsi" w:cstheme="majorHAnsi"/>
        </w:rPr>
        <w:t>Skellefteå Airport har haft en kraftfull tillväxt sedan det kommunala övertagandet</w:t>
      </w:r>
      <w:r w:rsidRPr="00BD2DF1">
        <w:rPr>
          <w:rFonts w:asciiTheme="majorHAnsi" w:hAnsiTheme="majorHAnsi" w:cstheme="majorHAnsi"/>
        </w:rPr>
        <w:br/>
        <w:t xml:space="preserve">2010. Under första delen av 2013 har expansionen skett på utrikes direkttrafik samt charter. För tio år sedan hade flygplatsen en </w:t>
      </w:r>
      <w:r>
        <w:rPr>
          <w:rFonts w:asciiTheme="majorHAnsi" w:hAnsiTheme="majorHAnsi" w:cstheme="majorHAnsi"/>
        </w:rPr>
        <w:t xml:space="preserve">inrikes och en </w:t>
      </w:r>
      <w:r w:rsidRPr="00BD2DF1">
        <w:rPr>
          <w:rFonts w:asciiTheme="majorHAnsi" w:hAnsiTheme="majorHAnsi" w:cstheme="majorHAnsi"/>
        </w:rPr>
        <w:t>utrikesdestination och ca 200 000</w:t>
      </w:r>
      <w:r>
        <w:rPr>
          <w:rFonts w:asciiTheme="majorHAnsi" w:hAnsiTheme="majorHAnsi" w:cstheme="majorHAnsi"/>
        </w:rPr>
        <w:t xml:space="preserve"> </w:t>
      </w:r>
      <w:r w:rsidRPr="00BD2DF1">
        <w:rPr>
          <w:rFonts w:asciiTheme="majorHAnsi" w:hAnsiTheme="majorHAnsi" w:cstheme="majorHAnsi"/>
        </w:rPr>
        <w:t>resenärer, men genom en förlängd rullbana och ett aktivt marknadsarbete har antalet destinationer som</w:t>
      </w:r>
      <w:r>
        <w:rPr>
          <w:rFonts w:asciiTheme="majorHAnsi" w:hAnsiTheme="majorHAnsi" w:cstheme="majorHAnsi"/>
        </w:rPr>
        <w:t xml:space="preserve"> nu</w:t>
      </w:r>
      <w:r w:rsidRPr="00BD2DF1">
        <w:rPr>
          <w:rFonts w:asciiTheme="majorHAnsi" w:hAnsiTheme="majorHAnsi" w:cstheme="majorHAnsi"/>
        </w:rPr>
        <w:t xml:space="preserve"> trafikeras från Skellefteå ökat till tio stycken och under 2013 beräknas ca 300 000 resenärer använda Skellefteå Airport.</w:t>
      </w:r>
      <w:r w:rsidRPr="00BD2DF1">
        <w:rPr>
          <w:rFonts w:asciiTheme="majorHAnsi" w:hAnsiTheme="majorHAnsi" w:cstheme="majorHAnsi"/>
        </w:rPr>
        <w:cr/>
        <w:t xml:space="preserve">Från Skellefteå har man eller kommer man att kunna åka till följande resmål under 2013: Barcelona Girona (Spanien), Kreta (Grekland), Rhodos (Grekland), Bodrum (Turkiet), Alanya (Turkiet), Dubrovnik (Kroatien), </w:t>
      </w:r>
      <w:proofErr w:type="spellStart"/>
      <w:r w:rsidRPr="00BD2DF1">
        <w:rPr>
          <w:rFonts w:asciiTheme="majorHAnsi" w:hAnsiTheme="majorHAnsi" w:cstheme="majorHAnsi"/>
        </w:rPr>
        <w:t>Monastir</w:t>
      </w:r>
      <w:proofErr w:type="spellEnd"/>
      <w:r w:rsidRPr="00BD2DF1">
        <w:rPr>
          <w:rFonts w:asciiTheme="majorHAnsi" w:hAnsiTheme="majorHAnsi" w:cstheme="majorHAnsi"/>
        </w:rPr>
        <w:t xml:space="preserve"> (Tunis</w:t>
      </w:r>
      <w:r>
        <w:rPr>
          <w:rFonts w:asciiTheme="majorHAnsi" w:hAnsiTheme="majorHAnsi" w:cstheme="majorHAnsi"/>
        </w:rPr>
        <w:t xml:space="preserve">ien), </w:t>
      </w:r>
      <w:proofErr w:type="spellStart"/>
      <w:r>
        <w:rPr>
          <w:rFonts w:asciiTheme="majorHAnsi" w:hAnsiTheme="majorHAnsi" w:cstheme="majorHAnsi"/>
        </w:rPr>
        <w:t>Sharm</w:t>
      </w:r>
      <w:proofErr w:type="spellEnd"/>
      <w:r>
        <w:rPr>
          <w:rFonts w:asciiTheme="majorHAnsi" w:hAnsiTheme="majorHAnsi" w:cstheme="majorHAnsi"/>
        </w:rPr>
        <w:t xml:space="preserve"> el Sheikh (Egypten), </w:t>
      </w:r>
      <w:r w:rsidRPr="00BD2DF1">
        <w:rPr>
          <w:rFonts w:asciiTheme="majorHAnsi" w:hAnsiTheme="majorHAnsi" w:cstheme="majorHAnsi"/>
        </w:rPr>
        <w:t>London (England)</w:t>
      </w:r>
      <w:r>
        <w:rPr>
          <w:rFonts w:asciiTheme="majorHAnsi" w:hAnsiTheme="majorHAnsi" w:cstheme="majorHAnsi"/>
        </w:rPr>
        <w:t xml:space="preserve"> samt Stockholm</w:t>
      </w:r>
      <w:r w:rsidRPr="00BD2DF1">
        <w:rPr>
          <w:rFonts w:asciiTheme="majorHAnsi" w:hAnsiTheme="majorHAnsi" w:cstheme="majorHAnsi"/>
        </w:rPr>
        <w:t xml:space="preserve">.    </w:t>
      </w:r>
    </w:p>
    <w:p w:rsidR="00BD2DF1" w:rsidRPr="00BD2DF1" w:rsidRDefault="00BD2DF1" w:rsidP="00BD2DF1">
      <w:pPr>
        <w:rPr>
          <w:rFonts w:asciiTheme="majorHAnsi" w:hAnsiTheme="majorHAnsi" w:cstheme="majorHAnsi"/>
          <w:color w:val="000000"/>
          <w:u w:color="000000"/>
        </w:rPr>
      </w:pPr>
    </w:p>
    <w:p w:rsidR="00BD2DF1" w:rsidRPr="00BD2DF1" w:rsidRDefault="00BD2DF1" w:rsidP="00BD2DF1">
      <w:pPr>
        <w:rPr>
          <w:rFonts w:asciiTheme="majorHAnsi" w:eastAsia="Arial Unicode MS" w:hAnsiTheme="majorHAnsi" w:cstheme="majorHAnsi"/>
          <w:color w:val="000000"/>
          <w:u w:color="000000"/>
        </w:rPr>
      </w:pPr>
      <w:r w:rsidRPr="00BD2DF1">
        <w:rPr>
          <w:rFonts w:asciiTheme="majorHAnsi" w:eastAsia="Arial Unicode MS" w:hAnsiTheme="majorHAnsi" w:cstheme="majorHAnsi"/>
        </w:rPr>
        <w:t>– Vi har jobbat akt</w:t>
      </w:r>
      <w:r>
        <w:rPr>
          <w:rFonts w:asciiTheme="majorHAnsi" w:eastAsia="Arial Unicode MS" w:hAnsiTheme="majorHAnsi" w:cstheme="majorHAnsi"/>
        </w:rPr>
        <w:t xml:space="preserve">ivt för att få till fler </w:t>
      </w:r>
      <w:r w:rsidRPr="00BD2DF1">
        <w:rPr>
          <w:rFonts w:asciiTheme="majorHAnsi" w:eastAsia="Arial Unicode MS" w:hAnsiTheme="majorHAnsi" w:cstheme="majorHAnsi"/>
        </w:rPr>
        <w:t>destinationer. Det är bra för regionens näringsliv, turism samt privatpersoner. Regionen kommer närmare omvärlden, turister kan enkelt och billigt besöka Svenska Lappland och utbudet av utrikesresor ger innevånarna bra möjligheter till sol, värme och avkoppling, säger Skellefteå Airports Vd Robert Lindberg.</w:t>
      </w:r>
    </w:p>
    <w:p w:rsidR="00BD2DF1" w:rsidRPr="00BD2DF1" w:rsidRDefault="00BD2DF1" w:rsidP="00BD2DF1">
      <w:pPr>
        <w:rPr>
          <w:rFonts w:asciiTheme="majorHAnsi" w:eastAsia="Arial Unicode MS" w:hAnsiTheme="majorHAnsi" w:cstheme="majorHAnsi"/>
          <w:color w:val="FF0000"/>
          <w:u w:color="FF0000"/>
        </w:rPr>
      </w:pPr>
    </w:p>
    <w:p w:rsidR="00BD2DF1" w:rsidRPr="00BD2DF1" w:rsidRDefault="00BD2DF1" w:rsidP="00BD2DF1">
      <w:pPr>
        <w:rPr>
          <w:rFonts w:asciiTheme="majorHAnsi" w:hAnsiTheme="majorHAnsi" w:cstheme="majorHAnsi"/>
          <w:color w:val="000000"/>
          <w:u w:color="000000"/>
        </w:rPr>
      </w:pPr>
      <w:r w:rsidRPr="00BD2DF1">
        <w:rPr>
          <w:rFonts w:asciiTheme="majorHAnsi" w:eastAsia="Arial Unicode MS" w:hAnsiTheme="majorHAnsi" w:cstheme="majorHAnsi"/>
        </w:rPr>
        <w:t>Från årets början har utrikesresorna ökat med 9 procent och för maj månad är ökningen hela 47 procent, något som beror på den stora ökningen av charterresor som startat under våren.</w:t>
      </w:r>
    </w:p>
    <w:p w:rsidR="00BD2DF1" w:rsidRPr="00BD2DF1" w:rsidRDefault="00BD2DF1" w:rsidP="00BD2DF1">
      <w:pPr>
        <w:rPr>
          <w:rFonts w:asciiTheme="majorHAnsi" w:hAnsiTheme="majorHAnsi" w:cstheme="majorHAnsi"/>
          <w:color w:val="000000"/>
          <w:u w:color="000000"/>
        </w:rPr>
      </w:pPr>
      <w:r w:rsidRPr="00BD2DF1">
        <w:rPr>
          <w:rFonts w:asciiTheme="majorHAnsi" w:eastAsia="Arial Unicode MS" w:hAnsiTheme="majorHAnsi" w:cstheme="majorHAnsi"/>
        </w:rPr>
        <w:t> </w:t>
      </w:r>
    </w:p>
    <w:p w:rsidR="00BD2DF1" w:rsidRPr="00BD2DF1" w:rsidRDefault="00BD2DF1" w:rsidP="00BD2DF1">
      <w:pPr>
        <w:rPr>
          <w:rFonts w:asciiTheme="majorHAnsi" w:eastAsia="Arial Unicode MS" w:hAnsiTheme="majorHAnsi" w:cstheme="majorHAnsi"/>
          <w:color w:val="000000"/>
          <w:u w:color="000000"/>
        </w:rPr>
      </w:pPr>
      <w:r w:rsidRPr="00BD2DF1">
        <w:rPr>
          <w:rFonts w:asciiTheme="majorHAnsi" w:eastAsia="Arial Unicode MS" w:hAnsiTheme="majorHAnsi" w:cstheme="majorHAnsi"/>
        </w:rPr>
        <w:t>– Jag är helt övertygad om att ökningen kommer att fortsätta. Vi har redan nu indikationer om nya resmål för nästkomman</w:t>
      </w:r>
      <w:r>
        <w:rPr>
          <w:rFonts w:asciiTheme="majorHAnsi" w:eastAsia="Arial Unicode MS" w:hAnsiTheme="majorHAnsi" w:cstheme="majorHAnsi"/>
        </w:rPr>
        <w:t xml:space="preserve">de säsong. Intresset för direktlinjer </w:t>
      </w:r>
      <w:r w:rsidRPr="00BD2DF1">
        <w:rPr>
          <w:rFonts w:asciiTheme="majorHAnsi" w:eastAsia="Arial Unicode MS" w:hAnsiTheme="majorHAnsi" w:cstheme="majorHAnsi"/>
        </w:rPr>
        <w:t xml:space="preserve">från regionala flygplatser ökar och tillsammans med omvärldens intresse för Svenska Lappland ger det många nya möjligheter för oss avslutar Robert Lindberg. </w:t>
      </w:r>
    </w:p>
    <w:p w:rsidR="00BD2DF1" w:rsidRDefault="00BD2DF1" w:rsidP="00BD2DF1">
      <w:pPr>
        <w:rPr>
          <w:rFonts w:asciiTheme="majorHAnsi" w:eastAsia="Arial Unicode MS" w:hAnsiTheme="majorHAnsi" w:cstheme="majorHAnsi"/>
          <w:b/>
          <w:color w:val="000000"/>
          <w:u w:color="000000"/>
        </w:rPr>
      </w:pPr>
    </w:p>
    <w:p w:rsidR="00BD2DF1" w:rsidRPr="00BD2DF1" w:rsidRDefault="00BD2DF1" w:rsidP="00BD2DF1">
      <w:pPr>
        <w:rPr>
          <w:rFonts w:asciiTheme="majorHAnsi" w:eastAsia="Arial Unicode MS" w:hAnsiTheme="majorHAnsi" w:cstheme="majorHAnsi"/>
          <w:b/>
          <w:color w:val="000000"/>
          <w:u w:color="000000"/>
        </w:rPr>
      </w:pPr>
    </w:p>
    <w:p w:rsidR="00BD2DF1" w:rsidRPr="00BD2DF1" w:rsidRDefault="00BD2DF1" w:rsidP="00BD2DF1">
      <w:pPr>
        <w:rPr>
          <w:rFonts w:asciiTheme="majorHAnsi" w:eastAsia="Arial Unicode MS" w:hAnsiTheme="majorHAnsi" w:cstheme="majorHAnsi"/>
          <w:b/>
          <w:color w:val="000000"/>
          <w:u w:color="000000"/>
        </w:rPr>
      </w:pPr>
      <w:r w:rsidRPr="00BD2DF1">
        <w:rPr>
          <w:rFonts w:asciiTheme="majorHAnsi" w:eastAsia="Arial Unicode MS" w:hAnsiTheme="majorHAnsi" w:cstheme="majorHAnsi"/>
          <w:b/>
        </w:rPr>
        <w:t>För mer information</w:t>
      </w:r>
    </w:p>
    <w:p w:rsidR="00BD2DF1" w:rsidRPr="00BD2DF1" w:rsidRDefault="00BD2DF1" w:rsidP="00BD2DF1">
      <w:pPr>
        <w:rPr>
          <w:rFonts w:asciiTheme="majorHAnsi" w:eastAsia="Arial Unicode MS" w:hAnsiTheme="majorHAnsi" w:cstheme="majorHAnsi"/>
          <w:color w:val="000000"/>
          <w:u w:color="000000"/>
        </w:rPr>
      </w:pPr>
      <w:r w:rsidRPr="00BD2DF1">
        <w:rPr>
          <w:rFonts w:asciiTheme="majorHAnsi" w:eastAsia="Arial Unicode MS" w:hAnsiTheme="majorHAnsi" w:cstheme="majorHAnsi"/>
        </w:rPr>
        <w:t>Robert Lindberg</w:t>
      </w:r>
      <w:r w:rsidRPr="00BD2DF1">
        <w:rPr>
          <w:rFonts w:asciiTheme="majorHAnsi" w:eastAsia="Arial Unicode MS" w:hAnsiTheme="majorHAnsi" w:cstheme="majorHAnsi"/>
        </w:rPr>
        <w:cr/>
        <w:t>vd</w:t>
      </w:r>
      <w:r w:rsidRPr="00BD2DF1">
        <w:rPr>
          <w:rFonts w:asciiTheme="majorHAnsi" w:eastAsia="Arial Unicode MS" w:hAnsiTheme="majorHAnsi" w:cstheme="majorHAnsi"/>
        </w:rPr>
        <w:cr/>
        <w:t>Skellefteå Airport</w:t>
      </w:r>
    </w:p>
    <w:p w:rsidR="00BD2DF1" w:rsidRPr="00BD2DF1" w:rsidRDefault="00BD2DF1" w:rsidP="00BD2DF1">
      <w:pPr>
        <w:rPr>
          <w:rFonts w:asciiTheme="majorHAnsi" w:eastAsia="Arial Unicode MS" w:hAnsiTheme="majorHAnsi" w:cstheme="majorHAnsi"/>
          <w:color w:val="000000"/>
          <w:u w:color="000000"/>
        </w:rPr>
      </w:pPr>
      <w:r w:rsidRPr="00BD2DF1">
        <w:rPr>
          <w:rFonts w:asciiTheme="majorHAnsi" w:eastAsia="Arial Unicode MS" w:hAnsiTheme="majorHAnsi" w:cstheme="majorHAnsi"/>
        </w:rPr>
        <w:t>+46 70 551 70 75</w:t>
      </w:r>
    </w:p>
    <w:p w:rsidR="00BD2DF1" w:rsidRPr="00BD2DF1" w:rsidRDefault="00BD2DF1" w:rsidP="00BD2DF1">
      <w:pPr>
        <w:rPr>
          <w:rFonts w:asciiTheme="majorHAnsi" w:eastAsia="Arial Unicode MS" w:hAnsiTheme="majorHAnsi" w:cstheme="majorHAnsi"/>
          <w:color w:val="000000"/>
          <w:u w:color="000000"/>
        </w:rPr>
      </w:pPr>
      <w:hyperlink r:id="rId5" w:history="1">
        <w:r w:rsidRPr="00BD2DF1">
          <w:rPr>
            <w:rStyle w:val="Hyperlnk"/>
            <w:rFonts w:asciiTheme="majorHAnsi" w:hAnsiTheme="majorHAnsi" w:cstheme="majorHAnsi"/>
            <w:sz w:val="24"/>
          </w:rPr>
          <w:t>robert.lindberg@skellefteaairport.se</w:t>
        </w:r>
      </w:hyperlink>
    </w:p>
    <w:p w:rsidR="0055352D" w:rsidRPr="00BD2DF1" w:rsidRDefault="0055352D" w:rsidP="00BD2DF1">
      <w:pPr>
        <w:rPr>
          <w:rFonts w:asciiTheme="majorHAnsi" w:hAnsiTheme="majorHAnsi" w:cstheme="majorHAnsi"/>
        </w:rPr>
      </w:pPr>
    </w:p>
    <w:sectPr w:rsidR="0055352D" w:rsidRPr="00BD2DF1" w:rsidSect="00870F7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826E4E"/>
    <w:rsid w:val="00083B40"/>
    <w:rsid w:val="0013420D"/>
    <w:rsid w:val="001D274F"/>
    <w:rsid w:val="002B20FF"/>
    <w:rsid w:val="002D5DB7"/>
    <w:rsid w:val="00321A9E"/>
    <w:rsid w:val="003344F6"/>
    <w:rsid w:val="00370291"/>
    <w:rsid w:val="004103C0"/>
    <w:rsid w:val="00456779"/>
    <w:rsid w:val="00495BFE"/>
    <w:rsid w:val="004D01DD"/>
    <w:rsid w:val="0055352D"/>
    <w:rsid w:val="005839A2"/>
    <w:rsid w:val="005947F3"/>
    <w:rsid w:val="00606424"/>
    <w:rsid w:val="0067120A"/>
    <w:rsid w:val="00686E22"/>
    <w:rsid w:val="006D0000"/>
    <w:rsid w:val="007A67CC"/>
    <w:rsid w:val="00826E4E"/>
    <w:rsid w:val="00870F79"/>
    <w:rsid w:val="008806A2"/>
    <w:rsid w:val="008C3850"/>
    <w:rsid w:val="00AD57A1"/>
    <w:rsid w:val="00B2459E"/>
    <w:rsid w:val="00B44EA8"/>
    <w:rsid w:val="00B54A21"/>
    <w:rsid w:val="00BC0ED3"/>
    <w:rsid w:val="00BD2DF1"/>
    <w:rsid w:val="00C01065"/>
    <w:rsid w:val="00C07B81"/>
    <w:rsid w:val="00E6174D"/>
    <w:rsid w:val="00EA55D2"/>
    <w:rsid w:val="00FB2044"/>
    <w:rsid w:val="00FF4B21"/>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 w:type="paragraph" w:styleId="Ballongtext">
    <w:name w:val="Balloon Text"/>
    <w:basedOn w:val="Normal"/>
    <w:link w:val="BallongtextChar"/>
    <w:uiPriority w:val="99"/>
    <w:semiHidden/>
    <w:unhideWhenUsed/>
    <w:rsid w:val="0055352D"/>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52D"/>
    <w:rPr>
      <w:rFonts w:ascii="Tahoma" w:hAnsi="Tahoma" w:cs="Tahoma"/>
      <w:sz w:val="16"/>
      <w:szCs w:val="16"/>
    </w:rPr>
  </w:style>
  <w:style w:type="paragraph" w:customStyle="1" w:styleId="Body1">
    <w:name w:val="Body 1"/>
    <w:rsid w:val="00BD2DF1"/>
    <w:pPr>
      <w:spacing w:after="180" w:line="268" w:lineRule="auto"/>
      <w:outlineLvl w:val="0"/>
    </w:pPr>
    <w:rPr>
      <w:rFonts w:ascii="Times New Roman" w:eastAsia="Arial Unicode MS" w:hAnsi="Times New Roman" w:cs="Times New Roman"/>
      <w:color w:val="000000"/>
      <w:kern w:val="28"/>
      <w:szCs w:val="20"/>
      <w:u w:color="000000"/>
    </w:rPr>
  </w:style>
  <w:style w:type="character" w:styleId="Hyperlnk">
    <w:name w:val="Hyperlink"/>
    <w:rsid w:val="00BD2DF1"/>
    <w:rPr>
      <w:rFonts w:ascii="Arial" w:eastAsia="Arial Unicode MS"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lindberg@skellefteaairport.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1773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Dixie</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Strömbro</dc:creator>
  <cp:lastModifiedBy>Robert Lindberg</cp:lastModifiedBy>
  <cp:revision>2</cp:revision>
  <cp:lastPrinted>2013-03-28T06:59:00Z</cp:lastPrinted>
  <dcterms:created xsi:type="dcterms:W3CDTF">2013-06-06T06:34:00Z</dcterms:created>
  <dcterms:modified xsi:type="dcterms:W3CDTF">2013-06-06T06:34:00Z</dcterms:modified>
</cp:coreProperties>
</file>