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859" w:rsidRDefault="004D0859">
      <w:pPr>
        <w:rPr>
          <w:b/>
          <w:sz w:val="28"/>
        </w:rPr>
      </w:pPr>
      <w:r>
        <w:rPr>
          <w:b/>
          <w:sz w:val="28"/>
        </w:rPr>
        <w:t>Pressemelding</w:t>
      </w:r>
      <w:r>
        <w:rPr>
          <w:b/>
          <w:sz w:val="28"/>
        </w:rPr>
        <w:br/>
      </w:r>
      <w:r w:rsidR="00B773AA">
        <w:rPr>
          <w:sz w:val="20"/>
        </w:rPr>
        <w:t>2</w:t>
      </w:r>
      <w:bookmarkStart w:id="0" w:name="_GoBack"/>
      <w:bookmarkEnd w:id="0"/>
      <w:r w:rsidR="00135249">
        <w:rPr>
          <w:sz w:val="20"/>
        </w:rPr>
        <w:t>. j</w:t>
      </w:r>
      <w:r w:rsidRPr="004D0859">
        <w:rPr>
          <w:sz w:val="20"/>
        </w:rPr>
        <w:t>uni 2016</w:t>
      </w:r>
    </w:p>
    <w:p w:rsidR="001400DA" w:rsidRDefault="001400DA">
      <w:pPr>
        <w:rPr>
          <w:b/>
          <w:sz w:val="28"/>
        </w:rPr>
      </w:pPr>
    </w:p>
    <w:p w:rsidR="00AF3159" w:rsidRPr="00171C56" w:rsidRDefault="00B31E58">
      <w:pPr>
        <w:rPr>
          <w:b/>
          <w:sz w:val="28"/>
        </w:rPr>
      </w:pPr>
      <w:r>
        <w:rPr>
          <w:b/>
          <w:sz w:val="28"/>
        </w:rPr>
        <w:t xml:space="preserve">Komplett lanserer </w:t>
      </w:r>
      <w:r w:rsidR="004D0859">
        <w:rPr>
          <w:b/>
          <w:sz w:val="28"/>
        </w:rPr>
        <w:t>mobil</w:t>
      </w:r>
      <w:r w:rsidR="003068F6">
        <w:rPr>
          <w:b/>
          <w:sz w:val="28"/>
        </w:rPr>
        <w:t>selskap</w:t>
      </w:r>
    </w:p>
    <w:p w:rsidR="008D1F95" w:rsidRDefault="00B40EAF" w:rsidP="00AF3159">
      <w:pPr>
        <w:rPr>
          <w:b/>
          <w:sz w:val="24"/>
        </w:rPr>
      </w:pPr>
      <w:r>
        <w:rPr>
          <w:b/>
          <w:sz w:val="24"/>
        </w:rPr>
        <w:br/>
      </w:r>
      <w:r w:rsidR="008D1F95">
        <w:rPr>
          <w:b/>
          <w:sz w:val="24"/>
        </w:rPr>
        <w:t xml:space="preserve">Årlig selger Komplett, Norges største netthandelsaktør, flere hundre tusen mobiltelefoner. </w:t>
      </w:r>
      <w:r w:rsidR="00724F07" w:rsidRPr="008D1F95">
        <w:rPr>
          <w:b/>
          <w:sz w:val="24"/>
        </w:rPr>
        <w:t xml:space="preserve">Nå </w:t>
      </w:r>
      <w:r w:rsidR="00B31E58" w:rsidRPr="008D1F95">
        <w:rPr>
          <w:b/>
          <w:sz w:val="24"/>
        </w:rPr>
        <w:t>lansere</w:t>
      </w:r>
      <w:r w:rsidR="008D1F95">
        <w:rPr>
          <w:b/>
          <w:sz w:val="24"/>
        </w:rPr>
        <w:t>s</w:t>
      </w:r>
      <w:r w:rsidR="00B31E58" w:rsidRPr="008D1F95">
        <w:rPr>
          <w:b/>
          <w:sz w:val="24"/>
        </w:rPr>
        <w:t xml:space="preserve"> </w:t>
      </w:r>
      <w:r w:rsidR="00724F07" w:rsidRPr="008D1F95">
        <w:rPr>
          <w:b/>
          <w:sz w:val="24"/>
        </w:rPr>
        <w:t>Komplett</w:t>
      </w:r>
      <w:r w:rsidR="008D1F95">
        <w:rPr>
          <w:b/>
          <w:sz w:val="24"/>
        </w:rPr>
        <w:t xml:space="preserve"> Mobil,</w:t>
      </w:r>
      <w:r w:rsidR="00724F07" w:rsidRPr="008D1F95">
        <w:rPr>
          <w:b/>
          <w:sz w:val="24"/>
        </w:rPr>
        <w:t xml:space="preserve"> </w:t>
      </w:r>
      <w:r w:rsidR="00B31E58" w:rsidRPr="008D1F95">
        <w:rPr>
          <w:b/>
          <w:sz w:val="24"/>
        </w:rPr>
        <w:t>et eget mobiltelefonselskap</w:t>
      </w:r>
      <w:r w:rsidR="008D1F95">
        <w:rPr>
          <w:b/>
          <w:sz w:val="24"/>
        </w:rPr>
        <w:t>,</w:t>
      </w:r>
      <w:r w:rsidR="00B31E58" w:rsidRPr="008D1F95">
        <w:rPr>
          <w:b/>
          <w:sz w:val="24"/>
        </w:rPr>
        <w:t xml:space="preserve"> </w:t>
      </w:r>
      <w:r w:rsidR="00724F07" w:rsidRPr="008D1F95">
        <w:rPr>
          <w:b/>
          <w:sz w:val="24"/>
        </w:rPr>
        <w:t>som vil tilby kundene oversiktli</w:t>
      </w:r>
      <w:r w:rsidR="008D1F95">
        <w:rPr>
          <w:b/>
          <w:sz w:val="24"/>
        </w:rPr>
        <w:t>ge og rimelige mobilabonnementer.</w:t>
      </w:r>
    </w:p>
    <w:p w:rsidR="00E258FC" w:rsidRPr="00BD0411" w:rsidRDefault="00724F07" w:rsidP="00FB1940">
      <w:pPr>
        <w:pStyle w:val="ListParagraph"/>
        <w:numPr>
          <w:ilvl w:val="0"/>
          <w:numId w:val="16"/>
        </w:numPr>
        <w:rPr>
          <w:color w:val="000000" w:themeColor="text1"/>
        </w:rPr>
      </w:pPr>
      <w:r>
        <w:t>Det norske mobilmarkedet domineres i dag av to aktører, og v</w:t>
      </w:r>
      <w:r w:rsidR="003D1B9C">
        <w:t>i ønsker å utfordre mobilmarkedet i Norge</w:t>
      </w:r>
      <w:r>
        <w:t xml:space="preserve">. Mange kunder handler allerede mobiltelefoner fra oss </w:t>
      </w:r>
      <w:r w:rsidR="00E275AC">
        <w:t>så</w:t>
      </w:r>
      <w:r>
        <w:t xml:space="preserve"> det er en naturlig utvidelse å tilby mobiltelefonabonnement, sier konsernsjef i Komplett, Ole Vinje. </w:t>
      </w:r>
    </w:p>
    <w:p w:rsidR="00CA3889" w:rsidRPr="00BD0411" w:rsidRDefault="003D357B" w:rsidP="00E258FC">
      <w:pPr>
        <w:rPr>
          <w:color w:val="000000" w:themeColor="text1"/>
        </w:rPr>
      </w:pPr>
      <w:r w:rsidRPr="00BD0411">
        <w:rPr>
          <w:color w:val="000000" w:themeColor="text1"/>
        </w:rPr>
        <w:t xml:space="preserve">Fra </w:t>
      </w:r>
      <w:r w:rsidR="00A373C7" w:rsidRPr="00BD0411">
        <w:rPr>
          <w:color w:val="000000" w:themeColor="text1"/>
        </w:rPr>
        <w:t xml:space="preserve">1. juni </w:t>
      </w:r>
      <w:r w:rsidR="00E275AC" w:rsidRPr="00BD0411">
        <w:rPr>
          <w:color w:val="000000" w:themeColor="text1"/>
        </w:rPr>
        <w:t xml:space="preserve">vil abonnement </w:t>
      </w:r>
      <w:r w:rsidRPr="00BD0411">
        <w:rPr>
          <w:color w:val="000000" w:themeColor="text1"/>
        </w:rPr>
        <w:t>fra Komplett Mobil være tilgjengelig gjennom Komplett</w:t>
      </w:r>
      <w:r w:rsidR="00E275AC" w:rsidRPr="00BD0411">
        <w:rPr>
          <w:color w:val="000000" w:themeColor="text1"/>
        </w:rPr>
        <w:t>.no</w:t>
      </w:r>
      <w:r w:rsidRPr="00BD0411">
        <w:rPr>
          <w:color w:val="000000" w:themeColor="text1"/>
        </w:rPr>
        <w:t xml:space="preserve">. Til å begynne med vil </w:t>
      </w:r>
      <w:r w:rsidR="008B5A4D" w:rsidRPr="00BD0411">
        <w:rPr>
          <w:color w:val="000000" w:themeColor="text1"/>
        </w:rPr>
        <w:t>det</w:t>
      </w:r>
      <w:r w:rsidRPr="00BD0411">
        <w:rPr>
          <w:color w:val="000000" w:themeColor="text1"/>
        </w:rPr>
        <w:t xml:space="preserve"> tilby</w:t>
      </w:r>
      <w:r w:rsidR="008B5A4D" w:rsidRPr="00BD0411">
        <w:rPr>
          <w:color w:val="000000" w:themeColor="text1"/>
        </w:rPr>
        <w:t>s</w:t>
      </w:r>
      <w:r w:rsidRPr="00BD0411">
        <w:rPr>
          <w:color w:val="000000" w:themeColor="text1"/>
        </w:rPr>
        <w:t xml:space="preserve"> abonnement med </w:t>
      </w:r>
      <w:r w:rsidR="007048D7">
        <w:rPr>
          <w:color w:val="000000" w:themeColor="text1"/>
        </w:rPr>
        <w:t>1, 4, 10 og 20</w:t>
      </w:r>
      <w:r w:rsidR="005D5ADC" w:rsidRPr="00BD0411">
        <w:rPr>
          <w:color w:val="000000" w:themeColor="text1"/>
        </w:rPr>
        <w:t xml:space="preserve"> GB</w:t>
      </w:r>
      <w:r w:rsidR="001C2D1E" w:rsidRPr="00BD0411">
        <w:rPr>
          <w:color w:val="000000" w:themeColor="text1"/>
        </w:rPr>
        <w:t xml:space="preserve"> </w:t>
      </w:r>
      <w:r w:rsidRPr="00BD0411">
        <w:rPr>
          <w:color w:val="000000" w:themeColor="text1"/>
        </w:rPr>
        <w:t>datamengde</w:t>
      </w:r>
      <w:r w:rsidR="00E258FC" w:rsidRPr="00BD0411">
        <w:rPr>
          <w:color w:val="000000" w:themeColor="text1"/>
        </w:rPr>
        <w:t xml:space="preserve">. Det betyr abonnement i samme priskategorier som konkurrentene, men med dobbel mengde data inkludert i abonnementet som har fri </w:t>
      </w:r>
      <w:proofErr w:type="spellStart"/>
      <w:r w:rsidR="00E258FC" w:rsidRPr="00BD0411">
        <w:rPr>
          <w:color w:val="000000" w:themeColor="text1"/>
        </w:rPr>
        <w:t>roaming</w:t>
      </w:r>
      <w:proofErr w:type="spellEnd"/>
      <w:r w:rsidR="00E258FC" w:rsidRPr="00BD0411">
        <w:rPr>
          <w:color w:val="000000" w:themeColor="text1"/>
        </w:rPr>
        <w:t xml:space="preserve"> i EU. </w:t>
      </w:r>
      <w:r w:rsidR="00E647A4" w:rsidRPr="00BD0411">
        <w:rPr>
          <w:color w:val="000000" w:themeColor="text1"/>
        </w:rPr>
        <w:t>Vi har også gode løsninger for å beskytte Komplett-kunden for overforbruk</w:t>
      </w:r>
      <w:r w:rsidR="00995919">
        <w:rPr>
          <w:color w:val="000000" w:themeColor="text1"/>
        </w:rPr>
        <w:t xml:space="preserve">. </w:t>
      </w:r>
      <w:r w:rsidR="00B40EAF">
        <w:rPr>
          <w:color w:val="000000" w:themeColor="text1"/>
        </w:rPr>
        <w:t>Det gir k</w:t>
      </w:r>
      <w:r w:rsidR="008631DF">
        <w:rPr>
          <w:color w:val="000000" w:themeColor="text1"/>
        </w:rPr>
        <w:t>undene kontroll</w:t>
      </w:r>
      <w:r w:rsidR="00B40EAF">
        <w:rPr>
          <w:color w:val="000000" w:themeColor="text1"/>
        </w:rPr>
        <w:t>, og ingen overraskelser.</w:t>
      </w:r>
      <w:r w:rsidR="00E647A4" w:rsidRPr="00BD0411">
        <w:rPr>
          <w:color w:val="000000" w:themeColor="text1"/>
        </w:rPr>
        <w:t xml:space="preserve"> </w:t>
      </w:r>
      <w:r w:rsidR="000F0648" w:rsidRPr="00BD0411">
        <w:rPr>
          <w:color w:val="000000" w:themeColor="text1"/>
        </w:rPr>
        <w:t xml:space="preserve">Komplett </w:t>
      </w:r>
      <w:r w:rsidR="00E258FC" w:rsidRPr="00BD0411">
        <w:rPr>
          <w:color w:val="000000" w:themeColor="text1"/>
        </w:rPr>
        <w:t>Mobil vil benytte Telenors mobilnett.</w:t>
      </w:r>
      <w:r w:rsidR="00FB1940" w:rsidRPr="00BD0411">
        <w:rPr>
          <w:color w:val="000000" w:themeColor="text1"/>
        </w:rPr>
        <w:br/>
      </w:r>
      <w:r w:rsidR="00E258FC" w:rsidRPr="00BD0411">
        <w:rPr>
          <w:color w:val="000000" w:themeColor="text1"/>
        </w:rPr>
        <w:br/>
        <w:t>Ko</w:t>
      </w:r>
      <w:r w:rsidR="008D1F95" w:rsidRPr="00BD0411">
        <w:rPr>
          <w:color w:val="000000" w:themeColor="text1"/>
        </w:rPr>
        <w:t>nkurransen i mobil</w:t>
      </w:r>
      <w:r w:rsidRPr="00BD0411">
        <w:rPr>
          <w:color w:val="000000" w:themeColor="text1"/>
        </w:rPr>
        <w:t xml:space="preserve">markedet er </w:t>
      </w:r>
      <w:r w:rsidR="008D1F95" w:rsidRPr="00BD0411">
        <w:rPr>
          <w:color w:val="000000" w:themeColor="text1"/>
        </w:rPr>
        <w:t>stor</w:t>
      </w:r>
      <w:r w:rsidRPr="00BD0411">
        <w:rPr>
          <w:color w:val="000000" w:themeColor="text1"/>
        </w:rPr>
        <w:t xml:space="preserve">, men siden vi er kjent for lave priser og god service skal vi også utfordre mobiltelefonimarkedet på samme premisser. Ambisjonen vår er å bli en betydelig aktør i dette markedet, sier </w:t>
      </w:r>
      <w:r w:rsidR="008D1F95" w:rsidRPr="00BD0411">
        <w:rPr>
          <w:color w:val="000000" w:themeColor="text1"/>
        </w:rPr>
        <w:t>Vinje</w:t>
      </w:r>
      <w:r w:rsidR="00FB1940" w:rsidRPr="00BD0411">
        <w:rPr>
          <w:color w:val="000000" w:themeColor="text1"/>
        </w:rPr>
        <w:t>.</w:t>
      </w:r>
      <w:r w:rsidR="00FB1940" w:rsidRPr="00BD0411">
        <w:rPr>
          <w:color w:val="000000" w:themeColor="text1"/>
        </w:rPr>
        <w:br/>
      </w:r>
    </w:p>
    <w:p w:rsidR="005D5ADC" w:rsidRPr="00BD0411" w:rsidRDefault="00D45E56" w:rsidP="00AF3159">
      <w:pPr>
        <w:rPr>
          <w:b/>
          <w:color w:val="000000" w:themeColor="text1"/>
        </w:rPr>
      </w:pPr>
      <w:r w:rsidRPr="00BD0411">
        <w:rPr>
          <w:b/>
          <w:color w:val="000000" w:themeColor="text1"/>
        </w:rPr>
        <w:t xml:space="preserve">Satser på rimelige </w:t>
      </w:r>
      <w:r w:rsidR="003D357B" w:rsidRPr="00BD0411">
        <w:rPr>
          <w:b/>
          <w:color w:val="000000" w:themeColor="text1"/>
        </w:rPr>
        <w:t>EU</w:t>
      </w:r>
      <w:r w:rsidRPr="00BD0411">
        <w:rPr>
          <w:b/>
          <w:color w:val="000000" w:themeColor="text1"/>
        </w:rPr>
        <w:t>-abonnement</w:t>
      </w:r>
    </w:p>
    <w:p w:rsidR="00E258FC" w:rsidRPr="00BD0411" w:rsidRDefault="00D45E56" w:rsidP="008D1F95">
      <w:pPr>
        <w:rPr>
          <w:color w:val="000000" w:themeColor="text1"/>
          <w:lang w:eastAsia="nb-NO"/>
        </w:rPr>
      </w:pPr>
      <w:r w:rsidRPr="00BD0411">
        <w:rPr>
          <w:color w:val="000000" w:themeColor="text1"/>
        </w:rPr>
        <w:t xml:space="preserve">I tillegg til gode betingelser i det norske markedet vil Komplett Mobil ha fokus på </w:t>
      </w:r>
      <w:r w:rsidR="00E275AC" w:rsidRPr="00BD0411">
        <w:rPr>
          <w:color w:val="000000" w:themeColor="text1"/>
        </w:rPr>
        <w:t>å tilby rimelig</w:t>
      </w:r>
      <w:r w:rsidRPr="00BD0411">
        <w:rPr>
          <w:color w:val="000000" w:themeColor="text1"/>
        </w:rPr>
        <w:t xml:space="preserve"> telefoni, </w:t>
      </w:r>
      <w:r w:rsidR="00E275AC" w:rsidRPr="00BD0411">
        <w:rPr>
          <w:color w:val="000000" w:themeColor="text1"/>
        </w:rPr>
        <w:t>SMS</w:t>
      </w:r>
      <w:r w:rsidRPr="00BD0411">
        <w:rPr>
          <w:color w:val="000000" w:themeColor="text1"/>
        </w:rPr>
        <w:t xml:space="preserve"> og data i Europa. </w:t>
      </w:r>
      <w:r w:rsidRPr="00BD0411">
        <w:rPr>
          <w:color w:val="000000" w:themeColor="text1"/>
          <w:lang w:eastAsia="nb-NO"/>
        </w:rPr>
        <w:t>Komplett</w:t>
      </w:r>
      <w:r w:rsidR="00FB1940" w:rsidRPr="00BD0411">
        <w:rPr>
          <w:color w:val="000000" w:themeColor="text1"/>
          <w:lang w:eastAsia="nb-NO"/>
        </w:rPr>
        <w:t xml:space="preserve"> Mobil</w:t>
      </w:r>
      <w:r w:rsidRPr="00BD0411">
        <w:rPr>
          <w:color w:val="000000" w:themeColor="text1"/>
          <w:lang w:eastAsia="nb-NO"/>
        </w:rPr>
        <w:t xml:space="preserve"> </w:t>
      </w:r>
      <w:r w:rsidR="00E275AC" w:rsidRPr="00BD0411">
        <w:rPr>
          <w:color w:val="000000" w:themeColor="text1"/>
          <w:lang w:eastAsia="nb-NO"/>
        </w:rPr>
        <w:t>tilbyr</w:t>
      </w:r>
      <w:r w:rsidRPr="00BD0411">
        <w:rPr>
          <w:color w:val="000000" w:themeColor="text1"/>
          <w:lang w:eastAsia="nb-NO"/>
        </w:rPr>
        <w:t xml:space="preserve"> dobbel data til bruk i EU til samme pris som </w:t>
      </w:r>
      <w:r w:rsidR="00E275AC" w:rsidRPr="00BD0411">
        <w:rPr>
          <w:color w:val="000000" w:themeColor="text1"/>
          <w:lang w:eastAsia="nb-NO"/>
        </w:rPr>
        <w:t>konkurrentene.</w:t>
      </w:r>
      <w:r w:rsidR="00A77151" w:rsidRPr="00BD0411">
        <w:rPr>
          <w:color w:val="000000" w:themeColor="text1"/>
          <w:lang w:eastAsia="nb-NO"/>
        </w:rPr>
        <w:t xml:space="preserve"> </w:t>
      </w:r>
    </w:p>
    <w:p w:rsidR="00D45E56" w:rsidRPr="00BD0411" w:rsidRDefault="00D45E56" w:rsidP="00E258FC">
      <w:pPr>
        <w:pStyle w:val="ListParagraph"/>
        <w:numPr>
          <w:ilvl w:val="0"/>
          <w:numId w:val="16"/>
        </w:numPr>
        <w:rPr>
          <w:color w:val="000000" w:themeColor="text1"/>
        </w:rPr>
      </w:pPr>
      <w:r w:rsidRPr="00BD0411">
        <w:rPr>
          <w:color w:val="000000" w:themeColor="text1"/>
          <w:lang w:eastAsia="nb-NO"/>
        </w:rPr>
        <w:t>Komplett</w:t>
      </w:r>
      <w:r w:rsidR="00A861F3" w:rsidRPr="00BD0411">
        <w:rPr>
          <w:color w:val="000000" w:themeColor="text1"/>
          <w:lang w:eastAsia="nb-NO"/>
        </w:rPr>
        <w:t xml:space="preserve"> </w:t>
      </w:r>
      <w:r w:rsidRPr="00BD0411">
        <w:rPr>
          <w:color w:val="000000" w:themeColor="text1"/>
          <w:lang w:eastAsia="nb-NO"/>
        </w:rPr>
        <w:t>s</w:t>
      </w:r>
      <w:r w:rsidR="00A861F3" w:rsidRPr="00BD0411">
        <w:rPr>
          <w:color w:val="000000" w:themeColor="text1"/>
          <w:lang w:eastAsia="nb-NO"/>
        </w:rPr>
        <w:t>in</w:t>
      </w:r>
      <w:r w:rsidRPr="00BD0411">
        <w:rPr>
          <w:color w:val="000000" w:themeColor="text1"/>
          <w:lang w:eastAsia="nb-NO"/>
        </w:rPr>
        <w:t xml:space="preserve"> kundegruppe er storbrukere av data, og vi er spesielt glad for å kunne tilby så gode </w:t>
      </w:r>
      <w:r w:rsidR="008D1F95" w:rsidRPr="00BD0411">
        <w:rPr>
          <w:color w:val="000000" w:themeColor="text1"/>
        </w:rPr>
        <w:t>betingelser</w:t>
      </w:r>
      <w:r w:rsidR="000F0648" w:rsidRPr="00BD0411">
        <w:rPr>
          <w:color w:val="000000" w:themeColor="text1"/>
        </w:rPr>
        <w:t xml:space="preserve"> for databruk innenfor</w:t>
      </w:r>
      <w:r w:rsidR="008D1F95" w:rsidRPr="00BD0411">
        <w:rPr>
          <w:color w:val="000000" w:themeColor="text1"/>
        </w:rPr>
        <w:t xml:space="preserve"> EU-landene, fortsetter Vinje</w:t>
      </w:r>
      <w:r w:rsidRPr="00BD0411">
        <w:rPr>
          <w:color w:val="000000" w:themeColor="text1"/>
        </w:rPr>
        <w:t>.</w:t>
      </w:r>
    </w:p>
    <w:p w:rsidR="00BB2018" w:rsidRPr="00BD0411" w:rsidRDefault="00BB2018" w:rsidP="008D1F95">
      <w:pPr>
        <w:pStyle w:val="NormalWeb"/>
        <w:spacing w:after="200" w:afterAutospacing="0" w:line="276" w:lineRule="auto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 w:bidi="ar-SA"/>
        </w:rPr>
      </w:pPr>
      <w:r w:rsidRPr="00BD0411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 w:bidi="ar-SA"/>
        </w:rPr>
        <w:t xml:space="preserve">Komplett Mobil er det siste tilskuddet i Komplett Groups satsing på nett. I tillegg til lanseringer som apotek, bildeler, hvitevarer, hjem-og-fritid og skjønnhet, er Komplett Mobil en del av satsingen på å bygge en helhetlig nordisk shoppingportal. </w:t>
      </w:r>
    </w:p>
    <w:p w:rsidR="00BB2018" w:rsidRPr="00E275AC" w:rsidRDefault="00BB2018" w:rsidP="00A861F3">
      <w:pPr>
        <w:pStyle w:val="NormalWeb"/>
        <w:numPr>
          <w:ilvl w:val="0"/>
          <w:numId w:val="15"/>
        </w:numPr>
        <w:spacing w:after="200" w:afterAutospacing="0" w:line="276" w:lineRule="auto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  <w:r w:rsidRPr="00E275AC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Komplett er i førersetet for den nordiske netthandelen, og denne kompetansen utvider vi nå til flere produktkategorier. Komplett skal vokse videre og ambisjonen er å bygge </w:t>
      </w:r>
      <w:r w:rsidR="00E275AC" w:rsidRPr="00E275AC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Nordens</w:t>
      </w:r>
      <w:r w:rsidRPr="00E275AC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svar på Amazon, sier Ole Vinje, konsernsjef i Komplett Group.</w:t>
      </w:r>
    </w:p>
    <w:p w:rsidR="00FB1940" w:rsidRDefault="00BB2018" w:rsidP="008D1F95">
      <w:r w:rsidRPr="00850E52">
        <w:rPr>
          <w:b/>
        </w:rPr>
        <w:t>For mer informasjon kontakt:</w:t>
      </w:r>
      <w:r w:rsidR="00A861F3">
        <w:rPr>
          <w:b/>
        </w:rPr>
        <w:br/>
      </w:r>
      <w:r w:rsidR="00A861F3">
        <w:t xml:space="preserve"> </w:t>
      </w:r>
      <w:r w:rsidR="000D292A">
        <w:t>Ole Vinje, konsernsjef Komplett, mobil 900 89</w:t>
      </w:r>
      <w:r w:rsidR="00FB1940">
        <w:t> </w:t>
      </w:r>
      <w:r w:rsidR="000D292A">
        <w:t>421</w:t>
      </w:r>
    </w:p>
    <w:p w:rsidR="00FB1940" w:rsidRDefault="00FB1940" w:rsidP="008D1F95"/>
    <w:p w:rsidR="00BB2018" w:rsidRPr="00FB1940" w:rsidRDefault="007048D7" w:rsidP="008D1F95">
      <w:r>
        <w:rPr>
          <w:b/>
        </w:rPr>
        <w:t xml:space="preserve">Om </w:t>
      </w:r>
      <w:r w:rsidR="00BB2018" w:rsidRPr="00CA389E">
        <w:rPr>
          <w:b/>
        </w:rPr>
        <w:t>Komplett Group</w:t>
      </w:r>
    </w:p>
    <w:p w:rsidR="00AE671E" w:rsidRPr="00AE671E" w:rsidRDefault="00995919" w:rsidP="00AE671E">
      <w:pPr>
        <w:spacing w:after="0" w:line="336" w:lineRule="auto"/>
        <w:rPr>
          <w:rFonts w:ascii="Calibri" w:eastAsia="Times New Roman" w:hAnsi="Calibri" w:cs="Times New Roman"/>
          <w:szCs w:val="24"/>
          <w:lang w:eastAsia="nb-NO"/>
        </w:rPr>
      </w:pPr>
      <w:r w:rsidRPr="00995919">
        <w:rPr>
          <w:rFonts w:ascii="Calibri" w:eastAsia="Times New Roman" w:hAnsi="Calibri" w:cs="Times New Roman"/>
          <w:szCs w:val="24"/>
          <w:lang w:eastAsia="nb-NO"/>
        </w:rPr>
        <w:t>Komplett Mobil ble etablert i 2016, og eies av Komplett Group</w:t>
      </w:r>
      <w:r>
        <w:rPr>
          <w:rFonts w:ascii="Calibri" w:eastAsia="Times New Roman" w:hAnsi="Calibri" w:cs="Times New Roman"/>
          <w:szCs w:val="24"/>
          <w:lang w:eastAsia="nb-NO"/>
        </w:rPr>
        <w:t xml:space="preserve"> som </w:t>
      </w:r>
      <w:r w:rsidR="00AE671E" w:rsidRPr="00AE671E">
        <w:rPr>
          <w:rFonts w:ascii="Calibri" w:eastAsia="Times New Roman" w:hAnsi="Calibri" w:cs="Times New Roman"/>
          <w:szCs w:val="24"/>
          <w:lang w:eastAsia="nb-NO"/>
        </w:rPr>
        <w:t xml:space="preserve">er Nordens største netthandelsaktør med 16 nettbutikker. Komplett Group har 800 ansatte og hovedkontor i Sandefjord. Les mer på: </w:t>
      </w:r>
      <w:hyperlink r:id="rId7" w:history="1">
        <w:r w:rsidRPr="005F2E11">
          <w:rPr>
            <w:rStyle w:val="Hyperlink"/>
            <w:rFonts w:ascii="Calibri" w:eastAsia="Times New Roman" w:hAnsi="Calibri" w:cs="Times New Roman"/>
            <w:szCs w:val="24"/>
            <w:lang w:eastAsia="nb-NO"/>
          </w:rPr>
          <w:t>www.komplettmobil.no</w:t>
        </w:r>
      </w:hyperlink>
      <w:r>
        <w:rPr>
          <w:rFonts w:ascii="Calibri" w:eastAsia="Times New Roman" w:hAnsi="Calibri" w:cs="Times New Roman"/>
          <w:szCs w:val="24"/>
          <w:lang w:eastAsia="nb-NO"/>
        </w:rPr>
        <w:t xml:space="preserve"> og </w:t>
      </w:r>
      <w:hyperlink r:id="rId8" w:history="1">
        <w:r w:rsidR="00AE671E" w:rsidRPr="00AE671E">
          <w:rPr>
            <w:rFonts w:ascii="Calibri" w:eastAsia="Times New Roman" w:hAnsi="Calibri" w:cs="Arial"/>
            <w:color w:val="0000FF"/>
            <w:szCs w:val="24"/>
            <w:u w:val="single"/>
            <w:lang w:eastAsia="nb-NO"/>
          </w:rPr>
          <w:t>www.komplettgroup.com</w:t>
        </w:r>
      </w:hyperlink>
    </w:p>
    <w:p w:rsidR="007E0044" w:rsidRDefault="007E0044" w:rsidP="008D1F95"/>
    <w:p w:rsidR="008863F9" w:rsidRPr="003D357B" w:rsidRDefault="008863F9" w:rsidP="008D1F95"/>
    <w:sectPr w:rsidR="008863F9" w:rsidRPr="003D357B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904" w:rsidRDefault="00643904" w:rsidP="006D1C34">
      <w:pPr>
        <w:spacing w:after="0" w:line="240" w:lineRule="auto"/>
      </w:pPr>
      <w:r>
        <w:separator/>
      </w:r>
    </w:p>
  </w:endnote>
  <w:endnote w:type="continuationSeparator" w:id="0">
    <w:p w:rsidR="00643904" w:rsidRDefault="00643904" w:rsidP="006D1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904" w:rsidRDefault="00643904" w:rsidP="006D1C34">
      <w:pPr>
        <w:spacing w:after="0" w:line="240" w:lineRule="auto"/>
      </w:pPr>
      <w:r>
        <w:separator/>
      </w:r>
    </w:p>
  </w:footnote>
  <w:footnote w:type="continuationSeparator" w:id="0">
    <w:p w:rsidR="00643904" w:rsidRDefault="00643904" w:rsidP="006D1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DB0" w:rsidRDefault="004C6D81">
    <w:pPr>
      <w:pStyle w:val="Header"/>
    </w:pPr>
    <w:r>
      <w:rPr>
        <w:noProof/>
        <w:lang w:eastAsia="nb-N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4572000</wp:posOffset>
          </wp:positionH>
          <wp:positionV relativeFrom="paragraph">
            <wp:posOffset>-125730</wp:posOffset>
          </wp:positionV>
          <wp:extent cx="1714500" cy="50482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mplett_GROUP_intranet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13EA"/>
    <w:multiLevelType w:val="hybridMultilevel"/>
    <w:tmpl w:val="0D34C7B8"/>
    <w:lvl w:ilvl="0" w:tplc="5F3617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C1FFF"/>
    <w:multiLevelType w:val="hybridMultilevel"/>
    <w:tmpl w:val="637E5F08"/>
    <w:lvl w:ilvl="0" w:tplc="23387358">
      <w:start w:val="20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sz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3E5D62"/>
    <w:multiLevelType w:val="hybridMultilevel"/>
    <w:tmpl w:val="E0746B06"/>
    <w:lvl w:ilvl="0" w:tplc="6E5ACC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90002"/>
    <w:multiLevelType w:val="hybridMultilevel"/>
    <w:tmpl w:val="14123A20"/>
    <w:lvl w:ilvl="0" w:tplc="72B88D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F686C"/>
    <w:multiLevelType w:val="hybridMultilevel"/>
    <w:tmpl w:val="439C0BD0"/>
    <w:lvl w:ilvl="0" w:tplc="84CE30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656F8"/>
    <w:multiLevelType w:val="hybridMultilevel"/>
    <w:tmpl w:val="CF44D95C"/>
    <w:lvl w:ilvl="0" w:tplc="8E42199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AF35B9"/>
    <w:multiLevelType w:val="hybridMultilevel"/>
    <w:tmpl w:val="A30EC894"/>
    <w:lvl w:ilvl="0" w:tplc="7E949B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D22A90"/>
    <w:multiLevelType w:val="hybridMultilevel"/>
    <w:tmpl w:val="3C388710"/>
    <w:lvl w:ilvl="0" w:tplc="9A682F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7D38A8"/>
    <w:multiLevelType w:val="hybridMultilevel"/>
    <w:tmpl w:val="AA2C02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A6E07"/>
    <w:multiLevelType w:val="hybridMultilevel"/>
    <w:tmpl w:val="86CCADF8"/>
    <w:lvl w:ilvl="0" w:tplc="48008F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F0160B"/>
    <w:multiLevelType w:val="hybridMultilevel"/>
    <w:tmpl w:val="802EE8D4"/>
    <w:lvl w:ilvl="0" w:tplc="AD6E028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b w:val="0"/>
        <w:sz w:val="24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9701C9"/>
    <w:multiLevelType w:val="hybridMultilevel"/>
    <w:tmpl w:val="DBDAB34C"/>
    <w:lvl w:ilvl="0" w:tplc="1068D1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047739"/>
    <w:multiLevelType w:val="hybridMultilevel"/>
    <w:tmpl w:val="1C1017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C37CAC"/>
    <w:multiLevelType w:val="hybridMultilevel"/>
    <w:tmpl w:val="D7488372"/>
    <w:lvl w:ilvl="0" w:tplc="E7A09A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211285"/>
    <w:multiLevelType w:val="hybridMultilevel"/>
    <w:tmpl w:val="A59AA788"/>
    <w:lvl w:ilvl="0" w:tplc="16A40D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2A74A7"/>
    <w:multiLevelType w:val="hybridMultilevel"/>
    <w:tmpl w:val="EF542B5E"/>
    <w:lvl w:ilvl="0" w:tplc="FF1EC1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9"/>
  </w:num>
  <w:num w:numId="5">
    <w:abstractNumId w:val="11"/>
  </w:num>
  <w:num w:numId="6">
    <w:abstractNumId w:val="13"/>
  </w:num>
  <w:num w:numId="7">
    <w:abstractNumId w:val="7"/>
  </w:num>
  <w:num w:numId="8">
    <w:abstractNumId w:val="2"/>
  </w:num>
  <w:num w:numId="9">
    <w:abstractNumId w:val="15"/>
  </w:num>
  <w:num w:numId="10">
    <w:abstractNumId w:val="1"/>
  </w:num>
  <w:num w:numId="11">
    <w:abstractNumId w:val="0"/>
  </w:num>
  <w:num w:numId="12">
    <w:abstractNumId w:val="6"/>
  </w:num>
  <w:num w:numId="13">
    <w:abstractNumId w:val="14"/>
  </w:num>
  <w:num w:numId="14">
    <w:abstractNumId w:val="4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AD"/>
    <w:rsid w:val="00013565"/>
    <w:rsid w:val="0002439A"/>
    <w:rsid w:val="00040474"/>
    <w:rsid w:val="00064B90"/>
    <w:rsid w:val="000B4B8E"/>
    <w:rsid w:val="000D292A"/>
    <w:rsid w:val="000F0648"/>
    <w:rsid w:val="001230EB"/>
    <w:rsid w:val="00123185"/>
    <w:rsid w:val="00135249"/>
    <w:rsid w:val="001400DA"/>
    <w:rsid w:val="0017027E"/>
    <w:rsid w:val="00171C56"/>
    <w:rsid w:val="001C2D1E"/>
    <w:rsid w:val="001C3172"/>
    <w:rsid w:val="001C51AB"/>
    <w:rsid w:val="001D74A1"/>
    <w:rsid w:val="001D77AF"/>
    <w:rsid w:val="001F14CB"/>
    <w:rsid w:val="001F2BD7"/>
    <w:rsid w:val="00216CF2"/>
    <w:rsid w:val="002534FA"/>
    <w:rsid w:val="00273E78"/>
    <w:rsid w:val="002A538C"/>
    <w:rsid w:val="00302A72"/>
    <w:rsid w:val="003068F6"/>
    <w:rsid w:val="003133F9"/>
    <w:rsid w:val="003D1B9C"/>
    <w:rsid w:val="003D1DB0"/>
    <w:rsid w:val="003D357B"/>
    <w:rsid w:val="00400240"/>
    <w:rsid w:val="00427BCB"/>
    <w:rsid w:val="00446987"/>
    <w:rsid w:val="004C6D81"/>
    <w:rsid w:val="004D0859"/>
    <w:rsid w:val="00560635"/>
    <w:rsid w:val="00572200"/>
    <w:rsid w:val="005B1222"/>
    <w:rsid w:val="005D5ADC"/>
    <w:rsid w:val="005F6477"/>
    <w:rsid w:val="00602A11"/>
    <w:rsid w:val="00607337"/>
    <w:rsid w:val="00614CCF"/>
    <w:rsid w:val="00643904"/>
    <w:rsid w:val="006D1C34"/>
    <w:rsid w:val="006D4D09"/>
    <w:rsid w:val="007048D7"/>
    <w:rsid w:val="00724F07"/>
    <w:rsid w:val="007505E0"/>
    <w:rsid w:val="007C6FA6"/>
    <w:rsid w:val="007E0044"/>
    <w:rsid w:val="00802515"/>
    <w:rsid w:val="008165E7"/>
    <w:rsid w:val="008631DF"/>
    <w:rsid w:val="008863F9"/>
    <w:rsid w:val="008B5A4D"/>
    <w:rsid w:val="008D1F95"/>
    <w:rsid w:val="00912F5B"/>
    <w:rsid w:val="009642C5"/>
    <w:rsid w:val="00995004"/>
    <w:rsid w:val="00995919"/>
    <w:rsid w:val="009D29A7"/>
    <w:rsid w:val="00A373C7"/>
    <w:rsid w:val="00A76609"/>
    <w:rsid w:val="00A77151"/>
    <w:rsid w:val="00A861F3"/>
    <w:rsid w:val="00AD3C5D"/>
    <w:rsid w:val="00AE671E"/>
    <w:rsid w:val="00AF3159"/>
    <w:rsid w:val="00B31E58"/>
    <w:rsid w:val="00B40EAF"/>
    <w:rsid w:val="00B44339"/>
    <w:rsid w:val="00B773AA"/>
    <w:rsid w:val="00B97B17"/>
    <w:rsid w:val="00BB2018"/>
    <w:rsid w:val="00BD0411"/>
    <w:rsid w:val="00C012EF"/>
    <w:rsid w:val="00C36CC9"/>
    <w:rsid w:val="00C74D95"/>
    <w:rsid w:val="00CA3889"/>
    <w:rsid w:val="00D45E56"/>
    <w:rsid w:val="00D76F06"/>
    <w:rsid w:val="00DC34DD"/>
    <w:rsid w:val="00DC51FA"/>
    <w:rsid w:val="00E258FC"/>
    <w:rsid w:val="00E275AC"/>
    <w:rsid w:val="00E430AD"/>
    <w:rsid w:val="00E647A4"/>
    <w:rsid w:val="00E64C30"/>
    <w:rsid w:val="00E80794"/>
    <w:rsid w:val="00E85306"/>
    <w:rsid w:val="00ED183B"/>
    <w:rsid w:val="00ED50D8"/>
    <w:rsid w:val="00F64ED8"/>
    <w:rsid w:val="00FB1940"/>
    <w:rsid w:val="00FE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5A870691-5A03-482C-9D43-CB8274B9B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31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4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B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D1C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C34"/>
  </w:style>
  <w:style w:type="paragraph" w:styleId="Footer">
    <w:name w:val="footer"/>
    <w:basedOn w:val="Normal"/>
    <w:link w:val="FooterChar"/>
    <w:uiPriority w:val="99"/>
    <w:unhideWhenUsed/>
    <w:rsid w:val="006D1C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C34"/>
  </w:style>
  <w:style w:type="character" w:styleId="Hyperlink">
    <w:name w:val="Hyperlink"/>
    <w:basedOn w:val="DefaultParagraphFont"/>
    <w:rsid w:val="00BB201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B2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 w:bidi="ne-NP"/>
    </w:rPr>
  </w:style>
  <w:style w:type="character" w:styleId="CommentReference">
    <w:name w:val="annotation reference"/>
    <w:basedOn w:val="DefaultParagraphFont"/>
    <w:uiPriority w:val="99"/>
    <w:semiHidden/>
    <w:unhideWhenUsed/>
    <w:rsid w:val="00A861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61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61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1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1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8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plettgroup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mplettmobil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2166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Komplett</Company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Ingebjørg Tollnes</dc:creator>
  <cp:lastModifiedBy>Ingebjørg Tollnes</cp:lastModifiedBy>
  <cp:revision>4</cp:revision>
  <cp:lastPrinted>2016-05-27T11:32:00Z</cp:lastPrinted>
  <dcterms:created xsi:type="dcterms:W3CDTF">2016-05-31T08:30:00Z</dcterms:created>
  <dcterms:modified xsi:type="dcterms:W3CDTF">2016-06-01T11:18:00Z</dcterms:modified>
</cp:coreProperties>
</file>