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B4" w:rsidRDefault="000008B4" w:rsidP="00B87362">
      <w:pPr>
        <w:spacing w:line="240" w:lineRule="auto"/>
        <w:ind w:left="-567"/>
      </w:pPr>
      <w:bookmarkStart w:id="0" w:name="bkmDokument"/>
      <w:bookmarkEnd w:id="0"/>
    </w:p>
    <w:p w:rsidR="00537AD1" w:rsidRPr="00537AD1" w:rsidRDefault="00537AD1" w:rsidP="00B87362">
      <w:pPr>
        <w:pStyle w:val="Rubrik1"/>
        <w:ind w:left="-567"/>
        <w:rPr>
          <w:szCs w:val="28"/>
        </w:rPr>
      </w:pPr>
      <w:bookmarkStart w:id="1" w:name="Text"/>
      <w:bookmarkStart w:id="2" w:name="bkmAvslutningsfras"/>
      <w:bookmarkEnd w:id="1"/>
      <w:bookmarkEnd w:id="2"/>
      <w:r w:rsidRPr="00537AD1">
        <w:rPr>
          <w:rFonts w:eastAsia="ヒラギノ角ゴ Pro W3"/>
          <w:szCs w:val="28"/>
        </w:rPr>
        <w:t>Knäskador vanligaste skadan i skidbacken</w:t>
      </w:r>
    </w:p>
    <w:p w:rsidR="00537AD1" w:rsidRPr="00537AD1" w:rsidRDefault="001367D3" w:rsidP="00B87362">
      <w:pPr>
        <w:pStyle w:val="Rubrik2"/>
        <w:ind w:left="-567"/>
        <w:rPr>
          <w:rFonts w:eastAsia="ヒラギノ角ゴ Pro W3" w:cs="Arial"/>
          <w:b w:val="0"/>
        </w:rPr>
      </w:pPr>
      <w:r>
        <w:rPr>
          <w:rFonts w:eastAsia="ヒラギノ角ゴ Pro W3" w:cs="Arial"/>
          <w:b w:val="0"/>
        </w:rPr>
        <w:t>Varje</w:t>
      </w:r>
      <w:r w:rsidR="00537AD1" w:rsidRPr="00537AD1">
        <w:rPr>
          <w:rFonts w:eastAsia="ヒラギノ角ゴ Pro W3" w:cs="Arial"/>
          <w:b w:val="0"/>
        </w:rPr>
        <w:t xml:space="preserve"> år </w:t>
      </w:r>
      <w:r>
        <w:rPr>
          <w:rFonts w:eastAsia="ヒラギノ角ゴ Pro W3" w:cs="Arial"/>
          <w:b w:val="0"/>
        </w:rPr>
        <w:t xml:space="preserve">skadas </w:t>
      </w:r>
      <w:r w:rsidR="00537AD1" w:rsidRPr="00537AD1">
        <w:rPr>
          <w:rFonts w:eastAsia="ヒラギノ角ゴ Pro W3" w:cs="Arial"/>
          <w:b w:val="0"/>
        </w:rPr>
        <w:t xml:space="preserve">cirka 11 400 utförsåkare i våra svenska skidbackar. </w:t>
      </w:r>
      <w:r>
        <w:rPr>
          <w:rFonts w:eastAsia="ヒラギノ角ゴ Pro W3" w:cs="Arial"/>
          <w:b w:val="0"/>
        </w:rPr>
        <w:t>K</w:t>
      </w:r>
      <w:r w:rsidR="00537AD1" w:rsidRPr="00537AD1">
        <w:rPr>
          <w:rFonts w:eastAsia="ヒラギノ角ゴ Pro W3" w:cs="Arial"/>
          <w:b w:val="0"/>
        </w:rPr>
        <w:t>näskador</w:t>
      </w:r>
      <w:r>
        <w:rPr>
          <w:rFonts w:eastAsia="ヒラギノ角ゴ Pro W3" w:cs="Arial"/>
          <w:b w:val="0"/>
        </w:rPr>
        <w:t xml:space="preserve"> är den vanligaste skadan och </w:t>
      </w:r>
      <w:r w:rsidR="00537AD1" w:rsidRPr="00537AD1">
        <w:rPr>
          <w:rFonts w:eastAsia="ヒラギノ角ゴ Pro W3" w:cs="Arial"/>
          <w:b w:val="0"/>
        </w:rPr>
        <w:t>står för hälften av alla skador som leder till medicinsk invaliditet.</w:t>
      </w:r>
    </w:p>
    <w:p w:rsidR="009C1B2D" w:rsidRDefault="00537AD1" w:rsidP="009C1B2D">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På sportlovet är det full fart i skidbackarna. Varje år åker drygt</w:t>
      </w:r>
      <w:r w:rsidR="00B87362">
        <w:rPr>
          <w:rFonts w:ascii="Times New Roman" w:eastAsia="ヒラギノ角ゴ Pro W3" w:hAnsi="Times New Roman" w:cs="Times New Roman"/>
          <w:lang w:val="sv-SE"/>
        </w:rPr>
        <w:t xml:space="preserve"> två</w:t>
      </w:r>
      <w:r w:rsidRPr="00537AD1">
        <w:rPr>
          <w:rFonts w:ascii="Times New Roman" w:eastAsia="ヒラギノ角ゴ Pro W3" w:hAnsi="Times New Roman" w:cs="Times New Roman"/>
          <w:lang w:val="sv-SE"/>
        </w:rPr>
        <w:t xml:space="preserve"> miljoner svenskar utför, men det är också många som drabbas av skador i samband med skidåkningen. </w:t>
      </w:r>
    </w:p>
    <w:p w:rsidR="00537AD1" w:rsidRPr="00537AD1" w:rsidRDefault="00537AD1" w:rsidP="009C1B2D">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Malin Åman, specialist i idrottsmedicin och doktorand vid GIH, arbetar sedan i höstas på Folksam med att kartlägga idrottsskador med hjälp av Folksams unika idrottsskadedatabas. Malin Åman har analyserat skador orsakade av utförsåkning.</w:t>
      </w:r>
    </w:p>
    <w:p w:rsidR="00537AD1" w:rsidRPr="00537AD1" w:rsidRDefault="00537AD1" w:rsidP="00B87362">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 xml:space="preserve">– I dag finns det skydd som förhindrar vissa skador. Det gäller till exempel huvud, handleder och rygg, och dessa skyddar framförallt mot slag. Men mot knäskador, som är den absolut vanligaste skadan, finns inget skydd som har bevisad effekt, säger Malin Åman. </w:t>
      </w:r>
    </w:p>
    <w:p w:rsidR="00537AD1" w:rsidRPr="00537AD1" w:rsidRDefault="00537AD1" w:rsidP="00B87362">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Innan de självutlösande bindningarna kom, bestod skadorna främst av benbrott, men med dagens självutlösande bindningar finns det större risker för vridvåld mot knäet</w:t>
      </w:r>
      <w:r w:rsidR="001367D3">
        <w:rPr>
          <w:rFonts w:ascii="Times New Roman" w:eastAsia="ヒラギノ角ゴ Pro W3" w:hAnsi="Times New Roman" w:cs="Times New Roman"/>
          <w:lang w:val="sv-SE"/>
        </w:rPr>
        <w:t>,</w:t>
      </w:r>
      <w:r w:rsidRPr="00537AD1">
        <w:rPr>
          <w:rFonts w:ascii="Times New Roman" w:eastAsia="ヒラギノ角ゴ Pro W3" w:hAnsi="Times New Roman" w:cs="Times New Roman"/>
          <w:lang w:val="sv-SE"/>
        </w:rPr>
        <w:t xml:space="preserve"> vilket leder till ledbandsskador. Dessa är egentligen allvarligare än benbrotten eftersom de oftare innebär bestående besvär.</w:t>
      </w:r>
    </w:p>
    <w:p w:rsidR="00537AD1" w:rsidRPr="00537AD1" w:rsidRDefault="00537AD1" w:rsidP="00B87362">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 Vi engagerar oss i det som kunderna bryr sig om genom att synliggöra de vanligaste skadorna man kan råka ut för i slalombacken och hur man kan förebygga dem, säger Lars-Inge Svensson, chef Folksam idrott.</w:t>
      </w:r>
    </w:p>
    <w:p w:rsidR="00537AD1" w:rsidRPr="00537AD1" w:rsidRDefault="00537AD1" w:rsidP="00B87362">
      <w:pPr>
        <w:spacing w:line="240" w:lineRule="auto"/>
        <w:ind w:left="-567"/>
        <w:rPr>
          <w:rFonts w:ascii="Times New Roman" w:eastAsia="ヒラギノ角ゴ Pro W3" w:hAnsi="Times New Roman" w:cs="Times New Roman"/>
          <w:lang w:val="sv-SE"/>
        </w:rPr>
      </w:pPr>
      <w:r w:rsidRPr="00537AD1">
        <w:rPr>
          <w:rFonts w:ascii="Arial" w:eastAsia="ヒラギノ角ゴ Pro W3" w:hAnsi="Arial" w:cs="Arial"/>
          <w:b/>
          <w:lang w:val="sv-SE"/>
        </w:rPr>
        <w:t>Fem tips för hur du minskar risken för skador vid utförsåkning</w:t>
      </w:r>
      <w:r w:rsidRPr="00537AD1">
        <w:rPr>
          <w:rFonts w:ascii="Arial" w:eastAsia="ヒラギノ角ゴ Pro W3" w:hAnsi="Arial" w:cs="Arial"/>
          <w:lang w:val="sv-SE"/>
        </w:rPr>
        <w:t>:</w:t>
      </w:r>
      <w:r w:rsidRPr="00537AD1">
        <w:rPr>
          <w:rFonts w:ascii="Arial" w:eastAsia="ヒラギノ角ゴ Pro W3" w:hAnsi="Arial" w:cs="Arial"/>
          <w:lang w:val="sv-SE"/>
        </w:rPr>
        <w:br/>
      </w:r>
      <w:r w:rsidRPr="00537AD1">
        <w:rPr>
          <w:rFonts w:ascii="Times New Roman" w:eastAsia="ヒラギノ角ゴ Pro W3" w:hAnsi="Times New Roman" w:cs="Times New Roman"/>
          <w:lang w:val="sv-SE"/>
        </w:rPr>
        <w:t>1. Rätt inställda skidbindningar</w:t>
      </w:r>
      <w:r>
        <w:rPr>
          <w:rFonts w:ascii="Times New Roman" w:eastAsia="ヒラギノ角ゴ Pro W3" w:hAnsi="Times New Roman" w:cs="Times New Roman"/>
          <w:lang w:val="sv-SE"/>
        </w:rPr>
        <w:br/>
      </w:r>
      <w:r w:rsidRPr="00537AD1">
        <w:rPr>
          <w:rFonts w:ascii="Times New Roman" w:eastAsia="ヒラギノ角ゴ Pro W3" w:hAnsi="Times New Roman" w:cs="Times New Roman"/>
          <w:lang w:val="sv-SE"/>
        </w:rPr>
        <w:t>2. Överskatta inte din egen förmåga: anpassa hastighet och val av svårighet på backe</w:t>
      </w:r>
      <w:r>
        <w:rPr>
          <w:rFonts w:ascii="Times New Roman" w:eastAsia="ヒラギノ角ゴ Pro W3" w:hAnsi="Times New Roman" w:cs="Times New Roman"/>
          <w:lang w:val="sv-SE"/>
        </w:rPr>
        <w:br/>
      </w:r>
      <w:r w:rsidRPr="00537AD1">
        <w:rPr>
          <w:rFonts w:ascii="Times New Roman" w:eastAsia="ヒラギノ角ゴ Pro W3" w:hAnsi="Times New Roman" w:cs="Times New Roman"/>
          <w:lang w:val="sv-SE"/>
        </w:rPr>
        <w:t>3. Vila när du börjar känna dig trött</w:t>
      </w:r>
      <w:r>
        <w:rPr>
          <w:rFonts w:ascii="Times New Roman" w:eastAsia="ヒラギノ角ゴ Pro W3" w:hAnsi="Times New Roman" w:cs="Times New Roman"/>
          <w:lang w:val="sv-SE"/>
        </w:rPr>
        <w:br/>
      </w:r>
      <w:r w:rsidRPr="00537AD1">
        <w:rPr>
          <w:rFonts w:ascii="Times New Roman" w:eastAsia="ヒラギノ角ゴ Pro W3" w:hAnsi="Times New Roman" w:cs="Times New Roman"/>
          <w:lang w:val="sv-SE"/>
        </w:rPr>
        <w:t xml:space="preserve">4. Börja träna ben- och bålstyrka i god tid innan skidsemestern </w:t>
      </w:r>
      <w:r>
        <w:rPr>
          <w:rFonts w:ascii="Times New Roman" w:eastAsia="ヒラギノ角ゴ Pro W3" w:hAnsi="Times New Roman" w:cs="Times New Roman"/>
          <w:lang w:val="sv-SE"/>
        </w:rPr>
        <w:br/>
      </w:r>
      <w:r w:rsidRPr="00537AD1">
        <w:rPr>
          <w:rFonts w:ascii="Times New Roman" w:eastAsia="ヒラギノ角ゴ Pro W3" w:hAnsi="Times New Roman" w:cs="Times New Roman"/>
          <w:lang w:val="sv-SE"/>
        </w:rPr>
        <w:t>5. Använd skyddsutrustning (hjälm, ryggplatta och handledsskydd)</w:t>
      </w:r>
    </w:p>
    <w:p w:rsidR="00537AD1" w:rsidRPr="00537AD1" w:rsidRDefault="00537AD1" w:rsidP="00B87362">
      <w:pPr>
        <w:spacing w:line="240" w:lineRule="auto"/>
        <w:ind w:left="-567"/>
        <w:rPr>
          <w:rFonts w:ascii="Times New Roman" w:eastAsia="ヒラギノ角ゴ Pro W3" w:hAnsi="Times New Roman" w:cs="Times New Roman"/>
          <w:lang w:val="sv-SE"/>
        </w:rPr>
      </w:pPr>
      <w:r w:rsidRPr="00537AD1">
        <w:rPr>
          <w:rFonts w:ascii="Times New Roman" w:eastAsia="ヒラギノ角ゴ Pro W3" w:hAnsi="Times New Roman" w:cs="Times New Roman"/>
          <w:lang w:val="sv-SE"/>
        </w:rPr>
        <w:t>Folksam och SLAO (Svenska Liftanläggningars Organisation) har ett mångårigt samarbete i skidsäkerhetsfrågor och har tillsammans utformat utförsåkarförsäkringen, marknadens enda specialförsäkring för utförsåkare. Försäkringen gäller i alla SLAO-anläggningar i Sverige.</w:t>
      </w:r>
    </w:p>
    <w:p w:rsidR="000008B4" w:rsidRDefault="00537AD1" w:rsidP="00B87362">
      <w:pPr>
        <w:spacing w:line="240" w:lineRule="auto"/>
        <w:ind w:left="-567"/>
        <w:rPr>
          <w:rFonts w:ascii="Times New Roman" w:eastAsia="Times New Roman" w:hAnsi="Times New Roman" w:cs="Times New Roman"/>
          <w:sz w:val="20"/>
          <w:szCs w:val="20"/>
          <w:lang w:val="sv-SE"/>
        </w:rPr>
      </w:pPr>
      <w:r w:rsidRPr="00537AD1">
        <w:rPr>
          <w:rFonts w:ascii="Times New Roman" w:eastAsia="ヒラギノ角ゴ Pro W3" w:hAnsi="Times New Roman" w:cs="Times New Roman"/>
          <w:b/>
          <w:lang w:val="sv-SE"/>
        </w:rPr>
        <w:br/>
        <w:t xml:space="preserve">Statistik från Socialstyrelsens </w:t>
      </w:r>
      <w:proofErr w:type="spellStart"/>
      <w:r w:rsidRPr="00537AD1">
        <w:rPr>
          <w:rFonts w:ascii="Times New Roman" w:eastAsia="ヒラギノ角ゴ Pro W3" w:hAnsi="Times New Roman" w:cs="Times New Roman"/>
          <w:b/>
          <w:lang w:val="sv-SE"/>
        </w:rPr>
        <w:t>Injury</w:t>
      </w:r>
      <w:proofErr w:type="spellEnd"/>
      <w:r w:rsidRPr="00537AD1">
        <w:rPr>
          <w:rFonts w:ascii="Times New Roman" w:eastAsia="ヒラギノ角ゴ Pro W3" w:hAnsi="Times New Roman" w:cs="Times New Roman"/>
          <w:b/>
          <w:lang w:val="sv-SE"/>
        </w:rPr>
        <w:t xml:space="preserve"> </w:t>
      </w:r>
      <w:proofErr w:type="spellStart"/>
      <w:r w:rsidRPr="00537AD1">
        <w:rPr>
          <w:rFonts w:ascii="Times New Roman" w:eastAsia="ヒラギノ角ゴ Pro W3" w:hAnsi="Times New Roman" w:cs="Times New Roman"/>
          <w:b/>
          <w:lang w:val="sv-SE"/>
        </w:rPr>
        <w:t>Database</w:t>
      </w:r>
      <w:proofErr w:type="spellEnd"/>
      <w:r w:rsidRPr="00537AD1">
        <w:rPr>
          <w:rFonts w:ascii="Times New Roman" w:eastAsia="ヒラギノ角ゴ Pro W3" w:hAnsi="Times New Roman" w:cs="Times New Roman"/>
          <w:b/>
          <w:lang w:val="sv-SE"/>
        </w:rPr>
        <w:t xml:space="preserve"> (IDB) Sverige, 2010.</w:t>
      </w:r>
      <w:r>
        <w:rPr>
          <w:rFonts w:ascii="Times New Roman" w:eastAsia="ヒラギノ角ゴ Pro W3" w:hAnsi="Times New Roman" w:cs="Times New Roman"/>
          <w:b/>
          <w:lang w:val="sv-SE"/>
        </w:rPr>
        <w:br/>
      </w:r>
      <w:r>
        <w:rPr>
          <w:rFonts w:ascii="Times New Roman" w:eastAsia="ヒラギノ角ゴ Pro W3" w:hAnsi="Times New Roman" w:cs="Times New Roman"/>
          <w:b/>
          <w:lang w:val="sv-SE"/>
        </w:rPr>
        <w:br/>
      </w:r>
      <w:r w:rsidR="000008B4" w:rsidRPr="00537AD1">
        <w:rPr>
          <w:rFonts w:ascii="Times New Roman" w:hAnsi="Times New Roman" w:cs="Times New Roman"/>
          <w:b/>
          <w:lang w:val="sv-SE"/>
        </w:rPr>
        <w:t xml:space="preserve">För mer information kontakta: </w:t>
      </w:r>
      <w:r w:rsidR="000008B4" w:rsidRPr="00537AD1">
        <w:rPr>
          <w:rFonts w:ascii="Times New Roman" w:hAnsi="Times New Roman" w:cs="Times New Roman"/>
          <w:b/>
          <w:lang w:val="sv-SE"/>
        </w:rPr>
        <w:br/>
      </w:r>
      <w:r w:rsidR="00180896" w:rsidRPr="001367D3">
        <w:rPr>
          <w:rFonts w:ascii="Times New Roman" w:hAnsi="Times New Roman" w:cs="Times New Roman"/>
          <w:lang w:val="sv-SE"/>
        </w:rPr>
        <w:t xml:space="preserve">Malin Åman, specialist i idrottsmedicin, doktorand vid GIH, </w:t>
      </w:r>
      <w:proofErr w:type="spellStart"/>
      <w:r w:rsidR="00180896" w:rsidRPr="001367D3">
        <w:rPr>
          <w:rFonts w:ascii="Times New Roman" w:hAnsi="Times New Roman" w:cs="Times New Roman"/>
          <w:lang w:val="sv-SE"/>
        </w:rPr>
        <w:t>tel</w:t>
      </w:r>
      <w:proofErr w:type="spellEnd"/>
      <w:r w:rsidR="00180896" w:rsidRPr="001367D3">
        <w:rPr>
          <w:rFonts w:ascii="Times New Roman" w:hAnsi="Times New Roman" w:cs="Times New Roman"/>
          <w:lang w:val="sv-SE"/>
        </w:rPr>
        <w:t xml:space="preserve"> 0739-94</w:t>
      </w:r>
      <w:r w:rsidR="001367D3">
        <w:rPr>
          <w:rFonts w:ascii="Times New Roman" w:hAnsi="Times New Roman" w:cs="Times New Roman"/>
          <w:lang w:val="sv-SE"/>
        </w:rPr>
        <w:t xml:space="preserve"> </w:t>
      </w:r>
      <w:r w:rsidR="00180896" w:rsidRPr="001367D3">
        <w:rPr>
          <w:rFonts w:ascii="Times New Roman" w:hAnsi="Times New Roman" w:cs="Times New Roman"/>
          <w:lang w:val="sv-SE"/>
        </w:rPr>
        <w:t>73</w:t>
      </w:r>
      <w:r w:rsidR="001367D3">
        <w:rPr>
          <w:rFonts w:ascii="Times New Roman" w:hAnsi="Times New Roman" w:cs="Times New Roman"/>
          <w:lang w:val="sv-SE"/>
        </w:rPr>
        <w:t xml:space="preserve"> </w:t>
      </w:r>
      <w:r w:rsidR="00180896" w:rsidRPr="001367D3">
        <w:rPr>
          <w:rFonts w:ascii="Times New Roman" w:hAnsi="Times New Roman" w:cs="Times New Roman"/>
          <w:lang w:val="sv-SE"/>
        </w:rPr>
        <w:t>49</w:t>
      </w:r>
      <w:r w:rsidR="00180896" w:rsidRPr="001367D3">
        <w:rPr>
          <w:rFonts w:ascii="Times New Roman" w:hAnsi="Times New Roman" w:cs="Times New Roman"/>
          <w:lang w:val="sv-SE"/>
        </w:rPr>
        <w:br/>
        <w:t xml:space="preserve">Louise Ekström, kommunikationsansvarig GIH, </w:t>
      </w:r>
      <w:proofErr w:type="spellStart"/>
      <w:r w:rsidR="00180896" w:rsidRPr="001367D3">
        <w:rPr>
          <w:rFonts w:ascii="Times New Roman" w:hAnsi="Times New Roman" w:cs="Times New Roman"/>
          <w:lang w:val="sv-SE"/>
        </w:rPr>
        <w:t>tel</w:t>
      </w:r>
      <w:proofErr w:type="spellEnd"/>
      <w:r w:rsidR="00180896" w:rsidRPr="001367D3">
        <w:rPr>
          <w:rFonts w:ascii="Times New Roman" w:hAnsi="Times New Roman" w:cs="Times New Roman"/>
          <w:lang w:val="sv-SE"/>
        </w:rPr>
        <w:t xml:space="preserve"> </w:t>
      </w:r>
      <w:r w:rsidR="001367D3" w:rsidRPr="001367D3">
        <w:rPr>
          <w:rFonts w:ascii="Times New Roman" w:hAnsi="Times New Roman" w:cs="Times New Roman"/>
          <w:lang w:val="sv-SE"/>
        </w:rPr>
        <w:t xml:space="preserve">08-120 537 11 eller </w:t>
      </w:r>
      <w:r w:rsidR="00180896" w:rsidRPr="001367D3">
        <w:rPr>
          <w:rFonts w:ascii="Times New Roman" w:hAnsi="Times New Roman" w:cs="Times New Roman"/>
          <w:lang w:val="sv-SE"/>
        </w:rPr>
        <w:t>070-202 85 86</w:t>
      </w:r>
      <w:r w:rsidR="001367D3" w:rsidRPr="001367D3">
        <w:rPr>
          <w:rFonts w:ascii="Times New Roman" w:hAnsi="Times New Roman" w:cs="Times New Roman"/>
          <w:lang w:val="sv-SE"/>
        </w:rPr>
        <w:br/>
      </w:r>
      <w:r w:rsidR="00180896" w:rsidRPr="001367D3">
        <w:rPr>
          <w:rFonts w:ascii="Times New Roman" w:hAnsi="Times New Roman" w:cs="Times New Roman"/>
          <w:lang w:val="sv-SE"/>
        </w:rPr>
        <w:t xml:space="preserve">Lars-Inge Svensson, chef Folksam idrott, </w:t>
      </w:r>
      <w:proofErr w:type="spellStart"/>
      <w:r w:rsidR="00180896" w:rsidRPr="001367D3">
        <w:rPr>
          <w:rFonts w:ascii="Times New Roman" w:hAnsi="Times New Roman" w:cs="Times New Roman"/>
          <w:lang w:val="sv-SE"/>
        </w:rPr>
        <w:t>tel</w:t>
      </w:r>
      <w:proofErr w:type="spellEnd"/>
      <w:r w:rsidR="00180896" w:rsidRPr="001367D3">
        <w:rPr>
          <w:rFonts w:ascii="Times New Roman" w:hAnsi="Times New Roman" w:cs="Times New Roman"/>
          <w:lang w:val="sv-SE"/>
        </w:rPr>
        <w:t xml:space="preserve"> 0708-31 52 17</w:t>
      </w:r>
      <w:r w:rsidR="00180896" w:rsidRPr="001367D3">
        <w:rPr>
          <w:rFonts w:ascii="Times New Roman" w:hAnsi="Times New Roman" w:cs="Times New Roman"/>
          <w:lang w:val="sv-SE"/>
        </w:rPr>
        <w:br/>
        <w:t xml:space="preserve">Andreas </w:t>
      </w:r>
      <w:proofErr w:type="spellStart"/>
      <w:r w:rsidR="00180896" w:rsidRPr="001367D3">
        <w:rPr>
          <w:rFonts w:ascii="Times New Roman" w:hAnsi="Times New Roman" w:cs="Times New Roman"/>
          <w:lang w:val="sv-SE"/>
        </w:rPr>
        <w:t>Jerat</w:t>
      </w:r>
      <w:proofErr w:type="spellEnd"/>
      <w:r w:rsidR="00180896" w:rsidRPr="001367D3">
        <w:rPr>
          <w:rFonts w:ascii="Times New Roman" w:hAnsi="Times New Roman" w:cs="Times New Roman"/>
          <w:lang w:val="sv-SE"/>
        </w:rPr>
        <w:t xml:space="preserve">, presschef Folksam, </w:t>
      </w:r>
      <w:proofErr w:type="spellStart"/>
      <w:r w:rsidR="00180896" w:rsidRPr="001367D3">
        <w:rPr>
          <w:rFonts w:ascii="Times New Roman" w:hAnsi="Times New Roman" w:cs="Times New Roman"/>
          <w:lang w:val="sv-SE"/>
        </w:rPr>
        <w:t>tel</w:t>
      </w:r>
      <w:proofErr w:type="spellEnd"/>
      <w:r w:rsidR="00180896" w:rsidRPr="001367D3">
        <w:rPr>
          <w:rFonts w:ascii="Times New Roman" w:hAnsi="Times New Roman" w:cs="Times New Roman"/>
          <w:lang w:val="sv-SE"/>
        </w:rPr>
        <w:t xml:space="preserve"> 0708-31 58 01</w:t>
      </w:r>
      <w:r w:rsidR="00180896" w:rsidRPr="001367D3">
        <w:rPr>
          <w:rFonts w:ascii="Times New Roman" w:hAnsi="Times New Roman" w:cs="Times New Roman"/>
          <w:lang w:val="sv-SE"/>
        </w:rPr>
        <w:br/>
      </w:r>
      <w:r w:rsidR="000008B4">
        <w:rPr>
          <w:rFonts w:ascii="Times New Roman" w:hAnsi="Times New Roman" w:cs="Times New Roman"/>
          <w:sz w:val="20"/>
          <w:szCs w:val="20"/>
          <w:lang w:val="sv-SE"/>
        </w:rPr>
        <w:br/>
      </w:r>
    </w:p>
    <w:p w:rsidR="000008B4" w:rsidRDefault="000008B4" w:rsidP="00B87362">
      <w:pPr>
        <w:ind w:left="-567"/>
        <w:rPr>
          <w:rFonts w:ascii="Times New Roman" w:eastAsia="Times New Roman" w:hAnsi="Times New Roman" w:cs="Times New Roman"/>
          <w:sz w:val="20"/>
          <w:szCs w:val="20"/>
          <w:lang w:val="sv-SE"/>
        </w:rPr>
      </w:pPr>
    </w:p>
    <w:p w:rsidR="00301077" w:rsidRPr="00A134F0" w:rsidRDefault="000008B4" w:rsidP="00A134F0">
      <w:pPr>
        <w:spacing w:line="240" w:lineRule="auto"/>
        <w:ind w:left="-567"/>
        <w:rPr>
          <w:rFonts w:ascii="Times New Roman" w:hAnsi="Times New Roman" w:cs="Times New Roman"/>
          <w:i/>
          <w:sz w:val="20"/>
          <w:szCs w:val="20"/>
          <w:lang w:val="sv-SE"/>
        </w:rPr>
      </w:pPr>
      <w:r w:rsidRPr="000008B4">
        <w:rPr>
          <w:rStyle w:val="ingress"/>
          <w:rFonts w:ascii="Times New Roman" w:hAnsi="Times New Roman" w:cs="Times New Roman"/>
          <w:i/>
          <w:sz w:val="20"/>
          <w:szCs w:val="20"/>
          <w:lang w:val="sv-SE"/>
        </w:rPr>
        <w:lastRenderedPageBreak/>
        <w:t xml:space="preserve">Gymnastik- och idrottshögskolan, GIH, vid Stockholms Stadion är Sveriges främsta kunskapscentrum för idrott, fysisk aktivitet och hälsa. </w:t>
      </w:r>
      <w:r w:rsidRPr="000008B4">
        <w:rPr>
          <w:rFonts w:ascii="Times New Roman" w:hAnsi="Times New Roman" w:cs="Times New Roman"/>
          <w:i/>
          <w:sz w:val="20"/>
          <w:szCs w:val="20"/>
          <w:lang w:val="sv-SE"/>
        </w:rPr>
        <w:t xml:space="preserve">Här utbildas lärare i idrott och hälsa, tränare och </w:t>
      </w:r>
      <w:r w:rsidRPr="00301077">
        <w:rPr>
          <w:rFonts w:ascii="Times New Roman" w:hAnsi="Times New Roman" w:cs="Times New Roman"/>
          <w:i/>
          <w:sz w:val="20"/>
          <w:szCs w:val="20"/>
          <w:lang w:val="sv-SE"/>
        </w:rPr>
        <w:t xml:space="preserve">hälsopedagoger. Inom GIH bedrivs också avancerad forskning inom idrottsområdet; ofta i nära samarbete med idrottsrörelsen, skolan, samhället samt med svenska och internationella universitet och högskolor. På </w:t>
      </w:r>
      <w:r w:rsidR="008A5609" w:rsidRPr="00301077">
        <w:rPr>
          <w:rFonts w:ascii="Times New Roman" w:hAnsi="Times New Roman" w:cs="Times New Roman"/>
          <w:i/>
          <w:sz w:val="20"/>
          <w:szCs w:val="20"/>
          <w:lang w:val="sv-SE"/>
        </w:rPr>
        <w:t>Gymnastik- och i</w:t>
      </w:r>
      <w:r w:rsidRPr="00301077">
        <w:rPr>
          <w:rFonts w:ascii="Times New Roman" w:hAnsi="Times New Roman" w:cs="Times New Roman"/>
          <w:i/>
          <w:sz w:val="20"/>
          <w:szCs w:val="20"/>
          <w:lang w:val="sv-SE"/>
        </w:rPr>
        <w:t xml:space="preserve">drottshögskolan </w:t>
      </w:r>
      <w:r w:rsidR="008A5609" w:rsidRPr="00301077">
        <w:rPr>
          <w:rFonts w:ascii="Times New Roman" w:hAnsi="Times New Roman" w:cs="Times New Roman"/>
          <w:i/>
          <w:sz w:val="20"/>
          <w:szCs w:val="20"/>
          <w:lang w:val="sv-SE"/>
        </w:rPr>
        <w:t>arbetar</w:t>
      </w:r>
      <w:r w:rsidRPr="00301077">
        <w:rPr>
          <w:rFonts w:ascii="Times New Roman" w:hAnsi="Times New Roman" w:cs="Times New Roman"/>
          <w:i/>
          <w:sz w:val="20"/>
          <w:szCs w:val="20"/>
          <w:lang w:val="sv-SE"/>
        </w:rPr>
        <w:t xml:space="preserve"> 140 anställda och här går cirka 1 000 studenter. Under 2013 firas att GIH har varit verksam i 200 år med olika aktiviteter, föreläsningar, seminarier och en jubileumstillställning i Stadshuset inför årsdagen den 5 maj. </w:t>
      </w:r>
      <w:r w:rsidR="00A134F0">
        <w:rPr>
          <w:rFonts w:ascii="Times New Roman" w:hAnsi="Times New Roman" w:cs="Times New Roman"/>
          <w:i/>
          <w:sz w:val="20"/>
          <w:szCs w:val="20"/>
          <w:lang w:val="sv-SE"/>
        </w:rPr>
        <w:br/>
      </w:r>
      <w:r w:rsidR="00A134F0">
        <w:rPr>
          <w:rFonts w:ascii="Times New Roman" w:hAnsi="Times New Roman" w:cs="Times New Roman"/>
          <w:i/>
          <w:sz w:val="20"/>
          <w:szCs w:val="20"/>
          <w:lang w:val="sv-SE"/>
        </w:rPr>
        <w:br/>
      </w:r>
      <w:r w:rsidR="00A134F0" w:rsidRPr="00A134F0">
        <w:rPr>
          <w:rFonts w:ascii="Times New Roman" w:hAnsi="Times New Roman" w:cs="Times New Roman"/>
          <w:bCs/>
          <w:i/>
          <w:color w:val="000000"/>
          <w:sz w:val="20"/>
          <w:szCs w:val="16"/>
          <w:lang w:val="sv-SE"/>
        </w:rPr>
        <w:t xml:space="preserve">Folksam är ett </w:t>
      </w:r>
      <w:proofErr w:type="spellStart"/>
      <w:r w:rsidR="00A134F0" w:rsidRPr="00A134F0">
        <w:rPr>
          <w:rFonts w:ascii="Times New Roman" w:hAnsi="Times New Roman" w:cs="Times New Roman"/>
          <w:bCs/>
          <w:i/>
          <w:color w:val="000000"/>
          <w:sz w:val="20"/>
          <w:szCs w:val="16"/>
          <w:lang w:val="sv-SE"/>
        </w:rPr>
        <w:t>kundägt</w:t>
      </w:r>
      <w:proofErr w:type="spellEnd"/>
      <w:r w:rsidR="00A134F0" w:rsidRPr="00A134F0">
        <w:rPr>
          <w:rFonts w:ascii="Times New Roman" w:hAnsi="Times New Roman" w:cs="Times New Roman"/>
          <w:bCs/>
          <w:i/>
          <w:color w:val="000000"/>
          <w:sz w:val="20"/>
          <w:szCs w:val="16"/>
          <w:lang w:val="sv-SE"/>
        </w:rPr>
        <w:t xml:space="preserve"> företag. Vi erbjuder försäkringar och pensionssparande. Nästan varannan svensk är försäkrad hos Folksam och vi är en av Sveriges största kapitalförvaltare. Vår vision är att människor ska känna sig trygga i en hållbar värld. </w:t>
      </w:r>
      <w:proofErr w:type="spellStart"/>
      <w:r w:rsidR="00A134F0" w:rsidRPr="00A134F0">
        <w:rPr>
          <w:rFonts w:ascii="Times New Roman" w:hAnsi="Times New Roman" w:cs="Times New Roman"/>
          <w:bCs/>
          <w:i/>
          <w:color w:val="000000"/>
          <w:sz w:val="20"/>
          <w:szCs w:val="16"/>
        </w:rPr>
        <w:t>Läs</w:t>
      </w:r>
      <w:proofErr w:type="spellEnd"/>
      <w:r w:rsidR="00A134F0" w:rsidRPr="00A134F0">
        <w:rPr>
          <w:rFonts w:ascii="Times New Roman" w:hAnsi="Times New Roman" w:cs="Times New Roman"/>
          <w:bCs/>
          <w:i/>
          <w:color w:val="000000"/>
          <w:sz w:val="20"/>
          <w:szCs w:val="16"/>
        </w:rPr>
        <w:t xml:space="preserve"> </w:t>
      </w:r>
      <w:proofErr w:type="spellStart"/>
      <w:r w:rsidR="00A134F0" w:rsidRPr="00A134F0">
        <w:rPr>
          <w:rFonts w:ascii="Times New Roman" w:hAnsi="Times New Roman" w:cs="Times New Roman"/>
          <w:bCs/>
          <w:i/>
          <w:color w:val="000000"/>
          <w:sz w:val="20"/>
          <w:szCs w:val="16"/>
        </w:rPr>
        <w:t>mer</w:t>
      </w:r>
      <w:proofErr w:type="spellEnd"/>
      <w:r w:rsidR="00A134F0" w:rsidRPr="00A134F0">
        <w:rPr>
          <w:rFonts w:ascii="Times New Roman" w:hAnsi="Times New Roman" w:cs="Times New Roman"/>
          <w:bCs/>
          <w:i/>
          <w:color w:val="000000"/>
          <w:sz w:val="20"/>
          <w:szCs w:val="16"/>
        </w:rPr>
        <w:t xml:space="preserve"> </w:t>
      </w:r>
      <w:proofErr w:type="spellStart"/>
      <w:r w:rsidR="00A134F0" w:rsidRPr="00A134F0">
        <w:rPr>
          <w:rFonts w:ascii="Times New Roman" w:hAnsi="Times New Roman" w:cs="Times New Roman"/>
          <w:bCs/>
          <w:i/>
          <w:color w:val="000000"/>
          <w:sz w:val="20"/>
          <w:szCs w:val="16"/>
        </w:rPr>
        <w:t>på</w:t>
      </w:r>
      <w:proofErr w:type="spellEnd"/>
      <w:r w:rsidR="00A134F0" w:rsidRPr="00A134F0">
        <w:rPr>
          <w:rFonts w:ascii="Times New Roman" w:hAnsi="Times New Roman" w:cs="Times New Roman"/>
          <w:bCs/>
          <w:i/>
          <w:color w:val="000000"/>
          <w:sz w:val="20"/>
          <w:szCs w:val="16"/>
        </w:rPr>
        <w:t xml:space="preserve"> </w:t>
      </w:r>
      <w:hyperlink r:id="rId7" w:tgtFrame="_blank" w:history="1">
        <w:r w:rsidR="00A134F0" w:rsidRPr="00A134F0">
          <w:rPr>
            <w:rStyle w:val="Hyperlnk"/>
            <w:rFonts w:ascii="Times New Roman" w:hAnsi="Times New Roman" w:cs="Times New Roman"/>
            <w:bCs/>
            <w:i/>
            <w:color w:val="auto"/>
            <w:sz w:val="20"/>
          </w:rPr>
          <w:t>www.folksam.se</w:t>
        </w:r>
      </w:hyperlink>
      <w:r w:rsidR="00301077" w:rsidRPr="00301077">
        <w:rPr>
          <w:rFonts w:ascii="Times New Roman" w:hAnsi="Times New Roman" w:cs="Times New Roman"/>
          <w:i/>
          <w:sz w:val="20"/>
          <w:szCs w:val="20"/>
          <w:lang w:val="sv-SE"/>
        </w:rPr>
        <w:br/>
      </w:r>
    </w:p>
    <w:p w:rsidR="000008B4" w:rsidRPr="00301077" w:rsidRDefault="000008B4" w:rsidP="00B87362">
      <w:pPr>
        <w:ind w:left="-567"/>
        <w:rPr>
          <w:rFonts w:ascii="Times New Roman" w:hAnsi="Times New Roman" w:cs="Times New Roman"/>
          <w:i/>
          <w:sz w:val="20"/>
          <w:szCs w:val="20"/>
          <w:lang w:val="sv-SE"/>
        </w:rPr>
      </w:pPr>
    </w:p>
    <w:sectPr w:rsidR="000008B4" w:rsidRPr="00301077" w:rsidSect="00284AFF">
      <w:headerReference w:type="default" r:id="rId8"/>
      <w:footerReference w:type="default" r:id="rId9"/>
      <w:headerReference w:type="first" r:id="rId10"/>
      <w:footerReference w:type="first" r:id="rId11"/>
      <w:pgSz w:w="11906" w:h="16838" w:code="9"/>
      <w:pgMar w:top="2155" w:right="1701" w:bottom="1418" w:left="3005"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12" w:rsidRDefault="00C80B12">
      <w:r>
        <w:separator/>
      </w:r>
    </w:p>
  </w:endnote>
  <w:endnote w:type="continuationSeparator" w:id="0">
    <w:p w:rsidR="00C80B12" w:rsidRDefault="00C8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C0" w:rsidRDefault="008058C0" w:rsidP="00D45458">
    <w:pPr>
      <w:pStyle w:val="GIH-Sidfot"/>
    </w:pP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8058C0">
      <w:trPr>
        <w:cantSplit/>
        <w:trHeight w:hRule="exact" w:val="11340"/>
      </w:trPr>
      <w:tc>
        <w:tcPr>
          <w:tcW w:w="289" w:type="dxa"/>
          <w:tcBorders>
            <w:top w:val="nil"/>
            <w:left w:val="nil"/>
            <w:bottom w:val="nil"/>
            <w:right w:val="nil"/>
          </w:tcBorders>
          <w:textDirection w:val="btLr"/>
        </w:tcPr>
        <w:p w:rsidR="008058C0" w:rsidRDefault="008058C0">
          <w:pPr>
            <w:pStyle w:val="Skvg"/>
            <w:framePr w:wrap="auto" w:vAnchor="margin" w:hAnchor="text" w:xAlign="left" w:yAlign="inline"/>
          </w:pPr>
          <w:bookmarkStart w:id="6" w:name="SökvägSecond"/>
          <w:bookmarkEnd w:id="6"/>
        </w:p>
      </w:tc>
    </w:tr>
  </w:tbl>
  <w:p w:rsidR="008058C0" w:rsidRDefault="008058C0" w:rsidP="00D45458">
    <w:pPr>
      <w:pStyle w:val="GIH-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C0" w:rsidRPr="000008B4" w:rsidRDefault="000008B4" w:rsidP="00306D42">
    <w:pPr>
      <w:pStyle w:val="GIH-Sidfot"/>
      <w:tabs>
        <w:tab w:val="clear" w:pos="8278"/>
      </w:tabs>
      <w:rPr>
        <w:lang w:val="sv-SE"/>
      </w:rPr>
    </w:pPr>
    <w:bookmarkStart w:id="15" w:name="bkmAdressSidfot"/>
    <w:bookmarkEnd w:id="15"/>
    <w:r w:rsidRPr="000008B4">
      <w:rPr>
        <w:lang w:val="sv-SE"/>
      </w:rPr>
      <w:t xml:space="preserve">Gymnastik- och idrottshögskolan  Lidingövägen 1  Box 5626 114 86 Stockholm  Tel 08-120 537 00  www.gih.se  registrator@gih.se </w:t>
    </w:r>
  </w:p>
  <w:tbl>
    <w:tblPr>
      <w:tblpPr w:vertAnchor="page" w:horzAnchor="page" w:tblpX="11341" w:tblpY="3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9"/>
    </w:tblGrid>
    <w:tr w:rsidR="008058C0" w:rsidRPr="009C1B2D">
      <w:trPr>
        <w:cantSplit/>
        <w:trHeight w:hRule="exact" w:val="11340"/>
      </w:trPr>
      <w:tc>
        <w:tcPr>
          <w:tcW w:w="289" w:type="dxa"/>
          <w:tcBorders>
            <w:top w:val="nil"/>
            <w:left w:val="nil"/>
            <w:bottom w:val="nil"/>
            <w:right w:val="nil"/>
          </w:tcBorders>
          <w:textDirection w:val="btLr"/>
        </w:tcPr>
        <w:p w:rsidR="008058C0" w:rsidRPr="000008B4" w:rsidRDefault="008058C0">
          <w:pPr>
            <w:pStyle w:val="Skvg"/>
            <w:framePr w:wrap="auto" w:vAnchor="margin" w:hAnchor="text" w:xAlign="left" w:yAlign="inline"/>
          </w:pPr>
          <w:bookmarkStart w:id="16" w:name="SökvägFirst"/>
          <w:bookmarkEnd w:id="16"/>
        </w:p>
      </w:tc>
    </w:tr>
  </w:tbl>
  <w:p w:rsidR="008058C0" w:rsidRPr="000008B4" w:rsidRDefault="008058C0" w:rsidP="00D45458">
    <w:pPr>
      <w:pStyle w:val="GIH-Sidfo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12" w:rsidRDefault="00C80B12">
      <w:r>
        <w:separator/>
      </w:r>
    </w:p>
  </w:footnote>
  <w:footnote w:type="continuationSeparator" w:id="0">
    <w:p w:rsidR="00C80B12" w:rsidRDefault="00C8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00"/>
    </w:tblGrid>
    <w:tr w:rsidR="000008B4" w:rsidTr="000008B4">
      <w:trPr>
        <w:trHeight w:hRule="exact" w:val="1446"/>
      </w:trPr>
      <w:tc>
        <w:tcPr>
          <w:tcW w:w="5400" w:type="dxa"/>
          <w:shd w:val="clear" w:color="auto" w:fill="auto"/>
        </w:tcPr>
        <w:p w:rsidR="000008B4" w:rsidRDefault="000008B4">
          <w:pPr>
            <w:pStyle w:val="GIH-Sidhuvud"/>
            <w:ind w:left="0"/>
            <w:rPr>
              <w:b/>
              <w:caps/>
            </w:rPr>
          </w:pPr>
          <w:bookmarkStart w:id="3" w:name="xxSidhuvud2"/>
          <w:bookmarkStart w:id="4" w:name="xxLogga"/>
          <w:bookmarkEnd w:id="3"/>
          <w:bookmarkEnd w:id="4"/>
          <w:r>
            <w:rPr>
              <w:b/>
              <w:caps/>
              <w:noProof/>
            </w:rPr>
            <w:drawing>
              <wp:inline distT="0" distB="0" distL="0" distR="0">
                <wp:extent cx="1693164" cy="647700"/>
                <wp:effectExtent l="19050" t="0" r="2286"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p>
      </w:tc>
    </w:tr>
  </w:tbl>
  <w:p w:rsidR="008058C0" w:rsidRDefault="008058C0">
    <w:pPr>
      <w:pStyle w:val="GIH-Sidhuvud"/>
    </w:pPr>
    <w:r>
      <w:tab/>
    </w:r>
    <w:bookmarkStart w:id="5" w:name="xxSidnr2"/>
    <w:bookmarkEnd w:id="5"/>
    <w:r w:rsidR="00C37428">
      <w:fldChar w:fldCharType="begin"/>
    </w:r>
    <w:r w:rsidR="000008B4">
      <w:instrText xml:space="preserve"> PAGE \* MERGEFORMAT </w:instrText>
    </w:r>
    <w:r w:rsidR="00C37428">
      <w:fldChar w:fldCharType="separate"/>
    </w:r>
    <w:r w:rsidR="009C1B2D">
      <w:rPr>
        <w:noProof/>
      </w:rPr>
      <w:t>2</w:t>
    </w:r>
    <w:r w:rsidR="00C37428">
      <w:fldChar w:fldCharType="end"/>
    </w:r>
    <w:r w:rsidR="000008B4">
      <w:t>(</w:t>
    </w:r>
    <w:fldSimple w:instr=" NUMPAGES \* MERGEFORMAT ">
      <w:r w:rsidR="009C1B2D">
        <w:rPr>
          <w:noProof/>
        </w:rPr>
        <w:t>2</w:t>
      </w:r>
    </w:fldSimple>
    <w:r w:rsidR="000008B4">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2437" w:tblpY="-339"/>
      <w:tblOverlap w:val="never"/>
      <w:tblW w:w="0" w:type="auto"/>
      <w:tblCellMar>
        <w:left w:w="0" w:type="dxa"/>
        <w:right w:w="0" w:type="dxa"/>
      </w:tblCellMar>
      <w:tblLook w:val="01E0"/>
    </w:tblPr>
    <w:tblGrid>
      <w:gridCol w:w="5490"/>
    </w:tblGrid>
    <w:tr w:rsidR="000008B4" w:rsidTr="000008B4">
      <w:trPr>
        <w:trHeight w:hRule="exact" w:val="1446"/>
      </w:trPr>
      <w:tc>
        <w:tcPr>
          <w:tcW w:w="5490" w:type="dxa"/>
          <w:shd w:val="clear" w:color="auto" w:fill="auto"/>
        </w:tcPr>
        <w:p w:rsidR="000008B4" w:rsidRDefault="000008B4">
          <w:pPr>
            <w:pStyle w:val="GIH-Sidhuvud"/>
            <w:ind w:left="0"/>
            <w:rPr>
              <w:b/>
              <w:caps/>
            </w:rPr>
          </w:pPr>
          <w:bookmarkStart w:id="7" w:name="Position"/>
          <w:bookmarkStart w:id="8" w:name="xxSidhuvud1"/>
          <w:bookmarkEnd w:id="7"/>
          <w:bookmarkEnd w:id="8"/>
          <w:r>
            <w:rPr>
              <w:b/>
              <w:caps/>
              <w:noProof/>
            </w:rPr>
            <w:drawing>
              <wp:inline distT="0" distB="0" distL="0" distR="0">
                <wp:extent cx="1693164" cy="647700"/>
                <wp:effectExtent l="19050" t="0" r="2286"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3164" cy="647700"/>
                        </a:xfrm>
                        <a:prstGeom prst="rect">
                          <a:avLst/>
                        </a:prstGeom>
                      </pic:spPr>
                    </pic:pic>
                  </a:graphicData>
                </a:graphic>
              </wp:inline>
            </w:drawing>
          </w:r>
          <w:bookmarkStart w:id="9" w:name="xxLoggaFinns"/>
          <w:bookmarkEnd w:id="9"/>
        </w:p>
      </w:tc>
    </w:tr>
  </w:tbl>
  <w:p w:rsidR="008058C0" w:rsidRDefault="00537AD1">
    <w:r>
      <w:tab/>
    </w:r>
    <w:r>
      <w:tab/>
    </w:r>
    <w:r>
      <w:tab/>
    </w:r>
    <w:bookmarkStart w:id="10" w:name="_MON_1357041036"/>
    <w:bookmarkEnd w:id="10"/>
    <w:r w:rsidRPr="00C37428">
      <w:rPr>
        <w:sz w:val="20"/>
      </w:rPr>
      <w:object w:dxaOrig="2821"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30.25pt" o:ole="">
          <v:imagedata r:id="rId2" o:title=""/>
        </v:shape>
        <o:OLEObject Type="Embed" ProgID="Word.Picture.8" ShapeID="_x0000_i1025" DrawAspect="Content" ObjectID="_1423057919" r:id="rId3"/>
      </w:object>
    </w:r>
  </w:p>
  <w:tbl>
    <w:tblPr>
      <w:tblpPr w:leftFromText="142" w:rightFromText="142" w:vertAnchor="text" w:horzAnchor="margin" w:tblpX="-2437" w:tblpY="-339"/>
      <w:tblOverlap w:val="never"/>
      <w:tblW w:w="0" w:type="auto"/>
      <w:tblCellMar>
        <w:top w:w="113" w:type="dxa"/>
        <w:left w:w="0" w:type="dxa"/>
        <w:right w:w="0" w:type="dxa"/>
      </w:tblCellMar>
      <w:tblLook w:val="01E0"/>
    </w:tblPr>
    <w:tblGrid>
      <w:gridCol w:w="5490"/>
    </w:tblGrid>
    <w:tr w:rsidR="008058C0" w:rsidTr="0043451A">
      <w:trPr>
        <w:trHeight w:val="348"/>
      </w:trPr>
      <w:tc>
        <w:tcPr>
          <w:tcW w:w="5490" w:type="dxa"/>
        </w:tcPr>
        <w:p w:rsidR="008058C0" w:rsidRPr="008B1804" w:rsidRDefault="008058C0" w:rsidP="00002EB5">
          <w:pPr>
            <w:pStyle w:val="GIH-Handlggare"/>
            <w:framePr w:hSpace="0" w:wrap="auto" w:vAnchor="margin" w:hAnchor="text" w:xAlign="left" w:yAlign="inline"/>
            <w:suppressOverlap w:val="0"/>
          </w:pPr>
          <w:bookmarkStart w:id="11" w:name="bkmHandläggare2"/>
          <w:bookmarkEnd w:id="11"/>
        </w:p>
      </w:tc>
    </w:tr>
  </w:tbl>
  <w:p w:rsidR="00B87362" w:rsidRDefault="00B87362" w:rsidP="000008B4">
    <w:pPr>
      <w:pStyle w:val="GIH-Sidhuvud"/>
    </w:pPr>
    <w:bookmarkStart w:id="12" w:name="bkmSidhuvud"/>
    <w:bookmarkStart w:id="13" w:name="bkmDatum"/>
    <w:bookmarkEnd w:id="12"/>
    <w:bookmarkEnd w:id="13"/>
    <w:r>
      <w:t>PRESSMEDDELANDE</w:t>
    </w:r>
  </w:p>
  <w:p w:rsidR="008058C0" w:rsidRDefault="00537AD1" w:rsidP="000008B4">
    <w:pPr>
      <w:pStyle w:val="GIH-Sidhuvud"/>
    </w:pPr>
    <w:r>
      <w:t>2013-02-25</w:t>
    </w:r>
    <w:r w:rsidR="008058C0">
      <w:tab/>
    </w:r>
    <w:bookmarkStart w:id="14" w:name="xxSidnr1"/>
    <w:bookmarkEnd w:id="1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F"/>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0B2499"/>
    <w:multiLevelType w:val="hybridMultilevel"/>
    <w:tmpl w:val="8FEE3FD8"/>
    <w:lvl w:ilvl="0" w:tplc="883E4934">
      <w:start w:val="1"/>
      <w:numFmt w:val="bullet"/>
      <w:lvlText w:val="–"/>
      <w:lvlJc w:val="left"/>
      <w:pPr>
        <w:tabs>
          <w:tab w:val="num" w:pos="340"/>
        </w:tabs>
        <w:ind w:left="340" w:hanging="34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35731D"/>
    <w:multiLevelType w:val="multilevel"/>
    <w:tmpl w:val="EDD6C248"/>
    <w:lvl w:ilvl="0">
      <w:start w:val="1"/>
      <w:numFmt w:val="bullet"/>
      <w:pStyle w:val="GIH-Punktlista"/>
      <w:lvlText w:val="–"/>
      <w:lvlJc w:val="left"/>
      <w:pPr>
        <w:tabs>
          <w:tab w:val="num" w:pos="680"/>
        </w:tabs>
        <w:ind w:left="680" w:hanging="323"/>
      </w:pPr>
      <w:rPr>
        <w:rFonts w:ascii="Times New Roman" w:hAnsi="Times New Roman" w:cs="Times New Roman" w:hint="default"/>
      </w:rPr>
    </w:lvl>
    <w:lvl w:ilvl="1">
      <w:start w:val="1"/>
      <w:numFmt w:val="bullet"/>
      <w:lvlText w:val="–"/>
      <w:lvlJc w:val="left"/>
      <w:pPr>
        <w:tabs>
          <w:tab w:val="num" w:pos="1134"/>
        </w:tabs>
        <w:ind w:left="1134" w:hanging="454"/>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1701"/>
        </w:tabs>
        <w:ind w:left="1701" w:hanging="340"/>
      </w:pPr>
      <w:rPr>
        <w:rFonts w:ascii="Times New Roman" w:hAnsi="Times New Roman" w:cs="Times New Roman" w:hint="default"/>
      </w:rPr>
    </w:lvl>
    <w:lvl w:ilvl="4">
      <w:start w:val="1"/>
      <w:numFmt w:val="bullet"/>
      <w:lvlText w:val="–"/>
      <w:lvlJc w:val="left"/>
      <w:pPr>
        <w:tabs>
          <w:tab w:val="num" w:pos="2589"/>
        </w:tabs>
        <w:ind w:left="2589" w:hanging="792"/>
      </w:pPr>
      <w:rPr>
        <w:rFonts w:ascii="Times New Roman" w:hAnsi="Times New Roman" w:cs="Times New Roman" w:hint="default"/>
      </w:rPr>
    </w:lvl>
    <w:lvl w:ilvl="5">
      <w:start w:val="1"/>
      <w:numFmt w:val="bullet"/>
      <w:lvlText w:val="–"/>
      <w:lvlJc w:val="left"/>
      <w:pPr>
        <w:tabs>
          <w:tab w:val="num" w:pos="3093"/>
        </w:tabs>
        <w:ind w:left="3093" w:hanging="936"/>
      </w:pPr>
      <w:rPr>
        <w:rFonts w:ascii="Times New Roman" w:hAnsi="Times New Roman" w:cs="Times New Roman" w:hint="default"/>
      </w:rPr>
    </w:lvl>
    <w:lvl w:ilvl="6">
      <w:start w:val="1"/>
      <w:numFmt w:val="bullet"/>
      <w:lvlText w:val="–"/>
      <w:lvlJc w:val="left"/>
      <w:pPr>
        <w:tabs>
          <w:tab w:val="num" w:pos="3597"/>
        </w:tabs>
        <w:ind w:left="3597" w:hanging="1080"/>
      </w:pPr>
      <w:rPr>
        <w:rFonts w:ascii="Times New Roman" w:hAnsi="Times New Roman" w:cs="Times New Roman" w:hint="default"/>
      </w:rPr>
    </w:lvl>
    <w:lvl w:ilvl="7">
      <w:start w:val="1"/>
      <w:numFmt w:val="bullet"/>
      <w:lvlText w:val="–"/>
      <w:lvlJc w:val="left"/>
      <w:pPr>
        <w:tabs>
          <w:tab w:val="num" w:pos="4101"/>
        </w:tabs>
        <w:ind w:left="4101" w:hanging="1224"/>
      </w:pPr>
      <w:rPr>
        <w:rFonts w:ascii="Times New Roman" w:hAnsi="Times New Roman" w:cs="Times New Roman" w:hint="default"/>
      </w:rPr>
    </w:lvl>
    <w:lvl w:ilvl="8">
      <w:start w:val="1"/>
      <w:numFmt w:val="bullet"/>
      <w:lvlText w:val="–"/>
      <w:lvlJc w:val="left"/>
      <w:pPr>
        <w:tabs>
          <w:tab w:val="num" w:pos="4677"/>
        </w:tabs>
        <w:ind w:left="4677" w:hanging="1440"/>
      </w:pPr>
      <w:rPr>
        <w:rFonts w:ascii="Times New Roman" w:hAnsi="Times New Roman" w:cs="Times New Roman" w:hint="default"/>
      </w:rPr>
    </w:lvl>
  </w:abstractNum>
  <w:abstractNum w:abstractNumId="3">
    <w:nsid w:val="178044BC"/>
    <w:multiLevelType w:val="hybridMultilevel"/>
    <w:tmpl w:val="BB3EABE2"/>
    <w:lvl w:ilvl="0" w:tplc="D7824732">
      <w:start w:val="1"/>
      <w:numFmt w:val="decimal"/>
      <w:pStyle w:val="GIH-Paragrafrubrik"/>
      <w:lvlText w:val="§ %1"/>
      <w:lvlJc w:val="left"/>
      <w:pPr>
        <w:tabs>
          <w:tab w:val="num" w:pos="-1134"/>
        </w:tabs>
        <w:ind w:left="-1134"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1827359D"/>
    <w:multiLevelType w:val="multilevel"/>
    <w:tmpl w:val="C58893B6"/>
    <w:lvl w:ilvl="0">
      <w:start w:val="1"/>
      <w:numFmt w:val="decimal"/>
      <w:pStyle w:val="Rubrik1Nr"/>
      <w:lvlText w:val="%1."/>
      <w:lvlJc w:val="left"/>
      <w:pPr>
        <w:tabs>
          <w:tab w:val="num" w:pos="720"/>
        </w:tabs>
        <w:ind w:left="360" w:hanging="360"/>
      </w:pPr>
    </w:lvl>
    <w:lvl w:ilvl="1">
      <w:start w:val="1"/>
      <w:numFmt w:val="decimal"/>
      <w:pStyle w:val="Rubrik2Nr"/>
      <w:lvlText w:val="%1.%2."/>
      <w:lvlJc w:val="left"/>
      <w:pPr>
        <w:tabs>
          <w:tab w:val="num" w:pos="1440"/>
        </w:tabs>
        <w:ind w:left="792" w:hanging="432"/>
      </w:pPr>
    </w:lvl>
    <w:lvl w:ilvl="2">
      <w:start w:val="1"/>
      <w:numFmt w:val="decimal"/>
      <w:pStyle w:val="Rubrik3Nr"/>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1C745108"/>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A97825"/>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E10531"/>
    <w:multiLevelType w:val="multilevel"/>
    <w:tmpl w:val="078AB26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133BCD"/>
    <w:multiLevelType w:val="hybridMultilevel"/>
    <w:tmpl w:val="DE3E96C2"/>
    <w:lvl w:ilvl="0" w:tplc="80769A58">
      <w:start w:val="1"/>
      <w:numFmt w:val="decimal"/>
      <w:lvlText w:val="%1."/>
      <w:lvlJc w:val="left"/>
      <w:pPr>
        <w:tabs>
          <w:tab w:val="num" w:pos="624"/>
        </w:tabs>
        <w:ind w:left="624" w:hanging="2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531F005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C55397"/>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BD95A0A"/>
    <w:multiLevelType w:val="hybridMultilevel"/>
    <w:tmpl w:val="5F40B6A0"/>
    <w:lvl w:ilvl="0" w:tplc="2BFE0E0E">
      <w:numFmt w:val="bullet"/>
      <w:lvlText w:val="–"/>
      <w:lvlJc w:val="left"/>
      <w:pPr>
        <w:tabs>
          <w:tab w:val="num" w:pos="720"/>
        </w:tabs>
        <w:ind w:left="720" w:hanging="360"/>
      </w:pPr>
      <w:rPr>
        <w:rFonts w:ascii="Times New Roman" w:eastAsia="Times New Roman" w:hAnsi="Times New Roman" w:cs="Times New Roman" w:hint="default"/>
      </w:rPr>
    </w:lvl>
    <w:lvl w:ilvl="1" w:tplc="A55A0684" w:tentative="1">
      <w:start w:val="1"/>
      <w:numFmt w:val="bullet"/>
      <w:lvlText w:val="o"/>
      <w:lvlJc w:val="left"/>
      <w:pPr>
        <w:tabs>
          <w:tab w:val="num" w:pos="1440"/>
        </w:tabs>
        <w:ind w:left="1440" w:hanging="360"/>
      </w:pPr>
      <w:rPr>
        <w:rFonts w:ascii="Courier New" w:hAnsi="Courier New" w:cs="Courier New" w:hint="default"/>
      </w:rPr>
    </w:lvl>
    <w:lvl w:ilvl="2" w:tplc="42808942" w:tentative="1">
      <w:start w:val="1"/>
      <w:numFmt w:val="bullet"/>
      <w:lvlText w:val=""/>
      <w:lvlJc w:val="left"/>
      <w:pPr>
        <w:tabs>
          <w:tab w:val="num" w:pos="2160"/>
        </w:tabs>
        <w:ind w:left="2160" w:hanging="360"/>
      </w:pPr>
      <w:rPr>
        <w:rFonts w:ascii="Wingdings" w:hAnsi="Wingdings" w:hint="default"/>
      </w:rPr>
    </w:lvl>
    <w:lvl w:ilvl="3" w:tplc="34E6C854" w:tentative="1">
      <w:start w:val="1"/>
      <w:numFmt w:val="bullet"/>
      <w:lvlText w:val=""/>
      <w:lvlJc w:val="left"/>
      <w:pPr>
        <w:tabs>
          <w:tab w:val="num" w:pos="2880"/>
        </w:tabs>
        <w:ind w:left="2880" w:hanging="360"/>
      </w:pPr>
      <w:rPr>
        <w:rFonts w:ascii="Symbol" w:hAnsi="Symbol" w:hint="default"/>
      </w:rPr>
    </w:lvl>
    <w:lvl w:ilvl="4" w:tplc="BD725148" w:tentative="1">
      <w:start w:val="1"/>
      <w:numFmt w:val="bullet"/>
      <w:lvlText w:val="o"/>
      <w:lvlJc w:val="left"/>
      <w:pPr>
        <w:tabs>
          <w:tab w:val="num" w:pos="3600"/>
        </w:tabs>
        <w:ind w:left="3600" w:hanging="360"/>
      </w:pPr>
      <w:rPr>
        <w:rFonts w:ascii="Courier New" w:hAnsi="Courier New" w:cs="Courier New" w:hint="default"/>
      </w:rPr>
    </w:lvl>
    <w:lvl w:ilvl="5" w:tplc="C7361510" w:tentative="1">
      <w:start w:val="1"/>
      <w:numFmt w:val="bullet"/>
      <w:lvlText w:val=""/>
      <w:lvlJc w:val="left"/>
      <w:pPr>
        <w:tabs>
          <w:tab w:val="num" w:pos="4320"/>
        </w:tabs>
        <w:ind w:left="4320" w:hanging="360"/>
      </w:pPr>
      <w:rPr>
        <w:rFonts w:ascii="Wingdings" w:hAnsi="Wingdings" w:hint="default"/>
      </w:rPr>
    </w:lvl>
    <w:lvl w:ilvl="6" w:tplc="7CA2AE62" w:tentative="1">
      <w:start w:val="1"/>
      <w:numFmt w:val="bullet"/>
      <w:lvlText w:val=""/>
      <w:lvlJc w:val="left"/>
      <w:pPr>
        <w:tabs>
          <w:tab w:val="num" w:pos="5040"/>
        </w:tabs>
        <w:ind w:left="5040" w:hanging="360"/>
      </w:pPr>
      <w:rPr>
        <w:rFonts w:ascii="Symbol" w:hAnsi="Symbol" w:hint="default"/>
      </w:rPr>
    </w:lvl>
    <w:lvl w:ilvl="7" w:tplc="8940D7C4" w:tentative="1">
      <w:start w:val="1"/>
      <w:numFmt w:val="bullet"/>
      <w:lvlText w:val="o"/>
      <w:lvlJc w:val="left"/>
      <w:pPr>
        <w:tabs>
          <w:tab w:val="num" w:pos="5760"/>
        </w:tabs>
        <w:ind w:left="5760" w:hanging="360"/>
      </w:pPr>
      <w:rPr>
        <w:rFonts w:ascii="Courier New" w:hAnsi="Courier New" w:cs="Courier New" w:hint="default"/>
      </w:rPr>
    </w:lvl>
    <w:lvl w:ilvl="8" w:tplc="38161A88" w:tentative="1">
      <w:start w:val="1"/>
      <w:numFmt w:val="bullet"/>
      <w:lvlText w:val=""/>
      <w:lvlJc w:val="left"/>
      <w:pPr>
        <w:tabs>
          <w:tab w:val="num" w:pos="6480"/>
        </w:tabs>
        <w:ind w:left="6480" w:hanging="360"/>
      </w:pPr>
      <w:rPr>
        <w:rFonts w:ascii="Wingdings" w:hAnsi="Wingdings" w:hint="default"/>
      </w:rPr>
    </w:lvl>
  </w:abstractNum>
  <w:abstractNum w:abstractNumId="12">
    <w:nsid w:val="73CF1C9E"/>
    <w:multiLevelType w:val="multilevel"/>
    <w:tmpl w:val="DF86BE74"/>
    <w:lvl w:ilvl="0">
      <w:start w:val="1"/>
      <w:numFmt w:val="decimal"/>
      <w:pStyle w:val="GIH-Nummerlista"/>
      <w:lvlText w:val="%1."/>
      <w:lvlJc w:val="left"/>
      <w:pPr>
        <w:tabs>
          <w:tab w:val="num" w:pos="680"/>
        </w:tabs>
        <w:ind w:left="680" w:hanging="323"/>
      </w:pPr>
      <w:rPr>
        <w:rFonts w:hint="default"/>
      </w:rPr>
    </w:lvl>
    <w:lvl w:ilvl="1">
      <w:start w:val="1"/>
      <w:numFmt w:val="decimal"/>
      <w:lvlText w:val="%1.%2."/>
      <w:lvlJc w:val="left"/>
      <w:pPr>
        <w:tabs>
          <w:tab w:val="num" w:pos="1134"/>
        </w:tabs>
        <w:ind w:left="1134" w:hanging="454"/>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381"/>
        </w:tabs>
        <w:ind w:left="2381" w:hanging="680"/>
      </w:pPr>
      <w:rPr>
        <w:rFonts w:hint="default"/>
      </w:rPr>
    </w:lvl>
    <w:lvl w:ilvl="4">
      <w:start w:val="1"/>
      <w:numFmt w:val="decimal"/>
      <w:lvlText w:val="%1.%2.%3.%4.%5."/>
      <w:lvlJc w:val="left"/>
      <w:pPr>
        <w:tabs>
          <w:tab w:val="num" w:pos="2495"/>
        </w:tabs>
        <w:ind w:left="2495" w:hanging="454"/>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3">
    <w:nsid w:val="782741E3"/>
    <w:multiLevelType w:val="multilevel"/>
    <w:tmpl w:val="77A0B7B8"/>
    <w:lvl w:ilvl="0">
      <w:numFmt w:val="bullet"/>
      <w:lvlText w:val="–"/>
      <w:lvlJc w:val="left"/>
      <w:pPr>
        <w:tabs>
          <w:tab w:val="num" w:pos="624"/>
        </w:tabs>
        <w:ind w:left="624" w:hanging="2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9"/>
  </w:num>
  <w:num w:numId="6">
    <w:abstractNumId w:val="6"/>
  </w:num>
  <w:num w:numId="7">
    <w:abstractNumId w:val="0"/>
  </w:num>
  <w:num w:numId="8">
    <w:abstractNumId w:val="13"/>
  </w:num>
  <w:num w:numId="9">
    <w:abstractNumId w:val="8"/>
  </w:num>
  <w:num w:numId="10">
    <w:abstractNumId w:val="12"/>
  </w:num>
  <w:num w:numId="11">
    <w:abstractNumId w:val="7"/>
  </w:num>
  <w:num w:numId="12">
    <w:abstractNumId w:val="4"/>
  </w:num>
  <w:num w:numId="13">
    <w:abstractNumId w:val="12"/>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attachedTemplate r:id="rId1"/>
  <w:stylePaneFormatFilter w:val="3F01"/>
  <w:defaultTabStop w:val="1304"/>
  <w:hyphenationZone w:val="425"/>
  <w:characterSpacingControl w:val="doNotCompress"/>
  <w:savePreviewPicture/>
  <w:hdrShapeDefaults>
    <o:shapedefaults v:ext="edit" spidmax="109570"/>
  </w:hdrShapeDefaults>
  <w:footnotePr>
    <w:footnote w:id="-1"/>
    <w:footnote w:id="0"/>
  </w:footnotePr>
  <w:endnotePr>
    <w:endnote w:id="-1"/>
    <w:endnote w:id="0"/>
  </w:endnotePr>
  <w:compat/>
  <w:docVars>
    <w:docVar w:name="DVar200" w:val="0"/>
    <w:docVar w:name="DVarDatum" w:val="2013-02-01"/>
    <w:docVar w:name="DVarSprak" w:val="Sv"/>
  </w:docVars>
  <w:rsids>
    <w:rsidRoot w:val="00902E44"/>
    <w:rsid w:val="000008B4"/>
    <w:rsid w:val="00002EB5"/>
    <w:rsid w:val="0000608B"/>
    <w:rsid w:val="00040388"/>
    <w:rsid w:val="000436FE"/>
    <w:rsid w:val="00052CFF"/>
    <w:rsid w:val="00067C9B"/>
    <w:rsid w:val="00077CFC"/>
    <w:rsid w:val="0009427B"/>
    <w:rsid w:val="000A7761"/>
    <w:rsid w:val="001053FD"/>
    <w:rsid w:val="00125031"/>
    <w:rsid w:val="00125A1C"/>
    <w:rsid w:val="001328E9"/>
    <w:rsid w:val="001367D3"/>
    <w:rsid w:val="001524C9"/>
    <w:rsid w:val="00163028"/>
    <w:rsid w:val="00163096"/>
    <w:rsid w:val="00164E30"/>
    <w:rsid w:val="00174279"/>
    <w:rsid w:val="00180896"/>
    <w:rsid w:val="001A232F"/>
    <w:rsid w:val="001D21CD"/>
    <w:rsid w:val="001E26B7"/>
    <w:rsid w:val="00212F53"/>
    <w:rsid w:val="00213462"/>
    <w:rsid w:val="00214088"/>
    <w:rsid w:val="00221285"/>
    <w:rsid w:val="002214AD"/>
    <w:rsid w:val="002355C8"/>
    <w:rsid w:val="002562CD"/>
    <w:rsid w:val="00260299"/>
    <w:rsid w:val="002712C1"/>
    <w:rsid w:val="00284AFF"/>
    <w:rsid w:val="0029153B"/>
    <w:rsid w:val="002A3D63"/>
    <w:rsid w:val="002A77B7"/>
    <w:rsid w:val="002B72FA"/>
    <w:rsid w:val="002C017F"/>
    <w:rsid w:val="002D1B05"/>
    <w:rsid w:val="00301077"/>
    <w:rsid w:val="00306214"/>
    <w:rsid w:val="00306D42"/>
    <w:rsid w:val="0032133D"/>
    <w:rsid w:val="00322417"/>
    <w:rsid w:val="003313C4"/>
    <w:rsid w:val="0034779D"/>
    <w:rsid w:val="003806AE"/>
    <w:rsid w:val="00381542"/>
    <w:rsid w:val="003816B3"/>
    <w:rsid w:val="00387518"/>
    <w:rsid w:val="003C1D70"/>
    <w:rsid w:val="003C3F39"/>
    <w:rsid w:val="003D6BEF"/>
    <w:rsid w:val="003E5A7B"/>
    <w:rsid w:val="003F6D17"/>
    <w:rsid w:val="004179AB"/>
    <w:rsid w:val="0043451A"/>
    <w:rsid w:val="00434A37"/>
    <w:rsid w:val="00441DD0"/>
    <w:rsid w:val="0046747E"/>
    <w:rsid w:val="004A597A"/>
    <w:rsid w:val="004B3165"/>
    <w:rsid w:val="004B31F5"/>
    <w:rsid w:val="004B4106"/>
    <w:rsid w:val="004C04AC"/>
    <w:rsid w:val="004C396F"/>
    <w:rsid w:val="00501F7F"/>
    <w:rsid w:val="00506627"/>
    <w:rsid w:val="00526B26"/>
    <w:rsid w:val="00537AD1"/>
    <w:rsid w:val="00540531"/>
    <w:rsid w:val="00556442"/>
    <w:rsid w:val="00564BAC"/>
    <w:rsid w:val="00592792"/>
    <w:rsid w:val="005958E1"/>
    <w:rsid w:val="00597922"/>
    <w:rsid w:val="005B6CE5"/>
    <w:rsid w:val="005B6DD8"/>
    <w:rsid w:val="005E285F"/>
    <w:rsid w:val="005E46D4"/>
    <w:rsid w:val="005F2255"/>
    <w:rsid w:val="005F36C6"/>
    <w:rsid w:val="00615CC5"/>
    <w:rsid w:val="00620596"/>
    <w:rsid w:val="006248BD"/>
    <w:rsid w:val="006252F7"/>
    <w:rsid w:val="00626BB9"/>
    <w:rsid w:val="00632B48"/>
    <w:rsid w:val="00636534"/>
    <w:rsid w:val="0064107C"/>
    <w:rsid w:val="00651AE6"/>
    <w:rsid w:val="00660778"/>
    <w:rsid w:val="00686D77"/>
    <w:rsid w:val="006A0727"/>
    <w:rsid w:val="006A6971"/>
    <w:rsid w:val="006E420D"/>
    <w:rsid w:val="006E7510"/>
    <w:rsid w:val="006F656D"/>
    <w:rsid w:val="007008CC"/>
    <w:rsid w:val="0070238D"/>
    <w:rsid w:val="00732941"/>
    <w:rsid w:val="007477CD"/>
    <w:rsid w:val="00774F3A"/>
    <w:rsid w:val="007A5251"/>
    <w:rsid w:val="007C396D"/>
    <w:rsid w:val="007C79CD"/>
    <w:rsid w:val="007F3631"/>
    <w:rsid w:val="008058C0"/>
    <w:rsid w:val="00815D8E"/>
    <w:rsid w:val="008333F5"/>
    <w:rsid w:val="00835A89"/>
    <w:rsid w:val="0085228D"/>
    <w:rsid w:val="0088379A"/>
    <w:rsid w:val="008864F5"/>
    <w:rsid w:val="008A5609"/>
    <w:rsid w:val="008B1804"/>
    <w:rsid w:val="008B670E"/>
    <w:rsid w:val="008C4454"/>
    <w:rsid w:val="008E3CA3"/>
    <w:rsid w:val="008E621F"/>
    <w:rsid w:val="00902E44"/>
    <w:rsid w:val="0090635F"/>
    <w:rsid w:val="009225E6"/>
    <w:rsid w:val="0093638A"/>
    <w:rsid w:val="0095355E"/>
    <w:rsid w:val="009721D5"/>
    <w:rsid w:val="00992AEF"/>
    <w:rsid w:val="009C0028"/>
    <w:rsid w:val="009C1B2D"/>
    <w:rsid w:val="009C4278"/>
    <w:rsid w:val="009C4C34"/>
    <w:rsid w:val="009F19B3"/>
    <w:rsid w:val="00A020BF"/>
    <w:rsid w:val="00A031BA"/>
    <w:rsid w:val="00A03324"/>
    <w:rsid w:val="00A10193"/>
    <w:rsid w:val="00A134F0"/>
    <w:rsid w:val="00A34405"/>
    <w:rsid w:val="00A9194E"/>
    <w:rsid w:val="00A91F11"/>
    <w:rsid w:val="00AC1885"/>
    <w:rsid w:val="00AC53BF"/>
    <w:rsid w:val="00AE5FAB"/>
    <w:rsid w:val="00B1501E"/>
    <w:rsid w:val="00B26533"/>
    <w:rsid w:val="00B43E1B"/>
    <w:rsid w:val="00B62CCB"/>
    <w:rsid w:val="00B743D0"/>
    <w:rsid w:val="00B87362"/>
    <w:rsid w:val="00B90661"/>
    <w:rsid w:val="00B956F3"/>
    <w:rsid w:val="00BC235C"/>
    <w:rsid w:val="00BE2450"/>
    <w:rsid w:val="00BE6010"/>
    <w:rsid w:val="00C02198"/>
    <w:rsid w:val="00C13407"/>
    <w:rsid w:val="00C205CA"/>
    <w:rsid w:val="00C2090C"/>
    <w:rsid w:val="00C35CBA"/>
    <w:rsid w:val="00C37428"/>
    <w:rsid w:val="00C7302A"/>
    <w:rsid w:val="00C771E1"/>
    <w:rsid w:val="00C80B12"/>
    <w:rsid w:val="00C91DDB"/>
    <w:rsid w:val="00CA5634"/>
    <w:rsid w:val="00CB4532"/>
    <w:rsid w:val="00CC2C8D"/>
    <w:rsid w:val="00CD4C4A"/>
    <w:rsid w:val="00CD7417"/>
    <w:rsid w:val="00D34300"/>
    <w:rsid w:val="00D45458"/>
    <w:rsid w:val="00D558BB"/>
    <w:rsid w:val="00D85D1A"/>
    <w:rsid w:val="00DD3EC7"/>
    <w:rsid w:val="00DD4C46"/>
    <w:rsid w:val="00DD7807"/>
    <w:rsid w:val="00DE6B45"/>
    <w:rsid w:val="00DF2E77"/>
    <w:rsid w:val="00DF41AC"/>
    <w:rsid w:val="00E17908"/>
    <w:rsid w:val="00E54E81"/>
    <w:rsid w:val="00E6282C"/>
    <w:rsid w:val="00E705E7"/>
    <w:rsid w:val="00E77CC5"/>
    <w:rsid w:val="00ED0B8B"/>
    <w:rsid w:val="00EE324E"/>
    <w:rsid w:val="00F04ED3"/>
    <w:rsid w:val="00F22E47"/>
    <w:rsid w:val="00F303A2"/>
    <w:rsid w:val="00F317B4"/>
    <w:rsid w:val="00F3195D"/>
    <w:rsid w:val="00F416E2"/>
    <w:rsid w:val="00F557C0"/>
    <w:rsid w:val="00F83CFE"/>
    <w:rsid w:val="00F8598B"/>
    <w:rsid w:val="00FA0694"/>
    <w:rsid w:val="00FA21CE"/>
    <w:rsid w:val="00FB7C21"/>
    <w:rsid w:val="00FE4000"/>
    <w:rsid w:val="00FF4B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HTML Typewri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08B4"/>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qFormat/>
    <w:rsid w:val="00284AFF"/>
    <w:pPr>
      <w:keepNext/>
      <w:spacing w:before="320" w:after="120" w:line="240" w:lineRule="atLeast"/>
      <w:outlineLvl w:val="0"/>
    </w:pPr>
    <w:rPr>
      <w:rFonts w:ascii="Arial" w:eastAsia="Times New Roman" w:hAnsi="Arial" w:cs="Arial"/>
      <w:b/>
      <w:bCs/>
      <w:caps/>
      <w:kern w:val="32"/>
      <w:sz w:val="28"/>
      <w:szCs w:val="32"/>
      <w:lang w:val="sv-SE" w:eastAsia="sv-SE"/>
    </w:rPr>
  </w:style>
  <w:style w:type="paragraph" w:styleId="Rubrik2">
    <w:name w:val="heading 2"/>
    <w:basedOn w:val="Normal"/>
    <w:next w:val="Normal"/>
    <w:link w:val="Rubrik2Char"/>
    <w:uiPriority w:val="9"/>
    <w:qFormat/>
    <w:rsid w:val="00284AFF"/>
    <w:pPr>
      <w:autoSpaceDE w:val="0"/>
      <w:autoSpaceDN w:val="0"/>
      <w:adjustRightInd w:val="0"/>
      <w:spacing w:before="240" w:after="120" w:line="240" w:lineRule="atLeast"/>
      <w:outlineLvl w:val="1"/>
    </w:pPr>
    <w:rPr>
      <w:rFonts w:ascii="Arial" w:eastAsia="Times New Roman" w:hAnsi="Arial" w:cs="ArialMT"/>
      <w:b/>
      <w:sz w:val="24"/>
      <w:szCs w:val="24"/>
      <w:lang w:val="sv-SE" w:eastAsia="sv-SE"/>
    </w:rPr>
  </w:style>
  <w:style w:type="paragraph" w:styleId="Rubrik3">
    <w:name w:val="heading 3"/>
    <w:basedOn w:val="Rubrik2"/>
    <w:next w:val="Normal"/>
    <w:qFormat/>
    <w:rsid w:val="00284AFF"/>
    <w:pPr>
      <w:outlineLvl w:val="2"/>
    </w:pPr>
    <w:rPr>
      <w:b w:val="0"/>
      <w:szCs w:val="21"/>
    </w:rPr>
  </w:style>
  <w:style w:type="paragraph" w:styleId="Rubrik4">
    <w:name w:val="heading 4"/>
    <w:basedOn w:val="Normal"/>
    <w:next w:val="Normal"/>
    <w:rsid w:val="00284AFF"/>
    <w:pPr>
      <w:keepNext/>
      <w:spacing w:before="240" w:after="60" w:line="240" w:lineRule="atLeast"/>
      <w:outlineLvl w:val="3"/>
    </w:pPr>
    <w:rPr>
      <w:rFonts w:ascii="Arial" w:eastAsia="Times New Roman" w:hAnsi="Arial" w:cs="Times New Roman"/>
      <w:bCs/>
      <w:i/>
      <w:sz w:val="21"/>
      <w:szCs w:val="2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84AFF"/>
    <w:pPr>
      <w:tabs>
        <w:tab w:val="center" w:pos="4536"/>
        <w:tab w:val="right" w:pos="9072"/>
      </w:tabs>
      <w:spacing w:after="0" w:line="240" w:lineRule="atLeast"/>
    </w:pPr>
    <w:rPr>
      <w:rFonts w:ascii="Times New Roman" w:eastAsia="Times New Roman" w:hAnsi="Times New Roman" w:cs="Times New Roman"/>
      <w:sz w:val="20"/>
      <w:szCs w:val="24"/>
      <w:lang w:val="sv-SE" w:eastAsia="sv-SE"/>
    </w:rPr>
  </w:style>
  <w:style w:type="paragraph" w:styleId="Sidfot">
    <w:name w:val="footer"/>
    <w:basedOn w:val="Normal"/>
    <w:rsid w:val="00284AFF"/>
    <w:pPr>
      <w:tabs>
        <w:tab w:val="center" w:pos="4536"/>
        <w:tab w:val="right" w:pos="9072"/>
      </w:tabs>
      <w:spacing w:after="0" w:line="240" w:lineRule="atLeast"/>
    </w:pPr>
    <w:rPr>
      <w:rFonts w:ascii="Times New Roman" w:eastAsia="Times New Roman" w:hAnsi="Times New Roman" w:cs="Times New Roman"/>
      <w:sz w:val="20"/>
      <w:szCs w:val="24"/>
      <w:lang w:val="sv-SE" w:eastAsia="sv-SE"/>
    </w:rPr>
  </w:style>
  <w:style w:type="paragraph" w:customStyle="1" w:styleId="GIH-Sidhuvud">
    <w:name w:val="GIH - Sidhuvud"/>
    <w:rsid w:val="002B72FA"/>
    <w:pPr>
      <w:tabs>
        <w:tab w:val="right" w:pos="8278"/>
      </w:tabs>
      <w:ind w:left="3969" w:right="-284"/>
    </w:pPr>
    <w:rPr>
      <w:rFonts w:ascii="Arial" w:hAnsi="Arial"/>
      <w:sz w:val="18"/>
      <w:szCs w:val="24"/>
      <w:lang w:val="sv-SE" w:eastAsia="sv-SE"/>
    </w:rPr>
  </w:style>
  <w:style w:type="paragraph" w:customStyle="1" w:styleId="GIH-Handlggare">
    <w:name w:val="GIH - Handläggare"/>
    <w:rsid w:val="005958E1"/>
    <w:pPr>
      <w:framePr w:hSpace="142" w:wrap="around" w:vAnchor="text" w:hAnchor="margin" w:x="-2437" w:y="-339"/>
      <w:ind w:left="510"/>
      <w:suppressOverlap/>
    </w:pPr>
    <w:rPr>
      <w:rFonts w:ascii="Arial" w:hAnsi="Arial" w:cs="Arial"/>
      <w:sz w:val="18"/>
      <w:szCs w:val="24"/>
      <w:lang w:val="sv-SE" w:eastAsia="sv-SE"/>
    </w:rPr>
  </w:style>
  <w:style w:type="paragraph" w:customStyle="1" w:styleId="Huvudrubrik1">
    <w:name w:val="Huvudrubrik1"/>
    <w:basedOn w:val="Normal"/>
    <w:next w:val="Normal"/>
    <w:rsid w:val="00284AFF"/>
    <w:pPr>
      <w:autoSpaceDE w:val="0"/>
      <w:autoSpaceDN w:val="0"/>
      <w:adjustRightInd w:val="0"/>
      <w:spacing w:after="0" w:line="240" w:lineRule="atLeast"/>
    </w:pPr>
    <w:rPr>
      <w:rFonts w:ascii="Arial" w:eastAsia="Times New Roman" w:hAnsi="Arial" w:cs="Arial"/>
      <w:b/>
      <w:bCs/>
      <w:caps/>
      <w:sz w:val="28"/>
      <w:szCs w:val="28"/>
      <w:lang w:val="sv-SE" w:eastAsia="sv-SE"/>
    </w:rPr>
  </w:style>
  <w:style w:type="paragraph" w:customStyle="1" w:styleId="Huvudrubrik2">
    <w:name w:val="Huvudrubrik2"/>
    <w:basedOn w:val="Normal"/>
    <w:next w:val="Normal"/>
    <w:rsid w:val="00284AFF"/>
    <w:pPr>
      <w:autoSpaceDE w:val="0"/>
      <w:autoSpaceDN w:val="0"/>
      <w:adjustRightInd w:val="0"/>
      <w:spacing w:after="0" w:line="240" w:lineRule="atLeast"/>
    </w:pPr>
    <w:rPr>
      <w:rFonts w:ascii="Arial" w:eastAsia="Times New Roman" w:hAnsi="Arial" w:cs="ArialMT"/>
      <w:caps/>
      <w:sz w:val="24"/>
      <w:szCs w:val="24"/>
      <w:lang w:val="sv-SE" w:eastAsia="sv-SE"/>
    </w:rPr>
  </w:style>
  <w:style w:type="character" w:customStyle="1" w:styleId="Huvudrubrik2Char">
    <w:name w:val="Huvudrubrik2 Char"/>
    <w:basedOn w:val="Standardstycketeckensnitt"/>
    <w:rsid w:val="00284AFF"/>
    <w:rPr>
      <w:rFonts w:ascii="Arial" w:hAnsi="Arial" w:cs="ArialMT"/>
      <w:caps/>
      <w:sz w:val="24"/>
      <w:szCs w:val="24"/>
      <w:lang w:val="sv-SE" w:eastAsia="sv-SE" w:bidi="ar-SA"/>
    </w:rPr>
  </w:style>
  <w:style w:type="paragraph" w:customStyle="1" w:styleId="GIH-Punktlista">
    <w:name w:val="GIH - Punktlista"/>
    <w:qFormat/>
    <w:rsid w:val="00597922"/>
    <w:pPr>
      <w:numPr>
        <w:numId w:val="14"/>
      </w:numPr>
    </w:pPr>
    <w:rPr>
      <w:szCs w:val="24"/>
      <w:lang w:val="sv-SE" w:eastAsia="sv-SE"/>
    </w:rPr>
  </w:style>
  <w:style w:type="paragraph" w:customStyle="1" w:styleId="GIH-Sidfot">
    <w:name w:val="GIH - Sidfot"/>
    <w:basedOn w:val="GIH-Sidhuvud"/>
    <w:rsid w:val="009C4C34"/>
    <w:pPr>
      <w:ind w:left="-2970" w:right="-1701"/>
      <w:jc w:val="center"/>
    </w:pPr>
    <w:rPr>
      <w:spacing w:val="1"/>
      <w:sz w:val="16"/>
      <w:lang w:val="en-GB"/>
    </w:rPr>
  </w:style>
  <w:style w:type="character" w:styleId="Sidnummer">
    <w:name w:val="page number"/>
    <w:basedOn w:val="Standardstycketeckensnitt"/>
    <w:rsid w:val="00284AFF"/>
  </w:style>
  <w:style w:type="paragraph" w:customStyle="1" w:styleId="GIH-Nummerlista">
    <w:name w:val="GIH - Nummerlista"/>
    <w:qFormat/>
    <w:rsid w:val="00597922"/>
    <w:pPr>
      <w:numPr>
        <w:numId w:val="13"/>
      </w:numPr>
    </w:pPr>
    <w:rPr>
      <w:szCs w:val="24"/>
      <w:lang w:val="sv-SE" w:eastAsia="sv-SE"/>
    </w:rPr>
  </w:style>
  <w:style w:type="character" w:customStyle="1" w:styleId="GIH-Doldtext">
    <w:name w:val="GIH - Dold text"/>
    <w:basedOn w:val="Standardstycketeckensnitt"/>
    <w:rsid w:val="00284AFF"/>
    <w:rPr>
      <w:i/>
      <w:vanish/>
      <w:color w:val="3366FF"/>
      <w:sz w:val="18"/>
      <w:szCs w:val="16"/>
      <w:u w:color="000080"/>
    </w:rPr>
  </w:style>
  <w:style w:type="paragraph" w:styleId="Ballongtext">
    <w:name w:val="Balloon Text"/>
    <w:basedOn w:val="Normal"/>
    <w:semiHidden/>
    <w:rsid w:val="00284AFF"/>
    <w:pPr>
      <w:spacing w:after="0" w:line="240" w:lineRule="atLeast"/>
    </w:pPr>
    <w:rPr>
      <w:rFonts w:ascii="Tahoma" w:eastAsia="Times New Roman" w:hAnsi="Tahoma" w:cs="Tahoma"/>
      <w:sz w:val="16"/>
      <w:szCs w:val="16"/>
      <w:lang w:val="sv-SE" w:eastAsia="sv-SE"/>
    </w:rPr>
  </w:style>
  <w:style w:type="paragraph" w:customStyle="1" w:styleId="Skvg">
    <w:name w:val="Sökväg"/>
    <w:basedOn w:val="Normal"/>
    <w:rsid w:val="00284AFF"/>
    <w:pPr>
      <w:framePr w:wrap="around" w:vAnchor="page" w:hAnchor="page" w:x="11341" w:y="2836"/>
      <w:spacing w:after="0" w:line="240" w:lineRule="auto"/>
    </w:pPr>
    <w:rPr>
      <w:rFonts w:ascii="Arial" w:eastAsia="Times New Roman" w:hAnsi="Arial" w:cs="Times New Roman"/>
      <w:color w:val="808080"/>
      <w:sz w:val="12"/>
      <w:szCs w:val="16"/>
      <w:lang w:val="sv-SE" w:eastAsia="sv-SE"/>
    </w:rPr>
  </w:style>
  <w:style w:type="paragraph" w:customStyle="1" w:styleId="GIH-Dokumentnamn">
    <w:name w:val="GIH - Dokumentnamn"/>
    <w:basedOn w:val="GIH-Sidhuvud"/>
    <w:next w:val="GIH-Sidhuvud"/>
    <w:rsid w:val="005B6DD8"/>
    <w:rPr>
      <w:b/>
      <w:caps/>
    </w:rPr>
  </w:style>
  <w:style w:type="paragraph" w:customStyle="1" w:styleId="Rubrik1Nr">
    <w:name w:val="Rubrik 1 Nr"/>
    <w:next w:val="Brdtext"/>
    <w:rsid w:val="00284AFF"/>
    <w:pPr>
      <w:numPr>
        <w:numId w:val="12"/>
      </w:numPr>
      <w:tabs>
        <w:tab w:val="clear" w:pos="720"/>
      </w:tabs>
      <w:spacing w:before="320" w:after="120"/>
      <w:ind w:left="851" w:hanging="851"/>
      <w:outlineLvl w:val="0"/>
    </w:pPr>
    <w:rPr>
      <w:rFonts w:ascii="Arial" w:hAnsi="Arial" w:cs="Arial"/>
      <w:b/>
      <w:bCs/>
      <w:caps/>
      <w:kern w:val="32"/>
      <w:sz w:val="28"/>
      <w:szCs w:val="32"/>
      <w:lang w:val="en-GB" w:eastAsia="sv-SE"/>
    </w:rPr>
  </w:style>
  <w:style w:type="paragraph" w:customStyle="1" w:styleId="Rubrik2Nr">
    <w:name w:val="Rubrik 2 Nr"/>
    <w:next w:val="Normal"/>
    <w:rsid w:val="00284AFF"/>
    <w:pPr>
      <w:numPr>
        <w:ilvl w:val="1"/>
        <w:numId w:val="12"/>
      </w:numPr>
      <w:tabs>
        <w:tab w:val="clear" w:pos="1440"/>
      </w:tabs>
      <w:spacing w:before="240" w:after="120"/>
      <w:ind w:left="851" w:hanging="851"/>
      <w:outlineLvl w:val="1"/>
    </w:pPr>
    <w:rPr>
      <w:rFonts w:ascii="Arial" w:hAnsi="Arial" w:cs="Arial"/>
      <w:b/>
      <w:bCs/>
      <w:iCs/>
      <w:sz w:val="24"/>
      <w:szCs w:val="28"/>
      <w:lang w:val="sv-SE" w:eastAsia="sv-SE"/>
    </w:rPr>
  </w:style>
  <w:style w:type="paragraph" w:customStyle="1" w:styleId="Rubrik3Nr">
    <w:name w:val="Rubrik 3 Nr"/>
    <w:basedOn w:val="Rubrik3"/>
    <w:next w:val="Normal"/>
    <w:rsid w:val="00284AFF"/>
    <w:pPr>
      <w:keepNext/>
      <w:numPr>
        <w:ilvl w:val="2"/>
        <w:numId w:val="12"/>
      </w:numPr>
      <w:tabs>
        <w:tab w:val="clear" w:pos="2160"/>
      </w:tabs>
      <w:autoSpaceDE/>
      <w:autoSpaceDN/>
      <w:adjustRightInd/>
      <w:spacing w:line="240" w:lineRule="auto"/>
      <w:ind w:left="851" w:hanging="851"/>
    </w:pPr>
    <w:rPr>
      <w:rFonts w:cs="Arial"/>
      <w:iCs/>
      <w:szCs w:val="26"/>
    </w:rPr>
  </w:style>
  <w:style w:type="paragraph" w:styleId="Brdtext">
    <w:name w:val="Body Text"/>
    <w:basedOn w:val="Normal"/>
    <w:rsid w:val="00284AFF"/>
    <w:pPr>
      <w:spacing w:after="120" w:line="240" w:lineRule="atLeast"/>
    </w:pPr>
    <w:rPr>
      <w:rFonts w:ascii="Times New Roman" w:eastAsia="Times New Roman" w:hAnsi="Times New Roman" w:cs="Times New Roman"/>
      <w:sz w:val="20"/>
      <w:szCs w:val="24"/>
      <w:lang w:val="sv-SE" w:eastAsia="sv-SE"/>
    </w:rPr>
  </w:style>
  <w:style w:type="paragraph" w:customStyle="1" w:styleId="GIH-Mottagare">
    <w:name w:val="GIH - Mottagare"/>
    <w:basedOn w:val="Normal"/>
    <w:next w:val="Normal"/>
    <w:rsid w:val="005B6DD8"/>
    <w:pPr>
      <w:spacing w:after="0" w:line="240" w:lineRule="atLeast"/>
      <w:ind w:left="3969"/>
    </w:pPr>
    <w:rPr>
      <w:rFonts w:ascii="Times New Roman" w:eastAsia="Times New Roman" w:hAnsi="Times New Roman" w:cs="Times New Roman"/>
      <w:sz w:val="18"/>
      <w:szCs w:val="24"/>
      <w:lang w:val="sv-SE" w:eastAsia="sv-SE"/>
    </w:rPr>
  </w:style>
  <w:style w:type="paragraph" w:customStyle="1" w:styleId="GIH-SidfotEng">
    <w:name w:val="GIH - Sidfot Eng"/>
    <w:basedOn w:val="GIH-Sidfot"/>
    <w:rsid w:val="009C4C34"/>
    <w:pPr>
      <w:spacing w:line="200" w:lineRule="exact"/>
      <w:ind w:left="170" w:right="0"/>
      <w:jc w:val="left"/>
    </w:pPr>
    <w:rPr>
      <w:szCs w:val="20"/>
    </w:rPr>
  </w:style>
  <w:style w:type="paragraph" w:customStyle="1" w:styleId="GIH-Paragrafrubrik">
    <w:name w:val="GIH - Paragrafrubrik"/>
    <w:next w:val="Normal"/>
    <w:qFormat/>
    <w:rsid w:val="00CA5634"/>
    <w:pPr>
      <w:numPr>
        <w:numId w:val="15"/>
      </w:numPr>
      <w:spacing w:before="200" w:after="40"/>
    </w:pPr>
    <w:rPr>
      <w:rFonts w:ascii="Arial" w:hAnsi="Arial"/>
      <w:b/>
      <w:szCs w:val="24"/>
      <w:lang w:val="sv-SE" w:eastAsia="sv-SE"/>
    </w:rPr>
  </w:style>
  <w:style w:type="character" w:customStyle="1" w:styleId="Rubrik2Char">
    <w:name w:val="Rubrik 2 Char"/>
    <w:basedOn w:val="Standardstycketeckensnitt"/>
    <w:link w:val="Rubrik2"/>
    <w:uiPriority w:val="9"/>
    <w:rsid w:val="000008B4"/>
    <w:rPr>
      <w:rFonts w:ascii="Arial" w:hAnsi="Arial" w:cs="ArialMT"/>
      <w:b/>
      <w:sz w:val="24"/>
      <w:szCs w:val="24"/>
      <w:lang w:val="sv-SE" w:eastAsia="sv-SE"/>
    </w:rPr>
  </w:style>
  <w:style w:type="paragraph" w:styleId="Liststycke">
    <w:name w:val="List Paragraph"/>
    <w:basedOn w:val="Normal"/>
    <w:uiPriority w:val="34"/>
    <w:rsid w:val="000008B4"/>
    <w:pPr>
      <w:ind w:left="720"/>
      <w:contextualSpacing/>
    </w:pPr>
  </w:style>
  <w:style w:type="character" w:customStyle="1" w:styleId="ingress">
    <w:name w:val="ingress"/>
    <w:basedOn w:val="Standardstycketeckensnitt"/>
    <w:rsid w:val="000008B4"/>
  </w:style>
  <w:style w:type="character" w:styleId="Hyperlnk">
    <w:name w:val="Hyperlink"/>
    <w:basedOn w:val="Standardstycketeckensnitt"/>
    <w:uiPriority w:val="99"/>
    <w:unhideWhenUsed/>
    <w:rsid w:val="00540531"/>
    <w:rPr>
      <w:strike w:val="0"/>
      <w:dstrike w:val="0"/>
      <w:color w:val="14637F"/>
      <w:u w:val="none"/>
      <w:effect w:val="none"/>
    </w:rPr>
  </w:style>
  <w:style w:type="character" w:styleId="HTML-skrivmaskin">
    <w:name w:val="HTML Typewriter"/>
    <w:basedOn w:val="Standardstycketeckensnitt"/>
    <w:uiPriority w:val="99"/>
    <w:unhideWhenUsed/>
    <w:rsid w:val="00301077"/>
    <w:rPr>
      <w:rFonts w:ascii="Courier New" w:eastAsiaTheme="minorHAnsi" w:hAnsi="Courier New" w:cs="Courier New" w:hint="default"/>
      <w:sz w:val="20"/>
      <w:szCs w:val="20"/>
    </w:rPr>
  </w:style>
  <w:style w:type="paragraph" w:styleId="Normalwebb">
    <w:name w:val="Normal (Web)"/>
    <w:basedOn w:val="Normal"/>
    <w:uiPriority w:val="99"/>
    <w:unhideWhenUsed/>
    <w:rsid w:val="0085228D"/>
    <w:pPr>
      <w:spacing w:after="86" w:line="396" w:lineRule="auto"/>
    </w:pPr>
    <w:rPr>
      <w:rFonts w:ascii="Times New Roman" w:eastAsia="Times New Roman" w:hAnsi="Times New Roman" w:cs="Times New Roman"/>
      <w:sz w:val="24"/>
      <w:szCs w:val="24"/>
      <w:lang w:val="sv-SE" w:eastAsia="sv-SE"/>
    </w:rPr>
  </w:style>
</w:styles>
</file>

<file path=word/webSettings.xml><?xml version="1.0" encoding="utf-8"?>
<w:webSettings xmlns:r="http://schemas.openxmlformats.org/officeDocument/2006/relationships" xmlns:w="http://schemas.openxmlformats.org/wordprocessingml/2006/main">
  <w:divs>
    <w:div w:id="1168326204">
      <w:bodyDiv w:val="1"/>
      <w:marLeft w:val="0"/>
      <w:marRight w:val="0"/>
      <w:marTop w:val="0"/>
      <w:marBottom w:val="0"/>
      <w:divBdr>
        <w:top w:val="none" w:sz="0" w:space="0" w:color="auto"/>
        <w:left w:val="none" w:sz="0" w:space="0" w:color="auto"/>
        <w:bottom w:val="none" w:sz="0" w:space="0" w:color="auto"/>
        <w:right w:val="none" w:sz="0" w:space="0" w:color="auto"/>
      </w:divBdr>
      <w:divsChild>
        <w:div w:id="1585454784">
          <w:marLeft w:val="0"/>
          <w:marRight w:val="0"/>
          <w:marTop w:val="0"/>
          <w:marBottom w:val="0"/>
          <w:divBdr>
            <w:top w:val="none" w:sz="0" w:space="0" w:color="auto"/>
            <w:left w:val="none" w:sz="0" w:space="0" w:color="auto"/>
            <w:bottom w:val="none" w:sz="0" w:space="0" w:color="auto"/>
            <w:right w:val="none" w:sz="0" w:space="0" w:color="auto"/>
          </w:divBdr>
          <w:divsChild>
            <w:div w:id="718482230">
              <w:marLeft w:val="0"/>
              <w:marRight w:val="0"/>
              <w:marTop w:val="0"/>
              <w:marBottom w:val="0"/>
              <w:divBdr>
                <w:top w:val="none" w:sz="0" w:space="0" w:color="auto"/>
                <w:left w:val="none" w:sz="0" w:space="0" w:color="auto"/>
                <w:bottom w:val="none" w:sz="0" w:space="0" w:color="auto"/>
                <w:right w:val="none" w:sz="0" w:space="0" w:color="auto"/>
              </w:divBdr>
              <w:divsChild>
                <w:div w:id="960383019">
                  <w:marLeft w:val="0"/>
                  <w:marRight w:val="0"/>
                  <w:marTop w:val="0"/>
                  <w:marBottom w:val="0"/>
                  <w:divBdr>
                    <w:top w:val="none" w:sz="0" w:space="0" w:color="auto"/>
                    <w:left w:val="none" w:sz="0" w:space="0" w:color="auto"/>
                    <w:bottom w:val="none" w:sz="0" w:space="0" w:color="auto"/>
                    <w:right w:val="none" w:sz="0" w:space="0" w:color="auto"/>
                  </w:divBdr>
                  <w:divsChild>
                    <w:div w:id="328799462">
                      <w:marLeft w:val="0"/>
                      <w:marRight w:val="0"/>
                      <w:marTop w:val="0"/>
                      <w:marBottom w:val="0"/>
                      <w:divBdr>
                        <w:top w:val="none" w:sz="0" w:space="0" w:color="auto"/>
                        <w:left w:val="none" w:sz="0" w:space="0" w:color="auto"/>
                        <w:bottom w:val="none" w:sz="0" w:space="0" w:color="auto"/>
                        <w:right w:val="none" w:sz="0" w:space="0" w:color="auto"/>
                      </w:divBdr>
                      <w:divsChild>
                        <w:div w:id="132912667">
                          <w:marLeft w:val="0"/>
                          <w:marRight w:val="0"/>
                          <w:marTop w:val="0"/>
                          <w:marBottom w:val="0"/>
                          <w:divBdr>
                            <w:top w:val="none" w:sz="0" w:space="0" w:color="auto"/>
                            <w:left w:val="none" w:sz="0" w:space="0" w:color="auto"/>
                            <w:bottom w:val="none" w:sz="0" w:space="0" w:color="auto"/>
                            <w:right w:val="none" w:sz="0" w:space="0" w:color="auto"/>
                          </w:divBdr>
                          <w:divsChild>
                            <w:div w:id="1117605126">
                              <w:marLeft w:val="0"/>
                              <w:marRight w:val="0"/>
                              <w:marTop w:val="0"/>
                              <w:marBottom w:val="0"/>
                              <w:divBdr>
                                <w:top w:val="none" w:sz="0" w:space="0" w:color="auto"/>
                                <w:left w:val="none" w:sz="0" w:space="0" w:color="auto"/>
                                <w:bottom w:val="none" w:sz="0" w:space="0" w:color="auto"/>
                                <w:right w:val="none" w:sz="0" w:space="0" w:color="auto"/>
                              </w:divBdr>
                              <w:divsChild>
                                <w:div w:id="385689518">
                                  <w:marLeft w:val="0"/>
                                  <w:marRight w:val="0"/>
                                  <w:marTop w:val="0"/>
                                  <w:marBottom w:val="0"/>
                                  <w:divBdr>
                                    <w:top w:val="none" w:sz="0" w:space="0" w:color="auto"/>
                                    <w:left w:val="none" w:sz="0" w:space="0" w:color="auto"/>
                                    <w:bottom w:val="none" w:sz="0" w:space="0" w:color="auto"/>
                                    <w:right w:val="none" w:sz="0" w:space="0" w:color="auto"/>
                                  </w:divBdr>
                                  <w:divsChild>
                                    <w:div w:id="1365595062">
                                      <w:marLeft w:val="0"/>
                                      <w:marRight w:val="0"/>
                                      <w:marTop w:val="0"/>
                                      <w:marBottom w:val="38"/>
                                      <w:divBdr>
                                        <w:top w:val="none" w:sz="0" w:space="0" w:color="auto"/>
                                        <w:left w:val="none" w:sz="0" w:space="0" w:color="auto"/>
                                        <w:bottom w:val="none" w:sz="0" w:space="0" w:color="auto"/>
                                        <w:right w:val="none" w:sz="0" w:space="0" w:color="auto"/>
                                      </w:divBdr>
                                      <w:divsChild>
                                        <w:div w:id="205026134">
                                          <w:marLeft w:val="0"/>
                                          <w:marRight w:val="0"/>
                                          <w:marTop w:val="0"/>
                                          <w:marBottom w:val="0"/>
                                          <w:divBdr>
                                            <w:top w:val="none" w:sz="0" w:space="0" w:color="auto"/>
                                            <w:left w:val="none" w:sz="0" w:space="0" w:color="auto"/>
                                            <w:bottom w:val="none" w:sz="0" w:space="0" w:color="auto"/>
                                            <w:right w:val="none" w:sz="0" w:space="0" w:color="auto"/>
                                          </w:divBdr>
                                          <w:divsChild>
                                            <w:div w:id="2127312950">
                                              <w:marLeft w:val="0"/>
                                              <w:marRight w:val="0"/>
                                              <w:marTop w:val="0"/>
                                              <w:marBottom w:val="19"/>
                                              <w:divBdr>
                                                <w:top w:val="none" w:sz="0" w:space="0" w:color="auto"/>
                                                <w:left w:val="none" w:sz="0" w:space="0" w:color="auto"/>
                                                <w:bottom w:val="none" w:sz="0" w:space="0" w:color="auto"/>
                                                <w:right w:val="none" w:sz="0" w:space="0" w:color="auto"/>
                                              </w:divBdr>
                                              <w:divsChild>
                                                <w:div w:id="1087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lksam.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e\AppData\Roaming\Microsoft\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49</TotalTime>
  <Pages>2</Pages>
  <Words>534</Words>
  <Characters>2831</Characters>
  <Application>Microsoft Office Word</Application>
  <DocSecurity>0</DocSecurity>
  <Lines>23</Lines>
  <Paragraphs>6</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Knäskador vanligaste skadan i skidbacken</vt:lpstr>
      <vt:lpstr>    Enligt nationella källor* skadas varje år cirka 11 400 utförsåkare i våra svensk</vt:lpstr>
    </vt:vector>
  </TitlesOfParts>
  <Company>GIH</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Hermundstad</dc:creator>
  <cp:lastModifiedBy>louisee</cp:lastModifiedBy>
  <cp:revision>7</cp:revision>
  <cp:lastPrinted>2013-02-22T15:26:00Z</cp:lastPrinted>
  <dcterms:created xsi:type="dcterms:W3CDTF">2013-02-22T15:12:00Z</dcterms:created>
  <dcterms:modified xsi:type="dcterms:W3CDTF">2013-02-22T16:05:00Z</dcterms:modified>
</cp:coreProperties>
</file>