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9" w:rsidRDefault="005B0739" w:rsidP="00E1071B">
      <w:pPr>
        <w:pStyle w:val="Oformateradtext"/>
        <w:jc w:val="center"/>
        <w:rPr>
          <w:rFonts w:ascii="Cambria" w:hAnsi="Cambria"/>
          <w:b/>
          <w:sz w:val="48"/>
        </w:rPr>
      </w:pPr>
    </w:p>
    <w:p w:rsidR="005B0739" w:rsidRDefault="005B0739" w:rsidP="00E1071B">
      <w:pPr>
        <w:pStyle w:val="Oformateradtext"/>
        <w:jc w:val="center"/>
        <w:rPr>
          <w:rFonts w:ascii="Cambria" w:hAnsi="Cambria"/>
          <w:b/>
          <w:sz w:val="48"/>
        </w:rPr>
      </w:pPr>
    </w:p>
    <w:p w:rsidR="00EC3C0B" w:rsidRPr="00E1071B" w:rsidRDefault="00EC3C0B" w:rsidP="00E1071B">
      <w:pPr>
        <w:pStyle w:val="Oformateradtext"/>
        <w:jc w:val="center"/>
        <w:rPr>
          <w:rFonts w:ascii="Cambria" w:hAnsi="Cambria"/>
          <w:b/>
          <w:sz w:val="48"/>
        </w:rPr>
      </w:pPr>
      <w:r w:rsidRPr="00E1071B">
        <w:rPr>
          <w:rFonts w:ascii="Cambria" w:hAnsi="Cambria"/>
          <w:b/>
          <w:sz w:val="48"/>
        </w:rPr>
        <w:t>Slottssafari med häst och vagn!</w:t>
      </w:r>
      <w:r w:rsidR="005B0739" w:rsidRPr="005B0739">
        <w:rPr>
          <w:rFonts w:ascii="Cambria" w:hAnsi="Cambria"/>
          <w:noProof/>
          <w:sz w:val="24"/>
          <w:lang w:eastAsia="sv-SE"/>
        </w:rPr>
        <w:t xml:space="preserve"> </w:t>
      </w:r>
      <w:bookmarkStart w:id="0" w:name="_GoBack"/>
      <w:bookmarkEnd w:id="0"/>
    </w:p>
    <w:p w:rsidR="00EC3C0B" w:rsidRPr="00E1071B" w:rsidRDefault="00EC3C0B" w:rsidP="00C20F0A">
      <w:pPr>
        <w:pStyle w:val="Oformateradtext"/>
        <w:rPr>
          <w:rFonts w:ascii="Cambria" w:hAnsi="Cambria"/>
          <w:b/>
        </w:rPr>
      </w:pPr>
    </w:p>
    <w:p w:rsidR="005B0739" w:rsidRDefault="005B0739" w:rsidP="00E358EE">
      <w:pPr>
        <w:pStyle w:val="Oformateradtext"/>
        <w:rPr>
          <w:rFonts w:ascii="Cambria" w:hAnsi="Cambria"/>
          <w:sz w:val="24"/>
        </w:rPr>
      </w:pPr>
    </w:p>
    <w:p w:rsidR="00E358EE" w:rsidRPr="00E1071B" w:rsidRDefault="00E358EE" w:rsidP="00E358EE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 xml:space="preserve">Till sommaren har Anders Eriksson Häst Utbildning, Lida gård café och restaurang, </w:t>
      </w:r>
      <w:proofErr w:type="spellStart"/>
      <w:r w:rsidRPr="00E1071B">
        <w:rPr>
          <w:rFonts w:ascii="Cambria" w:hAnsi="Cambria"/>
          <w:sz w:val="24"/>
        </w:rPr>
        <w:t>Ericsbergs</w:t>
      </w:r>
      <w:proofErr w:type="spellEnd"/>
      <w:r w:rsidRPr="00E1071B">
        <w:rPr>
          <w:rFonts w:ascii="Cambria" w:hAnsi="Cambria"/>
          <w:sz w:val="24"/>
        </w:rPr>
        <w:t xml:space="preserve"> slott, Vrå </w:t>
      </w:r>
      <w:proofErr w:type="spellStart"/>
      <w:r w:rsidRPr="00E1071B">
        <w:rPr>
          <w:rFonts w:ascii="Cambria" w:hAnsi="Cambria"/>
          <w:sz w:val="24"/>
        </w:rPr>
        <w:t>Fornby</w:t>
      </w:r>
      <w:proofErr w:type="spellEnd"/>
      <w:r w:rsidRPr="00E1071B">
        <w:rPr>
          <w:rFonts w:ascii="Cambria" w:hAnsi="Cambria"/>
          <w:sz w:val="24"/>
        </w:rPr>
        <w:t>, Stora Djulö inlett ett unikt samarbete</w:t>
      </w:r>
      <w:r w:rsidR="00A369C7" w:rsidRPr="00E1071B">
        <w:rPr>
          <w:rFonts w:ascii="Cambria" w:hAnsi="Cambria"/>
          <w:sz w:val="24"/>
        </w:rPr>
        <w:t>! Res med häst och vagn mellan slott och herrgårdar i Sörmland!</w:t>
      </w:r>
    </w:p>
    <w:p w:rsidR="00E358EE" w:rsidRPr="00E1071B" w:rsidRDefault="00E358EE" w:rsidP="00C20F0A">
      <w:pPr>
        <w:pStyle w:val="Oformateradtext"/>
        <w:rPr>
          <w:rFonts w:ascii="Cambria" w:hAnsi="Cambria"/>
          <w:sz w:val="24"/>
        </w:rPr>
      </w:pPr>
    </w:p>
    <w:p w:rsidR="00C20F0A" w:rsidRPr="00E1071B" w:rsidRDefault="0044236E" w:rsidP="00C20F0A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 xml:space="preserve">Hoppa upp i vagnen och följ med på en resa i tiden i Selma Lagerlöfs fotspår och njut av Sörmlands slingrande vägar vid böljande landskap och sjöar. Med turen </w:t>
      </w:r>
      <w:r w:rsidR="007E6E5F" w:rsidRPr="00E1071B">
        <w:rPr>
          <w:rFonts w:ascii="Cambria" w:hAnsi="Cambria"/>
          <w:sz w:val="24"/>
        </w:rPr>
        <w:t>"</w:t>
      </w:r>
      <w:r w:rsidR="00C20F0A" w:rsidRPr="00E1071B">
        <w:rPr>
          <w:rFonts w:ascii="Cambria" w:hAnsi="Cambria"/>
          <w:sz w:val="24"/>
        </w:rPr>
        <w:t>Nils Holgerssons underbara resa i Sveriges Lustgård"</w:t>
      </w:r>
      <w:r w:rsidR="00D10EA5" w:rsidRPr="00E1071B">
        <w:rPr>
          <w:rFonts w:ascii="Cambria" w:hAnsi="Cambria"/>
          <w:sz w:val="24"/>
        </w:rPr>
        <w:t xml:space="preserve"> får ni </w:t>
      </w:r>
      <w:r w:rsidR="00C20F0A" w:rsidRPr="00E1071B">
        <w:rPr>
          <w:rFonts w:ascii="Cambria" w:hAnsi="Cambria"/>
          <w:sz w:val="24"/>
        </w:rPr>
        <w:t>känna historiens vingslag</w:t>
      </w:r>
      <w:r w:rsidR="001E7F28" w:rsidRPr="00E1071B">
        <w:rPr>
          <w:rFonts w:ascii="Cambria" w:hAnsi="Cambria"/>
          <w:sz w:val="24"/>
        </w:rPr>
        <w:t xml:space="preserve"> under två dagar</w:t>
      </w:r>
      <w:r w:rsidR="00C20F0A" w:rsidRPr="00E1071B">
        <w:rPr>
          <w:rFonts w:ascii="Cambria" w:hAnsi="Cambria"/>
          <w:sz w:val="24"/>
        </w:rPr>
        <w:t>.</w:t>
      </w:r>
      <w:r w:rsidR="00D10EA5" w:rsidRPr="00E1071B">
        <w:rPr>
          <w:rFonts w:ascii="Cambria" w:hAnsi="Cambria"/>
          <w:sz w:val="24"/>
        </w:rPr>
        <w:t xml:space="preserve"> </w:t>
      </w:r>
    </w:p>
    <w:p w:rsidR="00C20F0A" w:rsidRPr="00E1071B" w:rsidRDefault="00C20F0A" w:rsidP="00C20F0A">
      <w:pPr>
        <w:pStyle w:val="Oformateradtext"/>
        <w:rPr>
          <w:rFonts w:ascii="Cambria" w:hAnsi="Cambria"/>
          <w:sz w:val="24"/>
        </w:rPr>
      </w:pPr>
    </w:p>
    <w:p w:rsidR="009F62AB" w:rsidRPr="00E1071B" w:rsidRDefault="00C20F0A" w:rsidP="009F62AB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>Tillsammans med Anders Eriksson och hans hästar, Rivaldo,</w:t>
      </w:r>
      <w:r w:rsidR="007E6E5F" w:rsidRPr="00E1071B">
        <w:rPr>
          <w:rFonts w:ascii="Cambria" w:hAnsi="Cambria"/>
          <w:sz w:val="24"/>
        </w:rPr>
        <w:t xml:space="preserve"> </w:t>
      </w:r>
      <w:r w:rsidRPr="00E1071B">
        <w:rPr>
          <w:rFonts w:ascii="Cambria" w:hAnsi="Cambria"/>
          <w:sz w:val="24"/>
        </w:rPr>
        <w:t xml:space="preserve">Sandro, </w:t>
      </w:r>
      <w:proofErr w:type="spellStart"/>
      <w:r w:rsidRPr="00E1071B">
        <w:rPr>
          <w:rFonts w:ascii="Cambria" w:hAnsi="Cambria"/>
          <w:sz w:val="24"/>
        </w:rPr>
        <w:t>Paton</w:t>
      </w:r>
      <w:proofErr w:type="spellEnd"/>
      <w:r w:rsidRPr="00E1071B">
        <w:rPr>
          <w:rFonts w:ascii="Cambria" w:hAnsi="Cambria"/>
          <w:sz w:val="24"/>
        </w:rPr>
        <w:t xml:space="preserve"> och Radion i par färdas vi med vagn genom Sörmland</w:t>
      </w:r>
      <w:r w:rsidR="007E6E5F" w:rsidRPr="00E1071B">
        <w:rPr>
          <w:rFonts w:ascii="Cambria" w:hAnsi="Cambria"/>
          <w:sz w:val="24"/>
        </w:rPr>
        <w:t xml:space="preserve"> mellan</w:t>
      </w:r>
      <w:r w:rsidR="009F62AB" w:rsidRPr="00E1071B">
        <w:rPr>
          <w:rFonts w:ascii="Cambria" w:hAnsi="Cambria"/>
          <w:sz w:val="24"/>
        </w:rPr>
        <w:t xml:space="preserve"> slott och herrgårdar. En fantastisk natur och kulturhistorisk upplevelse i Selma Lagerlöfs och Prins Wilhelms fotspår.</w:t>
      </w:r>
    </w:p>
    <w:p w:rsidR="009F62AB" w:rsidRPr="00E1071B" w:rsidRDefault="009F62AB" w:rsidP="00C20F0A">
      <w:pPr>
        <w:pStyle w:val="Oformateradtext"/>
        <w:rPr>
          <w:rFonts w:ascii="Cambria" w:hAnsi="Cambria"/>
          <w:sz w:val="24"/>
        </w:rPr>
      </w:pPr>
    </w:p>
    <w:p w:rsidR="002B00C6" w:rsidRPr="00E1071B" w:rsidRDefault="009F62AB" w:rsidP="00C20F0A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>Resan börjar vid Stenhammars slott</w:t>
      </w:r>
      <w:r w:rsidR="00B26E90" w:rsidRPr="00E1071B">
        <w:rPr>
          <w:rFonts w:ascii="Cambria" w:hAnsi="Cambria"/>
          <w:sz w:val="24"/>
        </w:rPr>
        <w:t xml:space="preserve"> i Flen</w:t>
      </w:r>
      <w:r w:rsidRPr="00E1071B">
        <w:rPr>
          <w:rFonts w:ascii="Cambria" w:hAnsi="Cambria"/>
          <w:sz w:val="24"/>
        </w:rPr>
        <w:t xml:space="preserve"> och fortsätter mot </w:t>
      </w:r>
      <w:proofErr w:type="spellStart"/>
      <w:r w:rsidRPr="00E1071B">
        <w:rPr>
          <w:rFonts w:ascii="Cambria" w:hAnsi="Cambria"/>
          <w:sz w:val="24"/>
        </w:rPr>
        <w:t>Ericsberg</w:t>
      </w:r>
      <w:proofErr w:type="spellEnd"/>
      <w:r w:rsidRPr="00E1071B">
        <w:rPr>
          <w:rFonts w:ascii="Cambria" w:hAnsi="Cambria"/>
          <w:sz w:val="24"/>
        </w:rPr>
        <w:t xml:space="preserve"> slott som är ett av Sveriges förnämsta barockslott som ägs och förvaltas av 8:e generationen av familjen Bonde. </w:t>
      </w:r>
      <w:r w:rsidR="002B00C6" w:rsidRPr="00E1071B">
        <w:rPr>
          <w:rFonts w:ascii="Cambria" w:hAnsi="Cambria"/>
          <w:sz w:val="24"/>
        </w:rPr>
        <w:t xml:space="preserve">På </w:t>
      </w:r>
      <w:proofErr w:type="spellStart"/>
      <w:r w:rsidR="002B00C6" w:rsidRPr="00E1071B">
        <w:rPr>
          <w:rFonts w:ascii="Cambria" w:hAnsi="Cambria"/>
          <w:sz w:val="24"/>
        </w:rPr>
        <w:t>Ericsbergs</w:t>
      </w:r>
      <w:proofErr w:type="spellEnd"/>
      <w:r w:rsidR="002B00C6" w:rsidRPr="00E1071B">
        <w:rPr>
          <w:rFonts w:ascii="Cambria" w:hAnsi="Cambria"/>
          <w:sz w:val="24"/>
        </w:rPr>
        <w:t xml:space="preserve"> slott ges möjlighet att på egen hand njuta av den fantastiska miljön vid </w:t>
      </w:r>
      <w:proofErr w:type="spellStart"/>
      <w:r w:rsidR="002B00C6" w:rsidRPr="00E1071B">
        <w:rPr>
          <w:rFonts w:ascii="Cambria" w:hAnsi="Cambria"/>
          <w:sz w:val="24"/>
        </w:rPr>
        <w:t>Ericsbergs</w:t>
      </w:r>
      <w:proofErr w:type="spellEnd"/>
      <w:r w:rsidR="002B00C6" w:rsidRPr="00E1071B">
        <w:rPr>
          <w:rFonts w:ascii="Cambria" w:hAnsi="Cambria"/>
          <w:sz w:val="24"/>
        </w:rPr>
        <w:t xml:space="preserve"> Slott, Slottsparken, Labyrinten och Orangeriet. Samt visning av vagnsmuseet och sadelkammare. </w:t>
      </w:r>
    </w:p>
    <w:p w:rsidR="002B00C6" w:rsidRPr="00E1071B" w:rsidRDefault="002B00C6" w:rsidP="00C20F0A">
      <w:pPr>
        <w:pStyle w:val="Oformateradtext"/>
        <w:rPr>
          <w:rFonts w:ascii="Cambria" w:hAnsi="Cambria"/>
          <w:sz w:val="24"/>
        </w:rPr>
      </w:pPr>
    </w:p>
    <w:p w:rsidR="009F62AB" w:rsidRPr="00E1071B" w:rsidRDefault="002B00C6" w:rsidP="00C20F0A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 xml:space="preserve">Resan fortsätter sedan mot Stora Djulö där även Nils Holgersson resa avslutades. Stora Djulö är en medeltida herremansbostad som ligger vackert vid Djulösjön. Vid </w:t>
      </w:r>
      <w:proofErr w:type="spellStart"/>
      <w:r w:rsidRPr="00E1071B">
        <w:rPr>
          <w:rFonts w:ascii="Cambria" w:hAnsi="Cambria"/>
          <w:sz w:val="24"/>
        </w:rPr>
        <w:t>St</w:t>
      </w:r>
      <w:proofErr w:type="spellEnd"/>
      <w:r w:rsidRPr="00E1071B">
        <w:rPr>
          <w:rFonts w:ascii="Cambria" w:hAnsi="Cambria"/>
          <w:sz w:val="24"/>
        </w:rPr>
        <w:t xml:space="preserve"> Djulö kan man njuta av både mat och vacker miljö.   </w:t>
      </w:r>
    </w:p>
    <w:p w:rsidR="00F532D6" w:rsidRPr="00E1071B" w:rsidRDefault="00F532D6" w:rsidP="00C20F0A">
      <w:pPr>
        <w:pStyle w:val="Oformateradtext"/>
        <w:rPr>
          <w:rFonts w:ascii="Cambria" w:hAnsi="Cambria"/>
          <w:sz w:val="24"/>
        </w:rPr>
      </w:pPr>
    </w:p>
    <w:p w:rsidR="008B26B4" w:rsidRPr="00E1071B" w:rsidRDefault="008B26B4" w:rsidP="00C20F0A">
      <w:pPr>
        <w:pStyle w:val="Oformateradtext"/>
        <w:rPr>
          <w:rFonts w:ascii="Cambria" w:hAnsi="Cambria"/>
          <w:sz w:val="24"/>
        </w:rPr>
      </w:pPr>
    </w:p>
    <w:p w:rsidR="002B00C6" w:rsidRPr="00E1071B" w:rsidRDefault="002B00C6" w:rsidP="00C20F0A">
      <w:pPr>
        <w:pStyle w:val="Oformateradtext"/>
        <w:rPr>
          <w:rFonts w:ascii="Cambria" w:hAnsi="Cambria"/>
          <w:sz w:val="24"/>
        </w:rPr>
      </w:pPr>
    </w:p>
    <w:p w:rsidR="00A11190" w:rsidRPr="00E1071B" w:rsidRDefault="00E1071B" w:rsidP="002B00C6">
      <w:pPr>
        <w:pStyle w:val="Oformateradtex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Kontakt</w:t>
      </w:r>
      <w:r w:rsidR="00A11190" w:rsidRPr="00E1071B">
        <w:rPr>
          <w:rFonts w:ascii="Cambria" w:hAnsi="Cambria"/>
          <w:b/>
          <w:sz w:val="24"/>
        </w:rPr>
        <w:t>:</w:t>
      </w:r>
    </w:p>
    <w:p w:rsidR="00A11190" w:rsidRPr="00E1071B" w:rsidRDefault="00A11190" w:rsidP="002B00C6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>Anders Eriksson</w:t>
      </w:r>
    </w:p>
    <w:p w:rsidR="00A11190" w:rsidRPr="00E1071B" w:rsidRDefault="00A11190" w:rsidP="002B00C6">
      <w:pPr>
        <w:pStyle w:val="Oformateradtext"/>
        <w:rPr>
          <w:rFonts w:ascii="Cambria" w:hAnsi="Cambria"/>
          <w:sz w:val="24"/>
        </w:rPr>
      </w:pPr>
      <w:r w:rsidRPr="00E1071B">
        <w:rPr>
          <w:rFonts w:ascii="Cambria" w:hAnsi="Cambria"/>
          <w:sz w:val="24"/>
        </w:rPr>
        <w:t>070-564 79 88</w:t>
      </w:r>
    </w:p>
    <w:p w:rsidR="00A11190" w:rsidRPr="00E1071B" w:rsidRDefault="00F709E3" w:rsidP="002B00C6">
      <w:pPr>
        <w:pStyle w:val="Oformateradtext"/>
        <w:rPr>
          <w:rFonts w:ascii="Cambria" w:hAnsi="Cambria"/>
          <w:sz w:val="24"/>
        </w:rPr>
      </w:pPr>
      <w:hyperlink r:id="rId6" w:history="1">
        <w:r w:rsidR="00A11190" w:rsidRPr="00E1071B">
          <w:rPr>
            <w:rStyle w:val="Hyperlnk"/>
            <w:rFonts w:ascii="Cambria" w:hAnsi="Cambria"/>
            <w:sz w:val="24"/>
          </w:rPr>
          <w:t>info@anders-eriksson.se</w:t>
        </w:r>
      </w:hyperlink>
      <w:r w:rsidR="00A11190" w:rsidRPr="00E1071B">
        <w:rPr>
          <w:rFonts w:ascii="Cambria" w:hAnsi="Cambria"/>
          <w:sz w:val="24"/>
        </w:rPr>
        <w:t xml:space="preserve">  </w:t>
      </w:r>
    </w:p>
    <w:p w:rsidR="002B00C6" w:rsidRDefault="00F709E3" w:rsidP="002B00C6">
      <w:pPr>
        <w:pStyle w:val="Oformateradtext"/>
        <w:rPr>
          <w:rFonts w:ascii="Cambria" w:hAnsi="Cambria"/>
          <w:sz w:val="24"/>
        </w:rPr>
      </w:pPr>
      <w:hyperlink r:id="rId7" w:history="1">
        <w:r w:rsidR="002B00C6" w:rsidRPr="00E1071B">
          <w:rPr>
            <w:rStyle w:val="Hyperlnk"/>
            <w:rFonts w:ascii="Cambria" w:hAnsi="Cambria"/>
            <w:sz w:val="24"/>
          </w:rPr>
          <w:t>www.anders-eriksson.se</w:t>
        </w:r>
      </w:hyperlink>
      <w:r w:rsidR="002B00C6" w:rsidRPr="00E1071B">
        <w:rPr>
          <w:rFonts w:ascii="Cambria" w:hAnsi="Cambria"/>
          <w:sz w:val="24"/>
        </w:rPr>
        <w:t xml:space="preserve"> </w:t>
      </w:r>
      <w:r w:rsidR="002B00C6" w:rsidRPr="00E1071B">
        <w:rPr>
          <w:rFonts w:ascii="Cambria" w:hAnsi="Cambria"/>
          <w:sz w:val="24"/>
        </w:rPr>
        <w:br/>
      </w:r>
    </w:p>
    <w:p w:rsidR="005B0739" w:rsidRDefault="005B0739" w:rsidP="002B00C6">
      <w:pPr>
        <w:pStyle w:val="Oformateradtext"/>
        <w:rPr>
          <w:rFonts w:ascii="Cambria" w:hAnsi="Cambria"/>
          <w:sz w:val="24"/>
        </w:rPr>
      </w:pPr>
    </w:p>
    <w:p w:rsidR="005B0739" w:rsidRDefault="005B0739" w:rsidP="002B00C6">
      <w:pPr>
        <w:pStyle w:val="Oformateradtext"/>
        <w:rPr>
          <w:rFonts w:ascii="Cambria" w:hAnsi="Cambria"/>
          <w:sz w:val="24"/>
        </w:rPr>
      </w:pPr>
    </w:p>
    <w:p w:rsidR="005B0739" w:rsidRPr="00E1071B" w:rsidRDefault="005B0739" w:rsidP="002B00C6">
      <w:pPr>
        <w:pStyle w:val="Oformateradtext"/>
        <w:rPr>
          <w:rFonts w:ascii="Cambria" w:hAnsi="Cambria"/>
          <w:sz w:val="24"/>
        </w:rPr>
      </w:pPr>
    </w:p>
    <w:sectPr w:rsidR="005B0739" w:rsidRPr="00E10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39" w:rsidRDefault="005B0739" w:rsidP="005B0739">
      <w:pPr>
        <w:spacing w:after="0" w:line="240" w:lineRule="auto"/>
      </w:pPr>
      <w:r>
        <w:separator/>
      </w:r>
    </w:p>
  </w:endnote>
  <w:endnote w:type="continuationSeparator" w:id="0">
    <w:p w:rsidR="005B0739" w:rsidRDefault="005B0739" w:rsidP="005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39" w:rsidRDefault="005B0739" w:rsidP="005B0739">
      <w:pPr>
        <w:spacing w:after="0" w:line="240" w:lineRule="auto"/>
      </w:pPr>
      <w:r>
        <w:separator/>
      </w:r>
    </w:p>
  </w:footnote>
  <w:footnote w:type="continuationSeparator" w:id="0">
    <w:p w:rsidR="005B0739" w:rsidRDefault="005B0739" w:rsidP="005B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39" w:rsidRDefault="005B0739">
    <w:pPr>
      <w:pStyle w:val="Sidhuvud"/>
    </w:pPr>
    <w:r>
      <w:rPr>
        <w:rFonts w:ascii="Cambria" w:hAnsi="Cambria"/>
        <w:noProof/>
        <w:sz w:val="24"/>
        <w:lang w:eastAsia="sv-SE"/>
      </w:rPr>
      <w:drawing>
        <wp:anchor distT="0" distB="0" distL="114300" distR="114300" simplePos="0" relativeHeight="251659264" behindDoc="1" locked="0" layoutInCell="1" allowOverlap="1" wp14:anchorId="0FDADC37" wp14:editId="5A3EDEE1">
          <wp:simplePos x="0" y="0"/>
          <wp:positionH relativeFrom="margin">
            <wp:align>right</wp:align>
          </wp:positionH>
          <wp:positionV relativeFrom="paragraph">
            <wp:posOffset>-412115</wp:posOffset>
          </wp:positionV>
          <wp:extent cx="1562100" cy="1476375"/>
          <wp:effectExtent l="0" t="0" r="0" b="9525"/>
          <wp:wrapTight wrapText="bothSides">
            <wp:wrapPolygon edited="0">
              <wp:start x="8693" y="0"/>
              <wp:lineTo x="5268" y="1951"/>
              <wp:lineTo x="2634" y="3902"/>
              <wp:lineTo x="2107" y="6132"/>
              <wp:lineTo x="790" y="9476"/>
              <wp:lineTo x="527" y="11427"/>
              <wp:lineTo x="790" y="13099"/>
              <wp:lineTo x="3424" y="18952"/>
              <wp:lineTo x="7112" y="21461"/>
              <wp:lineTo x="14751" y="21461"/>
              <wp:lineTo x="15278" y="20903"/>
              <wp:lineTo x="18176" y="18674"/>
              <wp:lineTo x="18439" y="18395"/>
              <wp:lineTo x="20546" y="13935"/>
              <wp:lineTo x="21073" y="10870"/>
              <wp:lineTo x="19493" y="4181"/>
              <wp:lineTo x="16859" y="2230"/>
              <wp:lineTo x="12907" y="0"/>
              <wp:lineTo x="869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-logo-original-130-u1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A"/>
    <w:rsid w:val="001E7F28"/>
    <w:rsid w:val="002601BC"/>
    <w:rsid w:val="002B00C6"/>
    <w:rsid w:val="0044236E"/>
    <w:rsid w:val="00454EE7"/>
    <w:rsid w:val="005B0739"/>
    <w:rsid w:val="00671E29"/>
    <w:rsid w:val="007E6E5F"/>
    <w:rsid w:val="008B26B4"/>
    <w:rsid w:val="009C669D"/>
    <w:rsid w:val="009F62AB"/>
    <w:rsid w:val="00A11190"/>
    <w:rsid w:val="00A369C7"/>
    <w:rsid w:val="00B26E90"/>
    <w:rsid w:val="00B52FF3"/>
    <w:rsid w:val="00C20F0A"/>
    <w:rsid w:val="00C351BA"/>
    <w:rsid w:val="00CB55F2"/>
    <w:rsid w:val="00D10EA5"/>
    <w:rsid w:val="00E1071B"/>
    <w:rsid w:val="00E358EE"/>
    <w:rsid w:val="00E62FFA"/>
    <w:rsid w:val="00EC3C0B"/>
    <w:rsid w:val="00F532D6"/>
    <w:rsid w:val="00F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9C07-9F7F-4460-8E40-0E59E538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20F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0F0A"/>
    <w:rPr>
      <w:rFonts w:ascii="Calibri" w:hAnsi="Calibri" w:cs="Consolas"/>
      <w:szCs w:val="21"/>
    </w:rPr>
  </w:style>
  <w:style w:type="character" w:styleId="Hyperlnk">
    <w:name w:val="Hyperlink"/>
    <w:basedOn w:val="Standardstycketeckensnitt"/>
    <w:uiPriority w:val="99"/>
    <w:unhideWhenUsed/>
    <w:rsid w:val="002B00C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B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739"/>
  </w:style>
  <w:style w:type="paragraph" w:styleId="Sidfot">
    <w:name w:val="footer"/>
    <w:basedOn w:val="Normal"/>
    <w:link w:val="SidfotChar"/>
    <w:uiPriority w:val="99"/>
    <w:unhideWhenUsed/>
    <w:rsid w:val="005B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ders-erikss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ers-eriksso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 Partner i Nyköping AB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Malmqvist</dc:creator>
  <cp:keywords/>
  <dc:description/>
  <cp:lastModifiedBy>Åsa Malmqvist</cp:lastModifiedBy>
  <cp:revision>2</cp:revision>
  <dcterms:created xsi:type="dcterms:W3CDTF">2017-03-28T12:53:00Z</dcterms:created>
  <dcterms:modified xsi:type="dcterms:W3CDTF">2017-03-28T12:53:00Z</dcterms:modified>
</cp:coreProperties>
</file>