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04D75A2" w14:textId="34F9C966" w:rsidR="00AE67D2" w:rsidRPr="008D1222" w:rsidRDefault="00AE67D2" w:rsidP="00AE67D2">
      <w:pPr>
        <w:pStyle w:val="Default"/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iCs/>
          <w:sz w:val="28"/>
          <w:szCs w:val="28"/>
          <w:lang w:val="en-US"/>
        </w:rPr>
        <w:t>INVITASJON</w:t>
      </w:r>
    </w:p>
    <w:p w14:paraId="56A69135" w14:textId="77777777" w:rsidR="00AE67D2" w:rsidRDefault="00AE67D2" w:rsidP="00AE67D2">
      <w:pPr>
        <w:pStyle w:val="Default"/>
        <w:rPr>
          <w:rFonts w:ascii="Arial" w:hAnsi="Arial" w:cs="Arial"/>
          <w:sz w:val="36"/>
          <w:szCs w:val="36"/>
          <w:lang w:val="en-US"/>
        </w:rPr>
      </w:pPr>
    </w:p>
    <w:p w14:paraId="4F1D716C" w14:textId="30537066" w:rsidR="00AE67D2" w:rsidRPr="00882F5D" w:rsidRDefault="008D64E2" w:rsidP="00AE67D2">
      <w:pPr>
        <w:pStyle w:val="Default"/>
        <w:rPr>
          <w:rFonts w:ascii="Arial" w:hAnsi="Arial" w:cs="Arial"/>
          <w:sz w:val="32"/>
          <w:szCs w:val="32"/>
          <w:lang w:val="en-US"/>
        </w:rPr>
      </w:pPr>
      <w:proofErr w:type="spellStart"/>
      <w:r>
        <w:rPr>
          <w:rFonts w:ascii="Arial" w:hAnsi="Arial" w:cs="Arial"/>
          <w:sz w:val="32"/>
          <w:szCs w:val="32"/>
          <w:lang w:val="en-US"/>
        </w:rPr>
        <w:t>Pressemøte</w:t>
      </w:r>
      <w:proofErr w:type="spellEnd"/>
    </w:p>
    <w:p w14:paraId="37952DE7" w14:textId="77777777" w:rsidR="00AE67D2" w:rsidRDefault="00AE67D2" w:rsidP="00AE67D2">
      <w:pPr>
        <w:pStyle w:val="Default"/>
        <w:rPr>
          <w:rFonts w:ascii="Arial" w:hAnsi="Arial" w:cs="Arial"/>
          <w:b/>
          <w:bCs/>
          <w:iCs/>
          <w:color w:val="FF0000"/>
          <w:sz w:val="48"/>
          <w:szCs w:val="48"/>
          <w:lang w:val="en-US"/>
        </w:rPr>
      </w:pPr>
    </w:p>
    <w:p w14:paraId="710EBF72" w14:textId="4EF4BA44" w:rsidR="00AE67D2" w:rsidRPr="008D1222" w:rsidRDefault="00AE67D2" w:rsidP="00AE67D2">
      <w:pPr>
        <w:pStyle w:val="Default"/>
        <w:jc w:val="center"/>
        <w:rPr>
          <w:rFonts w:ascii="Arial" w:hAnsi="Arial" w:cs="Arial"/>
          <w:sz w:val="48"/>
          <w:szCs w:val="48"/>
          <w:lang w:val="en-US"/>
        </w:rPr>
      </w:pPr>
      <w:r>
        <w:rPr>
          <w:rFonts w:ascii="Arial" w:hAnsi="Arial" w:cs="Arial"/>
          <w:b/>
          <w:bCs/>
          <w:iCs/>
          <w:color w:val="FF0000"/>
          <w:sz w:val="48"/>
          <w:szCs w:val="48"/>
          <w:lang w:val="en-US"/>
        </w:rPr>
        <w:t xml:space="preserve">JASPER JOHNS </w:t>
      </w:r>
      <w:r w:rsidRPr="008D1222">
        <w:rPr>
          <w:rFonts w:ascii="Arial" w:hAnsi="Arial" w:cs="Arial"/>
          <w:b/>
          <w:bCs/>
          <w:iCs/>
          <w:sz w:val="48"/>
          <w:szCs w:val="48"/>
          <w:lang w:val="en-US"/>
        </w:rPr>
        <w:t>+</w:t>
      </w:r>
      <w:r>
        <w:rPr>
          <w:rFonts w:ascii="Arial" w:hAnsi="Arial" w:cs="Arial"/>
          <w:b/>
          <w:bCs/>
          <w:iCs/>
          <w:sz w:val="48"/>
          <w:szCs w:val="48"/>
          <w:lang w:val="en-US"/>
        </w:rPr>
        <w:t xml:space="preserve">EDVARD </w:t>
      </w:r>
      <w:r w:rsidRPr="008D1222">
        <w:rPr>
          <w:rFonts w:ascii="Arial" w:hAnsi="Arial" w:cs="Arial"/>
          <w:b/>
          <w:bCs/>
          <w:iCs/>
          <w:sz w:val="48"/>
          <w:szCs w:val="48"/>
          <w:lang w:val="en-US"/>
        </w:rPr>
        <w:t>MUNCH</w:t>
      </w:r>
    </w:p>
    <w:p w14:paraId="5DD37205" w14:textId="148A409A" w:rsidR="00AE67D2" w:rsidRPr="00121115" w:rsidRDefault="00AE67D2" w:rsidP="00AE67D2">
      <w:pPr>
        <w:pStyle w:val="Default"/>
        <w:jc w:val="center"/>
        <w:rPr>
          <w:rFonts w:ascii="Arial" w:hAnsi="Arial" w:cs="Arial"/>
          <w:sz w:val="20"/>
          <w:szCs w:val="20"/>
        </w:rPr>
      </w:pPr>
      <w:r w:rsidRPr="00121115">
        <w:rPr>
          <w:rFonts w:ascii="Arial" w:hAnsi="Arial" w:cs="Arial"/>
          <w:sz w:val="20"/>
          <w:szCs w:val="20"/>
        </w:rPr>
        <w:t>18.juni – 25.september</w:t>
      </w:r>
    </w:p>
    <w:p w14:paraId="618FFE08" w14:textId="77777777" w:rsidR="001E230B" w:rsidRDefault="001E230B" w:rsidP="00CD0EE8">
      <w:pPr>
        <w:rPr>
          <w:rFonts w:eastAsia="Times New Roman" w:cs="Arial"/>
          <w:b/>
          <w:szCs w:val="24"/>
        </w:rPr>
      </w:pPr>
    </w:p>
    <w:p w14:paraId="5715CFF0" w14:textId="3C5B09E6" w:rsidR="001E230B" w:rsidRDefault="001E230B" w:rsidP="00CD0EE8">
      <w:pPr>
        <w:rPr>
          <w:rFonts w:eastAsia="Times New Roman" w:cs="Arial"/>
          <w:b/>
          <w:szCs w:val="24"/>
        </w:rPr>
      </w:pPr>
      <w:r>
        <w:rPr>
          <w:rFonts w:eastAsia="Times New Roman" w:cs="Arial"/>
          <w:b/>
          <w:szCs w:val="24"/>
        </w:rPr>
        <w:t xml:space="preserve">         </w:t>
      </w:r>
      <w:r w:rsidR="00AE67D2">
        <w:rPr>
          <w:rFonts w:eastAsia="Times New Roman" w:cs="Arial"/>
          <w:b/>
          <w:noProof/>
          <w:szCs w:val="24"/>
          <w:lang w:eastAsia="nb-NO"/>
        </w:rPr>
        <w:drawing>
          <wp:inline distT="0" distB="0" distL="0" distR="0" wp14:anchorId="4BAE05DC" wp14:editId="165A8147">
            <wp:extent cx="2281969" cy="3064933"/>
            <wp:effectExtent l="0" t="0" r="4445" b="254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ada, 1979, oil on canvas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171" cy="307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Arial"/>
          <w:b/>
          <w:szCs w:val="24"/>
        </w:rPr>
        <w:t xml:space="preserve">   </w:t>
      </w:r>
      <w:r w:rsidR="00AE67D2">
        <w:rPr>
          <w:rFonts w:eastAsia="Times New Roman" w:cs="Arial"/>
          <w:b/>
          <w:noProof/>
          <w:szCs w:val="24"/>
          <w:lang w:eastAsia="nb-NO"/>
        </w:rPr>
        <w:drawing>
          <wp:inline distT="0" distB="0" distL="0" distR="0" wp14:anchorId="0B977EDF" wp14:editId="59DD9E81">
            <wp:extent cx="2424951" cy="3027846"/>
            <wp:effectExtent l="0" t="0" r="0" b="127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002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827" cy="303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AC330" w14:textId="474AC5F2" w:rsidR="009E5E4B" w:rsidRPr="009E5E4B" w:rsidRDefault="009E5E4B" w:rsidP="009E5E4B">
      <w:pPr>
        <w:pStyle w:val="Default"/>
        <w:jc w:val="center"/>
        <w:rPr>
          <w:rFonts w:ascii="Arial" w:hAnsi="Arial" w:cs="Arial"/>
          <w:sz w:val="22"/>
          <w:szCs w:val="22"/>
        </w:rPr>
      </w:pPr>
      <w:r w:rsidRPr="009E5E4B">
        <w:rPr>
          <w:rFonts w:ascii="Arial" w:hAnsi="Arial" w:cs="Arial"/>
          <w:b/>
          <w:bCs/>
          <w:sz w:val="22"/>
          <w:szCs w:val="22"/>
        </w:rPr>
        <w:t>Onsdag 15. juni</w:t>
      </w:r>
    </w:p>
    <w:p w14:paraId="7BAEC952" w14:textId="59B9CF03" w:rsidR="009E5E4B" w:rsidRPr="009E5E4B" w:rsidRDefault="009E5E4B" w:rsidP="009E5E4B">
      <w:pPr>
        <w:pStyle w:val="Default"/>
        <w:jc w:val="center"/>
        <w:rPr>
          <w:rFonts w:ascii="Arial" w:hAnsi="Arial" w:cs="Arial"/>
          <w:sz w:val="22"/>
          <w:szCs w:val="22"/>
        </w:rPr>
      </w:pPr>
      <w:r w:rsidRPr="009E5E4B">
        <w:rPr>
          <w:rFonts w:ascii="Arial" w:hAnsi="Arial" w:cs="Arial"/>
          <w:b/>
          <w:bCs/>
          <w:sz w:val="22"/>
          <w:szCs w:val="22"/>
        </w:rPr>
        <w:t>Kl. 11</w:t>
      </w:r>
    </w:p>
    <w:p w14:paraId="7B6E5A87" w14:textId="77777777" w:rsidR="009E5E4B" w:rsidRPr="009E5E4B" w:rsidRDefault="009E5E4B" w:rsidP="009E5E4B">
      <w:pPr>
        <w:pStyle w:val="Default"/>
        <w:jc w:val="center"/>
        <w:rPr>
          <w:rFonts w:ascii="Arial" w:hAnsi="Arial" w:cs="Arial"/>
          <w:b/>
          <w:bCs/>
          <w:sz w:val="22"/>
          <w:szCs w:val="22"/>
        </w:rPr>
      </w:pPr>
    </w:p>
    <w:p w14:paraId="6BA2AB69" w14:textId="66623BBD" w:rsidR="009E5E4B" w:rsidRPr="009E5E4B" w:rsidRDefault="009E5E4B" w:rsidP="009E5E4B">
      <w:pPr>
        <w:pStyle w:val="Default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Munchmuseet</w:t>
      </w:r>
    </w:p>
    <w:p w14:paraId="6C116061" w14:textId="77777777" w:rsidR="001E230B" w:rsidRDefault="001E230B" w:rsidP="00CD0EE8">
      <w:pPr>
        <w:rPr>
          <w:rFonts w:eastAsia="Times New Roman" w:cs="Arial"/>
          <w:b/>
          <w:szCs w:val="24"/>
        </w:rPr>
      </w:pPr>
    </w:p>
    <w:p w14:paraId="3146D787" w14:textId="77777777" w:rsidR="00121115" w:rsidRPr="00121115" w:rsidRDefault="00121115" w:rsidP="00CD0EE8">
      <w:pPr>
        <w:rPr>
          <w:rFonts w:cs="Arial"/>
          <w:b/>
          <w:color w:val="000000"/>
          <w:sz w:val="24"/>
          <w:szCs w:val="24"/>
        </w:rPr>
      </w:pPr>
      <w:r w:rsidRPr="00121115">
        <w:rPr>
          <w:rFonts w:cs="Arial"/>
          <w:b/>
          <w:color w:val="000000"/>
          <w:sz w:val="24"/>
          <w:szCs w:val="24"/>
        </w:rPr>
        <w:t xml:space="preserve">Denne utstillingen undersøker forbindelsen mellom Edvard Munchs verk og en av de virkelig store figurene i samtidskunsten, </w:t>
      </w:r>
      <w:proofErr w:type="spellStart"/>
      <w:r w:rsidRPr="00121115">
        <w:rPr>
          <w:rFonts w:cs="Arial"/>
          <w:b/>
          <w:color w:val="000000"/>
          <w:sz w:val="24"/>
          <w:szCs w:val="24"/>
        </w:rPr>
        <w:t>Jasper</w:t>
      </w:r>
      <w:proofErr w:type="spellEnd"/>
      <w:r w:rsidRPr="00121115">
        <w:rPr>
          <w:rFonts w:cs="Arial"/>
          <w:b/>
          <w:color w:val="000000"/>
          <w:sz w:val="24"/>
          <w:szCs w:val="24"/>
        </w:rPr>
        <w:t xml:space="preserve"> Johns. Det har aldri tidligere vært en så omfattende utstilling av Johns’ kunst i Skandinavia.</w:t>
      </w:r>
    </w:p>
    <w:p w14:paraId="334CDFC9" w14:textId="3539B07E" w:rsidR="0035105F" w:rsidRDefault="0035105F" w:rsidP="008D64E2">
      <w:pPr>
        <w:autoSpaceDE w:val="0"/>
        <w:autoSpaceDN w:val="0"/>
        <w:adjustRightInd w:val="0"/>
        <w:spacing w:after="0" w:line="240" w:lineRule="auto"/>
        <w:rPr>
          <w:rFonts w:eastAsia="Times New Roman" w:cs="Arial"/>
          <w:color w:val="000000"/>
          <w:lang w:eastAsia="nb-NO"/>
        </w:rPr>
      </w:pPr>
      <w:r>
        <w:rPr>
          <w:rFonts w:eastAsia="Times New Roman" w:cs="Arial"/>
          <w:color w:val="000000"/>
          <w:lang w:eastAsia="nb-NO"/>
        </w:rPr>
        <w:t xml:space="preserve">Munchmuseet og </w:t>
      </w:r>
      <w:r w:rsidR="008D64E2" w:rsidRPr="008D64E2">
        <w:rPr>
          <w:rFonts w:eastAsia="Times New Roman" w:cs="Arial"/>
          <w:color w:val="000000"/>
          <w:lang w:eastAsia="nb-NO"/>
        </w:rPr>
        <w:t xml:space="preserve">Virginia Museum </w:t>
      </w:r>
      <w:proofErr w:type="spellStart"/>
      <w:r w:rsidR="008D64E2" w:rsidRPr="008D64E2">
        <w:rPr>
          <w:rFonts w:eastAsia="Times New Roman" w:cs="Arial"/>
          <w:color w:val="000000"/>
          <w:lang w:eastAsia="nb-NO"/>
        </w:rPr>
        <w:t>of</w:t>
      </w:r>
      <w:proofErr w:type="spellEnd"/>
      <w:r w:rsidR="008D64E2" w:rsidRPr="008D64E2">
        <w:rPr>
          <w:rFonts w:eastAsia="Times New Roman" w:cs="Arial"/>
          <w:color w:val="000000"/>
          <w:lang w:eastAsia="nb-NO"/>
        </w:rPr>
        <w:t xml:space="preserve"> Fine A</w:t>
      </w:r>
      <w:r>
        <w:rPr>
          <w:rFonts w:eastAsia="Times New Roman" w:cs="Arial"/>
          <w:color w:val="000000"/>
          <w:lang w:eastAsia="nb-NO"/>
        </w:rPr>
        <w:t>rts (VMFA) gleder seg over</w:t>
      </w:r>
      <w:r w:rsidR="008D64E2" w:rsidRPr="008D64E2">
        <w:rPr>
          <w:rFonts w:eastAsia="Times New Roman" w:cs="Arial"/>
          <w:color w:val="000000"/>
          <w:lang w:eastAsia="nb-NO"/>
        </w:rPr>
        <w:t xml:space="preserve"> denne ytterst sjeldne </w:t>
      </w:r>
      <w:r>
        <w:rPr>
          <w:rFonts w:eastAsia="Times New Roman" w:cs="Arial"/>
          <w:color w:val="000000"/>
          <w:lang w:eastAsia="nb-NO"/>
        </w:rPr>
        <w:t xml:space="preserve">muligheten til å samarbeide </w:t>
      </w:r>
      <w:r w:rsidR="008D64E2" w:rsidRPr="008D64E2">
        <w:rPr>
          <w:rFonts w:eastAsia="Times New Roman" w:cs="Arial"/>
          <w:color w:val="000000"/>
          <w:lang w:eastAsia="nb-NO"/>
        </w:rPr>
        <w:t>om en utstilli</w:t>
      </w:r>
      <w:r w:rsidR="005921B5">
        <w:rPr>
          <w:rFonts w:eastAsia="Times New Roman" w:cs="Arial"/>
          <w:color w:val="000000"/>
          <w:lang w:eastAsia="nb-NO"/>
        </w:rPr>
        <w:t xml:space="preserve">ng der </w:t>
      </w:r>
      <w:proofErr w:type="spellStart"/>
      <w:r w:rsidR="005921B5">
        <w:rPr>
          <w:rFonts w:eastAsia="Times New Roman" w:cs="Arial"/>
          <w:color w:val="000000"/>
          <w:lang w:eastAsia="nb-NO"/>
        </w:rPr>
        <w:t>Jasper</w:t>
      </w:r>
      <w:proofErr w:type="spellEnd"/>
      <w:r w:rsidR="005921B5">
        <w:rPr>
          <w:rFonts w:eastAsia="Times New Roman" w:cs="Arial"/>
          <w:color w:val="000000"/>
          <w:lang w:eastAsia="nb-NO"/>
        </w:rPr>
        <w:t xml:space="preserve"> Johns sidestilles </w:t>
      </w:r>
      <w:r w:rsidR="008D64E2" w:rsidRPr="008D64E2">
        <w:rPr>
          <w:rFonts w:eastAsia="Times New Roman" w:cs="Arial"/>
          <w:color w:val="000000"/>
          <w:lang w:eastAsia="nb-NO"/>
        </w:rPr>
        <w:t>med de maleriene og mo</w:t>
      </w:r>
      <w:r>
        <w:rPr>
          <w:rFonts w:eastAsia="Times New Roman" w:cs="Arial"/>
          <w:color w:val="000000"/>
          <w:lang w:eastAsia="nb-NO"/>
        </w:rPr>
        <w:t xml:space="preserve">tivene i Edvard Munchs verk som </w:t>
      </w:r>
      <w:r w:rsidR="008D64E2" w:rsidRPr="008D64E2">
        <w:rPr>
          <w:rFonts w:eastAsia="Times New Roman" w:cs="Arial"/>
          <w:color w:val="000000"/>
          <w:lang w:eastAsia="nb-NO"/>
        </w:rPr>
        <w:t>utgjorde en sentral referanse for</w:t>
      </w:r>
      <w:r w:rsidR="005921B5">
        <w:rPr>
          <w:rFonts w:eastAsia="Times New Roman" w:cs="Arial"/>
          <w:color w:val="000000"/>
          <w:lang w:eastAsia="nb-NO"/>
        </w:rPr>
        <w:t xml:space="preserve"> </w:t>
      </w:r>
      <w:proofErr w:type="spellStart"/>
      <w:r w:rsidR="005921B5">
        <w:rPr>
          <w:rFonts w:eastAsia="Times New Roman" w:cs="Arial"/>
          <w:color w:val="000000"/>
          <w:lang w:eastAsia="nb-NO"/>
        </w:rPr>
        <w:t>Jasper</w:t>
      </w:r>
      <w:proofErr w:type="spellEnd"/>
      <w:r w:rsidR="008D64E2" w:rsidRPr="008D64E2">
        <w:rPr>
          <w:rFonts w:eastAsia="Times New Roman" w:cs="Arial"/>
          <w:color w:val="000000"/>
          <w:lang w:eastAsia="nb-NO"/>
        </w:rPr>
        <w:t xml:space="preserve"> Johns</w:t>
      </w:r>
      <w:r w:rsidR="005921B5">
        <w:rPr>
          <w:rFonts w:eastAsia="Times New Roman" w:cs="Arial"/>
          <w:color w:val="000000"/>
          <w:lang w:eastAsia="nb-NO"/>
        </w:rPr>
        <w:t>.</w:t>
      </w:r>
    </w:p>
    <w:p w14:paraId="57D9CBBE" w14:textId="77777777" w:rsidR="0035105F" w:rsidRDefault="0035105F" w:rsidP="008D64E2">
      <w:pPr>
        <w:autoSpaceDE w:val="0"/>
        <w:autoSpaceDN w:val="0"/>
        <w:adjustRightInd w:val="0"/>
        <w:spacing w:after="0" w:line="240" w:lineRule="auto"/>
        <w:rPr>
          <w:rFonts w:eastAsia="Times New Roman" w:cs="Arial"/>
          <w:color w:val="000000"/>
          <w:lang w:eastAsia="nb-NO"/>
        </w:rPr>
      </w:pPr>
    </w:p>
    <w:p w14:paraId="26C5260B" w14:textId="77777777" w:rsidR="0035105F" w:rsidRDefault="008D64E2" w:rsidP="008D64E2">
      <w:pPr>
        <w:autoSpaceDE w:val="0"/>
        <w:autoSpaceDN w:val="0"/>
        <w:adjustRightInd w:val="0"/>
        <w:spacing w:after="0" w:line="240" w:lineRule="auto"/>
        <w:rPr>
          <w:rFonts w:eastAsia="Times New Roman" w:cs="Arial"/>
          <w:color w:val="000000"/>
          <w:lang w:eastAsia="nb-NO"/>
        </w:rPr>
      </w:pPr>
      <w:r w:rsidRPr="008D64E2">
        <w:rPr>
          <w:rFonts w:eastAsia="Times New Roman" w:cs="Arial"/>
          <w:color w:val="000000"/>
          <w:lang w:eastAsia="nb-NO"/>
        </w:rPr>
        <w:t xml:space="preserve">Forholdet </w:t>
      </w:r>
      <w:r w:rsidR="0035105F">
        <w:rPr>
          <w:rFonts w:eastAsia="Times New Roman" w:cs="Arial"/>
          <w:color w:val="000000"/>
          <w:lang w:eastAsia="nb-NO"/>
        </w:rPr>
        <w:t>mellom de to er aldri tidligere blitt gransket på</w:t>
      </w:r>
      <w:r w:rsidRPr="008D64E2">
        <w:rPr>
          <w:rFonts w:eastAsia="Times New Roman" w:cs="Arial"/>
          <w:color w:val="000000"/>
          <w:lang w:eastAsia="nb-NO"/>
        </w:rPr>
        <w:t xml:space="preserve"> en s</w:t>
      </w:r>
      <w:r w:rsidR="0035105F">
        <w:rPr>
          <w:rFonts w:eastAsia="Times New Roman" w:cs="Arial"/>
          <w:color w:val="000000"/>
          <w:lang w:eastAsia="nb-NO"/>
        </w:rPr>
        <w:t xml:space="preserve">å inngående og slående måte som gjennom dette banebrytende </w:t>
      </w:r>
      <w:r w:rsidRPr="008D64E2">
        <w:rPr>
          <w:rFonts w:eastAsia="Times New Roman" w:cs="Arial"/>
          <w:color w:val="000000"/>
          <w:lang w:eastAsia="nb-NO"/>
        </w:rPr>
        <w:t>for</w:t>
      </w:r>
      <w:r w:rsidR="0035105F">
        <w:rPr>
          <w:rFonts w:eastAsia="Times New Roman" w:cs="Arial"/>
          <w:color w:val="000000"/>
          <w:lang w:eastAsia="nb-NO"/>
        </w:rPr>
        <w:t xml:space="preserve">skningsarbeidet og utstillingen </w:t>
      </w:r>
      <w:r w:rsidRPr="008D64E2">
        <w:rPr>
          <w:rFonts w:eastAsia="Times New Roman" w:cs="Arial"/>
          <w:color w:val="000000"/>
          <w:lang w:eastAsia="nb-NO"/>
        </w:rPr>
        <w:t xml:space="preserve">av disse verkene i Oslo og Richmond. </w:t>
      </w:r>
    </w:p>
    <w:p w14:paraId="46F7ED2F" w14:textId="77777777" w:rsidR="0035105F" w:rsidRDefault="0035105F" w:rsidP="0035105F">
      <w:pPr>
        <w:autoSpaceDE w:val="0"/>
        <w:autoSpaceDN w:val="0"/>
        <w:adjustRightInd w:val="0"/>
        <w:spacing w:after="0" w:line="240" w:lineRule="auto"/>
        <w:rPr>
          <w:rFonts w:eastAsia="Times New Roman" w:cs="Arial"/>
          <w:color w:val="000000"/>
          <w:lang w:eastAsia="nb-NO"/>
        </w:rPr>
      </w:pPr>
    </w:p>
    <w:p w14:paraId="6EB24BAF" w14:textId="7FF9DC37" w:rsidR="0035105F" w:rsidRPr="009E5E4B" w:rsidRDefault="0035105F" w:rsidP="009E5E4B">
      <w:pPr>
        <w:autoSpaceDE w:val="0"/>
        <w:autoSpaceDN w:val="0"/>
        <w:adjustRightInd w:val="0"/>
        <w:spacing w:after="0" w:line="240" w:lineRule="auto"/>
        <w:rPr>
          <w:rFonts w:eastAsia="Times New Roman" w:cs="Arial"/>
          <w:color w:val="000000"/>
          <w:lang w:eastAsia="nb-NO"/>
        </w:rPr>
      </w:pPr>
      <w:r>
        <w:rPr>
          <w:rFonts w:eastAsia="Times New Roman" w:cs="Arial"/>
          <w:color w:val="000000"/>
          <w:lang w:eastAsia="nb-NO"/>
        </w:rPr>
        <w:t>Ikke minst er det fø</w:t>
      </w:r>
      <w:r w:rsidR="008D64E2" w:rsidRPr="008D64E2">
        <w:rPr>
          <w:rFonts w:eastAsia="Times New Roman" w:cs="Arial"/>
          <w:color w:val="000000"/>
          <w:lang w:eastAsia="nb-NO"/>
        </w:rPr>
        <w:t>rste g</w:t>
      </w:r>
      <w:r>
        <w:rPr>
          <w:rFonts w:eastAsia="Times New Roman" w:cs="Arial"/>
          <w:color w:val="000000"/>
          <w:lang w:eastAsia="nb-NO"/>
        </w:rPr>
        <w:t>ang på</w:t>
      </w:r>
      <w:r w:rsidR="008D64E2" w:rsidRPr="008D64E2">
        <w:rPr>
          <w:rFonts w:eastAsia="Times New Roman" w:cs="Arial"/>
          <w:color w:val="000000"/>
          <w:lang w:eastAsia="nb-NO"/>
        </w:rPr>
        <w:t xml:space="preserve"> mer enn</w:t>
      </w:r>
      <w:r>
        <w:rPr>
          <w:rFonts w:eastAsia="Times New Roman" w:cs="Arial"/>
          <w:color w:val="000000"/>
          <w:lang w:eastAsia="nb-NO"/>
        </w:rPr>
        <w:t xml:space="preserve"> tjue ar at alle tre malerier i </w:t>
      </w:r>
      <w:proofErr w:type="spellStart"/>
      <w:r>
        <w:rPr>
          <w:rFonts w:eastAsia="Times New Roman" w:cs="Arial"/>
          <w:color w:val="000000"/>
          <w:lang w:eastAsia="nb-NO"/>
        </w:rPr>
        <w:t>Jasper</w:t>
      </w:r>
      <w:proofErr w:type="spellEnd"/>
      <w:r>
        <w:rPr>
          <w:rFonts w:eastAsia="Times New Roman" w:cs="Arial"/>
          <w:color w:val="000000"/>
          <w:lang w:eastAsia="nb-NO"/>
        </w:rPr>
        <w:t xml:space="preserve"> Johns </w:t>
      </w:r>
      <w:proofErr w:type="spellStart"/>
      <w:r w:rsidR="008D64E2" w:rsidRPr="0035105F">
        <w:rPr>
          <w:rFonts w:eastAsia="Times New Roman" w:cs="Arial"/>
          <w:i/>
          <w:color w:val="000000"/>
          <w:lang w:eastAsia="nb-NO"/>
        </w:rPr>
        <w:t>Between</w:t>
      </w:r>
      <w:proofErr w:type="spellEnd"/>
      <w:r w:rsidR="008D64E2" w:rsidRPr="0035105F">
        <w:rPr>
          <w:rFonts w:eastAsia="Times New Roman" w:cs="Arial"/>
          <w:i/>
          <w:color w:val="000000"/>
          <w:lang w:eastAsia="nb-NO"/>
        </w:rPr>
        <w:t xml:space="preserve"> </w:t>
      </w:r>
      <w:proofErr w:type="spellStart"/>
      <w:r w:rsidR="008D64E2" w:rsidRPr="0035105F">
        <w:rPr>
          <w:rFonts w:eastAsia="Times New Roman" w:cs="Arial"/>
          <w:i/>
          <w:color w:val="000000"/>
          <w:lang w:eastAsia="nb-NO"/>
        </w:rPr>
        <w:t>the</w:t>
      </w:r>
      <w:proofErr w:type="spellEnd"/>
      <w:r w:rsidR="008D64E2" w:rsidRPr="0035105F">
        <w:rPr>
          <w:rFonts w:eastAsia="Times New Roman" w:cs="Arial"/>
          <w:i/>
          <w:color w:val="000000"/>
          <w:lang w:eastAsia="nb-NO"/>
        </w:rPr>
        <w:t xml:space="preserve"> </w:t>
      </w:r>
      <w:proofErr w:type="spellStart"/>
      <w:r w:rsidR="008D64E2" w:rsidRPr="0035105F">
        <w:rPr>
          <w:rFonts w:eastAsia="Times New Roman" w:cs="Arial"/>
          <w:i/>
          <w:color w:val="000000"/>
          <w:lang w:eastAsia="nb-NO"/>
        </w:rPr>
        <w:t>Clock</w:t>
      </w:r>
      <w:proofErr w:type="spellEnd"/>
      <w:r w:rsidR="008D64E2" w:rsidRPr="0035105F">
        <w:rPr>
          <w:rFonts w:eastAsia="Times New Roman" w:cs="Arial"/>
          <w:i/>
          <w:color w:val="000000"/>
          <w:lang w:eastAsia="nb-NO"/>
        </w:rPr>
        <w:t xml:space="preserve"> and </w:t>
      </w:r>
      <w:proofErr w:type="spellStart"/>
      <w:r w:rsidR="008D64E2" w:rsidRPr="0035105F">
        <w:rPr>
          <w:rFonts w:eastAsia="Times New Roman" w:cs="Arial"/>
          <w:i/>
          <w:color w:val="000000"/>
          <w:lang w:eastAsia="nb-NO"/>
        </w:rPr>
        <w:t>the</w:t>
      </w:r>
      <w:proofErr w:type="spellEnd"/>
      <w:r w:rsidR="008D64E2" w:rsidRPr="0035105F">
        <w:rPr>
          <w:rFonts w:eastAsia="Times New Roman" w:cs="Arial"/>
          <w:i/>
          <w:color w:val="000000"/>
          <w:lang w:eastAsia="nb-NO"/>
        </w:rPr>
        <w:t xml:space="preserve"> Bed</w:t>
      </w:r>
      <w:r w:rsidR="008D64E2" w:rsidRPr="008D64E2">
        <w:rPr>
          <w:rFonts w:eastAsia="Times New Roman" w:cs="Arial"/>
          <w:color w:val="000000"/>
          <w:lang w:eastAsia="nb-NO"/>
        </w:rPr>
        <w:t xml:space="preserve">-serien blir utstilt sammen </w:t>
      </w:r>
      <w:r w:rsidR="008D64E2" w:rsidRPr="008D64E2">
        <w:rPr>
          <w:rFonts w:eastAsia="Times New Roman" w:cs="Arial" w:hint="eastAsia"/>
          <w:color w:val="000000"/>
          <w:lang w:eastAsia="nb-NO"/>
        </w:rPr>
        <w:t>–</w:t>
      </w:r>
      <w:r>
        <w:rPr>
          <w:rFonts w:eastAsia="Times New Roman" w:cs="Arial"/>
          <w:color w:val="000000"/>
          <w:lang w:eastAsia="nb-NO"/>
        </w:rPr>
        <w:t xml:space="preserve"> </w:t>
      </w:r>
      <w:r w:rsidR="008D64E2" w:rsidRPr="008D64E2">
        <w:rPr>
          <w:rFonts w:eastAsia="Times New Roman" w:cs="Arial"/>
          <w:color w:val="000000"/>
          <w:lang w:eastAsia="nb-NO"/>
        </w:rPr>
        <w:t>og kanskje den eneste gangen de utstilles v</w:t>
      </w:r>
      <w:r>
        <w:rPr>
          <w:rFonts w:eastAsia="Times New Roman" w:cs="Arial"/>
          <w:color w:val="000000"/>
          <w:lang w:eastAsia="nb-NO"/>
        </w:rPr>
        <w:t xml:space="preserve">ed siden av inspirasjonskilden, </w:t>
      </w:r>
      <w:r w:rsidR="008D64E2" w:rsidRPr="008D64E2">
        <w:rPr>
          <w:rFonts w:eastAsia="Times New Roman" w:cs="Arial"/>
          <w:color w:val="000000"/>
          <w:lang w:eastAsia="nb-NO"/>
        </w:rPr>
        <w:t xml:space="preserve">Munchs </w:t>
      </w:r>
      <w:r w:rsidRPr="0035105F">
        <w:rPr>
          <w:rFonts w:eastAsia="Times New Roman" w:cs="Arial"/>
          <w:i/>
          <w:color w:val="000000"/>
          <w:lang w:eastAsia="nb-NO"/>
        </w:rPr>
        <w:t xml:space="preserve">Selvportrett. Mellom klokken og </w:t>
      </w:r>
      <w:r w:rsidR="008D64E2" w:rsidRPr="0035105F">
        <w:rPr>
          <w:rFonts w:eastAsia="Times New Roman" w:cs="Arial"/>
          <w:i/>
          <w:color w:val="000000"/>
          <w:lang w:eastAsia="nb-NO"/>
        </w:rPr>
        <w:t>sengen</w:t>
      </w:r>
      <w:r w:rsidR="008D64E2" w:rsidRPr="008D64E2">
        <w:rPr>
          <w:rFonts w:eastAsia="Times New Roman" w:cs="Arial"/>
          <w:color w:val="000000"/>
          <w:lang w:eastAsia="nb-NO"/>
        </w:rPr>
        <w:t>, samm</w:t>
      </w:r>
      <w:r>
        <w:rPr>
          <w:rFonts w:eastAsia="Times New Roman" w:cs="Arial"/>
          <w:color w:val="000000"/>
          <w:lang w:eastAsia="nb-NO"/>
        </w:rPr>
        <w:t>en med det faktiske sengeteppet til Munch.</w:t>
      </w:r>
    </w:p>
    <w:p w14:paraId="2F822CCE" w14:textId="77777777" w:rsidR="009E5E4B" w:rsidRDefault="009E5E4B" w:rsidP="008D64E2">
      <w:pPr>
        <w:spacing w:after="0" w:line="240" w:lineRule="auto"/>
        <w:textAlignment w:val="baseline"/>
        <w:rPr>
          <w:rFonts w:cs="Arial"/>
        </w:rPr>
      </w:pPr>
    </w:p>
    <w:p w14:paraId="0D974D52" w14:textId="6D706353" w:rsidR="00CD0EE8" w:rsidRPr="008D64E2" w:rsidRDefault="00E256B6" w:rsidP="008D64E2">
      <w:pPr>
        <w:spacing w:after="0" w:line="240" w:lineRule="auto"/>
        <w:textAlignment w:val="baseline"/>
        <w:rPr>
          <w:rFonts w:eastAsia="Times New Roman" w:cs="Arial"/>
          <w:color w:val="000000"/>
          <w:lang w:eastAsia="nb-NO"/>
        </w:rPr>
      </w:pPr>
      <w:r>
        <w:rPr>
          <w:rFonts w:cs="Arial"/>
        </w:rPr>
        <w:lastRenderedPageBreak/>
        <w:t>FAKTA</w:t>
      </w:r>
    </w:p>
    <w:p w14:paraId="7E0A1718" w14:textId="1AA9E027" w:rsidR="00082AF5" w:rsidRPr="00082AF5" w:rsidRDefault="00082AF5" w:rsidP="00082AF5">
      <w:pPr>
        <w:autoSpaceDE w:val="0"/>
        <w:autoSpaceDN w:val="0"/>
        <w:rPr>
          <w:rFonts w:cs="Arial"/>
        </w:rPr>
      </w:pPr>
      <w:proofErr w:type="spellStart"/>
      <w:r w:rsidRPr="00082AF5">
        <w:rPr>
          <w:rFonts w:cs="Arial"/>
          <w:i/>
        </w:rPr>
        <w:t>Jasper</w:t>
      </w:r>
      <w:proofErr w:type="spellEnd"/>
      <w:r w:rsidRPr="00082AF5">
        <w:rPr>
          <w:rFonts w:cs="Arial"/>
          <w:i/>
        </w:rPr>
        <w:t xml:space="preserve"> </w:t>
      </w:r>
      <w:r w:rsidRPr="00082AF5">
        <w:rPr>
          <w:rFonts w:cs="Arial"/>
          <w:i/>
        </w:rPr>
        <w:t xml:space="preserve">Johns + </w:t>
      </w:r>
      <w:r w:rsidRPr="00082AF5">
        <w:rPr>
          <w:rFonts w:cs="Arial"/>
          <w:i/>
        </w:rPr>
        <w:t xml:space="preserve">Edvard </w:t>
      </w:r>
      <w:r w:rsidRPr="00082AF5">
        <w:rPr>
          <w:rFonts w:cs="Arial"/>
          <w:i/>
        </w:rPr>
        <w:t>Munch</w:t>
      </w:r>
      <w:r w:rsidRPr="00082AF5">
        <w:rPr>
          <w:rFonts w:cs="Arial"/>
        </w:rPr>
        <w:t xml:space="preserve"> </w:t>
      </w:r>
      <w:proofErr w:type="spellStart"/>
      <w:r w:rsidRPr="00082AF5">
        <w:rPr>
          <w:rFonts w:cs="Arial"/>
        </w:rPr>
        <w:t>er</w:t>
      </w:r>
      <w:proofErr w:type="spellEnd"/>
      <w:r w:rsidRPr="00082AF5">
        <w:rPr>
          <w:rFonts w:cs="Arial"/>
        </w:rPr>
        <w:t xml:space="preserve"> </w:t>
      </w:r>
      <w:proofErr w:type="spellStart"/>
      <w:r w:rsidRPr="00082AF5">
        <w:rPr>
          <w:rFonts w:cs="Arial"/>
        </w:rPr>
        <w:t>organisert</w:t>
      </w:r>
      <w:proofErr w:type="spellEnd"/>
      <w:r w:rsidRPr="00082AF5">
        <w:rPr>
          <w:rFonts w:cs="Arial"/>
        </w:rPr>
        <w:t xml:space="preserve"> </w:t>
      </w:r>
      <w:proofErr w:type="spellStart"/>
      <w:r w:rsidRPr="00082AF5">
        <w:rPr>
          <w:rFonts w:cs="Arial"/>
        </w:rPr>
        <w:t>av</w:t>
      </w:r>
      <w:proofErr w:type="spellEnd"/>
      <w:r w:rsidRPr="00082AF5">
        <w:rPr>
          <w:rFonts w:cs="Arial"/>
        </w:rPr>
        <w:t xml:space="preserve"> </w:t>
      </w:r>
      <w:r w:rsidRPr="00082AF5">
        <w:rPr>
          <w:rFonts w:cs="Arial"/>
        </w:rPr>
        <w:t xml:space="preserve">Virginia Museum of Fine Arts in Richmond, Virginia, </w:t>
      </w:r>
      <w:proofErr w:type="spellStart"/>
      <w:r w:rsidRPr="00082AF5">
        <w:rPr>
          <w:rFonts w:cs="Arial"/>
        </w:rPr>
        <w:t>i</w:t>
      </w:r>
      <w:proofErr w:type="spellEnd"/>
      <w:r w:rsidRPr="00082AF5">
        <w:rPr>
          <w:rFonts w:cs="Arial"/>
        </w:rPr>
        <w:t xml:space="preserve"> </w:t>
      </w:r>
      <w:proofErr w:type="spellStart"/>
      <w:r w:rsidRPr="00082AF5">
        <w:rPr>
          <w:rFonts w:cs="Arial"/>
        </w:rPr>
        <w:t>samarbeid</w:t>
      </w:r>
      <w:proofErr w:type="spellEnd"/>
      <w:r w:rsidRPr="00082AF5">
        <w:rPr>
          <w:rFonts w:cs="Arial"/>
        </w:rPr>
        <w:t xml:space="preserve"> med Munchmuseet. </w:t>
      </w:r>
    </w:p>
    <w:p w14:paraId="4F14F897" w14:textId="1AE50E8B" w:rsidR="00082AF5" w:rsidRPr="00082AF5" w:rsidRDefault="00082AF5" w:rsidP="00082AF5">
      <w:pPr>
        <w:autoSpaceDE w:val="0"/>
        <w:autoSpaceDN w:val="0"/>
        <w:rPr>
          <w:rFonts w:cs="Arial"/>
        </w:rPr>
      </w:pPr>
      <w:r w:rsidRPr="00082AF5">
        <w:rPr>
          <w:rFonts w:cs="Arial"/>
        </w:rPr>
        <w:t xml:space="preserve">Utstillingens internasjonale turné er gjort mulig gjennom et generøst bidrag fra </w:t>
      </w:r>
      <w:r w:rsidRPr="00082AF5">
        <w:rPr>
          <w:rFonts w:cs="Arial"/>
        </w:rPr>
        <w:t xml:space="preserve">Terra Foundation for American Art. </w:t>
      </w:r>
      <w:r w:rsidRPr="00082AF5">
        <w:rPr>
          <w:rFonts w:cs="Arial"/>
        </w:rPr>
        <w:t xml:space="preserve">Stiftelsen </w:t>
      </w:r>
      <w:r w:rsidRPr="00082AF5">
        <w:rPr>
          <w:rFonts w:cs="Arial"/>
        </w:rPr>
        <w:t xml:space="preserve">Henry </w:t>
      </w:r>
      <w:proofErr w:type="spellStart"/>
      <w:r w:rsidRPr="00082AF5">
        <w:rPr>
          <w:rFonts w:cs="Arial"/>
        </w:rPr>
        <w:t>Luce</w:t>
      </w:r>
      <w:proofErr w:type="spellEnd"/>
      <w:r w:rsidRPr="00082AF5">
        <w:rPr>
          <w:rFonts w:cs="Arial"/>
        </w:rPr>
        <w:t xml:space="preserve"> </w:t>
      </w:r>
      <w:r w:rsidRPr="00082AF5">
        <w:rPr>
          <w:rFonts w:cs="Arial"/>
        </w:rPr>
        <w:t xml:space="preserve">har også bidratt med betydelig støtte til utstillingen. </w:t>
      </w:r>
    </w:p>
    <w:p w14:paraId="6DE8883C" w14:textId="2D9CE055" w:rsidR="00CD0EE8" w:rsidRPr="006F6B92" w:rsidRDefault="00CD0EE8" w:rsidP="00CD0EE8">
      <w:pPr>
        <w:rPr>
          <w:rFonts w:cs="Arial"/>
        </w:rPr>
      </w:pPr>
      <w:r w:rsidRPr="006F6B92">
        <w:rPr>
          <w:rFonts w:eastAsia="Times New Roman" w:cs="Arial"/>
        </w:rPr>
        <w:t xml:space="preserve">Kurator: </w:t>
      </w:r>
      <w:r w:rsidR="006F6B92" w:rsidRPr="006F6B92">
        <w:rPr>
          <w:rFonts w:eastAsia="Times New Roman" w:cs="Arial"/>
        </w:rPr>
        <w:t xml:space="preserve">John Ravenal, </w:t>
      </w:r>
      <w:proofErr w:type="spellStart"/>
      <w:r w:rsidR="006F6B92" w:rsidRPr="006F6B92">
        <w:rPr>
          <w:rFonts w:eastAsia="Times New Roman" w:cs="Arial"/>
        </w:rPr>
        <w:t>Virgina</w:t>
      </w:r>
      <w:proofErr w:type="spellEnd"/>
      <w:r w:rsidR="006F6B92" w:rsidRPr="006F6B92">
        <w:rPr>
          <w:rFonts w:eastAsia="Times New Roman" w:cs="Arial"/>
        </w:rPr>
        <w:t xml:space="preserve"> Museum </w:t>
      </w:r>
      <w:r w:rsidR="006F6B92">
        <w:rPr>
          <w:rFonts w:eastAsia="Times New Roman" w:cs="Arial"/>
        </w:rPr>
        <w:t>i</w:t>
      </w:r>
      <w:r w:rsidR="006F6B92" w:rsidRPr="006F6B92">
        <w:rPr>
          <w:rFonts w:eastAsia="Times New Roman" w:cs="Arial"/>
        </w:rPr>
        <w:t xml:space="preserve"> samarbeid med</w:t>
      </w:r>
      <w:r w:rsidR="00082AF5" w:rsidRPr="006F6B92">
        <w:rPr>
          <w:rFonts w:eastAsia="Times New Roman" w:cs="Arial"/>
        </w:rPr>
        <w:t xml:space="preserve"> Jon Ove Steihaug, Munchmuseet</w:t>
      </w:r>
    </w:p>
    <w:p w14:paraId="0CBF48DB" w14:textId="77777777" w:rsidR="00CD0EE8" w:rsidRPr="006F6B92" w:rsidRDefault="00CD0EE8" w:rsidP="00CD0EE8">
      <w:pPr>
        <w:rPr>
          <w:rFonts w:cs="Arial"/>
        </w:rPr>
      </w:pPr>
    </w:p>
    <w:p w14:paraId="5CE39483" w14:textId="77777777" w:rsidR="009E5E4B" w:rsidRDefault="009E5E4B" w:rsidP="008443CF">
      <w:pPr>
        <w:rPr>
          <w:rFonts w:cs="Arial"/>
        </w:rPr>
      </w:pPr>
      <w:bookmarkStart w:id="0" w:name="_GoBack"/>
      <w:bookmarkEnd w:id="0"/>
      <w:r>
        <w:rPr>
          <w:rFonts w:cs="Arial"/>
        </w:rPr>
        <w:t xml:space="preserve">Pressekontakt: </w:t>
      </w:r>
    </w:p>
    <w:p w14:paraId="6C9D845B" w14:textId="21C5584F" w:rsidR="009E5E4B" w:rsidRDefault="009E5E4B" w:rsidP="008443CF">
      <w:pPr>
        <w:rPr>
          <w:rFonts w:cs="Arial"/>
        </w:rPr>
      </w:pPr>
      <w:r>
        <w:rPr>
          <w:rFonts w:cs="Arial"/>
        </w:rPr>
        <w:t>Gitte Skilbred</w:t>
      </w:r>
    </w:p>
    <w:p w14:paraId="73C97185" w14:textId="4A132E49" w:rsidR="009E5E4B" w:rsidRPr="006F6B92" w:rsidRDefault="009E5E4B" w:rsidP="008443CF">
      <w:pPr>
        <w:rPr>
          <w:rFonts w:cs="Arial"/>
        </w:rPr>
      </w:pPr>
      <w:r>
        <w:rPr>
          <w:rFonts w:cs="Arial"/>
        </w:rPr>
        <w:t>T: 97 05 78 19 E: gitte.skilbred@munchmuseet.no</w:t>
      </w:r>
    </w:p>
    <w:sectPr w:rsidR="009E5E4B" w:rsidRPr="006F6B92" w:rsidSect="00F91DA4">
      <w:headerReference w:type="default" r:id="rId10"/>
      <w:headerReference w:type="first" r:id="rId11"/>
      <w:footerReference w:type="first" r:id="rId12"/>
      <w:pgSz w:w="11906" w:h="16838"/>
      <w:pgMar w:top="1701" w:right="1418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DF5B6ED" w14:textId="77777777" w:rsidR="00652359" w:rsidRDefault="00652359" w:rsidP="00741004">
      <w:pPr>
        <w:spacing w:after="0" w:line="240" w:lineRule="auto"/>
      </w:pPr>
      <w:r>
        <w:separator/>
      </w:r>
    </w:p>
  </w:endnote>
  <w:endnote w:type="continuationSeparator" w:id="0">
    <w:p w14:paraId="23E294F2" w14:textId="77777777" w:rsidR="00652359" w:rsidRDefault="00652359" w:rsidP="007410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radeGothic">
    <w:altName w:val="TradeGothic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F34BA4" w14:textId="77777777" w:rsidR="00F91DA4" w:rsidRDefault="00F91DA4">
    <w:pPr>
      <w:pStyle w:val="Bunntekst"/>
    </w:pPr>
    <w:r>
      <w:rPr>
        <w:noProof/>
        <w:lang w:eastAsia="nb-NO"/>
      </w:rPr>
      <w:drawing>
        <wp:anchor distT="0" distB="0" distL="114300" distR="114300" simplePos="0" relativeHeight="251660288" behindDoc="0" locked="0" layoutInCell="1" allowOverlap="1" wp14:anchorId="08DC48B3" wp14:editId="05DDA537">
          <wp:simplePos x="0" y="0"/>
          <wp:positionH relativeFrom="column">
            <wp:posOffset>-684530</wp:posOffset>
          </wp:positionH>
          <wp:positionV relativeFrom="paragraph">
            <wp:posOffset>86360</wp:posOffset>
          </wp:positionV>
          <wp:extent cx="7200000" cy="211150"/>
          <wp:effectExtent l="0" t="0" r="0" b="0"/>
          <wp:wrapNone/>
          <wp:docPr id="14" name="Bild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00000" cy="21115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C733E18" w14:textId="77777777" w:rsidR="00652359" w:rsidRDefault="00652359" w:rsidP="00741004">
      <w:pPr>
        <w:spacing w:after="0" w:line="240" w:lineRule="auto"/>
      </w:pPr>
      <w:r>
        <w:separator/>
      </w:r>
    </w:p>
  </w:footnote>
  <w:footnote w:type="continuationSeparator" w:id="0">
    <w:p w14:paraId="2FA527F9" w14:textId="77777777" w:rsidR="00652359" w:rsidRDefault="00652359" w:rsidP="007410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68AEEE" w14:textId="77777777" w:rsidR="00F91DA4" w:rsidRDefault="00F91DA4">
    <w:r>
      <w:rPr>
        <w:noProof/>
        <w:lang w:eastAsia="nb-NO"/>
      </w:rPr>
      <w:drawing>
        <wp:anchor distT="0" distB="0" distL="114300" distR="114300" simplePos="0" relativeHeight="251658240" behindDoc="0" locked="0" layoutInCell="1" allowOverlap="1" wp14:anchorId="19064DE9" wp14:editId="21E7ABF4">
          <wp:simplePos x="0" y="0"/>
          <wp:positionH relativeFrom="column">
            <wp:posOffset>5486400</wp:posOffset>
          </wp:positionH>
          <wp:positionV relativeFrom="paragraph">
            <wp:posOffset>-235585</wp:posOffset>
          </wp:positionV>
          <wp:extent cx="900000" cy="542070"/>
          <wp:effectExtent l="0" t="0" r="0" b="0"/>
          <wp:wrapNone/>
          <wp:docPr id="9" name="Bild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0000" cy="54207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ADD726" w14:textId="0A3BF442" w:rsidR="00F91DA4" w:rsidRDefault="00F91DA4">
    <w:r>
      <w:rPr>
        <w:noProof/>
        <w:lang w:eastAsia="nb-NO"/>
      </w:rPr>
      <w:drawing>
        <wp:anchor distT="0" distB="0" distL="114300" distR="114300" simplePos="0" relativeHeight="251663360" behindDoc="0" locked="0" layoutInCell="1" allowOverlap="1" wp14:anchorId="052F7F94" wp14:editId="05F260A8">
          <wp:simplePos x="0" y="0"/>
          <wp:positionH relativeFrom="column">
            <wp:posOffset>5328256</wp:posOffset>
          </wp:positionH>
          <wp:positionV relativeFrom="paragraph">
            <wp:posOffset>-235585</wp:posOffset>
          </wp:positionV>
          <wp:extent cx="1057455" cy="636905"/>
          <wp:effectExtent l="0" t="0" r="9525" b="0"/>
          <wp:wrapNone/>
          <wp:docPr id="13" name="Bild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8265" cy="637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D"/>
    <w:multiLevelType w:val="singleLevel"/>
    <w:tmpl w:val="07E088A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1">
    <w:nsid w:val="FFFFFF80"/>
    <w:multiLevelType w:val="singleLevel"/>
    <w:tmpl w:val="19FC287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>
    <w:nsid w:val="FFFFFF81"/>
    <w:multiLevelType w:val="singleLevel"/>
    <w:tmpl w:val="6728C82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3">
    <w:nsid w:val="FFFFFF82"/>
    <w:multiLevelType w:val="singleLevel"/>
    <w:tmpl w:val="5ABEC46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4">
    <w:nsid w:val="FFFFFF83"/>
    <w:multiLevelType w:val="singleLevel"/>
    <w:tmpl w:val="94D0689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>
    <w:nsid w:val="FFFFFF88"/>
    <w:multiLevelType w:val="singleLevel"/>
    <w:tmpl w:val="127A1A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">
    <w:nsid w:val="FFFFFF89"/>
    <w:multiLevelType w:val="singleLevel"/>
    <w:tmpl w:val="D67615D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>
    <w:nsid w:val="4F4E24D1"/>
    <w:multiLevelType w:val="multilevel"/>
    <w:tmpl w:val="04090023"/>
    <w:lvl w:ilvl="0">
      <w:start w:val="1"/>
      <w:numFmt w:val="upperRoman"/>
      <w:lvlText w:val="Artikkel %1."/>
      <w:lvlJc w:val="left"/>
      <w:pPr>
        <w:ind w:left="0" w:firstLine="0"/>
      </w:pPr>
    </w:lvl>
    <w:lvl w:ilvl="1">
      <w:start w:val="1"/>
      <w:numFmt w:val="decimalZero"/>
      <w:pStyle w:val="Overskrift2"/>
      <w:isLgl/>
      <w:lvlText w:val="Inndeling %1.%2"/>
      <w:lvlJc w:val="left"/>
      <w:pPr>
        <w:ind w:left="0" w:firstLine="0"/>
      </w:pPr>
    </w:lvl>
    <w:lvl w:ilvl="2">
      <w:start w:val="1"/>
      <w:numFmt w:val="lowerLetter"/>
      <w:pStyle w:val="Overskrift3"/>
      <w:lvlText w:val="(%3)"/>
      <w:lvlJc w:val="left"/>
      <w:pPr>
        <w:ind w:left="720" w:hanging="432"/>
      </w:pPr>
    </w:lvl>
    <w:lvl w:ilvl="3">
      <w:start w:val="1"/>
      <w:numFmt w:val="lowerRoman"/>
      <w:pStyle w:val="Overskrift4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0"/>
  </w:num>
  <w:num w:numId="2">
    <w:abstractNumId w:val="7"/>
  </w:num>
  <w:num w:numId="3">
    <w:abstractNumId w:val="5"/>
  </w:num>
  <w:num w:numId="4">
    <w:abstractNumId w:val="6"/>
  </w:num>
  <w:num w:numId="5">
    <w:abstractNumId w:val="4"/>
  </w:num>
  <w:num w:numId="6">
    <w:abstractNumId w:val="3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activeWritingStyle w:appName="MSWord" w:lang="en-US" w:vendorID="64" w:dllVersion="131078" w:nlCheck="1" w:checkStyle="1"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2E2"/>
    <w:rsid w:val="00082AF5"/>
    <w:rsid w:val="000A3A09"/>
    <w:rsid w:val="000B7587"/>
    <w:rsid w:val="000F4D15"/>
    <w:rsid w:val="00121115"/>
    <w:rsid w:val="001E230B"/>
    <w:rsid w:val="002079DE"/>
    <w:rsid w:val="00245FCC"/>
    <w:rsid w:val="00246EB6"/>
    <w:rsid w:val="00250A8E"/>
    <w:rsid w:val="002B30B8"/>
    <w:rsid w:val="00312196"/>
    <w:rsid w:val="0035105F"/>
    <w:rsid w:val="003F5AF3"/>
    <w:rsid w:val="004647EB"/>
    <w:rsid w:val="004C176A"/>
    <w:rsid w:val="00511532"/>
    <w:rsid w:val="005921B5"/>
    <w:rsid w:val="005D7596"/>
    <w:rsid w:val="00652359"/>
    <w:rsid w:val="00671826"/>
    <w:rsid w:val="006F2B72"/>
    <w:rsid w:val="006F6B92"/>
    <w:rsid w:val="00741004"/>
    <w:rsid w:val="007B77C0"/>
    <w:rsid w:val="008443CF"/>
    <w:rsid w:val="00846CF3"/>
    <w:rsid w:val="008C02E2"/>
    <w:rsid w:val="008D64E2"/>
    <w:rsid w:val="009A09AF"/>
    <w:rsid w:val="009B5B46"/>
    <w:rsid w:val="009B624F"/>
    <w:rsid w:val="009C6DBC"/>
    <w:rsid w:val="009D4091"/>
    <w:rsid w:val="009E5E4B"/>
    <w:rsid w:val="00A43838"/>
    <w:rsid w:val="00AE67D2"/>
    <w:rsid w:val="00AF436C"/>
    <w:rsid w:val="00B153AD"/>
    <w:rsid w:val="00B30E42"/>
    <w:rsid w:val="00B42AB3"/>
    <w:rsid w:val="00B43CAE"/>
    <w:rsid w:val="00B46E79"/>
    <w:rsid w:val="00B7695B"/>
    <w:rsid w:val="00BE1484"/>
    <w:rsid w:val="00C945F8"/>
    <w:rsid w:val="00CD0EE8"/>
    <w:rsid w:val="00CE00E1"/>
    <w:rsid w:val="00CE3D76"/>
    <w:rsid w:val="00D0431E"/>
    <w:rsid w:val="00D51321"/>
    <w:rsid w:val="00D660B7"/>
    <w:rsid w:val="00D905A0"/>
    <w:rsid w:val="00DC11EB"/>
    <w:rsid w:val="00DF38AC"/>
    <w:rsid w:val="00E2333C"/>
    <w:rsid w:val="00E256B6"/>
    <w:rsid w:val="00E71016"/>
    <w:rsid w:val="00EC3585"/>
    <w:rsid w:val="00F91DA4"/>
    <w:rsid w:val="00FA5160"/>
    <w:rsid w:val="00FA582B"/>
    <w:rsid w:val="00FB2363"/>
    <w:rsid w:val="00FD03D0"/>
    <w:rsid w:val="00FE0583"/>
    <w:rsid w:val="00FF3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67DB82B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2B72"/>
    <w:rPr>
      <w:rFonts w:ascii="Arial" w:hAnsi="Arial"/>
    </w:rPr>
  </w:style>
  <w:style w:type="paragraph" w:styleId="Overskrift1">
    <w:name w:val="heading 1"/>
    <w:basedOn w:val="Normal"/>
    <w:link w:val="Overskrift1Tegn"/>
    <w:autoRedefine/>
    <w:uiPriority w:val="9"/>
    <w:qFormat/>
    <w:rsid w:val="00E71016"/>
    <w:pPr>
      <w:shd w:val="clear" w:color="auto" w:fill="FFFFFF"/>
      <w:spacing w:after="0" w:line="288" w:lineRule="atLeast"/>
      <w:textAlignment w:val="baseline"/>
      <w:outlineLvl w:val="0"/>
    </w:pPr>
    <w:rPr>
      <w:rFonts w:eastAsia="Times New Roman" w:cs="Arial"/>
      <w:b/>
      <w:bCs/>
      <w:color w:val="000000"/>
      <w:sz w:val="24"/>
      <w:szCs w:val="24"/>
      <w:lang w:val="en-US" w:eastAsia="nb-NO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511532"/>
    <w:pPr>
      <w:keepNext/>
      <w:keepLines/>
      <w:numPr>
        <w:ilvl w:val="1"/>
        <w:numId w:val="2"/>
      </w:numPr>
      <w:spacing w:before="120" w:after="80"/>
      <w:outlineLvl w:val="1"/>
    </w:pPr>
    <w:rPr>
      <w:rFonts w:ascii="Arial Narrow" w:eastAsiaTheme="majorEastAsia" w:hAnsi="Arial Narrow" w:cstheme="majorBidi"/>
      <w:b/>
      <w:bCs/>
      <w:caps/>
      <w:color w:val="000000" w:themeColor="text1"/>
      <w:sz w:val="28"/>
      <w:szCs w:val="28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511532"/>
    <w:pPr>
      <w:keepNext/>
      <w:keepLines/>
      <w:numPr>
        <w:ilvl w:val="2"/>
        <w:numId w:val="2"/>
      </w:numPr>
      <w:spacing w:before="200" w:after="0"/>
      <w:outlineLvl w:val="2"/>
    </w:pPr>
    <w:rPr>
      <w:rFonts w:ascii="Arial Narrow" w:eastAsiaTheme="majorEastAsia" w:hAnsi="Arial Narrow" w:cstheme="majorBidi"/>
      <w:b/>
      <w:bCs/>
      <w:caps/>
      <w:color w:val="000000" w:themeColor="text1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511532"/>
    <w:pPr>
      <w:keepNext/>
      <w:keepLines/>
      <w:numPr>
        <w:ilvl w:val="3"/>
        <w:numId w:val="2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E71016"/>
    <w:rPr>
      <w:rFonts w:ascii="Arial" w:eastAsia="Times New Roman" w:hAnsi="Arial" w:cs="Arial"/>
      <w:b/>
      <w:bCs/>
      <w:color w:val="000000"/>
      <w:sz w:val="24"/>
      <w:szCs w:val="24"/>
      <w:shd w:val="clear" w:color="auto" w:fill="FFFFFF"/>
      <w:lang w:val="en-US" w:eastAsia="nb-NO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511532"/>
    <w:rPr>
      <w:rFonts w:ascii="Arial Narrow" w:eastAsiaTheme="majorEastAsia" w:hAnsi="Arial Narrow" w:cstheme="majorBidi"/>
      <w:b/>
      <w:bCs/>
      <w:caps/>
      <w:color w:val="000000" w:themeColor="text1"/>
      <w:sz w:val="28"/>
      <w:szCs w:val="28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511532"/>
    <w:rPr>
      <w:rFonts w:ascii="Arial Narrow" w:eastAsiaTheme="majorEastAsia" w:hAnsi="Arial Narrow" w:cstheme="majorBidi"/>
      <w:b/>
      <w:bCs/>
      <w:caps/>
      <w:color w:val="000000" w:themeColor="text1"/>
      <w:sz w:val="24"/>
      <w:szCs w:val="24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51153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ormalWeb">
    <w:name w:val="Normal (Web)"/>
    <w:basedOn w:val="Normal"/>
    <w:uiPriority w:val="99"/>
    <w:unhideWhenUsed/>
    <w:rsid w:val="008C0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terk">
    <w:name w:val="Strong"/>
    <w:basedOn w:val="Standardskriftforavsnitt"/>
    <w:uiPriority w:val="22"/>
    <w:rsid w:val="008C02E2"/>
    <w:rPr>
      <w:b/>
      <w:bCs/>
    </w:rPr>
  </w:style>
  <w:style w:type="table" w:styleId="Tabellrutenett8">
    <w:name w:val="Table Grid 8"/>
    <w:basedOn w:val="Vanligtabell"/>
    <w:uiPriority w:val="99"/>
    <w:unhideWhenUsed/>
    <w:rsid w:val="0051153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solid" w:color="000080" w:fill="FFFFFF"/>
      </w:tcPr>
    </w:tblStylePr>
    <w:tblStylePr w:type="lastRow">
      <w:rPr>
        <w:b/>
        <w:bCs/>
        <w:color w:val="auto"/>
      </w:rPr>
    </w:tblStylePr>
    <w:tblStylePr w:type="lastCol">
      <w:rPr>
        <w:b/>
        <w:bCs/>
        <w:color w:val="auto"/>
      </w:rPr>
    </w:tblStylePr>
  </w:style>
  <w:style w:type="table" w:styleId="Tabellrutenett">
    <w:name w:val="Table Grid"/>
    <w:basedOn w:val="Vanligtabell"/>
    <w:uiPriority w:val="59"/>
    <w:rsid w:val="005115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kobling">
    <w:name w:val="Hyperlink"/>
    <w:basedOn w:val="Standardskriftforavsnitt"/>
    <w:uiPriority w:val="99"/>
    <w:unhideWhenUsed/>
    <w:rsid w:val="008C02E2"/>
    <w:rPr>
      <w:color w:val="0000FF"/>
      <w:u w:val="single"/>
    </w:rPr>
  </w:style>
  <w:style w:type="paragraph" w:styleId="Bunntekst">
    <w:name w:val="footer"/>
    <w:basedOn w:val="Normal"/>
    <w:link w:val="BunntekstTegn"/>
    <w:uiPriority w:val="99"/>
    <w:unhideWhenUsed/>
    <w:rsid w:val="007410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741004"/>
  </w:style>
  <w:style w:type="character" w:styleId="Linjenummer">
    <w:name w:val="line number"/>
    <w:basedOn w:val="Standardskriftforavsnitt"/>
    <w:uiPriority w:val="99"/>
    <w:semiHidden/>
    <w:unhideWhenUsed/>
    <w:rsid w:val="004C176A"/>
  </w:style>
  <w:style w:type="paragraph" w:styleId="Undertittel">
    <w:name w:val="Subtitle"/>
    <w:basedOn w:val="Normal"/>
    <w:next w:val="Normal"/>
    <w:link w:val="UndertittelTegn"/>
    <w:uiPriority w:val="11"/>
    <w:qFormat/>
    <w:rsid w:val="000B7587"/>
    <w:pPr>
      <w:numPr>
        <w:ilvl w:val="1"/>
      </w:numPr>
      <w:spacing w:after="0" w:line="240" w:lineRule="auto"/>
    </w:pPr>
    <w:rPr>
      <w:rFonts w:eastAsiaTheme="majorEastAsia" w:cstheme="majorBidi"/>
      <w:i/>
      <w:iCs/>
      <w:color w:val="000000" w:themeColor="text1"/>
      <w:spacing w:val="15"/>
      <w:sz w:val="20"/>
      <w:szCs w:val="20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0B7587"/>
    <w:rPr>
      <w:rFonts w:ascii="Arial" w:eastAsiaTheme="majorEastAsia" w:hAnsi="Arial" w:cstheme="majorBidi"/>
      <w:i/>
      <w:iCs/>
      <w:color w:val="000000" w:themeColor="text1"/>
      <w:spacing w:val="15"/>
      <w:sz w:val="20"/>
      <w:szCs w:val="20"/>
    </w:rPr>
  </w:style>
  <w:style w:type="paragraph" w:customStyle="1" w:styleId="MunchOverskriftStor">
    <w:name w:val="Munch Overskrift Stor"/>
    <w:autoRedefine/>
    <w:qFormat/>
    <w:rsid w:val="00B153AD"/>
    <w:pPr>
      <w:spacing w:after="80"/>
    </w:pPr>
    <w:rPr>
      <w:rFonts w:ascii="Arial Narrow" w:eastAsia="Times New Roman" w:hAnsi="Arial Narrow" w:cs="Arial"/>
      <w:b/>
      <w:bCs/>
      <w:caps/>
      <w:color w:val="333333"/>
      <w:sz w:val="36"/>
      <w:szCs w:val="36"/>
      <w:lang w:val="en-US" w:eastAsia="nb-NO"/>
    </w:rPr>
  </w:style>
  <w:style w:type="paragraph" w:customStyle="1" w:styleId="MUNCHBrdtekst">
    <w:name w:val="MUNCH Brødtekst"/>
    <w:autoRedefine/>
    <w:qFormat/>
    <w:rsid w:val="00DF38AC"/>
    <w:rPr>
      <w:rFonts w:ascii="Arial" w:hAnsi="Arial"/>
      <w:lang w:val="en-US" w:eastAsia="nb-NO"/>
    </w:rPr>
  </w:style>
  <w:style w:type="paragraph" w:customStyle="1" w:styleId="MunchOverskriftMedium">
    <w:name w:val="Munch Overskrift Medium"/>
    <w:autoRedefine/>
    <w:qFormat/>
    <w:rsid w:val="00B153AD"/>
    <w:pPr>
      <w:spacing w:after="80"/>
    </w:pPr>
    <w:rPr>
      <w:rFonts w:ascii="Arial Narrow" w:eastAsiaTheme="majorEastAsia" w:hAnsi="Arial Narrow" w:cstheme="majorBidi"/>
      <w:b/>
      <w:bCs/>
      <w:caps/>
      <w:color w:val="000000" w:themeColor="text1"/>
      <w:sz w:val="28"/>
      <w:szCs w:val="28"/>
    </w:rPr>
  </w:style>
  <w:style w:type="paragraph" w:customStyle="1" w:styleId="MunchBildetekst">
    <w:name w:val="Munch Bildetekst"/>
    <w:autoRedefine/>
    <w:qFormat/>
    <w:rsid w:val="00DF38AC"/>
    <w:rPr>
      <w:rFonts w:ascii="Arial" w:eastAsiaTheme="majorEastAsia" w:hAnsi="Arial" w:cstheme="majorBidi"/>
      <w:i/>
      <w:iCs/>
      <w:color w:val="000000" w:themeColor="text1"/>
      <w:spacing w:val="15"/>
      <w:sz w:val="20"/>
      <w:szCs w:val="20"/>
    </w:rPr>
  </w:style>
  <w:style w:type="paragraph" w:customStyle="1" w:styleId="MunchOverskriftLiten">
    <w:name w:val="Munch Overskrift Liten"/>
    <w:autoRedefine/>
    <w:qFormat/>
    <w:rsid w:val="00250A8E"/>
    <w:rPr>
      <w:rFonts w:ascii="Arial Narrow" w:eastAsiaTheme="majorEastAsia" w:hAnsi="Arial Narrow" w:cstheme="majorBidi"/>
      <w:b/>
      <w:bCs/>
      <w:caps/>
      <w:color w:val="000000" w:themeColor="text1"/>
      <w:sz w:val="24"/>
      <w:szCs w:val="24"/>
    </w:rPr>
  </w:style>
  <w:style w:type="character" w:customStyle="1" w:styleId="MunchBrdtekstuthevet">
    <w:name w:val="Munch Brødtekst uthevet"/>
    <w:basedOn w:val="Standardskriftforavsnitt"/>
    <w:uiPriority w:val="1"/>
    <w:qFormat/>
    <w:rsid w:val="00250A8E"/>
    <w:rPr>
      <w:b/>
      <w:bCs/>
    </w:rPr>
  </w:style>
  <w:style w:type="paragraph" w:styleId="Topptekst">
    <w:name w:val="header"/>
    <w:basedOn w:val="Normal"/>
    <w:link w:val="TopptekstTegn"/>
    <w:uiPriority w:val="99"/>
    <w:unhideWhenUsed/>
    <w:rsid w:val="00F91D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F91DA4"/>
    <w:rPr>
      <w:rFonts w:ascii="Arial" w:hAnsi="Arial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F91DA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F91DA4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Standardskriftforavsnitt"/>
    <w:rsid w:val="00E71016"/>
  </w:style>
  <w:style w:type="character" w:styleId="Utheving">
    <w:name w:val="Emphasis"/>
    <w:basedOn w:val="Standardskriftforavsnitt"/>
    <w:uiPriority w:val="20"/>
    <w:qFormat/>
    <w:rsid w:val="00D0431E"/>
    <w:rPr>
      <w:i/>
      <w:iCs/>
    </w:rPr>
  </w:style>
  <w:style w:type="paragraph" w:customStyle="1" w:styleId="Pa11">
    <w:name w:val="Pa1+1"/>
    <w:basedOn w:val="Normal"/>
    <w:next w:val="Normal"/>
    <w:uiPriority w:val="99"/>
    <w:rsid w:val="00D0431E"/>
    <w:pPr>
      <w:autoSpaceDE w:val="0"/>
      <w:autoSpaceDN w:val="0"/>
      <w:adjustRightInd w:val="0"/>
      <w:spacing w:after="0" w:line="241" w:lineRule="atLeast"/>
    </w:pPr>
    <w:rPr>
      <w:rFonts w:ascii="TradeGothic" w:hAnsi="TradeGothic"/>
      <w:sz w:val="24"/>
      <w:szCs w:val="24"/>
    </w:rPr>
  </w:style>
  <w:style w:type="character" w:customStyle="1" w:styleId="A1">
    <w:name w:val="A1"/>
    <w:uiPriority w:val="99"/>
    <w:rsid w:val="00D0431E"/>
    <w:rPr>
      <w:rFonts w:cs="TradeGothic"/>
      <w:color w:val="000000"/>
      <w:sz w:val="25"/>
      <w:szCs w:val="25"/>
    </w:rPr>
  </w:style>
  <w:style w:type="paragraph" w:styleId="Rentekst">
    <w:name w:val="Plain Text"/>
    <w:basedOn w:val="Normal"/>
    <w:link w:val="RentekstTegn"/>
    <w:uiPriority w:val="99"/>
    <w:semiHidden/>
    <w:unhideWhenUsed/>
    <w:rsid w:val="00D0431E"/>
    <w:pPr>
      <w:spacing w:after="0" w:line="240" w:lineRule="auto"/>
    </w:pPr>
    <w:rPr>
      <w:rFonts w:ascii="Calibri" w:hAnsi="Calibri" w:cs="Consolas"/>
      <w:szCs w:val="21"/>
    </w:rPr>
  </w:style>
  <w:style w:type="character" w:customStyle="1" w:styleId="RentekstTegn">
    <w:name w:val="Ren tekst Tegn"/>
    <w:basedOn w:val="Standardskriftforavsnitt"/>
    <w:link w:val="Rentekst"/>
    <w:uiPriority w:val="99"/>
    <w:semiHidden/>
    <w:rsid w:val="00D0431E"/>
    <w:rPr>
      <w:rFonts w:ascii="Calibri" w:hAnsi="Calibri" w:cs="Consolas"/>
      <w:szCs w:val="21"/>
    </w:rPr>
  </w:style>
  <w:style w:type="paragraph" w:customStyle="1" w:styleId="Default">
    <w:name w:val="Default"/>
    <w:rsid w:val="00AE67D2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2B72"/>
    <w:rPr>
      <w:rFonts w:ascii="Arial" w:hAnsi="Arial"/>
    </w:rPr>
  </w:style>
  <w:style w:type="paragraph" w:styleId="Overskrift1">
    <w:name w:val="heading 1"/>
    <w:basedOn w:val="Normal"/>
    <w:link w:val="Overskrift1Tegn"/>
    <w:autoRedefine/>
    <w:uiPriority w:val="9"/>
    <w:qFormat/>
    <w:rsid w:val="00E71016"/>
    <w:pPr>
      <w:shd w:val="clear" w:color="auto" w:fill="FFFFFF"/>
      <w:spacing w:after="0" w:line="288" w:lineRule="atLeast"/>
      <w:textAlignment w:val="baseline"/>
      <w:outlineLvl w:val="0"/>
    </w:pPr>
    <w:rPr>
      <w:rFonts w:eastAsia="Times New Roman" w:cs="Arial"/>
      <w:b/>
      <w:bCs/>
      <w:color w:val="000000"/>
      <w:sz w:val="24"/>
      <w:szCs w:val="24"/>
      <w:lang w:val="en-US" w:eastAsia="nb-NO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511532"/>
    <w:pPr>
      <w:keepNext/>
      <w:keepLines/>
      <w:numPr>
        <w:ilvl w:val="1"/>
        <w:numId w:val="2"/>
      </w:numPr>
      <w:spacing w:before="120" w:after="80"/>
      <w:outlineLvl w:val="1"/>
    </w:pPr>
    <w:rPr>
      <w:rFonts w:ascii="Arial Narrow" w:eastAsiaTheme="majorEastAsia" w:hAnsi="Arial Narrow" w:cstheme="majorBidi"/>
      <w:b/>
      <w:bCs/>
      <w:caps/>
      <w:color w:val="000000" w:themeColor="text1"/>
      <w:sz w:val="28"/>
      <w:szCs w:val="28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511532"/>
    <w:pPr>
      <w:keepNext/>
      <w:keepLines/>
      <w:numPr>
        <w:ilvl w:val="2"/>
        <w:numId w:val="2"/>
      </w:numPr>
      <w:spacing w:before="200" w:after="0"/>
      <w:outlineLvl w:val="2"/>
    </w:pPr>
    <w:rPr>
      <w:rFonts w:ascii="Arial Narrow" w:eastAsiaTheme="majorEastAsia" w:hAnsi="Arial Narrow" w:cstheme="majorBidi"/>
      <w:b/>
      <w:bCs/>
      <w:caps/>
      <w:color w:val="000000" w:themeColor="text1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511532"/>
    <w:pPr>
      <w:keepNext/>
      <w:keepLines/>
      <w:numPr>
        <w:ilvl w:val="3"/>
        <w:numId w:val="2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E71016"/>
    <w:rPr>
      <w:rFonts w:ascii="Arial" w:eastAsia="Times New Roman" w:hAnsi="Arial" w:cs="Arial"/>
      <w:b/>
      <w:bCs/>
      <w:color w:val="000000"/>
      <w:sz w:val="24"/>
      <w:szCs w:val="24"/>
      <w:shd w:val="clear" w:color="auto" w:fill="FFFFFF"/>
      <w:lang w:val="en-US" w:eastAsia="nb-NO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511532"/>
    <w:rPr>
      <w:rFonts w:ascii="Arial Narrow" w:eastAsiaTheme="majorEastAsia" w:hAnsi="Arial Narrow" w:cstheme="majorBidi"/>
      <w:b/>
      <w:bCs/>
      <w:caps/>
      <w:color w:val="000000" w:themeColor="text1"/>
      <w:sz w:val="28"/>
      <w:szCs w:val="28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511532"/>
    <w:rPr>
      <w:rFonts w:ascii="Arial Narrow" w:eastAsiaTheme="majorEastAsia" w:hAnsi="Arial Narrow" w:cstheme="majorBidi"/>
      <w:b/>
      <w:bCs/>
      <w:caps/>
      <w:color w:val="000000" w:themeColor="text1"/>
      <w:sz w:val="24"/>
      <w:szCs w:val="24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51153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ormalWeb">
    <w:name w:val="Normal (Web)"/>
    <w:basedOn w:val="Normal"/>
    <w:uiPriority w:val="99"/>
    <w:unhideWhenUsed/>
    <w:rsid w:val="008C0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terk">
    <w:name w:val="Strong"/>
    <w:basedOn w:val="Standardskriftforavsnitt"/>
    <w:uiPriority w:val="22"/>
    <w:rsid w:val="008C02E2"/>
    <w:rPr>
      <w:b/>
      <w:bCs/>
    </w:rPr>
  </w:style>
  <w:style w:type="table" w:styleId="Tabellrutenett8">
    <w:name w:val="Table Grid 8"/>
    <w:basedOn w:val="Vanligtabell"/>
    <w:uiPriority w:val="99"/>
    <w:unhideWhenUsed/>
    <w:rsid w:val="0051153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solid" w:color="000080" w:fill="FFFFFF"/>
      </w:tcPr>
    </w:tblStylePr>
    <w:tblStylePr w:type="lastRow">
      <w:rPr>
        <w:b/>
        <w:bCs/>
        <w:color w:val="auto"/>
      </w:rPr>
    </w:tblStylePr>
    <w:tblStylePr w:type="lastCol">
      <w:rPr>
        <w:b/>
        <w:bCs/>
        <w:color w:val="auto"/>
      </w:rPr>
    </w:tblStylePr>
  </w:style>
  <w:style w:type="table" w:styleId="Tabellrutenett">
    <w:name w:val="Table Grid"/>
    <w:basedOn w:val="Vanligtabell"/>
    <w:uiPriority w:val="59"/>
    <w:rsid w:val="005115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kobling">
    <w:name w:val="Hyperlink"/>
    <w:basedOn w:val="Standardskriftforavsnitt"/>
    <w:uiPriority w:val="99"/>
    <w:unhideWhenUsed/>
    <w:rsid w:val="008C02E2"/>
    <w:rPr>
      <w:color w:val="0000FF"/>
      <w:u w:val="single"/>
    </w:rPr>
  </w:style>
  <w:style w:type="paragraph" w:styleId="Bunntekst">
    <w:name w:val="footer"/>
    <w:basedOn w:val="Normal"/>
    <w:link w:val="BunntekstTegn"/>
    <w:uiPriority w:val="99"/>
    <w:unhideWhenUsed/>
    <w:rsid w:val="007410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741004"/>
  </w:style>
  <w:style w:type="character" w:styleId="Linjenummer">
    <w:name w:val="line number"/>
    <w:basedOn w:val="Standardskriftforavsnitt"/>
    <w:uiPriority w:val="99"/>
    <w:semiHidden/>
    <w:unhideWhenUsed/>
    <w:rsid w:val="004C176A"/>
  </w:style>
  <w:style w:type="paragraph" w:styleId="Undertittel">
    <w:name w:val="Subtitle"/>
    <w:basedOn w:val="Normal"/>
    <w:next w:val="Normal"/>
    <w:link w:val="UndertittelTegn"/>
    <w:uiPriority w:val="11"/>
    <w:qFormat/>
    <w:rsid w:val="000B7587"/>
    <w:pPr>
      <w:numPr>
        <w:ilvl w:val="1"/>
      </w:numPr>
      <w:spacing w:after="0" w:line="240" w:lineRule="auto"/>
    </w:pPr>
    <w:rPr>
      <w:rFonts w:eastAsiaTheme="majorEastAsia" w:cstheme="majorBidi"/>
      <w:i/>
      <w:iCs/>
      <w:color w:val="000000" w:themeColor="text1"/>
      <w:spacing w:val="15"/>
      <w:sz w:val="20"/>
      <w:szCs w:val="20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0B7587"/>
    <w:rPr>
      <w:rFonts w:ascii="Arial" w:eastAsiaTheme="majorEastAsia" w:hAnsi="Arial" w:cstheme="majorBidi"/>
      <w:i/>
      <w:iCs/>
      <w:color w:val="000000" w:themeColor="text1"/>
      <w:spacing w:val="15"/>
      <w:sz w:val="20"/>
      <w:szCs w:val="20"/>
    </w:rPr>
  </w:style>
  <w:style w:type="paragraph" w:customStyle="1" w:styleId="MunchOverskriftStor">
    <w:name w:val="Munch Overskrift Stor"/>
    <w:autoRedefine/>
    <w:qFormat/>
    <w:rsid w:val="00B153AD"/>
    <w:pPr>
      <w:spacing w:after="80"/>
    </w:pPr>
    <w:rPr>
      <w:rFonts w:ascii="Arial Narrow" w:eastAsia="Times New Roman" w:hAnsi="Arial Narrow" w:cs="Arial"/>
      <w:b/>
      <w:bCs/>
      <w:caps/>
      <w:color w:val="333333"/>
      <w:sz w:val="36"/>
      <w:szCs w:val="36"/>
      <w:lang w:val="en-US" w:eastAsia="nb-NO"/>
    </w:rPr>
  </w:style>
  <w:style w:type="paragraph" w:customStyle="1" w:styleId="MUNCHBrdtekst">
    <w:name w:val="MUNCH Brødtekst"/>
    <w:autoRedefine/>
    <w:qFormat/>
    <w:rsid w:val="00DF38AC"/>
    <w:rPr>
      <w:rFonts w:ascii="Arial" w:hAnsi="Arial"/>
      <w:lang w:val="en-US" w:eastAsia="nb-NO"/>
    </w:rPr>
  </w:style>
  <w:style w:type="paragraph" w:customStyle="1" w:styleId="MunchOverskriftMedium">
    <w:name w:val="Munch Overskrift Medium"/>
    <w:autoRedefine/>
    <w:qFormat/>
    <w:rsid w:val="00B153AD"/>
    <w:pPr>
      <w:spacing w:after="80"/>
    </w:pPr>
    <w:rPr>
      <w:rFonts w:ascii="Arial Narrow" w:eastAsiaTheme="majorEastAsia" w:hAnsi="Arial Narrow" w:cstheme="majorBidi"/>
      <w:b/>
      <w:bCs/>
      <w:caps/>
      <w:color w:val="000000" w:themeColor="text1"/>
      <w:sz w:val="28"/>
      <w:szCs w:val="28"/>
    </w:rPr>
  </w:style>
  <w:style w:type="paragraph" w:customStyle="1" w:styleId="MunchBildetekst">
    <w:name w:val="Munch Bildetekst"/>
    <w:autoRedefine/>
    <w:qFormat/>
    <w:rsid w:val="00DF38AC"/>
    <w:rPr>
      <w:rFonts w:ascii="Arial" w:eastAsiaTheme="majorEastAsia" w:hAnsi="Arial" w:cstheme="majorBidi"/>
      <w:i/>
      <w:iCs/>
      <w:color w:val="000000" w:themeColor="text1"/>
      <w:spacing w:val="15"/>
      <w:sz w:val="20"/>
      <w:szCs w:val="20"/>
    </w:rPr>
  </w:style>
  <w:style w:type="paragraph" w:customStyle="1" w:styleId="MunchOverskriftLiten">
    <w:name w:val="Munch Overskrift Liten"/>
    <w:autoRedefine/>
    <w:qFormat/>
    <w:rsid w:val="00250A8E"/>
    <w:rPr>
      <w:rFonts w:ascii="Arial Narrow" w:eastAsiaTheme="majorEastAsia" w:hAnsi="Arial Narrow" w:cstheme="majorBidi"/>
      <w:b/>
      <w:bCs/>
      <w:caps/>
      <w:color w:val="000000" w:themeColor="text1"/>
      <w:sz w:val="24"/>
      <w:szCs w:val="24"/>
    </w:rPr>
  </w:style>
  <w:style w:type="character" w:customStyle="1" w:styleId="MunchBrdtekstuthevet">
    <w:name w:val="Munch Brødtekst uthevet"/>
    <w:basedOn w:val="Standardskriftforavsnitt"/>
    <w:uiPriority w:val="1"/>
    <w:qFormat/>
    <w:rsid w:val="00250A8E"/>
    <w:rPr>
      <w:b/>
      <w:bCs/>
    </w:rPr>
  </w:style>
  <w:style w:type="paragraph" w:styleId="Topptekst">
    <w:name w:val="header"/>
    <w:basedOn w:val="Normal"/>
    <w:link w:val="TopptekstTegn"/>
    <w:uiPriority w:val="99"/>
    <w:unhideWhenUsed/>
    <w:rsid w:val="00F91D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F91DA4"/>
    <w:rPr>
      <w:rFonts w:ascii="Arial" w:hAnsi="Arial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F91DA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F91DA4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Standardskriftforavsnitt"/>
    <w:rsid w:val="00E71016"/>
  </w:style>
  <w:style w:type="character" w:styleId="Utheving">
    <w:name w:val="Emphasis"/>
    <w:basedOn w:val="Standardskriftforavsnitt"/>
    <w:uiPriority w:val="20"/>
    <w:qFormat/>
    <w:rsid w:val="00D0431E"/>
    <w:rPr>
      <w:i/>
      <w:iCs/>
    </w:rPr>
  </w:style>
  <w:style w:type="paragraph" w:customStyle="1" w:styleId="Pa11">
    <w:name w:val="Pa1+1"/>
    <w:basedOn w:val="Normal"/>
    <w:next w:val="Normal"/>
    <w:uiPriority w:val="99"/>
    <w:rsid w:val="00D0431E"/>
    <w:pPr>
      <w:autoSpaceDE w:val="0"/>
      <w:autoSpaceDN w:val="0"/>
      <w:adjustRightInd w:val="0"/>
      <w:spacing w:after="0" w:line="241" w:lineRule="atLeast"/>
    </w:pPr>
    <w:rPr>
      <w:rFonts w:ascii="TradeGothic" w:hAnsi="TradeGothic"/>
      <w:sz w:val="24"/>
      <w:szCs w:val="24"/>
    </w:rPr>
  </w:style>
  <w:style w:type="character" w:customStyle="1" w:styleId="A1">
    <w:name w:val="A1"/>
    <w:uiPriority w:val="99"/>
    <w:rsid w:val="00D0431E"/>
    <w:rPr>
      <w:rFonts w:cs="TradeGothic"/>
      <w:color w:val="000000"/>
      <w:sz w:val="25"/>
      <w:szCs w:val="25"/>
    </w:rPr>
  </w:style>
  <w:style w:type="paragraph" w:styleId="Rentekst">
    <w:name w:val="Plain Text"/>
    <w:basedOn w:val="Normal"/>
    <w:link w:val="RentekstTegn"/>
    <w:uiPriority w:val="99"/>
    <w:semiHidden/>
    <w:unhideWhenUsed/>
    <w:rsid w:val="00D0431E"/>
    <w:pPr>
      <w:spacing w:after="0" w:line="240" w:lineRule="auto"/>
    </w:pPr>
    <w:rPr>
      <w:rFonts w:ascii="Calibri" w:hAnsi="Calibri" w:cs="Consolas"/>
      <w:szCs w:val="21"/>
    </w:rPr>
  </w:style>
  <w:style w:type="character" w:customStyle="1" w:styleId="RentekstTegn">
    <w:name w:val="Ren tekst Tegn"/>
    <w:basedOn w:val="Standardskriftforavsnitt"/>
    <w:link w:val="Rentekst"/>
    <w:uiPriority w:val="99"/>
    <w:semiHidden/>
    <w:rsid w:val="00D0431E"/>
    <w:rPr>
      <w:rFonts w:ascii="Calibri" w:hAnsi="Calibri" w:cs="Consolas"/>
      <w:szCs w:val="21"/>
    </w:rPr>
  </w:style>
  <w:style w:type="paragraph" w:customStyle="1" w:styleId="Default">
    <w:name w:val="Default"/>
    <w:rsid w:val="00AE67D2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1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219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54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768829">
          <w:marLeft w:val="0"/>
          <w:marRight w:val="0"/>
          <w:marTop w:val="225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43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11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3152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91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033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27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2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398042">
          <w:marLeft w:val="0"/>
          <w:marRight w:val="0"/>
          <w:marTop w:val="225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6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29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5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</Pages>
  <Words>257</Words>
  <Characters>1364</Characters>
  <Application>Microsoft Office Word</Application>
  <DocSecurity>0</DocSecurity>
  <Lines>11</Lines>
  <Paragraphs>3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Oslo kommune</Company>
  <LinksUpToDate>false</LinksUpToDate>
  <CharactersWithSpaces>1618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Gitte Skilbred</dc:creator>
  <cp:lastModifiedBy>Gitte Skilbred</cp:lastModifiedBy>
  <cp:revision>8</cp:revision>
  <cp:lastPrinted>2014-12-23T09:42:00Z</cp:lastPrinted>
  <dcterms:created xsi:type="dcterms:W3CDTF">2016-05-18T12:58:00Z</dcterms:created>
  <dcterms:modified xsi:type="dcterms:W3CDTF">2016-05-18T13:46:00Z</dcterms:modified>
</cp:coreProperties>
</file>