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15D" w:rsidRPr="0009215D" w:rsidRDefault="0009215D" w:rsidP="0009215D">
      <w:pPr>
        <w:rPr>
          <w:rFonts w:ascii="Eurostile" w:hAnsi="Eurostile"/>
        </w:rPr>
      </w:pPr>
    </w:p>
    <w:p w:rsidR="0009215D" w:rsidRPr="0009215D" w:rsidRDefault="0009215D" w:rsidP="0009215D">
      <w:pPr>
        <w:rPr>
          <w:rFonts w:ascii="Eurostile" w:hAnsi="Eurostile"/>
        </w:rPr>
      </w:pPr>
    </w:p>
    <w:p w:rsidR="0009215D" w:rsidRPr="0009215D" w:rsidRDefault="0009215D" w:rsidP="0009215D">
      <w:pPr>
        <w:rPr>
          <w:rFonts w:ascii="Eurostile" w:hAnsi="Eurostile"/>
        </w:rPr>
      </w:pPr>
    </w:p>
    <w:p w:rsidR="0009215D" w:rsidRPr="0009215D" w:rsidRDefault="0009215D" w:rsidP="0009215D">
      <w:pPr>
        <w:rPr>
          <w:rFonts w:ascii="Eurostile" w:hAnsi="Eurostile"/>
        </w:rPr>
      </w:pPr>
    </w:p>
    <w:p w:rsidR="004854A8" w:rsidRDefault="004854A8" w:rsidP="00D75500">
      <w:pPr>
        <w:pStyle w:val="Heading1"/>
        <w:tabs>
          <w:tab w:val="center" w:pos="4536"/>
        </w:tabs>
        <w:spacing w:before="0" w:beforeAutospacing="0" w:after="0" w:afterAutospacing="0"/>
        <w:rPr>
          <w:rFonts w:ascii="Eurostile" w:hAnsi="Eurostile" w:cs="Arial"/>
          <w:color w:val="1F1F1F"/>
          <w:sz w:val="28"/>
          <w:szCs w:val="28"/>
          <w:lang w:val="da-DK"/>
        </w:rPr>
      </w:pPr>
    </w:p>
    <w:p w:rsidR="00D75500" w:rsidRPr="00D75500" w:rsidRDefault="00D75500" w:rsidP="00D75500">
      <w:pPr>
        <w:pStyle w:val="Heading1"/>
        <w:tabs>
          <w:tab w:val="center" w:pos="4536"/>
        </w:tabs>
        <w:spacing w:before="0" w:beforeAutospacing="0" w:after="0" w:afterAutospacing="0"/>
        <w:rPr>
          <w:rFonts w:ascii="Eurostile" w:hAnsi="Eurostile" w:cs="Arial"/>
          <w:color w:val="1F1F1F"/>
          <w:sz w:val="28"/>
          <w:szCs w:val="28"/>
          <w:lang w:val="da-DK"/>
        </w:rPr>
      </w:pPr>
      <w:r w:rsidRPr="00D75500">
        <w:rPr>
          <w:rFonts w:ascii="Eurostile" w:hAnsi="Eurostile" w:cs="Arial"/>
          <w:color w:val="1F1F1F"/>
          <w:sz w:val="28"/>
          <w:szCs w:val="28"/>
          <w:lang w:val="da-DK"/>
        </w:rPr>
        <w:t>Ny Subaru Outback – en pioner i ny udførelse</w:t>
      </w:r>
    </w:p>
    <w:p w:rsidR="00D75500" w:rsidRPr="00D75500" w:rsidRDefault="00D75500" w:rsidP="00D75500">
      <w:pPr>
        <w:pStyle w:val="Heading1"/>
        <w:tabs>
          <w:tab w:val="center" w:pos="4536"/>
        </w:tabs>
        <w:spacing w:before="0" w:beforeAutospacing="0" w:after="0" w:afterAutospacing="0"/>
        <w:rPr>
          <w:rFonts w:ascii="Eurostile" w:hAnsi="Eurostile" w:cs="Arial"/>
          <w:color w:val="1F1F1F"/>
          <w:sz w:val="28"/>
          <w:szCs w:val="28"/>
          <w:lang w:val="da-DK"/>
        </w:rPr>
      </w:pPr>
    </w:p>
    <w:p w:rsidR="00D75500" w:rsidRPr="007F0DA6" w:rsidRDefault="00D75500" w:rsidP="00D75500">
      <w:pPr>
        <w:pStyle w:val="Heading1"/>
        <w:tabs>
          <w:tab w:val="center" w:pos="4536"/>
        </w:tabs>
        <w:spacing w:before="0" w:beforeAutospacing="0" w:after="0" w:afterAutospacing="0"/>
        <w:rPr>
          <w:rFonts w:ascii="Eurostile" w:hAnsi="Eurostile"/>
          <w:bCs w:val="0"/>
          <w:sz w:val="24"/>
          <w:szCs w:val="24"/>
          <w:lang w:val="da-DK"/>
        </w:rPr>
      </w:pPr>
      <w:r w:rsidRPr="007F0DA6">
        <w:rPr>
          <w:rFonts w:ascii="Eurostile" w:hAnsi="Eurostile" w:cs="Arial"/>
          <w:bCs w:val="0"/>
          <w:color w:val="000000"/>
          <w:sz w:val="24"/>
          <w:szCs w:val="24"/>
          <w:lang w:val="da-DK"/>
        </w:rPr>
        <w:t xml:space="preserve">Outback blev lanceret i 1995 og satte </w:t>
      </w:r>
      <w:r>
        <w:rPr>
          <w:rFonts w:ascii="Eurostile" w:hAnsi="Eurostile" w:cs="Arial"/>
          <w:bCs w:val="0"/>
          <w:color w:val="000000"/>
          <w:sz w:val="24"/>
          <w:szCs w:val="24"/>
          <w:lang w:val="da-DK"/>
        </w:rPr>
        <w:t xml:space="preserve">nye </w:t>
      </w:r>
      <w:r w:rsidRPr="007F0DA6">
        <w:rPr>
          <w:rFonts w:ascii="Eurostile" w:hAnsi="Eurostile" w:cs="Arial"/>
          <w:bCs w:val="0"/>
          <w:color w:val="000000"/>
          <w:sz w:val="24"/>
          <w:szCs w:val="24"/>
          <w:lang w:val="da-DK"/>
        </w:rPr>
        <w:t>standard</w:t>
      </w:r>
      <w:r>
        <w:rPr>
          <w:rFonts w:ascii="Eurostile" w:hAnsi="Eurostile" w:cs="Arial"/>
          <w:bCs w:val="0"/>
          <w:color w:val="000000"/>
          <w:sz w:val="24"/>
          <w:szCs w:val="24"/>
          <w:lang w:val="da-DK"/>
        </w:rPr>
        <w:t>er fo</w:t>
      </w:r>
      <w:r w:rsidRPr="007F0DA6">
        <w:rPr>
          <w:rFonts w:ascii="Eurostile" w:hAnsi="Eurostile" w:cs="Arial"/>
          <w:bCs w:val="0"/>
          <w:color w:val="000000"/>
          <w:sz w:val="24"/>
          <w:szCs w:val="24"/>
          <w:lang w:val="da-DK"/>
        </w:rPr>
        <w:t>r</w:t>
      </w:r>
      <w:r>
        <w:rPr>
          <w:rFonts w:ascii="Eurostile" w:hAnsi="Eurostile" w:cs="Arial"/>
          <w:bCs w:val="0"/>
          <w:color w:val="000000"/>
          <w:sz w:val="24"/>
          <w:szCs w:val="24"/>
          <w:lang w:val="da-DK"/>
        </w:rPr>
        <w:t xml:space="preserve"> den klasse, som først langt senere fik navnet</w:t>
      </w:r>
      <w:r w:rsidRPr="007F0DA6">
        <w:rPr>
          <w:rFonts w:ascii="Eurostile" w:hAnsi="Eurostile" w:cs="Arial"/>
          <w:bCs w:val="0"/>
          <w:color w:val="000000"/>
          <w:sz w:val="24"/>
          <w:szCs w:val="24"/>
          <w:lang w:val="da-DK"/>
        </w:rPr>
        <w:t xml:space="preserve"> </w:t>
      </w:r>
      <w:proofErr w:type="spellStart"/>
      <w:r w:rsidRPr="007F0DA6">
        <w:rPr>
          <w:rFonts w:ascii="Eurostile" w:hAnsi="Eurostile" w:cs="Arial"/>
          <w:bCs w:val="0"/>
          <w:color w:val="000000"/>
          <w:sz w:val="24"/>
          <w:szCs w:val="24"/>
          <w:lang w:val="da-DK"/>
        </w:rPr>
        <w:t>cross</w:t>
      </w:r>
      <w:proofErr w:type="spellEnd"/>
      <w:r w:rsidRPr="007F0DA6">
        <w:rPr>
          <w:rFonts w:ascii="Eurostile" w:hAnsi="Eurostile" w:cs="Arial"/>
          <w:bCs w:val="0"/>
          <w:color w:val="000000"/>
          <w:sz w:val="24"/>
          <w:szCs w:val="24"/>
          <w:lang w:val="da-DK"/>
        </w:rPr>
        <w:t xml:space="preserve">-overs. </w:t>
      </w:r>
      <w:r>
        <w:rPr>
          <w:rFonts w:ascii="Eurostile" w:hAnsi="Eurostile" w:cs="Arial"/>
          <w:bCs w:val="0"/>
          <w:color w:val="000000"/>
          <w:sz w:val="24"/>
          <w:szCs w:val="24"/>
          <w:lang w:val="da-DK"/>
        </w:rPr>
        <w:t>Den nye</w:t>
      </w:r>
      <w:r w:rsidRPr="007F0DA6">
        <w:rPr>
          <w:rFonts w:ascii="Eurostile" w:hAnsi="Eurostile"/>
          <w:bCs w:val="0"/>
          <w:sz w:val="24"/>
          <w:szCs w:val="24"/>
          <w:lang w:val="da-DK"/>
        </w:rPr>
        <w:t xml:space="preserve"> Outback </w:t>
      </w:r>
      <w:r>
        <w:rPr>
          <w:rFonts w:ascii="Eurostile" w:hAnsi="Eurostile"/>
          <w:bCs w:val="0"/>
          <w:sz w:val="24"/>
          <w:szCs w:val="24"/>
          <w:lang w:val="da-DK"/>
        </w:rPr>
        <w:t>er</w:t>
      </w:r>
      <w:r w:rsidRPr="007F0DA6">
        <w:rPr>
          <w:rFonts w:ascii="Eurostile" w:hAnsi="Eurostile"/>
          <w:bCs w:val="0"/>
          <w:sz w:val="24"/>
          <w:szCs w:val="24"/>
          <w:lang w:val="da-DK"/>
        </w:rPr>
        <w:t xml:space="preserve"> </w:t>
      </w:r>
      <w:r>
        <w:rPr>
          <w:rFonts w:ascii="Eurostile" w:hAnsi="Eurostile"/>
          <w:bCs w:val="0"/>
          <w:sz w:val="24"/>
          <w:szCs w:val="24"/>
          <w:lang w:val="da-DK"/>
        </w:rPr>
        <w:t xml:space="preserve">udviklet til at maksimere </w:t>
      </w:r>
      <w:r w:rsidRPr="007F0DA6">
        <w:rPr>
          <w:rFonts w:ascii="Eurostile" w:hAnsi="Eurostile"/>
          <w:bCs w:val="0"/>
          <w:sz w:val="24"/>
          <w:szCs w:val="24"/>
          <w:lang w:val="da-DK"/>
        </w:rPr>
        <w:t>biltypen</w:t>
      </w:r>
      <w:r>
        <w:rPr>
          <w:rFonts w:ascii="Eurostile" w:hAnsi="Eurostile"/>
          <w:bCs w:val="0"/>
          <w:sz w:val="24"/>
          <w:szCs w:val="24"/>
          <w:lang w:val="da-DK"/>
        </w:rPr>
        <w:t>s anvendelsesmuligheder og</w:t>
      </w:r>
      <w:r w:rsidRPr="007F0DA6">
        <w:rPr>
          <w:rFonts w:ascii="Eurostile" w:hAnsi="Eurostile"/>
          <w:bCs w:val="0"/>
          <w:sz w:val="24"/>
          <w:szCs w:val="24"/>
          <w:lang w:val="da-DK"/>
        </w:rPr>
        <w:t xml:space="preserve"> </w:t>
      </w:r>
      <w:r>
        <w:rPr>
          <w:rFonts w:ascii="Eurostile" w:hAnsi="Eurostile"/>
          <w:bCs w:val="0"/>
          <w:sz w:val="24"/>
          <w:szCs w:val="24"/>
          <w:lang w:val="da-DK"/>
        </w:rPr>
        <w:t>tilbyder e</w:t>
      </w:r>
      <w:r w:rsidRPr="007F0DA6">
        <w:rPr>
          <w:rFonts w:ascii="Eurostile" w:hAnsi="Eurostile"/>
          <w:bCs w:val="0"/>
          <w:sz w:val="24"/>
          <w:szCs w:val="24"/>
          <w:lang w:val="da-DK"/>
        </w:rPr>
        <w:t>t klass</w:t>
      </w:r>
      <w:r>
        <w:rPr>
          <w:rFonts w:ascii="Eurostile" w:hAnsi="Eurostile"/>
          <w:bCs w:val="0"/>
          <w:sz w:val="24"/>
          <w:szCs w:val="24"/>
          <w:lang w:val="da-DK"/>
        </w:rPr>
        <w:t>eføre</w:t>
      </w:r>
      <w:r w:rsidRPr="007F0DA6">
        <w:rPr>
          <w:rFonts w:ascii="Eurostile" w:hAnsi="Eurostile"/>
          <w:bCs w:val="0"/>
          <w:sz w:val="24"/>
          <w:szCs w:val="24"/>
          <w:lang w:val="da-DK"/>
        </w:rPr>
        <w:t xml:space="preserve">nde system </w:t>
      </w:r>
      <w:r>
        <w:rPr>
          <w:rFonts w:ascii="Eurostile" w:hAnsi="Eurostile"/>
          <w:bCs w:val="0"/>
          <w:sz w:val="24"/>
          <w:szCs w:val="24"/>
          <w:lang w:val="da-DK"/>
        </w:rPr>
        <w:t>til fremkommelighed på dårlige veje og i terræn</w:t>
      </w:r>
      <w:r w:rsidRPr="007F0DA6">
        <w:rPr>
          <w:rFonts w:ascii="Eurostile" w:hAnsi="Eurostile"/>
          <w:bCs w:val="0"/>
          <w:sz w:val="24"/>
          <w:szCs w:val="24"/>
          <w:lang w:val="da-DK"/>
        </w:rPr>
        <w:t>.</w:t>
      </w:r>
      <w:r>
        <w:rPr>
          <w:rFonts w:ascii="Eurostile" w:hAnsi="Eurostile"/>
          <w:bCs w:val="0"/>
          <w:sz w:val="24"/>
          <w:szCs w:val="24"/>
          <w:lang w:val="da-DK"/>
        </w:rPr>
        <w:t xml:space="preserve"> Outback leveres også med det testvindende sikkerhedssystem EyeSight som en del af det omfattende standardudstyr</w:t>
      </w:r>
      <w:r w:rsidRPr="007F0DA6">
        <w:rPr>
          <w:rFonts w:ascii="Eurostile" w:hAnsi="Eurostile"/>
          <w:bCs w:val="0"/>
          <w:sz w:val="24"/>
          <w:szCs w:val="24"/>
          <w:lang w:val="da-DK"/>
        </w:rPr>
        <w:t>.</w:t>
      </w:r>
      <w:r w:rsidR="004854A8">
        <w:rPr>
          <w:rFonts w:ascii="Eurostile" w:hAnsi="Eurostile"/>
          <w:bCs w:val="0"/>
          <w:sz w:val="24"/>
          <w:szCs w:val="24"/>
          <w:lang w:val="da-DK"/>
        </w:rPr>
        <w:br/>
      </w:r>
    </w:p>
    <w:p w:rsidR="00D75500" w:rsidRPr="007F0DA6" w:rsidRDefault="00D75500" w:rsidP="00D75500">
      <w:pPr>
        <w:pStyle w:val="Heading1"/>
        <w:tabs>
          <w:tab w:val="center" w:pos="4536"/>
        </w:tabs>
        <w:spacing w:before="0" w:beforeAutospacing="0" w:after="0" w:afterAutospacing="0"/>
        <w:rPr>
          <w:rFonts w:ascii="Eurostile" w:hAnsi="Eurostile"/>
          <w:bCs w:val="0"/>
          <w:sz w:val="24"/>
          <w:szCs w:val="24"/>
          <w:lang w:val="da-DK"/>
        </w:rPr>
      </w:pPr>
      <w:r>
        <w:rPr>
          <w:rFonts w:ascii="Eurostile" w:hAnsi="Eurostile"/>
          <w:bCs w:val="0"/>
          <w:noProof/>
          <w:sz w:val="24"/>
          <w:szCs w:val="24"/>
          <w:lang w:val="da-DK" w:eastAsia="da-DK"/>
        </w:rPr>
        <w:drawing>
          <wp:inline distT="0" distB="0" distL="0" distR="0">
            <wp:extent cx="4860423" cy="3225800"/>
            <wp:effectExtent l="0" t="0" r="0" b="0"/>
            <wp:docPr id="9" name="Picture 9" descr="I:\PR\Bilder\0modeller\Outback\MY15\SE Shots\Feature clean\SUB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R\Bilder\0modeller\Outback\MY15\SE Shots\Feature clean\SUB_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423" cy="3225800"/>
                    </a:xfrm>
                    <a:prstGeom prst="rect">
                      <a:avLst/>
                    </a:prstGeom>
                    <a:noFill/>
                    <a:ln>
                      <a:noFill/>
                    </a:ln>
                  </pic:spPr>
                </pic:pic>
              </a:graphicData>
            </a:graphic>
          </wp:inline>
        </w:drawing>
      </w:r>
    </w:p>
    <w:p w:rsidR="00D75500" w:rsidRPr="007F0DA6" w:rsidRDefault="00D75500" w:rsidP="00D75500">
      <w:pPr>
        <w:pStyle w:val="Heading1"/>
        <w:tabs>
          <w:tab w:val="center" w:pos="4536"/>
        </w:tabs>
        <w:spacing w:before="0" w:beforeAutospacing="0" w:after="0" w:afterAutospacing="0"/>
        <w:rPr>
          <w:rFonts w:ascii="Eurostile" w:hAnsi="Eurostile" w:cs="Arial"/>
          <w:b w:val="0"/>
          <w:bCs w:val="0"/>
          <w:color w:val="000000"/>
          <w:sz w:val="24"/>
          <w:szCs w:val="24"/>
          <w:lang w:val="da-DK"/>
        </w:rPr>
      </w:pPr>
    </w:p>
    <w:p w:rsidR="00D75500" w:rsidRPr="007F0DA6" w:rsidRDefault="00D75500" w:rsidP="00D75500">
      <w:pPr>
        <w:pStyle w:val="Heading1"/>
        <w:tabs>
          <w:tab w:val="center" w:pos="4536"/>
        </w:tabs>
        <w:spacing w:before="0" w:beforeAutospacing="0" w:after="0" w:afterAutospacing="0"/>
        <w:rPr>
          <w:rFonts w:ascii="Eurostile" w:hAnsi="Eurostile" w:cs="Arial"/>
          <w:b w:val="0"/>
          <w:bCs w:val="0"/>
          <w:color w:val="000000"/>
          <w:sz w:val="24"/>
          <w:szCs w:val="24"/>
          <w:lang w:val="da-DK"/>
        </w:rPr>
      </w:pPr>
    </w:p>
    <w:p w:rsidR="00D75500" w:rsidRPr="007F0DA6" w:rsidRDefault="00D75500" w:rsidP="00D75500">
      <w:pPr>
        <w:pStyle w:val="Heading1"/>
        <w:tabs>
          <w:tab w:val="center" w:pos="4536"/>
        </w:tabs>
        <w:spacing w:before="0" w:beforeAutospacing="0" w:after="0" w:afterAutospacing="0"/>
        <w:rPr>
          <w:rFonts w:ascii="Eurostile" w:hAnsi="Eurostile" w:cs="Arial"/>
          <w:color w:val="000000"/>
          <w:sz w:val="24"/>
          <w:szCs w:val="24"/>
          <w:lang w:val="da-DK"/>
        </w:rPr>
      </w:pPr>
      <w:r>
        <w:rPr>
          <w:rFonts w:ascii="Eurostile" w:hAnsi="Eurostile" w:cs="Arial"/>
          <w:color w:val="000000"/>
          <w:sz w:val="24"/>
          <w:szCs w:val="24"/>
          <w:lang w:val="da-DK"/>
        </w:rPr>
        <w:t>Den helt nye</w:t>
      </w:r>
      <w:r w:rsidRPr="007F0DA6">
        <w:rPr>
          <w:rFonts w:ascii="Eurostile" w:hAnsi="Eurostile" w:cs="Arial"/>
          <w:color w:val="000000"/>
          <w:sz w:val="24"/>
          <w:szCs w:val="24"/>
          <w:lang w:val="da-DK"/>
        </w:rPr>
        <w:t xml:space="preserve"> Subaru Outback </w:t>
      </w:r>
      <w:r>
        <w:rPr>
          <w:rFonts w:ascii="Eurostile" w:hAnsi="Eurostile" w:cs="Arial"/>
          <w:color w:val="000000"/>
          <w:sz w:val="24"/>
          <w:szCs w:val="24"/>
          <w:lang w:val="da-DK"/>
        </w:rPr>
        <w:t>tilbyder</w:t>
      </w:r>
      <w:r w:rsidRPr="007F0DA6">
        <w:rPr>
          <w:rFonts w:ascii="Eurostile" w:hAnsi="Eurostile" w:cs="Arial"/>
          <w:color w:val="000000"/>
          <w:sz w:val="24"/>
          <w:szCs w:val="24"/>
          <w:lang w:val="da-DK"/>
        </w:rPr>
        <w:t>:</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w:t>
      </w:r>
      <w:r>
        <w:rPr>
          <w:rFonts w:ascii="Eurostile" w:hAnsi="Eurostile" w:cs="Arial"/>
          <w:b w:val="0"/>
          <w:color w:val="000000"/>
          <w:sz w:val="24"/>
          <w:szCs w:val="24"/>
          <w:lang w:val="da-DK"/>
        </w:rPr>
        <w:t xml:space="preserve"> Aktive og</w:t>
      </w: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sikre kø</w:t>
      </w:r>
      <w:r w:rsidRPr="007F0DA6">
        <w:rPr>
          <w:rFonts w:ascii="Eurostile" w:hAnsi="Eurostile" w:cs="Arial"/>
          <w:b w:val="0"/>
          <w:color w:val="000000"/>
          <w:sz w:val="24"/>
          <w:szCs w:val="24"/>
          <w:lang w:val="da-DK"/>
        </w:rPr>
        <w:t>re</w:t>
      </w:r>
      <w:r>
        <w:rPr>
          <w:rFonts w:ascii="Eurostile" w:hAnsi="Eurostile" w:cs="Arial"/>
          <w:b w:val="0"/>
          <w:color w:val="000000"/>
          <w:sz w:val="24"/>
          <w:szCs w:val="24"/>
          <w:lang w:val="da-DK"/>
        </w:rPr>
        <w:t>egenskab</w:t>
      </w:r>
      <w:r w:rsidRPr="007F0DA6">
        <w:rPr>
          <w:rFonts w:ascii="Eurostile" w:hAnsi="Eurostile" w:cs="Arial"/>
          <w:b w:val="0"/>
          <w:color w:val="000000"/>
          <w:sz w:val="24"/>
          <w:szCs w:val="24"/>
          <w:lang w:val="da-DK"/>
        </w:rPr>
        <w:t>er</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Højeste sikkerhedsniveau</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Mere plads</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Høj trailervægt</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Forbedret</w:t>
      </w:r>
      <w:r w:rsidRPr="007F0DA6">
        <w:rPr>
          <w:rFonts w:ascii="Eurostile" w:hAnsi="Eurostile" w:cs="Arial"/>
          <w:b w:val="0"/>
          <w:color w:val="000000"/>
          <w:sz w:val="24"/>
          <w:szCs w:val="24"/>
          <w:lang w:val="da-DK"/>
        </w:rPr>
        <w:t xml:space="preserve"> komfort</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xml:space="preserve">∘ </w:t>
      </w:r>
      <w:r>
        <w:rPr>
          <w:rFonts w:ascii="Eurostile" w:hAnsi="Eurostile" w:cs="Arial"/>
          <w:b w:val="0"/>
          <w:color w:val="000000"/>
          <w:sz w:val="24"/>
          <w:szCs w:val="24"/>
          <w:lang w:val="da-DK"/>
        </w:rPr>
        <w:t>Højere kvalitetsfornemmelse</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r w:rsidRPr="007F0DA6">
        <w:rPr>
          <w:rFonts w:ascii="Eurostile" w:hAnsi="Eurostile" w:cs="Arial"/>
          <w:b w:val="0"/>
          <w:color w:val="000000"/>
          <w:sz w:val="24"/>
          <w:szCs w:val="24"/>
          <w:lang w:val="da-DK"/>
        </w:rPr>
        <w:t>∘ Klass</w:t>
      </w:r>
      <w:r>
        <w:rPr>
          <w:rFonts w:ascii="Eurostile" w:hAnsi="Eurostile" w:cs="Arial"/>
          <w:b w:val="0"/>
          <w:color w:val="000000"/>
          <w:sz w:val="24"/>
          <w:szCs w:val="24"/>
          <w:lang w:val="da-DK"/>
        </w:rPr>
        <w:t>eførende</w:t>
      </w:r>
      <w:r w:rsidRPr="007F0DA6">
        <w:rPr>
          <w:rFonts w:ascii="Eurostile" w:hAnsi="Eurostile" w:cs="Arial"/>
          <w:b w:val="0"/>
          <w:color w:val="000000"/>
          <w:sz w:val="24"/>
          <w:szCs w:val="24"/>
          <w:lang w:val="da-DK"/>
        </w:rPr>
        <w:t xml:space="preserve"> system </w:t>
      </w:r>
      <w:r>
        <w:rPr>
          <w:rFonts w:ascii="Eurostile" w:hAnsi="Eurostile" w:cs="Arial"/>
          <w:b w:val="0"/>
          <w:color w:val="000000"/>
          <w:sz w:val="24"/>
          <w:szCs w:val="24"/>
          <w:lang w:val="da-DK"/>
        </w:rPr>
        <w:t>til fremkommelighed</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4"/>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4854A8" w:rsidRDefault="004854A8"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r>
        <w:rPr>
          <w:rFonts w:ascii="Eurostile" w:hAnsi="Eurostile" w:cs="Arial"/>
          <w:b w:val="0"/>
          <w:color w:val="000000"/>
          <w:sz w:val="22"/>
          <w:szCs w:val="24"/>
          <w:lang w:val="da-DK"/>
        </w:rPr>
        <w:t>Subaru introducerede sit unikke</w:t>
      </w:r>
      <w:r w:rsidRPr="007F0DA6">
        <w:rPr>
          <w:rFonts w:ascii="Eurostile" w:hAnsi="Eurostile" w:cs="Arial"/>
          <w:b w:val="0"/>
          <w:color w:val="000000"/>
          <w:sz w:val="22"/>
          <w:szCs w:val="24"/>
          <w:lang w:val="da-DK"/>
        </w:rPr>
        <w:t xml:space="preserve"> AWD-system </w:t>
      </w:r>
      <w:r>
        <w:rPr>
          <w:rFonts w:ascii="Eurostile" w:hAnsi="Eurostile" w:cs="Arial"/>
          <w:b w:val="0"/>
          <w:color w:val="000000"/>
          <w:sz w:val="22"/>
          <w:szCs w:val="24"/>
          <w:lang w:val="da-DK"/>
        </w:rPr>
        <w:t>helt tilbage i</w:t>
      </w:r>
      <w:r w:rsidRPr="007F0DA6">
        <w:rPr>
          <w:rFonts w:ascii="Eurostile" w:hAnsi="Eurostile" w:cs="Arial"/>
          <w:b w:val="0"/>
          <w:color w:val="000000"/>
          <w:sz w:val="22"/>
          <w:szCs w:val="24"/>
          <w:lang w:val="da-DK"/>
        </w:rPr>
        <w:t xml:space="preserve">1972. </w:t>
      </w:r>
      <w:r>
        <w:rPr>
          <w:rFonts w:ascii="Eurostile" w:hAnsi="Eurostile" w:cs="Arial"/>
          <w:b w:val="0"/>
          <w:color w:val="000000"/>
          <w:sz w:val="22"/>
          <w:szCs w:val="24"/>
          <w:lang w:val="da-DK"/>
        </w:rPr>
        <w:t>Ejerne opdagede hurtigt den vellykkede kombination af personbilens komfort og terrænbilens fremkommelighed. Der var et helt klart et</w:t>
      </w:r>
      <w:r w:rsidRPr="007F0DA6">
        <w:rPr>
          <w:rFonts w:ascii="Eurostile" w:hAnsi="Eurostile" w:cs="Arial"/>
          <w:b w:val="0"/>
          <w:color w:val="000000"/>
          <w:sz w:val="22"/>
          <w:szCs w:val="24"/>
          <w:lang w:val="da-DK"/>
        </w:rPr>
        <w:t xml:space="preserve"> behov</w:t>
      </w:r>
      <w:r>
        <w:rPr>
          <w:rFonts w:ascii="Eurostile" w:hAnsi="Eurostile" w:cs="Arial"/>
          <w:b w:val="0"/>
          <w:color w:val="000000"/>
          <w:sz w:val="22"/>
          <w:szCs w:val="24"/>
          <w:lang w:val="da-DK"/>
        </w:rPr>
        <w:t xml:space="preserve"> for at fylde hullet mellem de to biltyper</w:t>
      </w:r>
      <w:r w:rsidRPr="007F0DA6">
        <w:rPr>
          <w:rFonts w:ascii="Eurostile" w:hAnsi="Eurostile" w:cs="Arial"/>
          <w:b w:val="0"/>
          <w:color w:val="000000"/>
          <w:sz w:val="22"/>
          <w:szCs w:val="24"/>
          <w:lang w:val="da-DK"/>
        </w:rPr>
        <w:t>.</w:t>
      </w:r>
      <w:r>
        <w:rPr>
          <w:rFonts w:ascii="Eurostile" w:hAnsi="Eurostile" w:cs="Arial"/>
          <w:b w:val="0"/>
          <w:color w:val="000000"/>
          <w:sz w:val="22"/>
          <w:szCs w:val="24"/>
          <w:lang w:val="da-DK"/>
        </w:rPr>
        <w:t xml:space="preserve"> Den første generation af</w:t>
      </w:r>
      <w:r w:rsidRPr="007F0DA6">
        <w:rPr>
          <w:rFonts w:ascii="Eurostile" w:hAnsi="Eurostile" w:cs="Arial"/>
          <w:b w:val="0"/>
          <w:color w:val="000000"/>
          <w:sz w:val="22"/>
          <w:szCs w:val="24"/>
          <w:lang w:val="da-DK"/>
        </w:rPr>
        <w:t xml:space="preserve"> Outback </w:t>
      </w:r>
      <w:r>
        <w:rPr>
          <w:rFonts w:ascii="Eurostile" w:hAnsi="Eurostile" w:cs="Arial"/>
          <w:b w:val="0"/>
          <w:color w:val="000000"/>
          <w:sz w:val="22"/>
          <w:szCs w:val="24"/>
          <w:lang w:val="da-DK"/>
        </w:rPr>
        <w:t>blev præsenteret for 20 år siden og</w:t>
      </w:r>
      <w:r w:rsidRPr="007F0DA6">
        <w:rPr>
          <w:rFonts w:ascii="Eurostile" w:hAnsi="Eurostile" w:cs="Arial"/>
          <w:b w:val="0"/>
          <w:color w:val="000000"/>
          <w:sz w:val="22"/>
          <w:szCs w:val="24"/>
          <w:lang w:val="da-DK"/>
        </w:rPr>
        <w:t xml:space="preserve"> var en </w:t>
      </w:r>
      <w:proofErr w:type="spellStart"/>
      <w:r w:rsidRPr="007F0DA6">
        <w:rPr>
          <w:rFonts w:ascii="Eurostile" w:hAnsi="Eurostile" w:cs="Arial"/>
          <w:b w:val="0"/>
          <w:color w:val="000000"/>
          <w:sz w:val="22"/>
          <w:szCs w:val="24"/>
          <w:lang w:val="da-DK"/>
        </w:rPr>
        <w:t>cross</w:t>
      </w:r>
      <w:proofErr w:type="spellEnd"/>
      <w:r w:rsidRPr="007F0DA6">
        <w:rPr>
          <w:rFonts w:ascii="Eurostile" w:hAnsi="Eurostile" w:cs="Arial"/>
          <w:b w:val="0"/>
          <w:color w:val="000000"/>
          <w:sz w:val="22"/>
          <w:szCs w:val="24"/>
          <w:lang w:val="da-DK"/>
        </w:rPr>
        <w:t xml:space="preserve">-over </w:t>
      </w:r>
      <w:r>
        <w:rPr>
          <w:rFonts w:ascii="Eurostile" w:hAnsi="Eurostile" w:cs="Arial"/>
          <w:b w:val="0"/>
          <w:color w:val="000000"/>
          <w:sz w:val="22"/>
          <w:szCs w:val="24"/>
          <w:lang w:val="da-DK"/>
        </w:rPr>
        <w:t>allerede før, begrebet fik sit navn.. Outback bygger på den avancerede Subaru-teknik, der</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har</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givet</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mæ</w:t>
      </w:r>
      <w:r w:rsidRPr="007F0DA6">
        <w:rPr>
          <w:rFonts w:ascii="Eurostile" w:hAnsi="Eurostile" w:cs="Arial"/>
          <w:b w:val="0"/>
          <w:color w:val="000000"/>
          <w:sz w:val="22"/>
          <w:szCs w:val="24"/>
          <w:lang w:val="da-DK"/>
        </w:rPr>
        <w:t xml:space="preserve">rket </w:t>
      </w:r>
      <w:r>
        <w:rPr>
          <w:rFonts w:ascii="Eurostile" w:hAnsi="Eurostile" w:cs="Arial"/>
          <w:b w:val="0"/>
          <w:color w:val="000000"/>
          <w:sz w:val="22"/>
          <w:szCs w:val="24"/>
          <w:lang w:val="da-DK"/>
        </w:rPr>
        <w:t>de</w:t>
      </w:r>
      <w:r w:rsidRPr="007F0DA6">
        <w:rPr>
          <w:rFonts w:ascii="Eurostile" w:hAnsi="Eurostile" w:cs="Arial"/>
          <w:b w:val="0"/>
          <w:color w:val="000000"/>
          <w:sz w:val="22"/>
          <w:szCs w:val="24"/>
          <w:lang w:val="da-DK"/>
        </w:rPr>
        <w:t xml:space="preserve"> mest </w:t>
      </w:r>
      <w:r>
        <w:rPr>
          <w:rFonts w:ascii="Eurostile" w:hAnsi="Eurostile" w:cs="Arial"/>
          <w:b w:val="0"/>
          <w:color w:val="000000"/>
          <w:sz w:val="22"/>
          <w:szCs w:val="24"/>
          <w:lang w:val="da-DK"/>
        </w:rPr>
        <w:t>tilfredse</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bilejere med de mest fejlfri biler og de mest tillidsvækkende køreegenskaber</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 xml:space="preserve">Selvfølgelig har også den nye Outback symmetrisk firehjulstræk og egenudviklede </w:t>
      </w:r>
      <w:r w:rsidRPr="007F0DA6">
        <w:rPr>
          <w:rFonts w:ascii="Eurostile" w:hAnsi="Eurostile" w:cs="Arial"/>
          <w:b w:val="0"/>
          <w:color w:val="000000"/>
          <w:sz w:val="22"/>
          <w:szCs w:val="24"/>
          <w:lang w:val="da-DK"/>
        </w:rPr>
        <w:t>Boxermotorer.</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p>
    <w:p w:rsidR="00D75500" w:rsidRPr="007F0DA6" w:rsidRDefault="00D75500" w:rsidP="00D75500">
      <w:pPr>
        <w:pStyle w:val="Heading1"/>
        <w:tabs>
          <w:tab w:val="center" w:pos="4536"/>
        </w:tabs>
        <w:spacing w:before="0" w:beforeAutospacing="0" w:after="0" w:afterAutospacing="0"/>
        <w:rPr>
          <w:rFonts w:ascii="Eurostile" w:hAnsi="Eurostile" w:cs="Arial"/>
          <w:bCs w:val="0"/>
          <w:color w:val="000000"/>
          <w:sz w:val="22"/>
          <w:szCs w:val="24"/>
          <w:lang w:val="da-DK"/>
        </w:rPr>
      </w:pPr>
      <w:r>
        <w:rPr>
          <w:rFonts w:ascii="Eurostile" w:hAnsi="Eurostile" w:cs="Arial"/>
          <w:bCs w:val="0"/>
          <w:color w:val="000000"/>
          <w:sz w:val="22"/>
          <w:szCs w:val="24"/>
          <w:lang w:val="da-DK"/>
        </w:rPr>
        <w:t>Forvalter arven</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r w:rsidRPr="007F0DA6">
        <w:rPr>
          <w:rFonts w:ascii="Eurostile" w:hAnsi="Eurostile" w:cs="Arial"/>
          <w:b w:val="0"/>
          <w:color w:val="000000"/>
          <w:sz w:val="22"/>
          <w:szCs w:val="24"/>
          <w:lang w:val="da-DK"/>
        </w:rPr>
        <w:t>En Subaru ska</w:t>
      </w:r>
      <w:r>
        <w:rPr>
          <w:rFonts w:ascii="Eurostile" w:hAnsi="Eurostile" w:cs="Arial"/>
          <w:b w:val="0"/>
          <w:color w:val="000000"/>
          <w:sz w:val="22"/>
          <w:szCs w:val="24"/>
          <w:lang w:val="da-DK"/>
        </w:rPr>
        <w:t>l</w:t>
      </w:r>
      <w:r w:rsidRPr="007F0DA6">
        <w:rPr>
          <w:rFonts w:ascii="Eurostile" w:hAnsi="Eurostile" w:cs="Arial"/>
          <w:b w:val="0"/>
          <w:color w:val="000000"/>
          <w:sz w:val="22"/>
          <w:szCs w:val="24"/>
          <w:lang w:val="da-DK"/>
        </w:rPr>
        <w:t xml:space="preserve"> g</w:t>
      </w:r>
      <w:r>
        <w:rPr>
          <w:rFonts w:ascii="Eurostile" w:hAnsi="Eurostile" w:cs="Arial"/>
          <w:b w:val="0"/>
          <w:color w:val="000000"/>
          <w:sz w:val="22"/>
          <w:szCs w:val="24"/>
          <w:lang w:val="da-DK"/>
        </w:rPr>
        <w:t>iv</w:t>
      </w:r>
      <w:r w:rsidRPr="007F0DA6">
        <w:rPr>
          <w:rFonts w:ascii="Eurostile" w:hAnsi="Eurostile" w:cs="Arial"/>
          <w:b w:val="0"/>
          <w:color w:val="000000"/>
          <w:sz w:val="22"/>
          <w:szCs w:val="24"/>
          <w:lang w:val="da-DK"/>
        </w:rPr>
        <w:t xml:space="preserve">e sin </w:t>
      </w:r>
      <w:r>
        <w:rPr>
          <w:rFonts w:ascii="Eurostile" w:hAnsi="Eurostile" w:cs="Arial"/>
          <w:b w:val="0"/>
          <w:color w:val="000000"/>
          <w:sz w:val="22"/>
          <w:szCs w:val="24"/>
          <w:lang w:val="da-DK"/>
        </w:rPr>
        <w:t>ejer høj</w:t>
      </w:r>
      <w:r w:rsidRPr="007F0DA6">
        <w:rPr>
          <w:rFonts w:ascii="Eurostile" w:hAnsi="Eurostile" w:cs="Arial"/>
          <w:b w:val="0"/>
          <w:color w:val="000000"/>
          <w:sz w:val="22"/>
          <w:szCs w:val="24"/>
          <w:lang w:val="da-DK"/>
        </w:rPr>
        <w:t xml:space="preserve"> kvalitet, god </w:t>
      </w:r>
      <w:r>
        <w:rPr>
          <w:rFonts w:ascii="Eurostile" w:hAnsi="Eurostile" w:cs="Arial"/>
          <w:b w:val="0"/>
          <w:color w:val="000000"/>
          <w:sz w:val="22"/>
          <w:szCs w:val="24"/>
          <w:lang w:val="da-DK"/>
        </w:rPr>
        <w:t>fremkommelighed, konsekvente vejegenskaber, klasseførende sik</w:t>
      </w:r>
      <w:r w:rsidRPr="007F0DA6">
        <w:rPr>
          <w:rFonts w:ascii="Eurostile" w:hAnsi="Eurostile" w:cs="Arial"/>
          <w:b w:val="0"/>
          <w:color w:val="000000"/>
          <w:sz w:val="22"/>
          <w:szCs w:val="24"/>
          <w:lang w:val="da-DK"/>
        </w:rPr>
        <w:t>kerh</w:t>
      </w:r>
      <w:r>
        <w:rPr>
          <w:rFonts w:ascii="Eurostile" w:hAnsi="Eurostile" w:cs="Arial"/>
          <w:b w:val="0"/>
          <w:color w:val="000000"/>
          <w:sz w:val="22"/>
          <w:szCs w:val="24"/>
          <w:lang w:val="da-DK"/>
        </w:rPr>
        <w:t>ed samt masser af</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køreglæde og premium-fornemmelse. Det e</w:t>
      </w:r>
      <w:r w:rsidRPr="007F0DA6">
        <w:rPr>
          <w:rFonts w:ascii="Eurostile" w:hAnsi="Eurostile" w:cs="Arial"/>
          <w:b w:val="0"/>
          <w:color w:val="000000"/>
          <w:sz w:val="22"/>
          <w:szCs w:val="24"/>
          <w:lang w:val="da-DK"/>
        </w:rPr>
        <w:t xml:space="preserve">r </w:t>
      </w:r>
      <w:r>
        <w:rPr>
          <w:rFonts w:ascii="Eurostile" w:hAnsi="Eurostile" w:cs="Arial"/>
          <w:b w:val="0"/>
          <w:color w:val="000000"/>
          <w:sz w:val="22"/>
          <w:szCs w:val="24"/>
          <w:lang w:val="da-DK"/>
        </w:rPr>
        <w:t>kerneværdien for varemærket og ikke noget, man går på kompromis med. Avancerede tekniske løsninge</w:t>
      </w:r>
      <w:r w:rsidRPr="007F0DA6">
        <w:rPr>
          <w:rFonts w:ascii="Eurostile" w:hAnsi="Eurostile" w:cs="Arial"/>
          <w:b w:val="0"/>
          <w:color w:val="000000"/>
          <w:sz w:val="22"/>
          <w:szCs w:val="24"/>
          <w:lang w:val="da-DK"/>
        </w:rPr>
        <w:t>r</w:t>
      </w:r>
      <w:r>
        <w:rPr>
          <w:rFonts w:ascii="Eurostile" w:hAnsi="Eurostile" w:cs="Arial"/>
          <w:b w:val="0"/>
          <w:color w:val="000000"/>
          <w:sz w:val="22"/>
          <w:szCs w:val="24"/>
          <w:lang w:val="da-DK"/>
        </w:rPr>
        <w:t>,</w:t>
      </w:r>
      <w:r w:rsidRPr="007F0DA6">
        <w:rPr>
          <w:rFonts w:ascii="Eurostile" w:hAnsi="Eurostile" w:cs="Arial"/>
          <w:b w:val="0"/>
          <w:color w:val="000000"/>
          <w:sz w:val="22"/>
          <w:szCs w:val="24"/>
          <w:lang w:val="da-DK"/>
        </w:rPr>
        <w:t xml:space="preserve"> som aldrig </w:t>
      </w:r>
      <w:r>
        <w:rPr>
          <w:rFonts w:ascii="Eurostile" w:hAnsi="Eurostile" w:cs="Arial"/>
          <w:b w:val="0"/>
          <w:color w:val="000000"/>
          <w:sz w:val="22"/>
          <w:szCs w:val="24"/>
          <w:lang w:val="da-DK"/>
        </w:rPr>
        <w:t>svigter, er en vigtig del af Subarus tradition - eller DNA om man vil. Femte generation af Subaru Outback viderefører selvfølgelig denne tradition.</w:t>
      </w:r>
    </w:p>
    <w:p w:rsidR="00D75500" w:rsidRDefault="00D75500" w:rsidP="00D75500">
      <w:pPr>
        <w:pStyle w:val="Heading1"/>
        <w:tabs>
          <w:tab w:val="center" w:pos="4536"/>
        </w:tabs>
        <w:spacing w:before="0" w:beforeAutospacing="0" w:after="0" w:afterAutospacing="0"/>
        <w:rPr>
          <w:rFonts w:ascii="Eurostile" w:hAnsi="Eurostile" w:cs="Arial"/>
          <w:color w:val="000000"/>
          <w:sz w:val="22"/>
          <w:szCs w:val="24"/>
          <w:lang w:val="da-DK"/>
        </w:rPr>
      </w:pPr>
    </w:p>
    <w:p w:rsidR="00D75500" w:rsidRPr="007F0DA6" w:rsidRDefault="00D75500" w:rsidP="00D75500">
      <w:pPr>
        <w:pStyle w:val="Heading1"/>
        <w:tabs>
          <w:tab w:val="center" w:pos="4536"/>
        </w:tabs>
        <w:spacing w:before="0" w:beforeAutospacing="0" w:after="0" w:afterAutospacing="0"/>
        <w:rPr>
          <w:rFonts w:ascii="Eurostile" w:hAnsi="Eurostile" w:cs="Arial"/>
          <w:color w:val="000000"/>
          <w:sz w:val="22"/>
          <w:szCs w:val="24"/>
          <w:lang w:val="da-DK"/>
        </w:rPr>
      </w:pPr>
      <w:r>
        <w:rPr>
          <w:rFonts w:ascii="Eurostile" w:hAnsi="Eurostile" w:cs="Arial"/>
          <w:color w:val="000000"/>
          <w:sz w:val="22"/>
          <w:szCs w:val="24"/>
          <w:lang w:val="da-DK"/>
        </w:rPr>
        <w:t>Last og træk</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r>
        <w:rPr>
          <w:rFonts w:ascii="Eurostile" w:hAnsi="Eurostile" w:cs="Arial"/>
          <w:b w:val="0"/>
          <w:color w:val="000000"/>
          <w:sz w:val="22"/>
          <w:szCs w:val="24"/>
          <w:lang w:val="da-DK"/>
        </w:rPr>
        <w:t>Den nye Subaru Outback er bygget til mennesker med</w:t>
      </w:r>
      <w:r w:rsidRPr="007F0DA6">
        <w:rPr>
          <w:rFonts w:ascii="Eurostile" w:hAnsi="Eurostile" w:cs="Arial"/>
          <w:b w:val="0"/>
          <w:color w:val="000000"/>
          <w:sz w:val="22"/>
          <w:szCs w:val="24"/>
          <w:lang w:val="da-DK"/>
        </w:rPr>
        <w:t xml:space="preserve"> en aktiv livsstil. Last</w:t>
      </w:r>
      <w:r>
        <w:rPr>
          <w:rFonts w:ascii="Eurostile" w:hAnsi="Eurostile" w:cs="Arial"/>
          <w:b w:val="0"/>
          <w:color w:val="000000"/>
          <w:sz w:val="22"/>
          <w:szCs w:val="24"/>
          <w:lang w:val="da-DK"/>
        </w:rPr>
        <w:t>e</w:t>
      </w:r>
      <w:r w:rsidRPr="007F0DA6">
        <w:rPr>
          <w:rFonts w:ascii="Eurostile" w:hAnsi="Eurostile" w:cs="Arial"/>
          <w:b w:val="0"/>
          <w:color w:val="000000"/>
          <w:sz w:val="22"/>
          <w:szCs w:val="24"/>
          <w:lang w:val="da-DK"/>
        </w:rPr>
        <w:t xml:space="preserve">kapaciteten </w:t>
      </w:r>
      <w:r>
        <w:rPr>
          <w:rFonts w:ascii="Eurostile" w:hAnsi="Eurostile" w:cs="Arial"/>
          <w:b w:val="0"/>
          <w:color w:val="000000"/>
          <w:sz w:val="22"/>
          <w:szCs w:val="24"/>
          <w:lang w:val="da-DK"/>
        </w:rPr>
        <w:t>er øget væ</w:t>
      </w:r>
      <w:r w:rsidRPr="007F0DA6">
        <w:rPr>
          <w:rFonts w:ascii="Eurostile" w:hAnsi="Eurostile" w:cs="Arial"/>
          <w:b w:val="0"/>
          <w:color w:val="000000"/>
          <w:sz w:val="22"/>
          <w:szCs w:val="24"/>
          <w:lang w:val="da-DK"/>
        </w:rPr>
        <w:t>sentligt</w:t>
      </w:r>
      <w:r>
        <w:rPr>
          <w:rFonts w:ascii="Eurostile" w:hAnsi="Eurostile" w:cs="Arial"/>
          <w:b w:val="0"/>
          <w:color w:val="000000"/>
          <w:sz w:val="22"/>
          <w:szCs w:val="24"/>
          <w:lang w:val="da-DK"/>
        </w:rPr>
        <w:t>, og</w:t>
      </w:r>
      <w:r w:rsidRPr="007F0DA6">
        <w:rPr>
          <w:rFonts w:ascii="Eurostile" w:hAnsi="Eurostile" w:cs="Arial"/>
          <w:b w:val="0"/>
          <w:color w:val="000000"/>
          <w:sz w:val="22"/>
          <w:szCs w:val="24"/>
          <w:lang w:val="da-DK"/>
        </w:rPr>
        <w:t xml:space="preserve"> Outback </w:t>
      </w:r>
      <w:r>
        <w:rPr>
          <w:rFonts w:ascii="Eurostile" w:hAnsi="Eurostile" w:cs="Arial"/>
          <w:b w:val="0"/>
          <w:color w:val="000000"/>
          <w:sz w:val="22"/>
          <w:szCs w:val="24"/>
          <w:lang w:val="da-DK"/>
        </w:rPr>
        <w:t>giver et let tilgænge</w:t>
      </w:r>
      <w:r w:rsidRPr="007F0DA6">
        <w:rPr>
          <w:rFonts w:ascii="Eurostile" w:hAnsi="Eurostile" w:cs="Arial"/>
          <w:b w:val="0"/>
          <w:color w:val="000000"/>
          <w:sz w:val="22"/>
          <w:szCs w:val="24"/>
          <w:lang w:val="da-DK"/>
        </w:rPr>
        <w:t>ligt bagage</w:t>
      </w:r>
      <w:r>
        <w:rPr>
          <w:rFonts w:ascii="Eurostile" w:hAnsi="Eurostile" w:cs="Arial"/>
          <w:b w:val="0"/>
          <w:color w:val="000000"/>
          <w:sz w:val="22"/>
          <w:szCs w:val="24"/>
          <w:lang w:val="da-DK"/>
        </w:rPr>
        <w:t>rum</w:t>
      </w:r>
      <w:r w:rsidRPr="007F0DA6">
        <w:rPr>
          <w:rFonts w:ascii="Eurostile" w:hAnsi="Eurostile" w:cs="Arial"/>
          <w:b w:val="0"/>
          <w:color w:val="000000"/>
          <w:sz w:val="22"/>
          <w:szCs w:val="24"/>
          <w:lang w:val="da-DK"/>
        </w:rPr>
        <w:t xml:space="preserve"> med </w:t>
      </w:r>
      <w:r>
        <w:rPr>
          <w:rFonts w:ascii="Eurostile" w:hAnsi="Eurostile" w:cs="Arial"/>
          <w:b w:val="0"/>
          <w:color w:val="000000"/>
          <w:sz w:val="22"/>
          <w:szCs w:val="24"/>
          <w:lang w:val="da-DK"/>
        </w:rPr>
        <w:t>større volumen såvel som højre tilladt totalvægt. I den nye</w:t>
      </w:r>
      <w:r w:rsidRPr="007F0DA6">
        <w:rPr>
          <w:rFonts w:ascii="Eurostile" w:hAnsi="Eurostile" w:cs="Arial"/>
          <w:b w:val="0"/>
          <w:color w:val="000000"/>
          <w:sz w:val="22"/>
          <w:szCs w:val="24"/>
          <w:lang w:val="da-DK"/>
        </w:rPr>
        <w:t xml:space="preserve"> generation </w:t>
      </w:r>
      <w:r>
        <w:rPr>
          <w:rFonts w:ascii="Eurostile" w:hAnsi="Eurostile" w:cs="Arial"/>
          <w:b w:val="0"/>
          <w:color w:val="000000"/>
          <w:sz w:val="22"/>
          <w:szCs w:val="24"/>
          <w:lang w:val="da-DK"/>
        </w:rPr>
        <w:t>tilbyder</w:t>
      </w:r>
      <w:r w:rsidRPr="007F0DA6">
        <w:rPr>
          <w:rFonts w:ascii="Eurostile" w:hAnsi="Eurostile" w:cs="Arial"/>
          <w:b w:val="0"/>
          <w:color w:val="000000"/>
          <w:sz w:val="22"/>
          <w:szCs w:val="24"/>
          <w:lang w:val="da-DK"/>
        </w:rPr>
        <w:t xml:space="preserve"> Outback klass</w:t>
      </w:r>
      <w:r>
        <w:rPr>
          <w:rFonts w:ascii="Eurostile" w:hAnsi="Eurostile" w:cs="Arial"/>
          <w:b w:val="0"/>
          <w:color w:val="000000"/>
          <w:sz w:val="22"/>
          <w:szCs w:val="24"/>
          <w:lang w:val="da-DK"/>
        </w:rPr>
        <w:t>eføre</w:t>
      </w:r>
      <w:r w:rsidRPr="007F0DA6">
        <w:rPr>
          <w:rFonts w:ascii="Eurostile" w:hAnsi="Eurostile" w:cs="Arial"/>
          <w:b w:val="0"/>
          <w:color w:val="000000"/>
          <w:sz w:val="22"/>
          <w:szCs w:val="24"/>
          <w:lang w:val="da-DK"/>
        </w:rPr>
        <w:t>nde last</w:t>
      </w:r>
      <w:r>
        <w:rPr>
          <w:rFonts w:ascii="Eurostile" w:hAnsi="Eurostile" w:cs="Arial"/>
          <w:b w:val="0"/>
          <w:color w:val="000000"/>
          <w:sz w:val="22"/>
          <w:szCs w:val="24"/>
          <w:lang w:val="da-DK"/>
        </w:rPr>
        <w:t>e</w:t>
      </w:r>
      <w:r w:rsidRPr="007F0DA6">
        <w:rPr>
          <w:rFonts w:ascii="Eurostile" w:hAnsi="Eurostile" w:cs="Arial"/>
          <w:b w:val="0"/>
          <w:color w:val="000000"/>
          <w:sz w:val="22"/>
          <w:szCs w:val="24"/>
          <w:lang w:val="da-DK"/>
        </w:rPr>
        <w:t xml:space="preserve">kapacitet. Med </w:t>
      </w:r>
      <w:r>
        <w:rPr>
          <w:rFonts w:ascii="Eurostile" w:hAnsi="Eurostile" w:cs="Arial"/>
          <w:b w:val="0"/>
          <w:color w:val="000000"/>
          <w:sz w:val="22"/>
          <w:szCs w:val="24"/>
          <w:lang w:val="da-DK"/>
        </w:rPr>
        <w:t>nedfældede</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 xml:space="preserve">bagsæder sluger </w:t>
      </w:r>
      <w:r w:rsidRPr="007F0DA6">
        <w:rPr>
          <w:rFonts w:ascii="Eurostile" w:hAnsi="Eurostile" w:cs="Arial"/>
          <w:b w:val="0"/>
          <w:color w:val="000000"/>
          <w:sz w:val="22"/>
          <w:szCs w:val="24"/>
          <w:lang w:val="da-DK"/>
        </w:rPr>
        <w:t xml:space="preserve">bilen 1.848 liter, </w:t>
      </w:r>
      <w:r>
        <w:rPr>
          <w:rFonts w:ascii="Eurostile" w:hAnsi="Eurostile" w:cs="Arial"/>
          <w:b w:val="0"/>
          <w:color w:val="000000"/>
          <w:sz w:val="22"/>
          <w:szCs w:val="24"/>
          <w:lang w:val="da-DK"/>
        </w:rPr>
        <w:t>hvilket e</w:t>
      </w:r>
      <w:r w:rsidRPr="007F0DA6">
        <w:rPr>
          <w:rFonts w:ascii="Eurostile" w:hAnsi="Eurostile" w:cs="Arial"/>
          <w:b w:val="0"/>
          <w:color w:val="000000"/>
          <w:sz w:val="22"/>
          <w:szCs w:val="24"/>
          <w:lang w:val="da-DK"/>
        </w:rPr>
        <w:t>r 122 liter mer</w:t>
      </w:r>
      <w:r>
        <w:rPr>
          <w:rFonts w:ascii="Eurostile" w:hAnsi="Eurostile" w:cs="Arial"/>
          <w:b w:val="0"/>
          <w:color w:val="000000"/>
          <w:sz w:val="22"/>
          <w:szCs w:val="24"/>
          <w:lang w:val="da-DK"/>
        </w:rPr>
        <w:t>e</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end</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den foregående model</w:t>
      </w:r>
      <w:r w:rsidRPr="007F0DA6">
        <w:rPr>
          <w:rFonts w:ascii="Eurostile" w:hAnsi="Eurostile" w:cs="Arial"/>
          <w:b w:val="0"/>
          <w:color w:val="000000"/>
          <w:sz w:val="22"/>
          <w:szCs w:val="24"/>
          <w:lang w:val="da-DK"/>
        </w:rPr>
        <w:t>.</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r>
        <w:rPr>
          <w:rFonts w:ascii="Eurostile" w:hAnsi="Eurostile" w:cs="Arial"/>
          <w:b w:val="0"/>
          <w:color w:val="000000"/>
          <w:sz w:val="22"/>
          <w:szCs w:val="24"/>
          <w:lang w:val="da-DK"/>
        </w:rPr>
        <w:t>Også som trækbil bliver den nye model et stærkt kort. Outback har en maks</w:t>
      </w:r>
      <w:r w:rsidRPr="007F0DA6">
        <w:rPr>
          <w:rFonts w:ascii="Eurostile" w:hAnsi="Eurostile" w:cs="Arial"/>
          <w:b w:val="0"/>
          <w:color w:val="000000"/>
          <w:sz w:val="22"/>
          <w:szCs w:val="24"/>
          <w:lang w:val="da-DK"/>
        </w:rPr>
        <w:t xml:space="preserve">imal </w:t>
      </w:r>
      <w:r>
        <w:rPr>
          <w:rFonts w:ascii="Eurostile" w:hAnsi="Eurostile" w:cs="Arial"/>
          <w:b w:val="0"/>
          <w:color w:val="000000"/>
          <w:sz w:val="22"/>
          <w:szCs w:val="24"/>
          <w:lang w:val="da-DK"/>
        </w:rPr>
        <w:t xml:space="preserve">anhængervægt </w:t>
      </w:r>
      <w:r w:rsidRPr="007F0DA6">
        <w:rPr>
          <w:rFonts w:ascii="Eurostile" w:hAnsi="Eurostile" w:cs="Arial"/>
          <w:b w:val="0"/>
          <w:color w:val="000000"/>
          <w:sz w:val="22"/>
          <w:szCs w:val="24"/>
          <w:lang w:val="da-DK"/>
        </w:rPr>
        <w:t>på 2.000 kg – 200 kg mer</w:t>
      </w:r>
      <w:r>
        <w:rPr>
          <w:rFonts w:ascii="Eurostile" w:hAnsi="Eurostile" w:cs="Arial"/>
          <w:b w:val="0"/>
          <w:color w:val="000000"/>
          <w:sz w:val="22"/>
          <w:szCs w:val="24"/>
          <w:lang w:val="da-DK"/>
        </w:rPr>
        <w:t>e end</w:t>
      </w:r>
      <w:r w:rsidRPr="007F0DA6">
        <w:rPr>
          <w:rFonts w:ascii="Eurostile" w:hAnsi="Eurostile" w:cs="Arial"/>
          <w:b w:val="0"/>
          <w:color w:val="000000"/>
          <w:sz w:val="22"/>
          <w:szCs w:val="24"/>
          <w:lang w:val="da-DK"/>
        </w:rPr>
        <w:t xml:space="preserve"> tid</w:t>
      </w:r>
      <w:r>
        <w:rPr>
          <w:rFonts w:ascii="Eurostile" w:hAnsi="Eurostile" w:cs="Arial"/>
          <w:b w:val="0"/>
          <w:color w:val="000000"/>
          <w:sz w:val="22"/>
          <w:szCs w:val="24"/>
          <w:lang w:val="da-DK"/>
        </w:rPr>
        <w:t>lige</w:t>
      </w:r>
      <w:r w:rsidRPr="007F0DA6">
        <w:rPr>
          <w:rFonts w:ascii="Eurostile" w:hAnsi="Eurostile" w:cs="Arial"/>
          <w:b w:val="0"/>
          <w:color w:val="000000"/>
          <w:sz w:val="22"/>
          <w:szCs w:val="24"/>
          <w:lang w:val="da-DK"/>
        </w:rPr>
        <w:t>re.</w:t>
      </w:r>
    </w:p>
    <w:p w:rsidR="00D75500" w:rsidRPr="007F0DA6" w:rsidRDefault="00D75500" w:rsidP="00D75500">
      <w:pPr>
        <w:pStyle w:val="Heading1"/>
        <w:tabs>
          <w:tab w:val="center" w:pos="4536"/>
        </w:tabs>
        <w:spacing w:before="0" w:beforeAutospacing="0" w:after="0" w:afterAutospacing="0"/>
        <w:rPr>
          <w:rFonts w:ascii="Eurostile" w:hAnsi="Eurostile" w:cs="Arial"/>
          <w:b w:val="0"/>
          <w:color w:val="000000"/>
          <w:sz w:val="22"/>
          <w:szCs w:val="24"/>
          <w:lang w:val="da-DK"/>
        </w:rPr>
      </w:pPr>
      <w:r>
        <w:rPr>
          <w:rFonts w:ascii="Eurostile" w:hAnsi="Eurostile" w:cs="Arial"/>
          <w:b w:val="0"/>
          <w:color w:val="000000"/>
          <w:sz w:val="22"/>
          <w:szCs w:val="24"/>
          <w:lang w:val="da-DK"/>
        </w:rPr>
        <w:t>Den nye Outback er blevet 2,5 centimeter læ</w:t>
      </w:r>
      <w:r w:rsidRPr="007F0DA6">
        <w:rPr>
          <w:rFonts w:ascii="Eurostile" w:hAnsi="Eurostile" w:cs="Arial"/>
          <w:b w:val="0"/>
          <w:color w:val="000000"/>
          <w:sz w:val="22"/>
          <w:szCs w:val="24"/>
          <w:lang w:val="da-DK"/>
        </w:rPr>
        <w:t>ng</w:t>
      </w:r>
      <w:r>
        <w:rPr>
          <w:rFonts w:ascii="Eurostile" w:hAnsi="Eurostile" w:cs="Arial"/>
          <w:b w:val="0"/>
          <w:color w:val="000000"/>
          <w:sz w:val="22"/>
          <w:szCs w:val="24"/>
          <w:lang w:val="da-DK"/>
        </w:rPr>
        <w:t>ere og 2 centimeter brede</w:t>
      </w:r>
      <w:r w:rsidRPr="007F0DA6">
        <w:rPr>
          <w:rFonts w:ascii="Eurostile" w:hAnsi="Eurostile" w:cs="Arial"/>
          <w:b w:val="0"/>
          <w:color w:val="000000"/>
          <w:sz w:val="22"/>
          <w:szCs w:val="24"/>
          <w:lang w:val="da-DK"/>
        </w:rPr>
        <w:t xml:space="preserve">re. </w:t>
      </w:r>
      <w:r>
        <w:rPr>
          <w:rFonts w:ascii="Eurostile" w:hAnsi="Eurostile" w:cs="Arial"/>
          <w:b w:val="0"/>
          <w:color w:val="000000"/>
          <w:sz w:val="22"/>
          <w:szCs w:val="24"/>
          <w:lang w:val="da-DK"/>
        </w:rPr>
        <w:t>Disse 2 centimete</w:t>
      </w:r>
      <w:r w:rsidRPr="007F0DA6">
        <w:rPr>
          <w:rFonts w:ascii="Eurostile" w:hAnsi="Eurostile" w:cs="Arial"/>
          <w:b w:val="0"/>
          <w:color w:val="000000"/>
          <w:sz w:val="22"/>
          <w:szCs w:val="24"/>
          <w:lang w:val="da-DK"/>
        </w:rPr>
        <w:t>r g</w:t>
      </w:r>
      <w:r>
        <w:rPr>
          <w:rFonts w:ascii="Eurostile" w:hAnsi="Eurostile" w:cs="Arial"/>
          <w:b w:val="0"/>
          <w:color w:val="000000"/>
          <w:sz w:val="22"/>
          <w:szCs w:val="24"/>
          <w:lang w:val="da-DK"/>
        </w:rPr>
        <w:t>iver passagererne</w:t>
      </w:r>
      <w:r w:rsidRPr="007F0DA6">
        <w:rPr>
          <w:rFonts w:ascii="Eurostile" w:hAnsi="Eurostile" w:cs="Arial"/>
          <w:b w:val="0"/>
          <w:color w:val="000000"/>
          <w:sz w:val="22"/>
          <w:szCs w:val="24"/>
          <w:lang w:val="da-DK"/>
        </w:rPr>
        <w:t xml:space="preserve"> mer</w:t>
      </w:r>
      <w:r>
        <w:rPr>
          <w:rFonts w:ascii="Eurostile" w:hAnsi="Eurostile" w:cs="Arial"/>
          <w:b w:val="0"/>
          <w:color w:val="000000"/>
          <w:sz w:val="22"/>
          <w:szCs w:val="24"/>
          <w:lang w:val="da-DK"/>
        </w:rPr>
        <w:t>e</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albuerum, og</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 xml:space="preserve">skulderpladsen er </w:t>
      </w:r>
      <w:r w:rsidRPr="007F0DA6">
        <w:rPr>
          <w:rFonts w:ascii="Eurostile" w:hAnsi="Eurostile" w:cs="Arial"/>
          <w:b w:val="0"/>
          <w:color w:val="000000"/>
          <w:sz w:val="22"/>
          <w:szCs w:val="24"/>
          <w:lang w:val="da-DK"/>
        </w:rPr>
        <w:t xml:space="preserve">samtidigt </w:t>
      </w:r>
      <w:r>
        <w:rPr>
          <w:rFonts w:ascii="Eurostile" w:hAnsi="Eurostile" w:cs="Arial"/>
          <w:b w:val="0"/>
          <w:color w:val="000000"/>
          <w:sz w:val="22"/>
          <w:szCs w:val="24"/>
          <w:lang w:val="da-DK"/>
        </w:rPr>
        <w:t>vokset med</w:t>
      </w:r>
      <w:r w:rsidRPr="007F0DA6">
        <w:rPr>
          <w:rFonts w:ascii="Eurostile" w:hAnsi="Eurostile" w:cs="Arial"/>
          <w:b w:val="0"/>
          <w:color w:val="000000"/>
          <w:sz w:val="22"/>
          <w:szCs w:val="24"/>
          <w:lang w:val="da-DK"/>
        </w:rPr>
        <w:t xml:space="preserve"> 4,2 centimeter. </w:t>
      </w:r>
      <w:r>
        <w:rPr>
          <w:rFonts w:ascii="Eurostile" w:hAnsi="Eurostile" w:cs="Arial"/>
          <w:b w:val="0"/>
          <w:color w:val="000000"/>
          <w:sz w:val="22"/>
          <w:szCs w:val="24"/>
          <w:lang w:val="da-DK"/>
        </w:rPr>
        <w:t>Ved at flytte A-stolperne</w:t>
      </w:r>
      <w:r w:rsidRPr="007F0DA6">
        <w:rPr>
          <w:rFonts w:ascii="Eurostile" w:hAnsi="Eurostile" w:cs="Arial"/>
          <w:b w:val="0"/>
          <w:color w:val="000000"/>
          <w:sz w:val="22"/>
          <w:szCs w:val="24"/>
          <w:lang w:val="da-DK"/>
        </w:rPr>
        <w:t xml:space="preserve"> 5 centimeter </w:t>
      </w:r>
      <w:r>
        <w:rPr>
          <w:rFonts w:ascii="Eurostile" w:hAnsi="Eurostile" w:cs="Arial"/>
          <w:b w:val="0"/>
          <w:color w:val="000000"/>
          <w:sz w:val="22"/>
          <w:szCs w:val="24"/>
          <w:lang w:val="da-DK"/>
        </w:rPr>
        <w:t>frem er der blevet mere plads i kabinen</w:t>
      </w:r>
      <w:r w:rsidRPr="007F0DA6">
        <w:rPr>
          <w:rFonts w:ascii="Eurostile" w:hAnsi="Eurostile" w:cs="Arial"/>
          <w:b w:val="0"/>
          <w:color w:val="000000"/>
          <w:sz w:val="22"/>
          <w:szCs w:val="24"/>
          <w:lang w:val="da-DK"/>
        </w:rPr>
        <w:t xml:space="preserve">, </w:t>
      </w:r>
      <w:r>
        <w:rPr>
          <w:rFonts w:ascii="Eurostile" w:hAnsi="Eurostile" w:cs="Arial"/>
          <w:b w:val="0"/>
          <w:color w:val="000000"/>
          <w:sz w:val="22"/>
          <w:szCs w:val="24"/>
          <w:lang w:val="da-DK"/>
        </w:rPr>
        <w:t>hvilket kommer såve</w:t>
      </w:r>
      <w:r w:rsidRPr="007F0DA6">
        <w:rPr>
          <w:rFonts w:ascii="Eurostile" w:hAnsi="Eurostile" w:cs="Arial"/>
          <w:b w:val="0"/>
          <w:color w:val="000000"/>
          <w:sz w:val="22"/>
          <w:szCs w:val="24"/>
          <w:lang w:val="da-DK"/>
        </w:rPr>
        <w:t>l</w:t>
      </w:r>
      <w:r>
        <w:rPr>
          <w:rFonts w:ascii="Eurostile" w:hAnsi="Eurostile" w:cs="Arial"/>
          <w:b w:val="0"/>
          <w:color w:val="000000"/>
          <w:sz w:val="22"/>
          <w:szCs w:val="24"/>
          <w:lang w:val="da-DK"/>
        </w:rPr>
        <w:t xml:space="preserve"> forsæde- som bagsædepassagerer til gode.</w:t>
      </w:r>
    </w:p>
    <w:p w:rsidR="00D75500" w:rsidRDefault="00D75500"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D75500" w:rsidRPr="007F0DA6" w:rsidRDefault="00D75500" w:rsidP="00D75500">
      <w:pPr>
        <w:rPr>
          <w:rFonts w:ascii="Eurostile" w:hAnsi="Eurostile" w:cs="Arial"/>
          <w:color w:val="000000"/>
          <w:lang w:val="da-DK"/>
        </w:rPr>
      </w:pPr>
      <w:r>
        <w:rPr>
          <w:rFonts w:ascii="Eurostile" w:hAnsi="Eurostile" w:cs="Arial"/>
          <w:b/>
          <w:bCs/>
          <w:color w:val="000000"/>
          <w:lang w:val="da-DK"/>
        </w:rPr>
        <w:t xml:space="preserve">Højeste </w:t>
      </w:r>
      <w:proofErr w:type="spellStart"/>
      <w:r>
        <w:rPr>
          <w:rFonts w:ascii="Eurostile" w:hAnsi="Eurostile" w:cs="Arial"/>
          <w:b/>
          <w:bCs/>
          <w:color w:val="000000"/>
          <w:lang w:val="da-DK"/>
        </w:rPr>
        <w:t>sikkerhedniveau</w:t>
      </w:r>
      <w:proofErr w:type="spellEnd"/>
      <w:r w:rsidRPr="007F0DA6">
        <w:rPr>
          <w:rFonts w:ascii="Eurostile" w:hAnsi="Eurostile" w:cs="Arial"/>
          <w:b/>
          <w:bCs/>
          <w:color w:val="000000"/>
          <w:lang w:val="da-DK"/>
        </w:rPr>
        <w:t xml:space="preserve"> som standard</w:t>
      </w:r>
    </w:p>
    <w:p w:rsidR="00D75500" w:rsidRPr="007F0DA6" w:rsidRDefault="00D75500" w:rsidP="00D75500">
      <w:pPr>
        <w:rPr>
          <w:rFonts w:ascii="Eurostile" w:hAnsi="Eurostile" w:cs="Arial"/>
          <w:color w:val="000000"/>
          <w:lang w:val="da-DK"/>
        </w:rPr>
      </w:pPr>
    </w:p>
    <w:p w:rsidR="00D75500" w:rsidRPr="007F0DA6" w:rsidRDefault="00D75500" w:rsidP="00D75500">
      <w:pPr>
        <w:rPr>
          <w:rFonts w:ascii="Eurostile" w:hAnsi="Eurostile" w:cs="Arial"/>
          <w:color w:val="000000"/>
          <w:lang w:val="da-DK"/>
        </w:rPr>
      </w:pPr>
      <w:r>
        <w:rPr>
          <w:rFonts w:ascii="Eurostile" w:hAnsi="Eurostile" w:cs="Arial"/>
          <w:noProof/>
          <w:color w:val="000000"/>
          <w:lang w:val="da-DK" w:eastAsia="da-DK"/>
        </w:rPr>
        <w:drawing>
          <wp:inline distT="0" distB="0" distL="0" distR="0">
            <wp:extent cx="4673600" cy="2197100"/>
            <wp:effectExtent l="0" t="0" r="0" b="0"/>
            <wp:docPr id="8" name="Picture 8" descr="LE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10518"/>
                    <pic:cNvPicPr>
                      <a:picLocks noChangeAspect="1" noChangeArrowheads="1"/>
                    </pic:cNvPicPr>
                  </pic:nvPicPr>
                  <pic:blipFill>
                    <a:blip r:embed="rId10" cstate="print">
                      <a:extLst>
                        <a:ext uri="{28A0092B-C50C-407E-A947-70E740481C1C}">
                          <a14:useLocalDpi xmlns:a14="http://schemas.microsoft.com/office/drawing/2010/main" val="0"/>
                        </a:ext>
                      </a:extLst>
                    </a:blip>
                    <a:srcRect t="7491" b="5992"/>
                    <a:stretch>
                      <a:fillRect/>
                    </a:stretch>
                  </pic:blipFill>
                  <pic:spPr bwMode="auto">
                    <a:xfrm>
                      <a:off x="0" y="0"/>
                      <a:ext cx="4673600" cy="2197100"/>
                    </a:xfrm>
                    <a:prstGeom prst="rect">
                      <a:avLst/>
                    </a:prstGeom>
                    <a:noFill/>
                    <a:ln>
                      <a:noFill/>
                    </a:ln>
                  </pic:spPr>
                </pic:pic>
              </a:graphicData>
            </a:graphic>
          </wp:inline>
        </w:drawing>
      </w:r>
    </w:p>
    <w:p w:rsidR="00D75500" w:rsidRPr="007F0DA6" w:rsidRDefault="00D75500" w:rsidP="00D75500">
      <w:pPr>
        <w:rPr>
          <w:rFonts w:ascii="Eurostile" w:hAnsi="Eurostile" w:cs="Arial"/>
          <w:b/>
          <w:bCs/>
          <w:color w:val="000000"/>
          <w:lang w:val="da-DK"/>
        </w:rPr>
      </w:pPr>
    </w:p>
    <w:p w:rsidR="00D75500" w:rsidRDefault="00D75500" w:rsidP="00D75500">
      <w:pPr>
        <w:rPr>
          <w:rFonts w:ascii="Eurostile" w:hAnsi="Eurostile"/>
          <w:lang w:val="da-DK"/>
        </w:rPr>
      </w:pPr>
      <w:r>
        <w:rPr>
          <w:rFonts w:ascii="Eurostile" w:hAnsi="Eurostile"/>
          <w:lang w:val="da-DK"/>
        </w:rPr>
        <w:t xml:space="preserve">Sikkerheden har altid haft højeste prioritet hos Subaru. Tidligere talte man om passiv og aktiv sikkerhed. Nu er der kommet et tredje aspekt – den forebyggende sikkerhed. Den nye Outback er den først Subaru-model i Europa, der er udstyret med EyeSight. Det er et førerassistentsystem, som tager udgangspunkt i, at det altid er føreren, der kører. </w:t>
      </w:r>
      <w:r w:rsidRPr="007F0DA6">
        <w:rPr>
          <w:rFonts w:ascii="Eurostile" w:hAnsi="Eurostile"/>
          <w:lang w:val="da-DK"/>
        </w:rPr>
        <w:t xml:space="preserve">EyeSight </w:t>
      </w:r>
      <w:r>
        <w:rPr>
          <w:rFonts w:ascii="Eurostile" w:hAnsi="Eurostile"/>
          <w:lang w:val="da-DK"/>
        </w:rPr>
        <w:t xml:space="preserve">støtter og assisterer køreren, når han er uopmærksom, eller trafiksituationen ændrer sig så hurtigt, at han helt enkelt ikke kan nå at reagere. </w:t>
      </w:r>
      <w:r w:rsidRPr="007F0DA6">
        <w:rPr>
          <w:rFonts w:ascii="Eurostile" w:hAnsi="Eurostile"/>
          <w:lang w:val="da-DK"/>
        </w:rPr>
        <w:t xml:space="preserve">EyeSight </w:t>
      </w:r>
      <w:r>
        <w:rPr>
          <w:rFonts w:ascii="Eurostile" w:hAnsi="Eurostile"/>
          <w:lang w:val="da-DK"/>
        </w:rPr>
        <w:t>er af</w:t>
      </w:r>
      <w:r w:rsidRPr="007F0DA6">
        <w:rPr>
          <w:rFonts w:ascii="Eurostile" w:hAnsi="Eurostile"/>
          <w:lang w:val="da-DK"/>
        </w:rPr>
        <w:t xml:space="preserve"> </w:t>
      </w:r>
      <w:r>
        <w:rPr>
          <w:rFonts w:ascii="Eurostile" w:hAnsi="Eurostile"/>
          <w:lang w:val="da-DK"/>
        </w:rPr>
        <w:t xml:space="preserve">amerikanske IIHS og engelske </w:t>
      </w:r>
      <w:proofErr w:type="spellStart"/>
      <w:r w:rsidRPr="007F0DA6">
        <w:rPr>
          <w:rFonts w:ascii="Eurostile" w:hAnsi="Eurostile"/>
          <w:lang w:val="da-DK"/>
        </w:rPr>
        <w:t>Thatcham</w:t>
      </w:r>
      <w:proofErr w:type="spellEnd"/>
      <w:r w:rsidRPr="007F0DA6">
        <w:rPr>
          <w:rFonts w:ascii="Eurostile" w:hAnsi="Eurostile"/>
          <w:lang w:val="da-DK"/>
        </w:rPr>
        <w:t xml:space="preserve"> </w:t>
      </w:r>
      <w:r>
        <w:rPr>
          <w:rFonts w:ascii="Eurostile" w:hAnsi="Eurostile"/>
          <w:lang w:val="da-DK"/>
        </w:rPr>
        <w:t>kåret til Ver</w:t>
      </w:r>
      <w:r w:rsidRPr="007F0DA6">
        <w:rPr>
          <w:rFonts w:ascii="Eurostile" w:hAnsi="Eurostile"/>
          <w:lang w:val="da-DK"/>
        </w:rPr>
        <w:t>dens b</w:t>
      </w:r>
      <w:r>
        <w:rPr>
          <w:rFonts w:ascii="Eurostile" w:hAnsi="Eurostile"/>
          <w:lang w:val="da-DK"/>
        </w:rPr>
        <w:t>edst fungerende sikkerhed</w:t>
      </w:r>
      <w:r w:rsidRPr="007F0DA6">
        <w:rPr>
          <w:rFonts w:ascii="Eurostile" w:hAnsi="Eurostile"/>
          <w:lang w:val="da-DK"/>
        </w:rPr>
        <w:t xml:space="preserve">ssystem. </w:t>
      </w:r>
      <w:r>
        <w:rPr>
          <w:rFonts w:ascii="Eurostile" w:hAnsi="Eurostile"/>
          <w:lang w:val="da-DK"/>
        </w:rPr>
        <w:t xml:space="preserve">Ifølge IIHS og </w:t>
      </w:r>
      <w:proofErr w:type="spellStart"/>
      <w:r>
        <w:rPr>
          <w:rFonts w:ascii="Eurostile" w:hAnsi="Eurostile"/>
          <w:lang w:val="da-DK"/>
        </w:rPr>
        <w:t>Thatchams</w:t>
      </w:r>
      <w:proofErr w:type="spellEnd"/>
      <w:r>
        <w:rPr>
          <w:rFonts w:ascii="Eurostile" w:hAnsi="Eurostile"/>
          <w:lang w:val="da-DK"/>
        </w:rPr>
        <w:t xml:space="preserve"> test kan</w:t>
      </w:r>
      <w:r w:rsidRPr="007F0DA6">
        <w:rPr>
          <w:rFonts w:ascii="Eurostile" w:hAnsi="Eurostile"/>
          <w:lang w:val="da-DK"/>
        </w:rPr>
        <w:t xml:space="preserve"> EyeSight </w:t>
      </w:r>
      <w:r>
        <w:rPr>
          <w:rFonts w:ascii="Eurostile" w:hAnsi="Eurostile"/>
          <w:lang w:val="da-DK"/>
        </w:rPr>
        <w:t>standse bilen helt fra hastigheder op til 50 km/t. EyeSight e</w:t>
      </w:r>
      <w:r w:rsidRPr="007F0DA6">
        <w:rPr>
          <w:rFonts w:ascii="Eurostile" w:hAnsi="Eurostile"/>
          <w:lang w:val="da-DK"/>
        </w:rPr>
        <w:t>r unikt</w:t>
      </w:r>
      <w:r>
        <w:rPr>
          <w:rFonts w:ascii="Eurostile" w:hAnsi="Eurostile"/>
          <w:lang w:val="da-DK"/>
        </w:rPr>
        <w:t>, fordi det har alle funktioner integreret i et</w:t>
      </w:r>
      <w:r w:rsidRPr="007F0DA6">
        <w:rPr>
          <w:rFonts w:ascii="Eurostile" w:hAnsi="Eurostile"/>
          <w:lang w:val="da-DK"/>
        </w:rPr>
        <w:t xml:space="preserve"> stereokamera</w:t>
      </w:r>
      <w:r>
        <w:rPr>
          <w:rFonts w:ascii="Eurostile" w:hAnsi="Eurostile"/>
          <w:lang w:val="da-DK"/>
        </w:rPr>
        <w:t>, der aflæser trafikken. Til</w:t>
      </w:r>
      <w:r w:rsidRPr="007F0DA6">
        <w:rPr>
          <w:rFonts w:ascii="Eurostile" w:hAnsi="Eurostile"/>
          <w:lang w:val="da-DK"/>
        </w:rPr>
        <w:t xml:space="preserve"> </w:t>
      </w:r>
      <w:r>
        <w:rPr>
          <w:rFonts w:ascii="Eurostile" w:hAnsi="Eurostile"/>
          <w:lang w:val="da-DK"/>
        </w:rPr>
        <w:t>forskel fra radarbasere</w:t>
      </w:r>
      <w:r w:rsidRPr="007F0DA6">
        <w:rPr>
          <w:rFonts w:ascii="Eurostile" w:hAnsi="Eurostile"/>
          <w:lang w:val="da-DK"/>
        </w:rPr>
        <w:t>de system</w:t>
      </w:r>
      <w:r>
        <w:rPr>
          <w:rFonts w:ascii="Eurostile" w:hAnsi="Eurostile"/>
          <w:lang w:val="da-DK"/>
        </w:rPr>
        <w:t>er</w:t>
      </w:r>
      <w:r w:rsidRPr="007F0DA6">
        <w:rPr>
          <w:rFonts w:ascii="Eurostile" w:hAnsi="Eurostile"/>
          <w:lang w:val="da-DK"/>
        </w:rPr>
        <w:t xml:space="preserve"> kan EyeSight </w:t>
      </w:r>
      <w:r>
        <w:rPr>
          <w:rFonts w:ascii="Eurostile" w:hAnsi="Eurostile"/>
          <w:lang w:val="da-DK"/>
        </w:rPr>
        <w:t>ikke bare konstatere, at der er noget forude.</w:t>
      </w:r>
      <w:r w:rsidRPr="007F0DA6">
        <w:rPr>
          <w:rFonts w:ascii="Eurostile" w:hAnsi="Eurostile"/>
          <w:lang w:val="da-DK"/>
        </w:rPr>
        <w:t xml:space="preserve"> EyeSight kan </w:t>
      </w:r>
      <w:r>
        <w:rPr>
          <w:rFonts w:ascii="Eurostile" w:hAnsi="Eurostile"/>
          <w:lang w:val="da-DK"/>
        </w:rPr>
        <w:t>også skelne mellem forhindringerne og afgøre, om det er en bil, en fodgænger eller en cyklist og agere for at undgå en ulykke. Efter systemet er bygget op om to kameraer kan det nærmest sidestilles med et par ekstra øjne, der ser det samme, som føreren ser. I den nyeste generation har EyeSight fået farvesyn, så den også kan identificere bremselygterne på bilen foran.</w:t>
      </w:r>
      <w:r w:rsidRPr="007F0DA6">
        <w:rPr>
          <w:rFonts w:ascii="Eurostile" w:hAnsi="Eurostile"/>
          <w:lang w:val="da-DK"/>
        </w:rPr>
        <w:t xml:space="preserve"> EyeSight arbe</w:t>
      </w:r>
      <w:r>
        <w:rPr>
          <w:rFonts w:ascii="Eurostile" w:hAnsi="Eurostile"/>
          <w:lang w:val="da-DK"/>
        </w:rPr>
        <w:t>jder sammen med bilens ABS-system og</w:t>
      </w:r>
      <w:r w:rsidRPr="007F0DA6">
        <w:rPr>
          <w:rFonts w:ascii="Eurostile" w:hAnsi="Eurostile"/>
          <w:lang w:val="da-DK"/>
        </w:rPr>
        <w:t xml:space="preserve"> </w:t>
      </w:r>
      <w:r>
        <w:rPr>
          <w:rFonts w:ascii="Eurostile" w:hAnsi="Eurostile"/>
          <w:lang w:val="da-DK"/>
        </w:rPr>
        <w:t xml:space="preserve">er desuden koblet sammen med speederen og den elektriske servostyring. I samarbejde med </w:t>
      </w:r>
      <w:r w:rsidRPr="007F0DA6">
        <w:rPr>
          <w:rFonts w:ascii="Eurostile" w:hAnsi="Eurostile"/>
          <w:lang w:val="da-DK"/>
        </w:rPr>
        <w:t xml:space="preserve">Active Torque Vectoring </w:t>
      </w:r>
      <w:r>
        <w:rPr>
          <w:rFonts w:ascii="Eurostile" w:hAnsi="Eurostile"/>
          <w:lang w:val="da-DK"/>
        </w:rPr>
        <w:t>gør det bilen i stand til endnu hurtigere at styre uden om en forhindring, samt at det tager gassen af, når systemet opdager, at føreren er ved at ramme en forhindring eller et forankørende køretøj.</w:t>
      </w: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D75500" w:rsidRDefault="00D75500" w:rsidP="00D75500">
      <w:pPr>
        <w:rPr>
          <w:rFonts w:ascii="Eurostile" w:hAnsi="Eurostile"/>
          <w:lang w:val="da-DK"/>
        </w:rPr>
      </w:pPr>
      <w:r w:rsidRPr="007F0DA6">
        <w:rPr>
          <w:rFonts w:ascii="Eurostile" w:hAnsi="Eurostile"/>
          <w:lang w:val="da-DK"/>
        </w:rPr>
        <w:t xml:space="preserve">EyeSight </w:t>
      </w:r>
      <w:r>
        <w:rPr>
          <w:rFonts w:ascii="Eurostile" w:hAnsi="Eurostile"/>
          <w:lang w:val="da-DK"/>
        </w:rPr>
        <w:t>blev lanceret i Japan</w:t>
      </w:r>
      <w:r w:rsidRPr="007F0DA6">
        <w:rPr>
          <w:rFonts w:ascii="Eurostile" w:hAnsi="Eurostile"/>
          <w:lang w:val="da-DK"/>
        </w:rPr>
        <w:t xml:space="preserve"> i </w:t>
      </w:r>
      <w:r>
        <w:rPr>
          <w:rFonts w:ascii="Eurostile" w:hAnsi="Eurostile"/>
          <w:lang w:val="da-DK"/>
        </w:rPr>
        <w:t>1999 og præsenteret i sin anden</w:t>
      </w:r>
      <w:r w:rsidRPr="007F0DA6">
        <w:rPr>
          <w:rFonts w:ascii="Eurostile" w:hAnsi="Eurostile"/>
          <w:lang w:val="da-DK"/>
        </w:rPr>
        <w:t xml:space="preserve"> generation </w:t>
      </w:r>
      <w:r>
        <w:rPr>
          <w:rFonts w:ascii="Eurostile" w:hAnsi="Eurostile"/>
          <w:lang w:val="da-DK"/>
        </w:rPr>
        <w:t>i 2008. I Japan e</w:t>
      </w:r>
      <w:r w:rsidRPr="007F0DA6">
        <w:rPr>
          <w:rFonts w:ascii="Eurostile" w:hAnsi="Eurostile"/>
          <w:lang w:val="da-DK"/>
        </w:rPr>
        <w:t xml:space="preserve">r EyeSight </w:t>
      </w:r>
      <w:r>
        <w:rPr>
          <w:rFonts w:ascii="Eurostile" w:hAnsi="Eurostile"/>
          <w:lang w:val="da-DK"/>
        </w:rPr>
        <w:t>ekstraudstyr, og mere end</w:t>
      </w:r>
      <w:r w:rsidRPr="007F0DA6">
        <w:rPr>
          <w:rFonts w:ascii="Eurostile" w:hAnsi="Eurostile"/>
          <w:lang w:val="da-DK"/>
        </w:rPr>
        <w:t xml:space="preserve"> 80 procent </w:t>
      </w:r>
      <w:r>
        <w:rPr>
          <w:rFonts w:ascii="Eurostile" w:hAnsi="Eurostile"/>
          <w:lang w:val="da-DK"/>
        </w:rPr>
        <w:t xml:space="preserve">af dem, der køber en Subaru, </w:t>
      </w:r>
      <w:proofErr w:type="spellStart"/>
      <w:r>
        <w:rPr>
          <w:rFonts w:ascii="Eurostile" w:hAnsi="Eurostile"/>
          <w:lang w:val="da-DK"/>
        </w:rPr>
        <w:t>tilvælger</w:t>
      </w:r>
      <w:proofErr w:type="spellEnd"/>
      <w:r>
        <w:rPr>
          <w:rFonts w:ascii="Eurostile" w:hAnsi="Eurostile"/>
          <w:lang w:val="da-DK"/>
        </w:rPr>
        <w:t xml:space="preserve"> det. Nu kommer Generation 3, og Europa er med fra starten. Men den danske køber behøver ikke at vælge. Den nye Outback har EyeSight som standardudstyr.</w:t>
      </w:r>
    </w:p>
    <w:p w:rsidR="004854A8" w:rsidRDefault="004854A8" w:rsidP="00D75500">
      <w:pPr>
        <w:rPr>
          <w:rFonts w:ascii="Eurostile" w:hAnsi="Eurostile"/>
          <w:lang w:val="da-DK"/>
        </w:rPr>
      </w:pPr>
      <w:bookmarkStart w:id="0" w:name="_GoBack"/>
      <w:bookmarkEnd w:id="0"/>
    </w:p>
    <w:p w:rsidR="00D75500" w:rsidRPr="007F0DA6" w:rsidRDefault="00D75500" w:rsidP="00D75500">
      <w:pPr>
        <w:rPr>
          <w:rFonts w:ascii="Eurostile" w:hAnsi="Eurostile"/>
          <w:b/>
          <w:lang w:val="da-DK"/>
        </w:rPr>
      </w:pPr>
      <w:r>
        <w:rPr>
          <w:rFonts w:ascii="Eurostile" w:hAnsi="Eurostile"/>
          <w:b/>
          <w:lang w:val="da-DK"/>
        </w:rPr>
        <w:t>EyeSight har hele seks</w:t>
      </w:r>
      <w:r w:rsidRPr="007F0DA6">
        <w:rPr>
          <w:rFonts w:ascii="Eurostile" w:hAnsi="Eurostile"/>
          <w:b/>
          <w:lang w:val="da-DK"/>
        </w:rPr>
        <w:t xml:space="preserve"> funktioner</w:t>
      </w:r>
    </w:p>
    <w:p w:rsidR="00D75500" w:rsidRDefault="00D75500" w:rsidP="00D75500">
      <w:pPr>
        <w:rPr>
          <w:rFonts w:ascii="Eurostile" w:hAnsi="Eurostile"/>
          <w:lang w:val="da-DK"/>
        </w:rPr>
      </w:pPr>
      <w:proofErr w:type="spellStart"/>
      <w:r w:rsidRPr="007F0DA6">
        <w:rPr>
          <w:rFonts w:ascii="Eurostile" w:hAnsi="Eurostile"/>
          <w:b/>
          <w:lang w:val="da-DK"/>
        </w:rPr>
        <w:t>Pre-collision</w:t>
      </w:r>
      <w:proofErr w:type="spellEnd"/>
      <w:r w:rsidRPr="007F0DA6">
        <w:rPr>
          <w:rFonts w:ascii="Eurostile" w:hAnsi="Eurostile"/>
          <w:b/>
          <w:lang w:val="da-DK"/>
        </w:rPr>
        <w:t xml:space="preserve"> </w:t>
      </w:r>
      <w:proofErr w:type="spellStart"/>
      <w:r w:rsidRPr="007F0DA6">
        <w:rPr>
          <w:rFonts w:ascii="Eurostile" w:hAnsi="Eurostile"/>
          <w:b/>
          <w:lang w:val="da-DK"/>
        </w:rPr>
        <w:t>braking</w:t>
      </w:r>
      <w:proofErr w:type="spellEnd"/>
      <w:r w:rsidRPr="007F0DA6">
        <w:rPr>
          <w:rFonts w:ascii="Eurostile" w:hAnsi="Eurostile"/>
          <w:lang w:val="da-DK"/>
        </w:rPr>
        <w:t xml:space="preserve"> </w:t>
      </w:r>
      <w:r>
        <w:rPr>
          <w:rFonts w:ascii="Eurostile" w:hAnsi="Eurostile"/>
          <w:lang w:val="da-DK"/>
        </w:rPr>
        <w:t>bremser bilen helt fra hastigheder op til 50 km/t og reducerer hastigheden med mindst tilsvarende, hvis man kører hurtigere.</w:t>
      </w:r>
    </w:p>
    <w:p w:rsidR="00D75500" w:rsidRPr="007F0DA6" w:rsidRDefault="00D75500" w:rsidP="00D75500">
      <w:pPr>
        <w:rPr>
          <w:rFonts w:ascii="Eurostile" w:hAnsi="Eurostile"/>
          <w:lang w:val="da-DK"/>
        </w:rPr>
      </w:pPr>
      <w:proofErr w:type="gramStart"/>
      <w:r w:rsidRPr="007F0DA6">
        <w:rPr>
          <w:rFonts w:ascii="Eurostile" w:hAnsi="Eurostile"/>
          <w:b/>
          <w:lang w:val="da-DK"/>
        </w:rPr>
        <w:t>Adaptive</w:t>
      </w:r>
      <w:proofErr w:type="gramEnd"/>
      <w:r w:rsidRPr="007F0DA6">
        <w:rPr>
          <w:rFonts w:ascii="Eurostile" w:hAnsi="Eurostile"/>
          <w:b/>
          <w:lang w:val="da-DK"/>
        </w:rPr>
        <w:t xml:space="preserve"> cruise </w:t>
      </w:r>
      <w:proofErr w:type="spellStart"/>
      <w:r w:rsidRPr="007F0DA6">
        <w:rPr>
          <w:rFonts w:ascii="Eurostile" w:hAnsi="Eurostile"/>
          <w:b/>
          <w:lang w:val="da-DK"/>
        </w:rPr>
        <w:t>control</w:t>
      </w:r>
      <w:proofErr w:type="spellEnd"/>
      <w:r w:rsidRPr="007F0DA6">
        <w:rPr>
          <w:rFonts w:ascii="Eurostile" w:hAnsi="Eurostile"/>
          <w:b/>
          <w:lang w:val="da-DK"/>
        </w:rPr>
        <w:t xml:space="preserve"> </w:t>
      </w:r>
      <w:r>
        <w:rPr>
          <w:rFonts w:ascii="Eurostile" w:hAnsi="Eurostile"/>
          <w:lang w:val="da-DK"/>
        </w:rPr>
        <w:t>følger</w:t>
      </w:r>
      <w:r w:rsidRPr="007F0DA6">
        <w:rPr>
          <w:rFonts w:ascii="Eurostile" w:hAnsi="Eurostile"/>
          <w:lang w:val="da-DK"/>
        </w:rPr>
        <w:t xml:space="preserve"> automatisk trafikrytmen på </w:t>
      </w:r>
      <w:r>
        <w:rPr>
          <w:rFonts w:ascii="Eurostile" w:hAnsi="Eurostile"/>
          <w:lang w:val="da-DK"/>
        </w:rPr>
        <w:t>for eksempel motorvej</w:t>
      </w:r>
      <w:r w:rsidRPr="007F0DA6">
        <w:rPr>
          <w:rFonts w:ascii="Eurostile" w:hAnsi="Eurostile"/>
          <w:lang w:val="da-DK"/>
        </w:rPr>
        <w:t xml:space="preserve">. </w:t>
      </w:r>
      <w:r>
        <w:rPr>
          <w:rFonts w:ascii="Eurostile" w:hAnsi="Eurostile"/>
          <w:lang w:val="da-DK"/>
        </w:rPr>
        <w:t>Det ser køretøjer i samme kørebane og bremser bilen ned til samme hastighed. Når den forankørende sætter farten op eller forlader banen, accelererer systemet bilen op til den forvalgte hastighed. Funktionen er aktiv ved hastigheder mellem 30 og 180 km/t.</w:t>
      </w:r>
    </w:p>
    <w:p w:rsidR="00D75500" w:rsidRDefault="00D75500" w:rsidP="00D75500">
      <w:pPr>
        <w:rPr>
          <w:rFonts w:ascii="Eurostile" w:hAnsi="Eurostile"/>
          <w:lang w:val="da-DK"/>
        </w:rPr>
      </w:pPr>
      <w:r>
        <w:rPr>
          <w:rFonts w:ascii="Eurostile" w:hAnsi="Eurostile"/>
          <w:b/>
          <w:lang w:val="da-DK"/>
        </w:rPr>
        <w:t>’</w:t>
      </w:r>
      <w:r w:rsidRPr="007F0DA6">
        <w:rPr>
          <w:rFonts w:ascii="Eurostile" w:hAnsi="Eurostile"/>
          <w:b/>
          <w:lang w:val="da-DK"/>
        </w:rPr>
        <w:t xml:space="preserve">Lane </w:t>
      </w:r>
      <w:proofErr w:type="spellStart"/>
      <w:r w:rsidRPr="007F0DA6">
        <w:rPr>
          <w:rFonts w:ascii="Eurostile" w:hAnsi="Eurostile"/>
          <w:b/>
          <w:lang w:val="da-DK"/>
        </w:rPr>
        <w:t>sway</w:t>
      </w:r>
      <w:proofErr w:type="spellEnd"/>
      <w:r w:rsidRPr="007F0DA6">
        <w:rPr>
          <w:rFonts w:ascii="Eurostile" w:hAnsi="Eurostile"/>
          <w:b/>
          <w:lang w:val="da-DK"/>
        </w:rPr>
        <w:t xml:space="preserve"> </w:t>
      </w:r>
      <w:proofErr w:type="spellStart"/>
      <w:r w:rsidRPr="007F0DA6">
        <w:rPr>
          <w:rFonts w:ascii="Eurostile" w:hAnsi="Eurostile"/>
          <w:b/>
          <w:lang w:val="da-DK"/>
        </w:rPr>
        <w:t>warning</w:t>
      </w:r>
      <w:proofErr w:type="spellEnd"/>
      <w:r w:rsidRPr="007F0DA6">
        <w:rPr>
          <w:rFonts w:ascii="Eurostile" w:hAnsi="Eurostile"/>
          <w:lang w:val="da-DK"/>
        </w:rPr>
        <w:t xml:space="preserve"> </w:t>
      </w:r>
      <w:r>
        <w:rPr>
          <w:rFonts w:ascii="Eurostile" w:hAnsi="Eurostile"/>
          <w:lang w:val="da-DK"/>
        </w:rPr>
        <w:t>aflæser kørebanemarkeringerne og advarer føreren, når han ikke er helt opmærksom.</w:t>
      </w:r>
    </w:p>
    <w:p w:rsidR="00D75500" w:rsidRPr="007F0DA6" w:rsidRDefault="00D75500" w:rsidP="00D75500">
      <w:pPr>
        <w:rPr>
          <w:rFonts w:ascii="Eurostile" w:hAnsi="Eurostile"/>
          <w:lang w:val="da-DK"/>
        </w:rPr>
      </w:pPr>
      <w:r w:rsidRPr="007F0DA6">
        <w:rPr>
          <w:rFonts w:ascii="Eurostile" w:hAnsi="Eurostile"/>
          <w:b/>
          <w:lang w:val="da-DK"/>
        </w:rPr>
        <w:t xml:space="preserve">Lane </w:t>
      </w:r>
      <w:proofErr w:type="spellStart"/>
      <w:r w:rsidRPr="007F0DA6">
        <w:rPr>
          <w:rFonts w:ascii="Eurostile" w:hAnsi="Eurostile"/>
          <w:b/>
          <w:lang w:val="da-DK"/>
        </w:rPr>
        <w:t>departure</w:t>
      </w:r>
      <w:proofErr w:type="spellEnd"/>
      <w:r w:rsidRPr="007F0DA6">
        <w:rPr>
          <w:rFonts w:ascii="Eurostile" w:hAnsi="Eurostile"/>
          <w:b/>
          <w:lang w:val="da-DK"/>
        </w:rPr>
        <w:t xml:space="preserve"> </w:t>
      </w:r>
      <w:proofErr w:type="spellStart"/>
      <w:r w:rsidRPr="007F0DA6">
        <w:rPr>
          <w:rFonts w:ascii="Eurostile" w:hAnsi="Eurostile"/>
          <w:b/>
          <w:lang w:val="da-DK"/>
        </w:rPr>
        <w:t>warning</w:t>
      </w:r>
      <w:proofErr w:type="spellEnd"/>
      <w:r w:rsidRPr="007F0DA6">
        <w:rPr>
          <w:rFonts w:ascii="Eurostile" w:hAnsi="Eurostile"/>
          <w:lang w:val="da-DK"/>
        </w:rPr>
        <w:t xml:space="preserve"> </w:t>
      </w:r>
      <w:r>
        <w:rPr>
          <w:rFonts w:ascii="Eurostile" w:hAnsi="Eurostile"/>
          <w:lang w:val="da-DK"/>
        </w:rPr>
        <w:t>advarer føreren, hvis han ubevidst kører over en anden kørebane.</w:t>
      </w:r>
    </w:p>
    <w:p w:rsidR="00D75500" w:rsidRDefault="00D75500" w:rsidP="00D75500">
      <w:pPr>
        <w:rPr>
          <w:rFonts w:ascii="Eurostile" w:hAnsi="Eurostile"/>
          <w:lang w:val="da-DK"/>
        </w:rPr>
      </w:pPr>
      <w:proofErr w:type="spellStart"/>
      <w:r w:rsidRPr="007F0DA6">
        <w:rPr>
          <w:rFonts w:ascii="Eurostile" w:hAnsi="Eurostile"/>
          <w:b/>
          <w:lang w:val="da-DK"/>
        </w:rPr>
        <w:t>Pre-collision</w:t>
      </w:r>
      <w:proofErr w:type="spellEnd"/>
      <w:r w:rsidRPr="007F0DA6">
        <w:rPr>
          <w:rFonts w:ascii="Eurostile" w:hAnsi="Eurostile"/>
          <w:b/>
          <w:lang w:val="da-DK"/>
        </w:rPr>
        <w:t xml:space="preserve"> </w:t>
      </w:r>
      <w:proofErr w:type="spellStart"/>
      <w:r w:rsidRPr="007F0DA6">
        <w:rPr>
          <w:rFonts w:ascii="Eurostile" w:hAnsi="Eurostile"/>
          <w:b/>
          <w:lang w:val="da-DK"/>
        </w:rPr>
        <w:t>throttle</w:t>
      </w:r>
      <w:proofErr w:type="spellEnd"/>
      <w:r w:rsidRPr="007F0DA6">
        <w:rPr>
          <w:rFonts w:ascii="Eurostile" w:hAnsi="Eurostile"/>
          <w:b/>
          <w:lang w:val="da-DK"/>
        </w:rPr>
        <w:t xml:space="preserve"> management</w:t>
      </w:r>
      <w:r w:rsidRPr="007F0DA6">
        <w:rPr>
          <w:rFonts w:ascii="Eurostile" w:hAnsi="Eurostile"/>
          <w:lang w:val="da-DK"/>
        </w:rPr>
        <w:t xml:space="preserve"> </w:t>
      </w:r>
      <w:r>
        <w:rPr>
          <w:rFonts w:ascii="Eurostile" w:hAnsi="Eurostile"/>
          <w:lang w:val="da-DK"/>
        </w:rPr>
        <w:t>tager gassen fra speederen for at forhindre, at føreren kører ind i forankørende køretøjer eller forhindringer.</w:t>
      </w:r>
    </w:p>
    <w:p w:rsidR="00D75500" w:rsidRPr="007F0DA6" w:rsidRDefault="00D75500" w:rsidP="00D75500">
      <w:pPr>
        <w:rPr>
          <w:rFonts w:ascii="Eurostile" w:hAnsi="Eurostile"/>
          <w:lang w:val="da-DK"/>
        </w:rPr>
      </w:pPr>
      <w:proofErr w:type="spellStart"/>
      <w:r w:rsidRPr="007F0DA6">
        <w:rPr>
          <w:rFonts w:ascii="Eurostile" w:hAnsi="Eurostile"/>
          <w:b/>
          <w:lang w:val="da-DK"/>
        </w:rPr>
        <w:t>Lead</w:t>
      </w:r>
      <w:proofErr w:type="spellEnd"/>
      <w:r w:rsidRPr="007F0DA6">
        <w:rPr>
          <w:rFonts w:ascii="Eurostile" w:hAnsi="Eurostile"/>
          <w:b/>
          <w:lang w:val="da-DK"/>
        </w:rPr>
        <w:t xml:space="preserve"> </w:t>
      </w:r>
      <w:proofErr w:type="spellStart"/>
      <w:r w:rsidRPr="007F0DA6">
        <w:rPr>
          <w:rFonts w:ascii="Eurostile" w:hAnsi="Eurostile"/>
          <w:b/>
          <w:lang w:val="da-DK"/>
        </w:rPr>
        <w:t>vehicle</w:t>
      </w:r>
      <w:proofErr w:type="spellEnd"/>
      <w:r w:rsidRPr="007F0DA6">
        <w:rPr>
          <w:rFonts w:ascii="Eurostile" w:hAnsi="Eurostile"/>
          <w:b/>
          <w:lang w:val="da-DK"/>
        </w:rPr>
        <w:t xml:space="preserve"> alert </w:t>
      </w:r>
      <w:r w:rsidRPr="008F4456">
        <w:rPr>
          <w:rFonts w:ascii="Eurostile" w:hAnsi="Eurostile"/>
          <w:lang w:val="da-DK"/>
        </w:rPr>
        <w:t>gør føreren opmærksom på, at den foran holdende bil er sat i gang igen.</w:t>
      </w:r>
    </w:p>
    <w:p w:rsidR="00D75500" w:rsidRPr="007F0DA6" w:rsidRDefault="00D75500" w:rsidP="00D75500">
      <w:pPr>
        <w:rPr>
          <w:rFonts w:ascii="Eurostile" w:hAnsi="Eurostile" w:cs="Arial"/>
          <w:b/>
          <w:bCs/>
          <w:color w:val="000000"/>
          <w:sz w:val="22"/>
          <w:lang w:val="da-DK"/>
        </w:rPr>
      </w:pPr>
    </w:p>
    <w:p w:rsidR="00D75500" w:rsidRPr="008F4456" w:rsidRDefault="00D75500" w:rsidP="00D75500">
      <w:pPr>
        <w:rPr>
          <w:rFonts w:ascii="Eurostile" w:hAnsi="Eurostile" w:cs="Arial"/>
          <w:color w:val="000000"/>
          <w:sz w:val="22"/>
          <w:lang w:val="da-DK"/>
        </w:rPr>
      </w:pPr>
      <w:r>
        <w:rPr>
          <w:rFonts w:ascii="Eurostile" w:hAnsi="Eurostile" w:cs="Arial"/>
          <w:color w:val="000000"/>
          <w:sz w:val="22"/>
          <w:lang w:val="da-DK"/>
        </w:rPr>
        <w:t xml:space="preserve">Den nye </w:t>
      </w:r>
      <w:r w:rsidRPr="007F0DA6">
        <w:rPr>
          <w:rFonts w:ascii="Eurostile" w:hAnsi="Eurostile" w:cs="Arial"/>
          <w:color w:val="000000"/>
          <w:sz w:val="22"/>
          <w:lang w:val="da-DK"/>
        </w:rPr>
        <w:t xml:space="preserve">Outback </w:t>
      </w:r>
      <w:r>
        <w:rPr>
          <w:rFonts w:ascii="Eurostile" w:hAnsi="Eurostile" w:cs="Arial"/>
          <w:color w:val="000000"/>
          <w:sz w:val="22"/>
          <w:lang w:val="da-DK"/>
        </w:rPr>
        <w:t>er allerede blevet testet af flere uafhængige sikkerhedsorganisationer</w:t>
      </w:r>
      <w:r w:rsidRPr="007F0DA6">
        <w:rPr>
          <w:rFonts w:ascii="Eurostile" w:hAnsi="Eurostile" w:cs="Arial"/>
          <w:color w:val="000000"/>
          <w:sz w:val="22"/>
          <w:lang w:val="da-DK"/>
        </w:rPr>
        <w:t>. Amerikansk</w:t>
      </w:r>
      <w:r>
        <w:rPr>
          <w:rFonts w:ascii="Eurostile" w:hAnsi="Eurostile" w:cs="Arial"/>
          <w:color w:val="000000"/>
          <w:sz w:val="22"/>
          <w:lang w:val="da-DK"/>
        </w:rPr>
        <w:t>e</w:t>
      </w:r>
      <w:r w:rsidRPr="007F0DA6">
        <w:rPr>
          <w:rFonts w:ascii="Eurostile" w:hAnsi="Eurostile" w:cs="Arial"/>
          <w:color w:val="000000"/>
          <w:sz w:val="22"/>
          <w:lang w:val="da-DK"/>
        </w:rPr>
        <w:t xml:space="preserve"> IIHS har </w:t>
      </w:r>
      <w:r>
        <w:rPr>
          <w:rFonts w:ascii="Eurostile" w:hAnsi="Eurostile" w:cs="Arial"/>
          <w:color w:val="000000"/>
          <w:sz w:val="22"/>
          <w:lang w:val="da-DK"/>
        </w:rPr>
        <w:t xml:space="preserve">udnævnt Subaru Outback til Top Safety </w:t>
      </w:r>
      <w:proofErr w:type="spellStart"/>
      <w:r>
        <w:rPr>
          <w:rFonts w:ascii="Eurostile" w:hAnsi="Eurostile" w:cs="Arial"/>
          <w:color w:val="000000"/>
          <w:sz w:val="22"/>
          <w:lang w:val="da-DK"/>
        </w:rPr>
        <w:t>Pick</w:t>
      </w:r>
      <w:proofErr w:type="spellEnd"/>
      <w:r>
        <w:rPr>
          <w:rFonts w:ascii="Eurostile" w:hAnsi="Eurostile" w:cs="Arial"/>
          <w:color w:val="000000"/>
          <w:sz w:val="22"/>
          <w:lang w:val="da-DK"/>
        </w:rPr>
        <w:t xml:space="preserve"> +. Denne</w:t>
      </w:r>
      <w:r w:rsidRPr="007F0DA6">
        <w:rPr>
          <w:rFonts w:ascii="Eurostile" w:hAnsi="Eurostile" w:cs="Arial"/>
          <w:color w:val="000000"/>
          <w:sz w:val="22"/>
          <w:lang w:val="da-DK"/>
        </w:rPr>
        <w:t xml:space="preserve"> u</w:t>
      </w:r>
      <w:r>
        <w:rPr>
          <w:rFonts w:ascii="Eurostile" w:hAnsi="Eurostile" w:cs="Arial"/>
          <w:color w:val="000000"/>
          <w:sz w:val="22"/>
          <w:lang w:val="da-DK"/>
        </w:rPr>
        <w:t xml:space="preserve">dmærkelse tildeles kun dem, der </w:t>
      </w:r>
      <w:proofErr w:type="gramStart"/>
      <w:r>
        <w:rPr>
          <w:rFonts w:ascii="Eurostile" w:hAnsi="Eurostile" w:cs="Arial"/>
          <w:color w:val="000000"/>
          <w:sz w:val="22"/>
          <w:lang w:val="da-DK"/>
        </w:rPr>
        <w:t>præstere</w:t>
      </w:r>
      <w:proofErr w:type="gramEnd"/>
      <w:r>
        <w:rPr>
          <w:rFonts w:ascii="Eurostile" w:hAnsi="Eurostile" w:cs="Arial"/>
          <w:color w:val="000000"/>
          <w:sz w:val="22"/>
          <w:lang w:val="da-DK"/>
        </w:rPr>
        <w:t xml:space="preserve"> bedst i sin klasse. Subaru er det eneste mærke, der har alle sine modeller klassificeret som TSP. Outback er også blevet kollisionstestet af Euro NCAP. Resultatet offentliggøres den 3. december.</w:t>
      </w:r>
    </w:p>
    <w:p w:rsidR="00D75500" w:rsidRPr="007F0DA6" w:rsidRDefault="00D75500" w:rsidP="00D75500">
      <w:pPr>
        <w:rPr>
          <w:rFonts w:ascii="Eurostile" w:hAnsi="Eurostile" w:cs="Arial"/>
          <w:color w:val="000000"/>
          <w:lang w:val="da-DK"/>
        </w:rPr>
      </w:pPr>
    </w:p>
    <w:p w:rsidR="00D75500" w:rsidRPr="007F0DA6" w:rsidRDefault="00D75500" w:rsidP="00D75500">
      <w:pPr>
        <w:rPr>
          <w:rFonts w:ascii="Eurostile" w:hAnsi="Eurostile"/>
          <w:b/>
          <w:lang w:val="da-DK"/>
        </w:rPr>
      </w:pPr>
      <w:r>
        <w:rPr>
          <w:rFonts w:ascii="Eurostile" w:hAnsi="Eurostile"/>
          <w:b/>
          <w:lang w:val="da-DK"/>
        </w:rPr>
        <w:t>Skarpere køreegenskaber</w:t>
      </w:r>
    </w:p>
    <w:p w:rsidR="00D75500" w:rsidRDefault="00D75500" w:rsidP="00D75500">
      <w:pPr>
        <w:rPr>
          <w:rFonts w:ascii="Eurostile" w:hAnsi="Eurostile"/>
          <w:lang w:val="da-DK"/>
        </w:rPr>
      </w:pPr>
      <w:r>
        <w:rPr>
          <w:rFonts w:ascii="Eurostile" w:hAnsi="Eurostile"/>
          <w:lang w:val="da-DK"/>
        </w:rPr>
        <w:t xml:space="preserve">Fra vores performance-model, WRX STI, </w:t>
      </w:r>
      <w:r w:rsidRPr="007F0DA6">
        <w:rPr>
          <w:rFonts w:ascii="Eurostile" w:hAnsi="Eurostile"/>
          <w:lang w:val="da-DK"/>
        </w:rPr>
        <w:t>har vi h</w:t>
      </w:r>
      <w:r>
        <w:rPr>
          <w:rFonts w:ascii="Eurostile" w:hAnsi="Eurostile"/>
          <w:lang w:val="da-DK"/>
        </w:rPr>
        <w:t>ente</w:t>
      </w:r>
      <w:r w:rsidRPr="007F0DA6">
        <w:rPr>
          <w:rFonts w:ascii="Eurostile" w:hAnsi="Eurostile"/>
          <w:lang w:val="da-DK"/>
        </w:rPr>
        <w:t xml:space="preserve">t Active Torque Vectoring. Systemet </w:t>
      </w:r>
      <w:r>
        <w:rPr>
          <w:rFonts w:ascii="Eurostile" w:hAnsi="Eurostile"/>
          <w:lang w:val="da-DK"/>
        </w:rPr>
        <w:t>måler G-kræfterne ve</w:t>
      </w:r>
      <w:r w:rsidRPr="007F0DA6">
        <w:rPr>
          <w:rFonts w:ascii="Eurostile" w:hAnsi="Eurostile"/>
          <w:lang w:val="da-DK"/>
        </w:rPr>
        <w:t xml:space="preserve">d </w:t>
      </w:r>
      <w:r>
        <w:rPr>
          <w:rFonts w:ascii="Eurostile" w:hAnsi="Eurostile"/>
          <w:lang w:val="da-DK"/>
        </w:rPr>
        <w:t>høje kurvehastigheder og bremser det inderste hjul og overfører flere kræfter til det yderst for at styre hurtigere ind.</w:t>
      </w:r>
    </w:p>
    <w:p w:rsidR="00D75500" w:rsidRDefault="00D75500" w:rsidP="00D75500">
      <w:pPr>
        <w:rPr>
          <w:rFonts w:ascii="Eurostile" w:hAnsi="Eurostile"/>
          <w:lang w:val="da-DK"/>
        </w:rPr>
      </w:pPr>
      <w:r w:rsidRPr="00F97A77">
        <w:rPr>
          <w:rFonts w:ascii="Eurostile" w:hAnsi="Eurostile"/>
          <w:lang w:val="da-DK"/>
        </w:rPr>
        <w:t xml:space="preserve">Ny Outback har også fået chassiset opdateret med nye støddæmper og fjedre. Styrresponsen er hurtigere (fra 16:1 til 14:1), </w:t>
      </w:r>
      <w:r>
        <w:rPr>
          <w:rFonts w:ascii="Eurostile" w:hAnsi="Eurostile"/>
          <w:lang w:val="da-DK"/>
        </w:rPr>
        <w:t>reagere endnu hurtigere og giver præcist styring</w:t>
      </w:r>
      <w:r w:rsidRPr="00F97A77">
        <w:rPr>
          <w:rFonts w:ascii="Eurostile" w:hAnsi="Eurostile"/>
          <w:lang w:val="da-DK"/>
        </w:rPr>
        <w:t xml:space="preserve">. I alt </w:t>
      </w:r>
      <w:r>
        <w:rPr>
          <w:rFonts w:ascii="Eurostile" w:hAnsi="Eurostile"/>
          <w:lang w:val="da-DK"/>
        </w:rPr>
        <w:t xml:space="preserve">giver </w:t>
      </w:r>
      <w:r w:rsidRPr="00F97A77">
        <w:rPr>
          <w:rFonts w:ascii="Eurostile" w:hAnsi="Eurostile"/>
          <w:lang w:val="da-DK"/>
        </w:rPr>
        <w:t xml:space="preserve">dette aktiv, forudsigelig og sikker </w:t>
      </w:r>
      <w:r>
        <w:rPr>
          <w:rFonts w:ascii="Eurostile" w:hAnsi="Eurostile"/>
          <w:lang w:val="da-DK"/>
        </w:rPr>
        <w:t>køreegenskaber</w:t>
      </w:r>
      <w:r w:rsidRPr="00F97A77">
        <w:rPr>
          <w:rFonts w:ascii="Eurostile" w:hAnsi="Eurostile"/>
          <w:lang w:val="da-DK"/>
        </w:rPr>
        <w:t xml:space="preserve"> </w:t>
      </w: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4854A8" w:rsidRDefault="004854A8" w:rsidP="00D75500">
      <w:pPr>
        <w:rPr>
          <w:rFonts w:ascii="Eurostile" w:hAnsi="Eurostile"/>
          <w:lang w:val="da-DK"/>
        </w:rPr>
      </w:pPr>
    </w:p>
    <w:p w:rsidR="00D75500" w:rsidRPr="00B60D55" w:rsidRDefault="00D75500" w:rsidP="00D75500">
      <w:pPr>
        <w:rPr>
          <w:rFonts w:ascii="Eurostile" w:hAnsi="Eurostile"/>
          <w:lang w:val="da-DK"/>
        </w:rPr>
      </w:pPr>
      <w:r>
        <w:rPr>
          <w:rFonts w:ascii="Eurostile" w:hAnsi="Eurostile"/>
          <w:noProof/>
          <w:lang w:val="da-DK" w:eastAsia="da-DK"/>
        </w:rPr>
        <w:drawing>
          <wp:inline distT="0" distB="0" distL="0" distR="0">
            <wp:extent cx="4718050" cy="3138153"/>
            <wp:effectExtent l="0" t="0" r="6350" b="5715"/>
            <wp:docPr id="7" name="Picture 7" descr="I:\PR\Bilder\0modeller\Outback\MY15\SE Shots\Action\SUB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R\Bilder\0modeller\Outback\MY15\SE Shots\Action\SUB_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050" cy="3138153"/>
                    </a:xfrm>
                    <a:prstGeom prst="rect">
                      <a:avLst/>
                    </a:prstGeom>
                    <a:noFill/>
                    <a:ln>
                      <a:noFill/>
                    </a:ln>
                  </pic:spPr>
                </pic:pic>
              </a:graphicData>
            </a:graphic>
          </wp:inline>
        </w:drawing>
      </w:r>
    </w:p>
    <w:p w:rsidR="00D75500" w:rsidRPr="007F0DA6" w:rsidRDefault="00D75500" w:rsidP="00D75500">
      <w:pPr>
        <w:rPr>
          <w:rFonts w:ascii="Eurostile" w:hAnsi="Eurostile"/>
          <w:lang w:val="da-DK"/>
        </w:rPr>
      </w:pPr>
    </w:p>
    <w:p w:rsidR="00D75500" w:rsidRPr="007F0DA6" w:rsidRDefault="00D75500" w:rsidP="00D75500">
      <w:pPr>
        <w:rPr>
          <w:rFonts w:ascii="Eurostile" w:hAnsi="Eurostile" w:cs="Arial"/>
          <w:color w:val="000000"/>
          <w:lang w:val="da-DK"/>
        </w:rPr>
      </w:pPr>
    </w:p>
    <w:p w:rsidR="00D75500" w:rsidRPr="007F0DA6" w:rsidRDefault="00D75500" w:rsidP="00D75500">
      <w:pPr>
        <w:rPr>
          <w:rFonts w:ascii="Eurostile" w:hAnsi="Eurostile"/>
          <w:b/>
          <w:lang w:val="da-DK"/>
        </w:rPr>
      </w:pPr>
      <w:r w:rsidRPr="007F0DA6">
        <w:rPr>
          <w:rFonts w:ascii="Eurostile" w:hAnsi="Eurostile"/>
          <w:b/>
          <w:lang w:val="da-DK"/>
        </w:rPr>
        <w:t>X-Mode g</w:t>
      </w:r>
      <w:r>
        <w:rPr>
          <w:rFonts w:ascii="Eurostile" w:hAnsi="Eurostile"/>
          <w:b/>
          <w:lang w:val="da-DK"/>
        </w:rPr>
        <w:t>iver kontrol</w:t>
      </w:r>
      <w:r w:rsidRPr="007F0DA6">
        <w:rPr>
          <w:rFonts w:ascii="Eurostile" w:hAnsi="Eurostile"/>
          <w:b/>
          <w:lang w:val="da-DK"/>
        </w:rPr>
        <w:t xml:space="preserve"> </w:t>
      </w:r>
    </w:p>
    <w:p w:rsidR="00D75500" w:rsidRPr="007F0DA6" w:rsidRDefault="00D75500" w:rsidP="00D75500">
      <w:pPr>
        <w:rPr>
          <w:rFonts w:ascii="Eurostile" w:hAnsi="Eurostile"/>
          <w:lang w:val="da-DK"/>
        </w:rPr>
      </w:pPr>
      <w:r>
        <w:rPr>
          <w:rFonts w:ascii="Eurostile" w:hAnsi="Eurostile"/>
          <w:lang w:val="da-DK"/>
        </w:rPr>
        <w:t>Den nye Outback har også</w:t>
      </w:r>
      <w:r w:rsidRPr="007F0DA6">
        <w:rPr>
          <w:rFonts w:ascii="Eurostile" w:hAnsi="Eurostile"/>
          <w:lang w:val="da-DK"/>
        </w:rPr>
        <w:t xml:space="preserve"> </w:t>
      </w:r>
      <w:r>
        <w:rPr>
          <w:rFonts w:ascii="Eurostile" w:hAnsi="Eurostile"/>
          <w:lang w:val="da-DK"/>
        </w:rPr>
        <w:t>Subarus terrænsystem X-Mode. X-Mode gø</w:t>
      </w:r>
      <w:r w:rsidRPr="007F0DA6">
        <w:rPr>
          <w:rFonts w:ascii="Eurostile" w:hAnsi="Eurostile"/>
          <w:lang w:val="da-DK"/>
        </w:rPr>
        <w:t xml:space="preserve">r det </w:t>
      </w:r>
      <w:r>
        <w:rPr>
          <w:rFonts w:ascii="Eurostile" w:hAnsi="Eurostile"/>
          <w:lang w:val="da-DK"/>
        </w:rPr>
        <w:t>nemmere for føreren at køre på besværlige veje og i terræn. Systemet er koblet ti</w:t>
      </w:r>
      <w:r w:rsidRPr="007F0DA6">
        <w:rPr>
          <w:rFonts w:ascii="Eurostile" w:hAnsi="Eurostile"/>
          <w:lang w:val="da-DK"/>
        </w:rPr>
        <w:t xml:space="preserve">l </w:t>
      </w:r>
      <w:r>
        <w:rPr>
          <w:rFonts w:ascii="Eurostile" w:hAnsi="Eurostile"/>
          <w:lang w:val="da-DK"/>
        </w:rPr>
        <w:t>speeder</w:t>
      </w:r>
      <w:r w:rsidRPr="007F0DA6">
        <w:rPr>
          <w:rFonts w:ascii="Eurostile" w:hAnsi="Eurostile"/>
          <w:lang w:val="da-DK"/>
        </w:rPr>
        <w:t xml:space="preserve">, </w:t>
      </w:r>
      <w:r>
        <w:rPr>
          <w:rFonts w:ascii="Eurostile" w:hAnsi="Eurostile"/>
          <w:lang w:val="da-DK"/>
        </w:rPr>
        <w:t>gearkasse og bremsesystem og assisterer på glatte veje og ved kørsel op ad bakke.</w:t>
      </w:r>
      <w:r w:rsidRPr="007F0DA6">
        <w:rPr>
          <w:rFonts w:ascii="Eurostile" w:hAnsi="Eurostile"/>
          <w:lang w:val="da-DK"/>
        </w:rPr>
        <w:t xml:space="preserve"> Hill </w:t>
      </w:r>
      <w:proofErr w:type="spellStart"/>
      <w:r w:rsidRPr="007F0DA6">
        <w:rPr>
          <w:rFonts w:ascii="Eurostile" w:hAnsi="Eurostile"/>
          <w:lang w:val="da-DK"/>
        </w:rPr>
        <w:t>Descent</w:t>
      </w:r>
      <w:proofErr w:type="spellEnd"/>
      <w:r w:rsidRPr="007F0DA6">
        <w:rPr>
          <w:rFonts w:ascii="Eurostile" w:hAnsi="Eurostile"/>
          <w:lang w:val="da-DK"/>
        </w:rPr>
        <w:t xml:space="preserve"> Control</w:t>
      </w:r>
      <w:r>
        <w:rPr>
          <w:rFonts w:ascii="Eurostile" w:hAnsi="Eurostile"/>
          <w:lang w:val="da-DK"/>
        </w:rPr>
        <w:t xml:space="preserve"> hører også til X-Mode</w:t>
      </w:r>
      <w:r w:rsidRPr="007F0DA6">
        <w:rPr>
          <w:rFonts w:ascii="Eurostile" w:hAnsi="Eurostile"/>
          <w:lang w:val="da-DK"/>
        </w:rPr>
        <w:t>. Systemet</w:t>
      </w:r>
      <w:r>
        <w:rPr>
          <w:rFonts w:ascii="Eurostile" w:hAnsi="Eurostile"/>
          <w:lang w:val="da-DK"/>
        </w:rPr>
        <w:t xml:space="preserve"> bremse</w:t>
      </w:r>
      <w:r w:rsidRPr="007F0DA6">
        <w:rPr>
          <w:rFonts w:ascii="Eurostile" w:hAnsi="Eurostile"/>
          <w:lang w:val="da-DK"/>
        </w:rPr>
        <w:t xml:space="preserve">r </w:t>
      </w:r>
      <w:r>
        <w:rPr>
          <w:rFonts w:ascii="Eurostile" w:hAnsi="Eurostile"/>
          <w:lang w:val="da-DK"/>
        </w:rPr>
        <w:t>automatisk bilen og gør nedkørslen tryg og kontrolleret helt ned til hastigheder på fire km/t.</w:t>
      </w:r>
      <w:r w:rsidRPr="007F0DA6">
        <w:rPr>
          <w:rFonts w:ascii="Eurostile" w:hAnsi="Eurostile"/>
          <w:lang w:val="da-DK"/>
        </w:rPr>
        <w:t xml:space="preserve"> X-Mode bli</w:t>
      </w:r>
      <w:r>
        <w:rPr>
          <w:rFonts w:ascii="Eurostile" w:hAnsi="Eurostile"/>
          <w:lang w:val="da-DK"/>
        </w:rPr>
        <w:t>ver standard i bile</w:t>
      </w:r>
      <w:r w:rsidRPr="007F0DA6">
        <w:rPr>
          <w:rFonts w:ascii="Eurostile" w:hAnsi="Eurostile"/>
          <w:lang w:val="da-DK"/>
        </w:rPr>
        <w:t>r med den</w:t>
      </w:r>
      <w:r>
        <w:rPr>
          <w:rFonts w:ascii="Eurostile" w:hAnsi="Eurostile"/>
          <w:lang w:val="da-DK"/>
        </w:rPr>
        <w:t xml:space="preserve"> trinløse automatgearkasse</w:t>
      </w:r>
      <w:r w:rsidRPr="007F0DA6">
        <w:rPr>
          <w:rFonts w:ascii="Eurostile" w:hAnsi="Eurostile"/>
          <w:lang w:val="da-DK"/>
        </w:rPr>
        <w:t xml:space="preserve"> Lineartronic.</w:t>
      </w:r>
    </w:p>
    <w:p w:rsidR="00D75500" w:rsidRPr="007F0DA6" w:rsidRDefault="00D75500" w:rsidP="00D75500">
      <w:pPr>
        <w:ind w:firstLine="360"/>
        <w:rPr>
          <w:rFonts w:ascii="Eurostile" w:hAnsi="Eurostile" w:cs="Arial"/>
          <w:color w:val="000000"/>
          <w:lang w:val="da-DK"/>
        </w:rPr>
      </w:pPr>
    </w:p>
    <w:p w:rsidR="00D75500" w:rsidRPr="007F0DA6" w:rsidRDefault="00D75500" w:rsidP="00D75500">
      <w:pPr>
        <w:pStyle w:val="Default"/>
        <w:rPr>
          <w:lang w:val="da-DK"/>
        </w:rPr>
      </w:pPr>
      <w:r w:rsidRPr="007F0DA6">
        <w:rPr>
          <w:b/>
          <w:bCs/>
          <w:lang w:val="da-DK"/>
        </w:rPr>
        <w:t xml:space="preserve">SI-Drive </w:t>
      </w:r>
    </w:p>
    <w:p w:rsidR="00D75500" w:rsidRPr="007F0DA6" w:rsidRDefault="00D75500" w:rsidP="00D75500">
      <w:pPr>
        <w:pStyle w:val="Default"/>
        <w:rPr>
          <w:lang w:val="da-DK"/>
        </w:rPr>
      </w:pPr>
      <w:r w:rsidRPr="007F0DA6">
        <w:rPr>
          <w:lang w:val="da-DK"/>
        </w:rPr>
        <w:t>SI-Drive g</w:t>
      </w:r>
      <w:r>
        <w:rPr>
          <w:lang w:val="da-DK"/>
        </w:rPr>
        <w:t>iver føre</w:t>
      </w:r>
      <w:r w:rsidRPr="007F0DA6">
        <w:rPr>
          <w:lang w:val="da-DK"/>
        </w:rPr>
        <w:t>ren m</w:t>
      </w:r>
      <w:r>
        <w:rPr>
          <w:lang w:val="da-DK"/>
        </w:rPr>
        <w:t>ulighed</w:t>
      </w:r>
      <w:r w:rsidRPr="007F0DA6">
        <w:rPr>
          <w:lang w:val="da-DK"/>
        </w:rPr>
        <w:t xml:space="preserve"> </w:t>
      </w:r>
      <w:r>
        <w:rPr>
          <w:lang w:val="da-DK"/>
        </w:rPr>
        <w:t>for at påvirke</w:t>
      </w:r>
      <w:r w:rsidRPr="007F0DA6">
        <w:rPr>
          <w:lang w:val="da-DK"/>
        </w:rPr>
        <w:t xml:space="preserve"> bil</w:t>
      </w:r>
      <w:r>
        <w:rPr>
          <w:lang w:val="da-DK"/>
        </w:rPr>
        <w:t>ens egenskaber og er standard på Outback med benzinmotor</w:t>
      </w:r>
      <w:r w:rsidRPr="007F0DA6">
        <w:rPr>
          <w:lang w:val="da-DK"/>
        </w:rPr>
        <w:t xml:space="preserve">. SI-Drive har </w:t>
      </w:r>
      <w:r>
        <w:rPr>
          <w:lang w:val="da-DK"/>
        </w:rPr>
        <w:t>to indstillinger</w:t>
      </w:r>
      <w:r w:rsidRPr="007F0DA6">
        <w:rPr>
          <w:lang w:val="da-DK"/>
        </w:rPr>
        <w:t xml:space="preserve">. "Intelligent" </w:t>
      </w:r>
      <w:r>
        <w:rPr>
          <w:lang w:val="da-DK"/>
        </w:rPr>
        <w:t>for maks</w:t>
      </w:r>
      <w:r w:rsidRPr="007F0DA6">
        <w:rPr>
          <w:lang w:val="da-DK"/>
        </w:rPr>
        <w:t>imal br</w:t>
      </w:r>
      <w:r>
        <w:rPr>
          <w:lang w:val="da-DK"/>
        </w:rPr>
        <w:t>ændstoføkonomi og rolig bykørsel</w:t>
      </w:r>
      <w:r w:rsidRPr="007F0DA6">
        <w:rPr>
          <w:lang w:val="da-DK"/>
        </w:rPr>
        <w:t>. "Sport" g</w:t>
      </w:r>
      <w:r>
        <w:rPr>
          <w:lang w:val="da-DK"/>
        </w:rPr>
        <w:t>iv</w:t>
      </w:r>
      <w:r w:rsidRPr="007F0DA6">
        <w:rPr>
          <w:lang w:val="da-DK"/>
        </w:rPr>
        <w:t xml:space="preserve">er </w:t>
      </w:r>
      <w:r>
        <w:rPr>
          <w:lang w:val="da-DK"/>
        </w:rPr>
        <w:t xml:space="preserve">en </w:t>
      </w:r>
      <w:r w:rsidRPr="007F0DA6">
        <w:rPr>
          <w:lang w:val="da-DK"/>
        </w:rPr>
        <w:t>mer</w:t>
      </w:r>
      <w:r>
        <w:rPr>
          <w:lang w:val="da-DK"/>
        </w:rPr>
        <w:t>e</w:t>
      </w:r>
      <w:r w:rsidRPr="007F0DA6">
        <w:rPr>
          <w:lang w:val="da-DK"/>
        </w:rPr>
        <w:t xml:space="preserve"> direkt</w:t>
      </w:r>
      <w:r>
        <w:rPr>
          <w:lang w:val="da-DK"/>
        </w:rPr>
        <w:t xml:space="preserve">e </w:t>
      </w:r>
      <w:r w:rsidRPr="007F0DA6">
        <w:rPr>
          <w:lang w:val="da-DK"/>
        </w:rPr>
        <w:t>s</w:t>
      </w:r>
      <w:r>
        <w:rPr>
          <w:lang w:val="da-DK"/>
        </w:rPr>
        <w:t>peederrespons og flytte</w:t>
      </w:r>
      <w:r w:rsidRPr="007F0DA6">
        <w:rPr>
          <w:lang w:val="da-DK"/>
        </w:rPr>
        <w:t xml:space="preserve">r </w:t>
      </w:r>
      <w:r>
        <w:rPr>
          <w:lang w:val="da-DK"/>
        </w:rPr>
        <w:t xml:space="preserve">skiftepunkterne for at give hurtigere </w:t>
      </w:r>
      <w:r w:rsidRPr="007F0DA6">
        <w:rPr>
          <w:lang w:val="da-DK"/>
        </w:rPr>
        <w:t>accelerationer.</w:t>
      </w:r>
    </w:p>
    <w:p w:rsidR="00D75500" w:rsidRPr="007F0DA6" w:rsidRDefault="00D75500" w:rsidP="00D75500">
      <w:pPr>
        <w:pStyle w:val="Default"/>
        <w:rPr>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4854A8" w:rsidRDefault="004854A8" w:rsidP="00D75500">
      <w:pPr>
        <w:pStyle w:val="Default"/>
        <w:rPr>
          <w:b/>
          <w:bCs/>
          <w:lang w:val="da-DK"/>
        </w:rPr>
      </w:pPr>
    </w:p>
    <w:p w:rsidR="00D75500" w:rsidRPr="007F0DA6" w:rsidRDefault="00D75500" w:rsidP="00D75500">
      <w:pPr>
        <w:pStyle w:val="Default"/>
        <w:rPr>
          <w:lang w:val="da-DK"/>
        </w:rPr>
      </w:pPr>
      <w:r>
        <w:rPr>
          <w:b/>
          <w:bCs/>
          <w:lang w:val="da-DK"/>
        </w:rPr>
        <w:t>Ve</w:t>
      </w:r>
      <w:r w:rsidRPr="007F0DA6">
        <w:rPr>
          <w:b/>
          <w:bCs/>
          <w:lang w:val="da-DK"/>
        </w:rPr>
        <w:t>lu</w:t>
      </w:r>
      <w:r>
        <w:rPr>
          <w:b/>
          <w:bCs/>
          <w:lang w:val="da-DK"/>
        </w:rPr>
        <w:t>dstyret allerede i basismodellen</w:t>
      </w:r>
    </w:p>
    <w:p w:rsidR="00D75500" w:rsidRPr="0029439C" w:rsidRDefault="00D75500" w:rsidP="00D75500">
      <w:pPr>
        <w:pStyle w:val="Default"/>
        <w:rPr>
          <w:rFonts w:cs="Arial"/>
          <w:lang w:val="da-DK"/>
        </w:rPr>
      </w:pPr>
      <w:r w:rsidRPr="007F0DA6">
        <w:rPr>
          <w:lang w:val="da-DK"/>
        </w:rPr>
        <w:t xml:space="preserve">Outback </w:t>
      </w:r>
      <w:r>
        <w:rPr>
          <w:lang w:val="da-DK"/>
        </w:rPr>
        <w:t>fås</w:t>
      </w:r>
      <w:r w:rsidRPr="007F0DA6">
        <w:rPr>
          <w:lang w:val="da-DK"/>
        </w:rPr>
        <w:t xml:space="preserve"> i tre </w:t>
      </w:r>
      <w:r>
        <w:rPr>
          <w:lang w:val="da-DK"/>
        </w:rPr>
        <w:t>udstyrsniveauer</w:t>
      </w:r>
      <w:r w:rsidRPr="007F0DA6">
        <w:rPr>
          <w:lang w:val="da-DK"/>
        </w:rPr>
        <w:t>. Na</w:t>
      </w:r>
      <w:r>
        <w:rPr>
          <w:lang w:val="da-DK"/>
        </w:rPr>
        <w:t>vnene er inspireret af</w:t>
      </w:r>
      <w:r w:rsidRPr="007F0DA6">
        <w:rPr>
          <w:lang w:val="da-DK"/>
        </w:rPr>
        <w:t xml:space="preserve"> b</w:t>
      </w:r>
      <w:r>
        <w:rPr>
          <w:lang w:val="da-DK"/>
        </w:rPr>
        <w:t>j</w:t>
      </w:r>
      <w:r w:rsidRPr="007F0DA6">
        <w:rPr>
          <w:lang w:val="da-DK"/>
        </w:rPr>
        <w:t>erg</w:t>
      </w:r>
      <w:r>
        <w:rPr>
          <w:lang w:val="da-DK"/>
        </w:rPr>
        <w:t xml:space="preserve">bestigernes </w:t>
      </w:r>
      <w:r w:rsidRPr="007F0DA6">
        <w:rPr>
          <w:lang w:val="da-DK"/>
        </w:rPr>
        <w:t xml:space="preserve">tre </w:t>
      </w:r>
      <w:r>
        <w:rPr>
          <w:lang w:val="da-DK"/>
        </w:rPr>
        <w:t>niveauer</w:t>
      </w:r>
      <w:r w:rsidRPr="007F0DA6">
        <w:rPr>
          <w:lang w:val="da-DK"/>
        </w:rPr>
        <w:t xml:space="preserve"> p</w:t>
      </w:r>
      <w:r>
        <w:rPr>
          <w:lang w:val="da-DK"/>
        </w:rPr>
        <w:t>å Mount Everest. Base, Ridge og</w:t>
      </w:r>
      <w:r w:rsidRPr="007F0DA6">
        <w:rPr>
          <w:lang w:val="da-DK"/>
        </w:rPr>
        <w:t xml:space="preserve"> Summit. </w:t>
      </w:r>
      <w:r>
        <w:rPr>
          <w:rFonts w:cs="Arial"/>
          <w:lang w:val="da-DK"/>
        </w:rPr>
        <w:t>Den nye Outback e</w:t>
      </w:r>
      <w:r w:rsidRPr="007F0DA6">
        <w:rPr>
          <w:rFonts w:cs="Arial"/>
          <w:lang w:val="da-DK"/>
        </w:rPr>
        <w:t>r standardu</w:t>
      </w:r>
      <w:r>
        <w:rPr>
          <w:rFonts w:cs="Arial"/>
          <w:lang w:val="da-DK"/>
        </w:rPr>
        <w:t xml:space="preserve">dstyret </w:t>
      </w:r>
      <w:r w:rsidRPr="007F0DA6">
        <w:rPr>
          <w:rFonts w:cs="Arial"/>
          <w:lang w:val="da-DK"/>
        </w:rPr>
        <w:t>med m</w:t>
      </w:r>
      <w:r>
        <w:rPr>
          <w:rFonts w:cs="Arial"/>
          <w:lang w:val="da-DK"/>
        </w:rPr>
        <w:t>eg</w:t>
      </w:r>
      <w:r w:rsidRPr="007F0DA6">
        <w:rPr>
          <w:rFonts w:cs="Arial"/>
          <w:lang w:val="da-DK"/>
        </w:rPr>
        <w:t>et a</w:t>
      </w:r>
      <w:r>
        <w:rPr>
          <w:rFonts w:cs="Arial"/>
          <w:lang w:val="da-DK"/>
        </w:rPr>
        <w:t xml:space="preserve">f det, andre producenter tager ekstra betaling for. Allerede i Base får man blandt andet </w:t>
      </w:r>
      <w:r>
        <w:rPr>
          <w:lang w:val="da-DK"/>
        </w:rPr>
        <w:t>X-Mode, Start-stop</w:t>
      </w:r>
      <w:r w:rsidRPr="007F0DA6">
        <w:rPr>
          <w:lang w:val="da-DK"/>
        </w:rPr>
        <w:t xml:space="preserve">-system (2.5i), </w:t>
      </w:r>
      <w:r>
        <w:rPr>
          <w:rFonts w:cs="Arial"/>
          <w:lang w:val="da-DK"/>
        </w:rPr>
        <w:t>10-vejs el-j</w:t>
      </w:r>
      <w:r w:rsidRPr="007F0DA6">
        <w:rPr>
          <w:rFonts w:cs="Arial"/>
          <w:lang w:val="da-DK"/>
        </w:rPr>
        <w:t>usterbar</w:t>
      </w:r>
      <w:r>
        <w:rPr>
          <w:rFonts w:cs="Arial"/>
          <w:lang w:val="da-DK"/>
        </w:rPr>
        <w:t>t førersæde</w:t>
      </w:r>
      <w:r w:rsidRPr="007F0DA6">
        <w:rPr>
          <w:rFonts w:cs="Arial"/>
          <w:lang w:val="da-DK"/>
        </w:rPr>
        <w:t xml:space="preserve">, </w:t>
      </w:r>
      <w:r>
        <w:rPr>
          <w:rFonts w:cs="Arial"/>
          <w:lang w:val="da-DK"/>
        </w:rPr>
        <w:t>ægte</w:t>
      </w:r>
      <w:r w:rsidRPr="007F0DA6">
        <w:rPr>
          <w:rFonts w:cs="Arial"/>
          <w:lang w:val="da-DK"/>
        </w:rPr>
        <w:t xml:space="preserve"> </w:t>
      </w:r>
      <w:proofErr w:type="spellStart"/>
      <w:r w:rsidRPr="007F0DA6">
        <w:rPr>
          <w:rFonts w:cs="Arial"/>
          <w:lang w:val="da-DK"/>
        </w:rPr>
        <w:t>hill</w:t>
      </w:r>
      <w:proofErr w:type="spellEnd"/>
      <w:r w:rsidRPr="007F0DA6">
        <w:rPr>
          <w:rFonts w:cs="Arial"/>
          <w:lang w:val="da-DK"/>
        </w:rPr>
        <w:t>-holder, LED-</w:t>
      </w:r>
      <w:r>
        <w:rPr>
          <w:rFonts w:cs="Arial"/>
          <w:lang w:val="da-DK"/>
        </w:rPr>
        <w:t>nærlys</w:t>
      </w:r>
      <w:r w:rsidRPr="007F0DA6">
        <w:rPr>
          <w:rFonts w:cs="Arial"/>
          <w:lang w:val="da-DK"/>
        </w:rPr>
        <w:t xml:space="preserve">, </w:t>
      </w:r>
      <w:r w:rsidRPr="007F0DA6">
        <w:rPr>
          <w:lang w:val="da-DK"/>
        </w:rPr>
        <w:t>l</w:t>
      </w:r>
      <w:r>
        <w:rPr>
          <w:lang w:val="da-DK"/>
        </w:rPr>
        <w:t>y</w:t>
      </w:r>
      <w:r w:rsidRPr="007F0DA6">
        <w:rPr>
          <w:lang w:val="da-DK"/>
        </w:rPr>
        <w:t>sautomatik med DRL, 17-</w:t>
      </w:r>
      <w:r>
        <w:rPr>
          <w:lang w:val="da-DK"/>
        </w:rPr>
        <w:t>tommer</w:t>
      </w:r>
      <w:r w:rsidRPr="007F0DA6">
        <w:rPr>
          <w:lang w:val="da-DK"/>
        </w:rPr>
        <w:t xml:space="preserve"> </w:t>
      </w:r>
      <w:r>
        <w:rPr>
          <w:lang w:val="da-DK"/>
        </w:rPr>
        <w:t>alufælge</w:t>
      </w:r>
      <w:r w:rsidRPr="007F0DA6">
        <w:rPr>
          <w:lang w:val="da-DK"/>
        </w:rPr>
        <w:t xml:space="preserve">, </w:t>
      </w:r>
      <w:r>
        <w:rPr>
          <w:lang w:val="da-DK"/>
        </w:rPr>
        <w:t>ratbetjent</w:t>
      </w:r>
      <w:r w:rsidRPr="007F0DA6">
        <w:rPr>
          <w:lang w:val="da-DK"/>
        </w:rPr>
        <w:t xml:space="preserve"> stereo med 7-</w:t>
      </w:r>
      <w:r>
        <w:rPr>
          <w:lang w:val="da-DK"/>
        </w:rPr>
        <w:t>tommer</w:t>
      </w:r>
      <w:r w:rsidRPr="007F0DA6">
        <w:rPr>
          <w:lang w:val="da-DK"/>
        </w:rPr>
        <w:t xml:space="preserve"> infodisplay, </w:t>
      </w:r>
      <w:r>
        <w:rPr>
          <w:lang w:val="da-DK"/>
        </w:rPr>
        <w:t>Bluetooth</w:t>
      </w:r>
      <w:r w:rsidRPr="007F0DA6">
        <w:rPr>
          <w:lang w:val="da-DK"/>
        </w:rPr>
        <w:t xml:space="preserve">, adaptiv </w:t>
      </w:r>
      <w:r>
        <w:rPr>
          <w:lang w:val="da-DK"/>
        </w:rPr>
        <w:t>fartpilot</w:t>
      </w:r>
      <w:r w:rsidRPr="007F0DA6">
        <w:rPr>
          <w:lang w:val="da-DK"/>
        </w:rPr>
        <w:t>, SI-Drive (2.5i), 2-zon</w:t>
      </w:r>
      <w:r>
        <w:rPr>
          <w:lang w:val="da-DK"/>
        </w:rPr>
        <w:t>ers automatisk klimaanlæg med separate</w:t>
      </w:r>
      <w:r w:rsidRPr="007F0DA6">
        <w:rPr>
          <w:lang w:val="da-DK"/>
        </w:rPr>
        <w:t xml:space="preserve"> </w:t>
      </w:r>
      <w:r>
        <w:rPr>
          <w:lang w:val="da-DK"/>
        </w:rPr>
        <w:t>luftdysser til bagsæd</w:t>
      </w:r>
      <w:r w:rsidRPr="007F0DA6">
        <w:rPr>
          <w:lang w:val="da-DK"/>
        </w:rPr>
        <w:t xml:space="preserve">et, </w:t>
      </w:r>
      <w:r>
        <w:rPr>
          <w:lang w:val="da-DK"/>
        </w:rPr>
        <w:t>el-opvarmet bagsæde</w:t>
      </w:r>
      <w:r w:rsidRPr="007F0DA6">
        <w:rPr>
          <w:lang w:val="da-DK"/>
        </w:rPr>
        <w:t>, regnsen</w:t>
      </w:r>
      <w:r>
        <w:rPr>
          <w:lang w:val="da-DK"/>
        </w:rPr>
        <w:t>s</w:t>
      </w:r>
      <w:r w:rsidRPr="007F0DA6">
        <w:rPr>
          <w:lang w:val="da-DK"/>
        </w:rPr>
        <w:t xml:space="preserve">or, </w:t>
      </w:r>
      <w:r>
        <w:rPr>
          <w:lang w:val="da-DK"/>
        </w:rPr>
        <w:t>syv airbags og</w:t>
      </w:r>
      <w:r w:rsidRPr="007F0DA6">
        <w:rPr>
          <w:lang w:val="da-DK"/>
        </w:rPr>
        <w:t xml:space="preserve"> </w:t>
      </w:r>
      <w:r>
        <w:rPr>
          <w:lang w:val="da-DK"/>
        </w:rPr>
        <w:t>sikkerhedssystemet</w:t>
      </w:r>
      <w:r w:rsidRPr="007F0DA6">
        <w:rPr>
          <w:lang w:val="da-DK"/>
        </w:rPr>
        <w:t xml:space="preserve"> EyeSight.</w:t>
      </w:r>
    </w:p>
    <w:p w:rsidR="00D75500" w:rsidRPr="007F0DA6" w:rsidRDefault="00D75500" w:rsidP="00D75500">
      <w:pPr>
        <w:pStyle w:val="Default"/>
        <w:rPr>
          <w:lang w:val="da-DK"/>
        </w:rPr>
      </w:pPr>
      <w:r w:rsidRPr="007F0DA6">
        <w:rPr>
          <w:lang w:val="da-DK"/>
        </w:rPr>
        <w:t xml:space="preserve">Ridge </w:t>
      </w:r>
      <w:r>
        <w:rPr>
          <w:lang w:val="da-DK"/>
        </w:rPr>
        <w:t>tilbyder desuden</w:t>
      </w:r>
      <w:r w:rsidRPr="007F0DA6">
        <w:rPr>
          <w:lang w:val="da-DK"/>
        </w:rPr>
        <w:t xml:space="preserve">: </w:t>
      </w:r>
      <w:r>
        <w:rPr>
          <w:lang w:val="da-DK"/>
        </w:rPr>
        <w:t>læderbetræk</w:t>
      </w:r>
      <w:r w:rsidRPr="007F0DA6">
        <w:rPr>
          <w:lang w:val="da-DK"/>
        </w:rPr>
        <w:t xml:space="preserve">, </w:t>
      </w:r>
      <w:r>
        <w:rPr>
          <w:lang w:val="da-DK"/>
        </w:rPr>
        <w:t>sædeindstilling med hukommelse og</w:t>
      </w:r>
      <w:r w:rsidRPr="007F0DA6">
        <w:rPr>
          <w:lang w:val="da-DK"/>
        </w:rPr>
        <w:t xml:space="preserve"> </w:t>
      </w:r>
      <w:r>
        <w:rPr>
          <w:lang w:val="da-DK"/>
        </w:rPr>
        <w:t>nøgleløst system med kna</w:t>
      </w:r>
      <w:r w:rsidRPr="007F0DA6">
        <w:rPr>
          <w:lang w:val="da-DK"/>
        </w:rPr>
        <w:t>pstart.</w:t>
      </w:r>
    </w:p>
    <w:p w:rsidR="00D75500" w:rsidRPr="007F0DA6" w:rsidRDefault="00D75500" w:rsidP="00D75500">
      <w:pPr>
        <w:pStyle w:val="Default"/>
        <w:rPr>
          <w:lang w:val="da-DK"/>
        </w:rPr>
      </w:pPr>
      <w:r w:rsidRPr="007F0DA6">
        <w:rPr>
          <w:lang w:val="da-DK"/>
        </w:rPr>
        <w:t>Summit</w:t>
      </w:r>
      <w:r w:rsidRPr="007F0DA6">
        <w:rPr>
          <w:b/>
          <w:lang w:val="da-DK"/>
        </w:rPr>
        <w:t xml:space="preserve"> </w:t>
      </w:r>
      <w:r>
        <w:rPr>
          <w:lang w:val="da-DK"/>
        </w:rPr>
        <w:t>er vo</w:t>
      </w:r>
      <w:r w:rsidRPr="007F0DA6">
        <w:rPr>
          <w:lang w:val="da-DK"/>
        </w:rPr>
        <w:t>r</w:t>
      </w:r>
      <w:r>
        <w:rPr>
          <w:lang w:val="da-DK"/>
        </w:rPr>
        <w:t>es</w:t>
      </w:r>
      <w:r w:rsidRPr="007F0DA6">
        <w:rPr>
          <w:lang w:val="da-DK"/>
        </w:rPr>
        <w:t xml:space="preserve"> top-</w:t>
      </w:r>
      <w:r>
        <w:rPr>
          <w:lang w:val="da-DK"/>
        </w:rPr>
        <w:t>model og har al</w:t>
      </w:r>
      <w:r w:rsidRPr="007F0DA6">
        <w:rPr>
          <w:lang w:val="da-DK"/>
        </w:rPr>
        <w:t xml:space="preserve">t </w:t>
      </w:r>
      <w:r>
        <w:rPr>
          <w:lang w:val="da-DK"/>
        </w:rPr>
        <w:t>det ovennævnte</w:t>
      </w:r>
      <w:r w:rsidRPr="007F0DA6">
        <w:rPr>
          <w:lang w:val="da-DK"/>
        </w:rPr>
        <w:t xml:space="preserve"> </w:t>
      </w:r>
      <w:r>
        <w:rPr>
          <w:lang w:val="da-DK"/>
        </w:rPr>
        <w:t>ud over:</w:t>
      </w:r>
      <w:r w:rsidRPr="007F0DA6">
        <w:rPr>
          <w:lang w:val="da-DK"/>
        </w:rPr>
        <w:t xml:space="preserve"> </w:t>
      </w:r>
      <w:r>
        <w:rPr>
          <w:lang w:val="da-DK"/>
        </w:rPr>
        <w:t>el-betjent bagklap</w:t>
      </w:r>
      <w:r w:rsidRPr="007F0DA6">
        <w:rPr>
          <w:lang w:val="da-DK"/>
        </w:rPr>
        <w:t>, el</w:t>
      </w:r>
      <w:r>
        <w:rPr>
          <w:lang w:val="da-DK"/>
        </w:rPr>
        <w:t>-</w:t>
      </w:r>
      <w:r w:rsidRPr="007F0DA6">
        <w:rPr>
          <w:lang w:val="da-DK"/>
        </w:rPr>
        <w:t>justerbar</w:t>
      </w:r>
      <w:r>
        <w:rPr>
          <w:lang w:val="da-DK"/>
        </w:rPr>
        <w:t>t passagersæde, soltag, 18-tommer</w:t>
      </w:r>
      <w:r w:rsidRPr="007F0DA6">
        <w:rPr>
          <w:lang w:val="da-DK"/>
        </w:rPr>
        <w:t xml:space="preserve"> </w:t>
      </w:r>
      <w:r>
        <w:rPr>
          <w:lang w:val="da-DK"/>
        </w:rPr>
        <w:t xml:space="preserve">letmetalfælge samt infotainmentsystem fra </w:t>
      </w:r>
      <w:r w:rsidRPr="007F0DA6">
        <w:rPr>
          <w:lang w:val="da-DK"/>
        </w:rPr>
        <w:t>Harman/Kardon med 7-</w:t>
      </w:r>
      <w:r>
        <w:rPr>
          <w:lang w:val="da-DK"/>
        </w:rPr>
        <w:t>tommer touchskærm, navigation og 12 højtale</w:t>
      </w:r>
      <w:r w:rsidRPr="007F0DA6">
        <w:rPr>
          <w:lang w:val="da-DK"/>
        </w:rPr>
        <w:t>re.</w:t>
      </w:r>
    </w:p>
    <w:p w:rsidR="00D75500" w:rsidRPr="007F0DA6" w:rsidRDefault="00D75500" w:rsidP="00D75500">
      <w:pPr>
        <w:pStyle w:val="Default"/>
        <w:rPr>
          <w:lang w:val="da-DK"/>
        </w:rPr>
      </w:pPr>
    </w:p>
    <w:p w:rsidR="00D75500" w:rsidRPr="007F0DA6" w:rsidRDefault="00D75500" w:rsidP="00D75500">
      <w:pPr>
        <w:pStyle w:val="Default"/>
        <w:rPr>
          <w:lang w:val="da-DK"/>
        </w:rPr>
      </w:pPr>
      <w:r>
        <w:rPr>
          <w:noProof/>
          <w:lang w:val="da-DK" w:eastAsia="da-DK"/>
        </w:rPr>
        <w:drawing>
          <wp:inline distT="0" distB="0" distL="0" distR="0">
            <wp:extent cx="4870450" cy="2137199"/>
            <wp:effectExtent l="0" t="0" r="6350" b="0"/>
            <wp:docPr id="6" name="Picture 6" descr="2015SubaruOutback-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SubaruOutback-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0450" cy="2137199"/>
                    </a:xfrm>
                    <a:prstGeom prst="rect">
                      <a:avLst/>
                    </a:prstGeom>
                    <a:noFill/>
                    <a:ln>
                      <a:noFill/>
                    </a:ln>
                  </pic:spPr>
                </pic:pic>
              </a:graphicData>
            </a:graphic>
          </wp:inline>
        </w:drawing>
      </w:r>
    </w:p>
    <w:p w:rsidR="00D75500" w:rsidRPr="007F0DA6" w:rsidRDefault="00D75500" w:rsidP="00D75500">
      <w:pPr>
        <w:rPr>
          <w:rFonts w:ascii="Eurostile" w:hAnsi="Eurostile" w:cs="Arial"/>
          <w:color w:val="000000"/>
          <w:lang w:val="da-DK"/>
        </w:rPr>
      </w:pPr>
    </w:p>
    <w:p w:rsidR="00D75500" w:rsidRPr="007F0DA6" w:rsidRDefault="00D75500" w:rsidP="00D75500">
      <w:pPr>
        <w:rPr>
          <w:rFonts w:ascii="Eurostile" w:hAnsi="Eurostile" w:cs="Arial"/>
          <w:b/>
          <w:bCs/>
          <w:color w:val="000000"/>
          <w:lang w:val="da-DK"/>
        </w:rPr>
      </w:pPr>
      <w:r>
        <w:rPr>
          <w:rFonts w:ascii="Eurostile" w:hAnsi="Eurostile" w:cs="Arial"/>
          <w:b/>
          <w:bCs/>
          <w:color w:val="000000"/>
          <w:lang w:val="da-DK"/>
        </w:rPr>
        <w:t>Brændstofeffektive</w:t>
      </w:r>
      <w:r w:rsidRPr="007F0DA6">
        <w:rPr>
          <w:rFonts w:ascii="Eurostile" w:hAnsi="Eurostile" w:cs="Arial"/>
          <w:b/>
          <w:bCs/>
          <w:color w:val="000000"/>
          <w:lang w:val="da-DK"/>
        </w:rPr>
        <w:t xml:space="preserve"> motorer</w:t>
      </w:r>
    </w:p>
    <w:p w:rsidR="00D75500" w:rsidRPr="007F0DA6" w:rsidRDefault="00D75500" w:rsidP="00D75500">
      <w:pPr>
        <w:rPr>
          <w:rFonts w:ascii="Eurostile" w:hAnsi="Eurostile" w:cs="Arial"/>
          <w:color w:val="000000"/>
          <w:lang w:val="da-DK"/>
        </w:rPr>
      </w:pPr>
      <w:r>
        <w:rPr>
          <w:rFonts w:ascii="Eurostile" w:hAnsi="Eurostile" w:cs="Arial"/>
          <w:color w:val="000000"/>
          <w:lang w:val="da-DK"/>
        </w:rPr>
        <w:t>Hele drivlinjen er opdateret, og motorerne er optimeret til at leve op til kravene til miljøklassificeringen Euro 6b. Ve</w:t>
      </w:r>
      <w:r w:rsidRPr="007F0DA6">
        <w:rPr>
          <w:rFonts w:ascii="Eurostile" w:hAnsi="Eurostile" w:cs="Arial"/>
          <w:color w:val="000000"/>
          <w:lang w:val="da-DK"/>
        </w:rPr>
        <w:t xml:space="preserve">d introduktionen står </w:t>
      </w:r>
      <w:r>
        <w:rPr>
          <w:rFonts w:ascii="Eurostile" w:hAnsi="Eurostile" w:cs="Arial"/>
          <w:color w:val="000000"/>
          <w:lang w:val="da-DK"/>
        </w:rPr>
        <w:t>to</w:t>
      </w:r>
      <w:r w:rsidRPr="007F0DA6">
        <w:rPr>
          <w:rFonts w:ascii="Eurostile" w:hAnsi="Eurostile" w:cs="Arial"/>
          <w:color w:val="000000"/>
          <w:lang w:val="da-DK"/>
        </w:rPr>
        <w:t xml:space="preserve"> alternativ</w:t>
      </w:r>
      <w:r>
        <w:rPr>
          <w:rFonts w:ascii="Eurostile" w:hAnsi="Eurostile" w:cs="Arial"/>
          <w:color w:val="000000"/>
          <w:lang w:val="da-DK"/>
        </w:rPr>
        <w:t>er klar</w:t>
      </w:r>
      <w:r w:rsidRPr="007F0DA6">
        <w:rPr>
          <w:rFonts w:ascii="Eurostile" w:hAnsi="Eurostile" w:cs="Arial"/>
          <w:color w:val="000000"/>
          <w:lang w:val="da-DK"/>
        </w:rPr>
        <w:t>:</w:t>
      </w:r>
    </w:p>
    <w:p w:rsidR="00D75500" w:rsidRPr="007F0DA6" w:rsidRDefault="00D75500" w:rsidP="00D75500">
      <w:pPr>
        <w:rPr>
          <w:rFonts w:ascii="Eurostile" w:hAnsi="Eurostile" w:cs="Arial"/>
          <w:color w:val="000000"/>
          <w:lang w:val="da-DK"/>
        </w:rPr>
      </w:pPr>
      <w:r w:rsidRPr="007F0DA6">
        <w:rPr>
          <w:rFonts w:ascii="Eurostile" w:hAnsi="Eurostile" w:cs="Arial"/>
          <w:b/>
          <w:bCs/>
          <w:color w:val="000000"/>
          <w:lang w:val="da-DK"/>
        </w:rPr>
        <w:t xml:space="preserve">2.5i </w:t>
      </w:r>
      <w:r>
        <w:rPr>
          <w:rFonts w:ascii="Eurostile" w:hAnsi="Eurostile" w:cs="Arial"/>
          <w:color w:val="000000"/>
          <w:lang w:val="da-DK"/>
        </w:rPr>
        <w:t>– Benz</w:t>
      </w:r>
      <w:r w:rsidRPr="007F0DA6">
        <w:rPr>
          <w:rFonts w:ascii="Eurostile" w:hAnsi="Eurostile" w:cs="Arial"/>
          <w:color w:val="000000"/>
          <w:lang w:val="da-DK"/>
        </w:rPr>
        <w:t>inmotor</w:t>
      </w:r>
      <w:r>
        <w:rPr>
          <w:rFonts w:ascii="Eurostile" w:hAnsi="Eurostile" w:cs="Arial"/>
          <w:color w:val="000000"/>
          <w:lang w:val="da-DK"/>
        </w:rPr>
        <w:t>en har fåe</w:t>
      </w:r>
      <w:r w:rsidRPr="007F0DA6">
        <w:rPr>
          <w:rFonts w:ascii="Eurostile" w:hAnsi="Eurostile" w:cs="Arial"/>
          <w:color w:val="000000"/>
          <w:lang w:val="da-DK"/>
        </w:rPr>
        <w:t xml:space="preserve">t </w:t>
      </w:r>
      <w:r>
        <w:rPr>
          <w:rFonts w:ascii="Eurostile" w:hAnsi="Eurostile" w:cs="Arial"/>
          <w:color w:val="000000"/>
          <w:lang w:val="da-DK"/>
        </w:rPr>
        <w:t>højere effekt og</w:t>
      </w:r>
      <w:r w:rsidRPr="007F0DA6">
        <w:rPr>
          <w:rFonts w:ascii="Eurostile" w:hAnsi="Eurostile" w:cs="Arial"/>
          <w:color w:val="000000"/>
          <w:lang w:val="da-DK"/>
        </w:rPr>
        <w:t xml:space="preserve"> </w:t>
      </w:r>
      <w:r>
        <w:rPr>
          <w:rFonts w:ascii="Eurostile" w:hAnsi="Eurostile" w:cs="Arial"/>
          <w:color w:val="000000"/>
          <w:lang w:val="da-DK"/>
        </w:rPr>
        <w:t>yder nu 175 hk og 235 Nm. Gennem optimering og implementering af</w:t>
      </w:r>
      <w:r w:rsidRPr="007F0DA6">
        <w:rPr>
          <w:rFonts w:ascii="Eurostile" w:hAnsi="Eurostile" w:cs="Arial"/>
          <w:color w:val="000000"/>
          <w:lang w:val="da-DK"/>
        </w:rPr>
        <w:t xml:space="preserve"> material</w:t>
      </w:r>
      <w:r>
        <w:rPr>
          <w:rFonts w:ascii="Eurostile" w:hAnsi="Eurostile" w:cs="Arial"/>
          <w:color w:val="000000"/>
          <w:lang w:val="da-DK"/>
        </w:rPr>
        <w:t>er</w:t>
      </w:r>
      <w:r w:rsidRPr="007F0DA6">
        <w:rPr>
          <w:rFonts w:ascii="Eurostile" w:hAnsi="Eurostile" w:cs="Arial"/>
          <w:color w:val="000000"/>
          <w:lang w:val="da-DK"/>
        </w:rPr>
        <w:t xml:space="preserve"> med </w:t>
      </w:r>
      <w:r>
        <w:rPr>
          <w:rFonts w:ascii="Eurostile" w:hAnsi="Eurostile" w:cs="Arial"/>
          <w:color w:val="000000"/>
          <w:lang w:val="da-DK"/>
        </w:rPr>
        <w:t xml:space="preserve">lavere friktion er brændstofforbruget og dermed CO2-udslippet sænket med ti </w:t>
      </w:r>
      <w:r w:rsidRPr="007F0DA6">
        <w:rPr>
          <w:rFonts w:ascii="Eurostile" w:hAnsi="Eurostile" w:cs="Arial"/>
          <w:color w:val="000000"/>
          <w:lang w:val="da-DK"/>
        </w:rPr>
        <w:t>procent.</w:t>
      </w: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4854A8" w:rsidRDefault="004854A8" w:rsidP="00D75500">
      <w:pPr>
        <w:rPr>
          <w:rFonts w:ascii="Eurostile" w:hAnsi="Eurostile" w:cs="Arial"/>
          <w:b/>
          <w:bCs/>
          <w:color w:val="000000"/>
          <w:lang w:val="da-DK"/>
        </w:rPr>
      </w:pPr>
    </w:p>
    <w:p w:rsidR="00D75500" w:rsidRPr="007F0DA6" w:rsidRDefault="00D75500" w:rsidP="00D75500">
      <w:pPr>
        <w:rPr>
          <w:rFonts w:ascii="Eurostile" w:hAnsi="Eurostile" w:cs="Arial"/>
          <w:color w:val="000000"/>
          <w:lang w:val="da-DK"/>
        </w:rPr>
      </w:pPr>
      <w:r w:rsidRPr="007F0DA6">
        <w:rPr>
          <w:rFonts w:ascii="Eurostile" w:hAnsi="Eurostile" w:cs="Arial"/>
          <w:b/>
          <w:bCs/>
          <w:color w:val="000000"/>
          <w:lang w:val="da-DK"/>
        </w:rPr>
        <w:t>2.0D</w:t>
      </w:r>
      <w:r w:rsidRPr="007F0DA6">
        <w:rPr>
          <w:rFonts w:ascii="Eurostile" w:hAnsi="Eurostile" w:cs="Arial"/>
          <w:color w:val="000000"/>
          <w:lang w:val="da-DK"/>
        </w:rPr>
        <w:t xml:space="preserve"> – Boxerdiesel</w:t>
      </w:r>
      <w:r>
        <w:rPr>
          <w:rFonts w:ascii="Eurostile" w:hAnsi="Eurostile" w:cs="Arial"/>
          <w:color w:val="000000"/>
          <w:lang w:val="da-DK"/>
        </w:rPr>
        <w:t>en leverer 150 hk og</w:t>
      </w:r>
      <w:r w:rsidRPr="007F0DA6">
        <w:rPr>
          <w:rFonts w:ascii="Eurostile" w:hAnsi="Eurostile" w:cs="Arial"/>
          <w:color w:val="000000"/>
          <w:lang w:val="da-DK"/>
        </w:rPr>
        <w:t xml:space="preserve"> 350 Nm. </w:t>
      </w:r>
      <w:r>
        <w:rPr>
          <w:rFonts w:ascii="Eurostile" w:hAnsi="Eurostile" w:cs="Arial"/>
          <w:color w:val="000000"/>
          <w:lang w:val="da-DK"/>
        </w:rPr>
        <w:t xml:space="preserve">Også den er optimeret med nye lavfriktionsmaterialer som giver lavere forbrug og et CO2-udslip </w:t>
      </w:r>
      <w:r w:rsidRPr="007F0DA6">
        <w:rPr>
          <w:rFonts w:ascii="Eurostile" w:hAnsi="Eurostile" w:cs="Arial"/>
          <w:color w:val="000000"/>
          <w:lang w:val="da-DK"/>
        </w:rPr>
        <w:t>på 159 g/km.</w:t>
      </w:r>
    </w:p>
    <w:p w:rsidR="00D75500" w:rsidRDefault="00D75500" w:rsidP="00D75500">
      <w:pPr>
        <w:rPr>
          <w:rFonts w:ascii="Eurostile" w:hAnsi="Eurostile" w:cs="Arial"/>
          <w:color w:val="000000"/>
          <w:lang w:val="da-DK"/>
        </w:rPr>
      </w:pPr>
      <w:r w:rsidRPr="007F0DA6">
        <w:rPr>
          <w:rFonts w:ascii="Eurostile" w:hAnsi="Eurostile" w:cs="Arial"/>
          <w:color w:val="000000"/>
          <w:lang w:val="da-DK"/>
        </w:rPr>
        <w:t xml:space="preserve">De </w:t>
      </w:r>
      <w:r>
        <w:rPr>
          <w:rFonts w:ascii="Eurostile" w:hAnsi="Eurostile" w:cs="Arial"/>
          <w:color w:val="000000"/>
          <w:lang w:val="da-DK"/>
        </w:rPr>
        <w:t>opdaterede motorer</w:t>
      </w:r>
      <w:r w:rsidRPr="007F0DA6">
        <w:rPr>
          <w:rFonts w:ascii="Eurostile" w:hAnsi="Eurostile" w:cs="Arial"/>
          <w:color w:val="000000"/>
          <w:lang w:val="da-DK"/>
        </w:rPr>
        <w:t xml:space="preserve"> har en </w:t>
      </w:r>
      <w:r>
        <w:rPr>
          <w:rFonts w:ascii="Eurostile" w:hAnsi="Eurostile" w:cs="Arial"/>
          <w:color w:val="000000"/>
          <w:lang w:val="da-DK"/>
        </w:rPr>
        <w:t>mere jævn momentkurve, så det maksimale moment er til stede over en bredere del af omdrejningsregistret.</w:t>
      </w:r>
    </w:p>
    <w:p w:rsidR="00D75500" w:rsidRDefault="00D75500" w:rsidP="00D75500">
      <w:pPr>
        <w:rPr>
          <w:rFonts w:ascii="Eurostile" w:hAnsi="Eurostile" w:cs="Arial"/>
          <w:color w:val="000000"/>
          <w:lang w:val="da-DK"/>
        </w:rPr>
      </w:pPr>
      <w:r>
        <w:rPr>
          <w:rFonts w:ascii="Eurostile" w:hAnsi="Eurostile" w:cs="Arial"/>
          <w:color w:val="000000"/>
          <w:lang w:val="da-DK"/>
        </w:rPr>
        <w:t>Den nye Outback har den nyeste generation af automatgearkassen Lineartronic som standard. Ved kraftig</w:t>
      </w:r>
      <w:r w:rsidRPr="007F0DA6">
        <w:rPr>
          <w:rFonts w:ascii="Eurostile" w:hAnsi="Eurostile" w:cs="Arial"/>
          <w:color w:val="000000"/>
          <w:lang w:val="da-DK"/>
        </w:rPr>
        <w:t xml:space="preserve"> </w:t>
      </w:r>
      <w:r>
        <w:rPr>
          <w:rFonts w:ascii="Eurostile" w:hAnsi="Eurostile" w:cs="Arial"/>
          <w:color w:val="000000"/>
          <w:lang w:val="da-DK"/>
        </w:rPr>
        <w:t>speedertryk</w:t>
      </w:r>
      <w:r w:rsidRPr="007F0DA6">
        <w:rPr>
          <w:rFonts w:ascii="Eurostile" w:hAnsi="Eurostile" w:cs="Arial"/>
          <w:color w:val="000000"/>
          <w:lang w:val="da-DK"/>
        </w:rPr>
        <w:t xml:space="preserve"> ”si</w:t>
      </w:r>
      <w:r>
        <w:rPr>
          <w:rFonts w:ascii="Eurostile" w:hAnsi="Eurostile" w:cs="Arial"/>
          <w:color w:val="000000"/>
          <w:lang w:val="da-DK"/>
        </w:rPr>
        <w:t>mulere</w:t>
      </w:r>
      <w:r w:rsidRPr="007F0DA6">
        <w:rPr>
          <w:rFonts w:ascii="Eurostile" w:hAnsi="Eurostile" w:cs="Arial"/>
          <w:color w:val="000000"/>
          <w:lang w:val="da-DK"/>
        </w:rPr>
        <w:t xml:space="preserve">r” </w:t>
      </w:r>
      <w:r>
        <w:rPr>
          <w:rFonts w:ascii="Eurostile" w:hAnsi="Eurostile" w:cs="Arial"/>
          <w:color w:val="000000"/>
          <w:lang w:val="da-DK"/>
        </w:rPr>
        <w:t>gearkassen skiftepunkter for at give en mere håndgribelig accelerationsop</w:t>
      </w:r>
      <w:r w:rsidRPr="007F0DA6">
        <w:rPr>
          <w:rFonts w:ascii="Eurostile" w:hAnsi="Eurostile" w:cs="Arial"/>
          <w:color w:val="000000"/>
          <w:lang w:val="da-DK"/>
        </w:rPr>
        <w:t xml:space="preserve">levelse. Lineartronic kan </w:t>
      </w:r>
      <w:r>
        <w:rPr>
          <w:rFonts w:ascii="Eurostile" w:hAnsi="Eurostile" w:cs="Arial"/>
          <w:color w:val="000000"/>
          <w:lang w:val="da-DK"/>
        </w:rPr>
        <w:t>også skiftes manuelt</w:t>
      </w:r>
      <w:r w:rsidRPr="007F0DA6">
        <w:rPr>
          <w:rFonts w:ascii="Eurostile" w:hAnsi="Eurostile" w:cs="Arial"/>
          <w:color w:val="000000"/>
          <w:lang w:val="da-DK"/>
        </w:rPr>
        <w:t xml:space="preserve"> via </w:t>
      </w:r>
      <w:r>
        <w:rPr>
          <w:rFonts w:ascii="Eurostile" w:hAnsi="Eurostile" w:cs="Arial"/>
          <w:color w:val="000000"/>
          <w:lang w:val="da-DK"/>
        </w:rPr>
        <w:t>greb på rattet og har i benz</w:t>
      </w:r>
      <w:r w:rsidRPr="007F0DA6">
        <w:rPr>
          <w:rFonts w:ascii="Eurostile" w:hAnsi="Eurostile" w:cs="Arial"/>
          <w:color w:val="000000"/>
          <w:lang w:val="da-DK"/>
        </w:rPr>
        <w:t>inu</w:t>
      </w:r>
      <w:r>
        <w:rPr>
          <w:rFonts w:ascii="Eurostile" w:hAnsi="Eurostile" w:cs="Arial"/>
          <w:color w:val="000000"/>
          <w:lang w:val="da-DK"/>
        </w:rPr>
        <w:t>dgaven seks trin, mens</w:t>
      </w:r>
      <w:r w:rsidRPr="007F0DA6">
        <w:rPr>
          <w:rFonts w:ascii="Eurostile" w:hAnsi="Eurostile" w:cs="Arial"/>
          <w:color w:val="000000"/>
          <w:lang w:val="da-DK"/>
        </w:rPr>
        <w:t xml:space="preserve"> dieselalternativet </w:t>
      </w:r>
      <w:r>
        <w:rPr>
          <w:rFonts w:ascii="Eurostile" w:hAnsi="Eurostile" w:cs="Arial"/>
          <w:color w:val="000000"/>
          <w:lang w:val="da-DK"/>
        </w:rPr>
        <w:t>har syv</w:t>
      </w:r>
      <w:r w:rsidRPr="007F0DA6">
        <w:rPr>
          <w:rFonts w:ascii="Eurostile" w:hAnsi="Eurostile" w:cs="Arial"/>
          <w:color w:val="000000"/>
          <w:lang w:val="da-DK"/>
        </w:rPr>
        <w:t>.</w:t>
      </w:r>
    </w:p>
    <w:p w:rsidR="004854A8" w:rsidRPr="004854A8" w:rsidRDefault="004854A8" w:rsidP="00D75500">
      <w:pPr>
        <w:rPr>
          <w:rFonts w:ascii="Eurostile" w:hAnsi="Eurostile" w:cs="Arial"/>
          <w:color w:val="000000"/>
          <w:sz w:val="16"/>
          <w:szCs w:val="16"/>
          <w:lang w:val="da-DK"/>
        </w:rPr>
      </w:pPr>
    </w:p>
    <w:p w:rsidR="00D75500" w:rsidRPr="007F0DA6" w:rsidRDefault="00D75500" w:rsidP="00D75500">
      <w:pPr>
        <w:rPr>
          <w:rFonts w:ascii="Eurostile" w:hAnsi="Eurostile" w:cs="Arial"/>
          <w:color w:val="000000"/>
          <w:lang w:val="da-DK"/>
        </w:rPr>
      </w:pPr>
      <w:r>
        <w:rPr>
          <w:rFonts w:ascii="Eurostile" w:hAnsi="Eurostile" w:cs="Arial"/>
          <w:noProof/>
          <w:color w:val="000000"/>
          <w:lang w:val="da-DK" w:eastAsia="da-DK"/>
        </w:rPr>
        <w:drawing>
          <wp:inline distT="0" distB="0" distL="0" distR="0">
            <wp:extent cx="4629150" cy="3080939"/>
            <wp:effectExtent l="0" t="0" r="0" b="5715"/>
            <wp:docPr id="4" name="Picture 4" descr="I:\PR\Bilder\0modeller\Outback\MY15\SE Shots\Feature (car dirty)\SUB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R\Bilder\0modeller\Outback\MY15\SE Shots\Feature (car dirty)\SUB_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3732" cy="3083989"/>
                    </a:xfrm>
                    <a:prstGeom prst="rect">
                      <a:avLst/>
                    </a:prstGeom>
                    <a:noFill/>
                    <a:ln>
                      <a:noFill/>
                    </a:ln>
                  </pic:spPr>
                </pic:pic>
              </a:graphicData>
            </a:graphic>
          </wp:inline>
        </w:drawing>
      </w:r>
    </w:p>
    <w:p w:rsidR="00D75500" w:rsidRPr="004854A8" w:rsidRDefault="00D75500" w:rsidP="00D75500">
      <w:pPr>
        <w:rPr>
          <w:rFonts w:ascii="Eurostile" w:hAnsi="Eurostile" w:cs="Arial"/>
          <w:color w:val="000000"/>
          <w:sz w:val="12"/>
          <w:szCs w:val="12"/>
          <w:lang w:val="da-DK"/>
        </w:rPr>
      </w:pPr>
    </w:p>
    <w:p w:rsidR="00D75500" w:rsidRPr="007F0DA6" w:rsidRDefault="00D75500" w:rsidP="00D75500">
      <w:pPr>
        <w:rPr>
          <w:rFonts w:ascii="Eurostile" w:hAnsi="Eurostile" w:cs="Arial"/>
          <w:b/>
          <w:bCs/>
          <w:color w:val="000000"/>
          <w:lang w:val="da-DK"/>
        </w:rPr>
      </w:pPr>
      <w:r w:rsidRPr="007F0DA6">
        <w:rPr>
          <w:rFonts w:ascii="Eurostile" w:hAnsi="Eurostile" w:cs="Arial"/>
          <w:b/>
          <w:bCs/>
          <w:color w:val="000000"/>
          <w:lang w:val="da-DK"/>
        </w:rPr>
        <w:t>Priser</w:t>
      </w:r>
    </w:p>
    <w:p w:rsidR="00D75500" w:rsidRDefault="00D75500" w:rsidP="00D75500">
      <w:pPr>
        <w:rPr>
          <w:rFonts w:ascii="Eurostile" w:hAnsi="Eurostile" w:cs="Arial"/>
          <w:color w:val="000000"/>
          <w:lang w:val="da-DK"/>
        </w:rPr>
      </w:pPr>
      <w:r>
        <w:rPr>
          <w:rFonts w:ascii="Eurostile" w:hAnsi="Eurostile" w:cs="Arial"/>
          <w:color w:val="000000"/>
          <w:lang w:val="da-DK"/>
        </w:rPr>
        <w:t>Selv om Outback e</w:t>
      </w:r>
      <w:r w:rsidRPr="007F0DA6">
        <w:rPr>
          <w:rFonts w:ascii="Eurostile" w:hAnsi="Eurostile" w:cs="Arial"/>
          <w:color w:val="000000"/>
          <w:lang w:val="da-DK"/>
        </w:rPr>
        <w:t>r en hel</w:t>
      </w:r>
      <w:r>
        <w:rPr>
          <w:rFonts w:ascii="Eurostile" w:hAnsi="Eurostile" w:cs="Arial"/>
          <w:color w:val="000000"/>
          <w:lang w:val="da-DK"/>
        </w:rPr>
        <w:t>t ny, større bil med høje</w:t>
      </w:r>
      <w:r w:rsidRPr="007F0DA6">
        <w:rPr>
          <w:rFonts w:ascii="Eurostile" w:hAnsi="Eurostile" w:cs="Arial"/>
          <w:color w:val="000000"/>
          <w:lang w:val="da-DK"/>
        </w:rPr>
        <w:t xml:space="preserve">re </w:t>
      </w:r>
      <w:r>
        <w:rPr>
          <w:rFonts w:ascii="Eurostile" w:hAnsi="Eurostile" w:cs="Arial"/>
          <w:color w:val="000000"/>
          <w:lang w:val="da-DK"/>
        </w:rPr>
        <w:t>udstyrsniveau og</w:t>
      </w:r>
      <w:r w:rsidRPr="007F0DA6">
        <w:rPr>
          <w:rFonts w:ascii="Eurostile" w:hAnsi="Eurostile" w:cs="Arial"/>
          <w:color w:val="000000"/>
          <w:lang w:val="da-DK"/>
        </w:rPr>
        <w:t xml:space="preserve"> </w:t>
      </w:r>
      <w:r>
        <w:rPr>
          <w:rFonts w:ascii="Eurostile" w:hAnsi="Eurostile" w:cs="Arial"/>
          <w:color w:val="000000"/>
          <w:lang w:val="da-DK"/>
        </w:rPr>
        <w:t>såvel</w:t>
      </w:r>
      <w:r w:rsidRPr="007F0DA6">
        <w:rPr>
          <w:rFonts w:ascii="Eurostile" w:hAnsi="Eurostile" w:cs="Arial"/>
          <w:color w:val="000000"/>
          <w:lang w:val="da-DK"/>
        </w:rPr>
        <w:t xml:space="preserve"> </w:t>
      </w:r>
      <w:r>
        <w:rPr>
          <w:rFonts w:ascii="Eurostile" w:hAnsi="Eurostile" w:cs="Arial"/>
          <w:color w:val="000000"/>
          <w:lang w:val="da-DK"/>
        </w:rPr>
        <w:t>automatgear som sikkerhed</w:t>
      </w:r>
      <w:r w:rsidRPr="007F0DA6">
        <w:rPr>
          <w:rFonts w:ascii="Eurostile" w:hAnsi="Eurostile" w:cs="Arial"/>
          <w:color w:val="000000"/>
          <w:lang w:val="da-DK"/>
        </w:rPr>
        <w:t>ssystemet EyeSight som standard</w:t>
      </w:r>
      <w:r>
        <w:rPr>
          <w:rFonts w:ascii="Eurostile" w:hAnsi="Eurostile" w:cs="Arial"/>
          <w:color w:val="000000"/>
          <w:lang w:val="da-DK"/>
        </w:rPr>
        <w:t>, er prisen ve</w:t>
      </w:r>
      <w:r w:rsidRPr="007F0DA6">
        <w:rPr>
          <w:rFonts w:ascii="Eurostile" w:hAnsi="Eurostile" w:cs="Arial"/>
          <w:color w:val="000000"/>
          <w:lang w:val="da-DK"/>
        </w:rPr>
        <w:t xml:space="preserve">d introduktionen </w:t>
      </w:r>
      <w:r>
        <w:rPr>
          <w:rFonts w:ascii="Eurostile" w:hAnsi="Eurostile" w:cs="Arial"/>
          <w:color w:val="000000"/>
          <w:lang w:val="da-DK"/>
        </w:rPr>
        <w:t>næsten uforandret</w:t>
      </w:r>
      <w:r w:rsidRPr="007F0DA6">
        <w:rPr>
          <w:rFonts w:ascii="Eurostile" w:hAnsi="Eurostile" w:cs="Arial"/>
          <w:color w:val="000000"/>
          <w:lang w:val="da-DK"/>
        </w:rPr>
        <w:t xml:space="preserve">. </w:t>
      </w:r>
      <w:r>
        <w:rPr>
          <w:rFonts w:ascii="Eurostile" w:hAnsi="Eurostile" w:cs="Arial"/>
          <w:color w:val="000000"/>
          <w:lang w:val="da-DK"/>
        </w:rPr>
        <w:t>Indregner</w:t>
      </w:r>
      <w:r w:rsidRPr="007F0DA6">
        <w:rPr>
          <w:rFonts w:ascii="Eurostile" w:hAnsi="Eurostile" w:cs="Arial"/>
          <w:color w:val="000000"/>
          <w:lang w:val="da-DK"/>
        </w:rPr>
        <w:t xml:space="preserve"> man </w:t>
      </w:r>
      <w:r>
        <w:rPr>
          <w:rFonts w:ascii="Eurostile" w:hAnsi="Eurostile" w:cs="Arial"/>
          <w:color w:val="000000"/>
          <w:lang w:val="da-DK"/>
        </w:rPr>
        <w:t>markedsværdien på det nye standardudstyr, drejer det sig snarere om et prisfald på over ti procent.</w:t>
      </w:r>
    </w:p>
    <w:p w:rsidR="00D75500" w:rsidRPr="004854A8" w:rsidRDefault="00D75500" w:rsidP="00D75500">
      <w:pPr>
        <w:rPr>
          <w:rFonts w:ascii="Eurostile" w:hAnsi="Eurostile" w:cs="Arial"/>
          <w:color w:val="000000"/>
          <w:sz w:val="12"/>
          <w:szCs w:val="12"/>
          <w:lang w:val="da-DK"/>
        </w:rPr>
      </w:pPr>
    </w:p>
    <w:p w:rsidR="00D75500" w:rsidRPr="007F0DA6" w:rsidRDefault="00D75500" w:rsidP="00D75500">
      <w:pPr>
        <w:rPr>
          <w:rFonts w:ascii="Eurostile" w:hAnsi="Eurostile" w:cs="Arial"/>
          <w:b/>
          <w:color w:val="000000"/>
          <w:lang w:val="da-DK"/>
        </w:rPr>
      </w:pPr>
      <w:r>
        <w:rPr>
          <w:rFonts w:ascii="Eurostile" w:hAnsi="Eurostile" w:cs="Arial"/>
          <w:b/>
          <w:color w:val="000000"/>
          <w:lang w:val="da-DK"/>
        </w:rPr>
        <w:t>Outback 2.5i koster fra: 559</w:t>
      </w:r>
      <w:r w:rsidRPr="007F0DA6">
        <w:rPr>
          <w:rFonts w:ascii="Eurostile" w:hAnsi="Eurostile" w:cs="Arial"/>
          <w:b/>
          <w:color w:val="000000"/>
          <w:lang w:val="da-DK"/>
        </w:rPr>
        <w:t>.900 kr.</w:t>
      </w:r>
    </w:p>
    <w:p w:rsidR="00D75500" w:rsidRPr="007F0DA6" w:rsidRDefault="00D75500" w:rsidP="00D75500">
      <w:pPr>
        <w:rPr>
          <w:rFonts w:ascii="Eurostile" w:hAnsi="Eurostile" w:cs="Arial"/>
          <w:b/>
          <w:color w:val="000000"/>
          <w:lang w:val="da-DK"/>
        </w:rPr>
      </w:pPr>
      <w:r w:rsidRPr="007F0DA6">
        <w:rPr>
          <w:rFonts w:ascii="Eurostile" w:hAnsi="Eurostile" w:cs="Arial"/>
          <w:b/>
          <w:color w:val="000000"/>
          <w:lang w:val="da-DK"/>
        </w:rPr>
        <w:t>Ou</w:t>
      </w:r>
      <w:r>
        <w:rPr>
          <w:rFonts w:ascii="Eurostile" w:hAnsi="Eurostile" w:cs="Arial"/>
          <w:b/>
          <w:color w:val="000000"/>
          <w:lang w:val="da-DK"/>
        </w:rPr>
        <w:t>tback 2.0D koster fra: 599</w:t>
      </w:r>
      <w:r w:rsidRPr="007F0DA6">
        <w:rPr>
          <w:rFonts w:ascii="Eurostile" w:hAnsi="Eurostile" w:cs="Arial"/>
          <w:b/>
          <w:color w:val="000000"/>
          <w:lang w:val="da-DK"/>
        </w:rPr>
        <w:t>.700 kr.</w:t>
      </w:r>
    </w:p>
    <w:p w:rsidR="00D75500" w:rsidRPr="004854A8" w:rsidRDefault="00D75500" w:rsidP="00D75500">
      <w:pPr>
        <w:rPr>
          <w:rFonts w:ascii="Eurostile" w:hAnsi="Eurostile" w:cs="Arial"/>
          <w:color w:val="000000"/>
          <w:sz w:val="12"/>
          <w:szCs w:val="12"/>
          <w:lang w:val="da-DK"/>
        </w:rPr>
      </w:pPr>
    </w:p>
    <w:p w:rsidR="00D75500" w:rsidRPr="007F0DA6" w:rsidRDefault="00D75500" w:rsidP="00D75500">
      <w:pPr>
        <w:rPr>
          <w:rFonts w:ascii="Eurostile" w:hAnsi="Eurostile" w:cs="Arial"/>
          <w:b/>
          <w:bCs/>
          <w:color w:val="000000"/>
          <w:lang w:val="da-DK"/>
        </w:rPr>
      </w:pPr>
      <w:r>
        <w:rPr>
          <w:rFonts w:ascii="Eurostile" w:hAnsi="Eurostile" w:cs="Arial"/>
          <w:b/>
          <w:bCs/>
          <w:color w:val="000000"/>
          <w:lang w:val="da-DK"/>
        </w:rPr>
        <w:t>Premie</w:t>
      </w:r>
      <w:r w:rsidRPr="007F0DA6">
        <w:rPr>
          <w:rFonts w:ascii="Eurostile" w:hAnsi="Eurostile" w:cs="Arial"/>
          <w:b/>
          <w:bCs/>
          <w:color w:val="000000"/>
          <w:lang w:val="da-DK"/>
        </w:rPr>
        <w:t>r</w:t>
      </w:r>
      <w:r>
        <w:rPr>
          <w:rFonts w:ascii="Eurostile" w:hAnsi="Eurostile" w:cs="Arial"/>
          <w:b/>
          <w:bCs/>
          <w:color w:val="000000"/>
          <w:lang w:val="da-DK"/>
        </w:rPr>
        <w:t>e</w:t>
      </w:r>
    </w:p>
    <w:p w:rsidR="00D75500" w:rsidRPr="007F0DA6" w:rsidRDefault="00D75500" w:rsidP="00D75500">
      <w:pPr>
        <w:rPr>
          <w:rFonts w:ascii="Eurostile" w:hAnsi="Eurostile"/>
          <w:lang w:val="da-DK"/>
        </w:rPr>
      </w:pPr>
      <w:r>
        <w:rPr>
          <w:rFonts w:ascii="Eurostile" w:hAnsi="Eurostile" w:cs="Arial"/>
          <w:color w:val="000000"/>
          <w:lang w:val="da-DK"/>
        </w:rPr>
        <w:t xml:space="preserve">Den nye Subaru Outback har premiere hos </w:t>
      </w:r>
      <w:r w:rsidRPr="007F0DA6">
        <w:rPr>
          <w:rFonts w:ascii="Eurostile" w:hAnsi="Eurostile" w:cs="Arial"/>
          <w:color w:val="000000"/>
          <w:lang w:val="da-DK"/>
        </w:rPr>
        <w:t xml:space="preserve">de </w:t>
      </w:r>
      <w:r>
        <w:rPr>
          <w:rFonts w:ascii="Eurostile" w:hAnsi="Eurostile" w:cs="Arial"/>
          <w:color w:val="000000"/>
          <w:lang w:val="da-DK"/>
        </w:rPr>
        <w:t>danske</w:t>
      </w:r>
      <w:r w:rsidRPr="007F0DA6">
        <w:rPr>
          <w:rFonts w:ascii="Eurostile" w:hAnsi="Eurostile" w:cs="Arial"/>
          <w:color w:val="000000"/>
          <w:lang w:val="da-DK"/>
        </w:rPr>
        <w:t xml:space="preserve"> </w:t>
      </w:r>
      <w:r>
        <w:rPr>
          <w:rFonts w:ascii="Eurostile" w:hAnsi="Eurostile" w:cs="Arial"/>
          <w:color w:val="000000"/>
          <w:lang w:val="da-DK"/>
        </w:rPr>
        <w:t xml:space="preserve">Subaru-forhandlere til marts. </w:t>
      </w:r>
    </w:p>
    <w:p w:rsidR="001A1606" w:rsidRPr="0009215D" w:rsidRDefault="001A1606" w:rsidP="00D75500">
      <w:pPr>
        <w:rPr>
          <w:rFonts w:ascii="Eurostile" w:hAnsi="Eurostile"/>
          <w:lang w:val="da-DK"/>
        </w:rPr>
      </w:pPr>
    </w:p>
    <w:sectPr w:rsidR="001A1606" w:rsidRPr="0009215D" w:rsidSect="004854A8">
      <w:headerReference w:type="default" r:id="rId14"/>
      <w:footerReference w:type="default" r:id="rId15"/>
      <w:pgSz w:w="11900" w:h="16840"/>
      <w:pgMar w:top="1985" w:right="2262" w:bottom="851" w:left="226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86F" w:rsidRDefault="00A0686F" w:rsidP="0068620D">
      <w:r>
        <w:separator/>
      </w:r>
    </w:p>
  </w:endnote>
  <w:endnote w:type="continuationSeparator" w:id="0">
    <w:p w:rsidR="00A0686F" w:rsidRDefault="00A0686F" w:rsidP="0068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rostile">
    <w:panose1 w:val="000005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6F" w:rsidRDefault="0085047A">
    <w:pPr>
      <w:pStyle w:val="Footer"/>
    </w:pPr>
    <w:r>
      <w:rPr>
        <w:noProof/>
        <w:lang w:val="da-DK" w:eastAsia="da-DK"/>
      </w:rPr>
      <mc:AlternateContent>
        <mc:Choice Requires="wps">
          <w:drawing>
            <wp:anchor distT="0" distB="0" distL="114300" distR="114300" simplePos="0" relativeHeight="251658240" behindDoc="0" locked="0" layoutInCell="1" allowOverlap="1" wp14:anchorId="37321F56" wp14:editId="18E904A8">
              <wp:simplePos x="0" y="0"/>
              <wp:positionH relativeFrom="column">
                <wp:posOffset>-1751330</wp:posOffset>
              </wp:positionH>
              <wp:positionV relativeFrom="paragraph">
                <wp:posOffset>-1139825</wp:posOffset>
              </wp:positionV>
              <wp:extent cx="3543300" cy="914400"/>
              <wp:effectExtent l="0" t="0" r="0" b="0"/>
              <wp:wrapTight wrapText="bothSides">
                <wp:wrapPolygon edited="0">
                  <wp:start x="0" y="0"/>
                  <wp:lineTo x="0" y="21150"/>
                  <wp:lineTo x="21484" y="21150"/>
                  <wp:lineTo x="21484"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86F" w:rsidRDefault="00A0686F" w:rsidP="00893809">
                          <w:pPr>
                            <w:pStyle w:val="FlikFot-text"/>
                            <w:rPr>
                              <w:b/>
                              <w:lang w:val="da-DK"/>
                            </w:rPr>
                          </w:pPr>
                          <w:r>
                            <w:rPr>
                              <w:b/>
                              <w:lang w:val="da-DK"/>
                            </w:rPr>
                            <w:t xml:space="preserve">Niels Thaning </w:t>
                          </w:r>
                        </w:p>
                        <w:p w:rsidR="00A0686F" w:rsidRDefault="00A0686F" w:rsidP="00893809">
                          <w:pPr>
                            <w:pStyle w:val="FlikFot-text"/>
                            <w:rPr>
                              <w:lang w:val="da-DK"/>
                            </w:rPr>
                          </w:pPr>
                          <w:r>
                            <w:rPr>
                              <w:lang w:val="da-DK"/>
                            </w:rPr>
                            <w:t>Salgsdirektør for Danmark, Færøerne og Grønland</w:t>
                          </w:r>
                        </w:p>
                        <w:p w:rsidR="00A0686F" w:rsidRDefault="00A0686F" w:rsidP="00893809">
                          <w:pPr>
                            <w:pStyle w:val="FlikFot-text"/>
                            <w:rPr>
                              <w:lang w:val="en-US"/>
                            </w:rPr>
                          </w:pPr>
                          <w:r>
                            <w:rPr>
                              <w:lang w:val="en-US"/>
                            </w:rPr>
                            <w:t xml:space="preserve">SUBARU Nordic AB </w:t>
                          </w:r>
                        </w:p>
                        <w:p w:rsidR="00A0686F" w:rsidRDefault="00A0686F" w:rsidP="00893809">
                          <w:pPr>
                            <w:pStyle w:val="FlikFot-text"/>
                            <w:rPr>
                              <w:lang w:val="en-US"/>
                            </w:rPr>
                          </w:pPr>
                          <w:r>
                            <w:rPr>
                              <w:lang w:val="en-US"/>
                            </w:rPr>
                            <w:t xml:space="preserve">+45 31 47 04 02 </w:t>
                          </w:r>
                        </w:p>
                        <w:p w:rsidR="00A0686F" w:rsidRDefault="00A0686F" w:rsidP="00893809">
                          <w:pPr>
                            <w:pStyle w:val="FlikFot-text"/>
                            <w:rPr>
                              <w:lang w:val="en-US"/>
                            </w:rPr>
                          </w:pPr>
                          <w:r>
                            <w:rPr>
                              <w:lang w:val="en-US"/>
                            </w:rPr>
                            <w:t>nthaning@subaru.dk</w:t>
                          </w:r>
                        </w:p>
                        <w:p w:rsidR="00A0686F" w:rsidRPr="00893809" w:rsidRDefault="00A0686F" w:rsidP="00DD2376">
                          <w:pPr>
                            <w:pStyle w:val="FlikFot-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37.9pt;margin-top:-89.75pt;width:279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" filled="f" stroked="f">
              <v:textbox inset="0,0,0,0">
                <w:txbxContent>
                  <w:p w:rsidR="00A0686F" w:rsidRDefault="00A0686F" w:rsidP="00893809">
                    <w:pPr>
                      <w:pStyle w:val="FlikFot-text"/>
                      <w:rPr>
                        <w:b/>
                        <w:lang w:val="da-DK"/>
                      </w:rPr>
                    </w:pPr>
                    <w:r>
                      <w:rPr>
                        <w:b/>
                        <w:lang w:val="da-DK"/>
                      </w:rPr>
                      <w:t xml:space="preserve">Niels Thaning </w:t>
                    </w:r>
                  </w:p>
                  <w:p w:rsidR="00A0686F" w:rsidRDefault="00A0686F" w:rsidP="00893809">
                    <w:pPr>
                      <w:pStyle w:val="FlikFot-text"/>
                      <w:rPr>
                        <w:lang w:val="da-DK"/>
                      </w:rPr>
                    </w:pPr>
                    <w:r>
                      <w:rPr>
                        <w:lang w:val="da-DK"/>
                      </w:rPr>
                      <w:t>Salgsdirektør for Danmark, Færøerne og Grønland</w:t>
                    </w:r>
                  </w:p>
                  <w:p w:rsidR="00A0686F" w:rsidRDefault="00A0686F" w:rsidP="00893809">
                    <w:pPr>
                      <w:pStyle w:val="FlikFot-text"/>
                      <w:rPr>
                        <w:lang w:val="en-US"/>
                      </w:rPr>
                    </w:pPr>
                    <w:r>
                      <w:rPr>
                        <w:lang w:val="en-US"/>
                      </w:rPr>
                      <w:t xml:space="preserve">SUBARU Nordic AB </w:t>
                    </w:r>
                  </w:p>
                  <w:p w:rsidR="00A0686F" w:rsidRDefault="00A0686F" w:rsidP="00893809">
                    <w:pPr>
                      <w:pStyle w:val="FlikFot-text"/>
                      <w:rPr>
                        <w:lang w:val="en-US"/>
                      </w:rPr>
                    </w:pPr>
                    <w:r>
                      <w:rPr>
                        <w:lang w:val="en-US"/>
                      </w:rPr>
                      <w:t xml:space="preserve">+45 31 47 04 02 </w:t>
                    </w:r>
                  </w:p>
                  <w:p w:rsidR="00A0686F" w:rsidRDefault="00A0686F" w:rsidP="00893809">
                    <w:pPr>
                      <w:pStyle w:val="FlikFot-text"/>
                      <w:rPr>
                        <w:lang w:val="en-US"/>
                      </w:rPr>
                    </w:pPr>
                    <w:r>
                      <w:rPr>
                        <w:lang w:val="en-US"/>
                      </w:rPr>
                      <w:t>nthaning@subaru.dk</w:t>
                    </w:r>
                  </w:p>
                  <w:p w:rsidR="00A0686F" w:rsidRPr="00893809" w:rsidRDefault="00A0686F" w:rsidP="00DD2376">
                    <w:pPr>
                      <w:pStyle w:val="FlikFot-text"/>
                      <w:rPr>
                        <w:lang w:val="en-US"/>
                      </w:rPr>
                    </w:pP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86F" w:rsidRDefault="00A0686F" w:rsidP="0068620D">
      <w:r>
        <w:separator/>
      </w:r>
    </w:p>
  </w:footnote>
  <w:footnote w:type="continuationSeparator" w:id="0">
    <w:p w:rsidR="00A0686F" w:rsidRDefault="00A0686F" w:rsidP="00686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6F" w:rsidRPr="00683EB1" w:rsidRDefault="0085047A" w:rsidP="00DD2376">
    <w:pPr>
      <w:pStyle w:val="Header"/>
      <w:tabs>
        <w:tab w:val="left" w:pos="851"/>
      </w:tabs>
      <w:ind w:left="-2268"/>
    </w:pPr>
    <w:r>
      <w:rPr>
        <w:noProof/>
        <w:lang w:val="da-DK" w:eastAsia="da-DK"/>
      </w:rPr>
      <mc:AlternateContent>
        <mc:Choice Requires="wps">
          <w:drawing>
            <wp:anchor distT="0" distB="0" distL="114300" distR="114300" simplePos="0" relativeHeight="251659264" behindDoc="0" locked="0" layoutInCell="1" allowOverlap="1" wp14:anchorId="67DE1A35" wp14:editId="4EA049C1">
              <wp:simplePos x="0" y="0"/>
              <wp:positionH relativeFrom="column">
                <wp:posOffset>-1438910</wp:posOffset>
              </wp:positionH>
              <wp:positionV relativeFrom="paragraph">
                <wp:posOffset>1623060</wp:posOffset>
              </wp:positionV>
              <wp:extent cx="3051175" cy="373380"/>
              <wp:effectExtent l="0" t="0" r="15875" b="7620"/>
              <wp:wrapTight wrapText="bothSides">
                <wp:wrapPolygon edited="0">
                  <wp:start x="0" y="0"/>
                  <wp:lineTo x="0" y="20939"/>
                  <wp:lineTo x="21578" y="20939"/>
                  <wp:lineTo x="21578"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86F" w:rsidRPr="00662527" w:rsidRDefault="00A0686F" w:rsidP="009724DF">
                          <w:pPr>
                            <w:pStyle w:val="FlikFot-text"/>
                            <w:rPr>
                              <w:lang w:val="nb-NO"/>
                            </w:rPr>
                          </w:pPr>
                          <w:r w:rsidRPr="00662527">
                            <w:rPr>
                              <w:b/>
                              <w:lang w:val="nb-NO"/>
                            </w:rPr>
                            <w:t>Dato</w:t>
                          </w:r>
                          <w:r w:rsidRPr="00662527">
                            <w:rPr>
                              <w:lang w:val="nb-NO"/>
                            </w:rPr>
                            <w:tab/>
                          </w:r>
                          <w:r w:rsidR="004854A8">
                            <w:rPr>
                              <w:lang w:val="nb-NO"/>
                            </w:rPr>
                            <w:t>Novembe</w:t>
                          </w:r>
                          <w:r w:rsidR="00044C93">
                            <w:rPr>
                              <w:lang w:val="nb-NO"/>
                            </w:rPr>
                            <w:t>r</w:t>
                          </w:r>
                          <w:r w:rsidR="00B4691C">
                            <w:rPr>
                              <w:lang w:val="nb-NO"/>
                            </w:rPr>
                            <w:t xml:space="preserve"> </w:t>
                          </w:r>
                          <w:r>
                            <w:rPr>
                              <w:lang w:val="nb-NO"/>
                            </w:rPr>
                            <w:t>2014</w:t>
                          </w:r>
                        </w:p>
                        <w:p w:rsidR="00A0686F" w:rsidRPr="00662527" w:rsidRDefault="00A0686F" w:rsidP="009724DF">
                          <w:pPr>
                            <w:pStyle w:val="FlikFot-text"/>
                            <w:rPr>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3.3pt;margin-top:127.8pt;width:240.25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URsAIAAKo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" filled="f" stroked="f">
              <v:textbox inset="0,0,0,0">
                <w:txbxContent>
                  <w:p w:rsidR="00A0686F" w:rsidRPr="00662527" w:rsidRDefault="00A0686F" w:rsidP="009724DF">
                    <w:pPr>
                      <w:pStyle w:val="FlikFot-text"/>
                      <w:rPr>
                        <w:lang w:val="nb-NO"/>
                      </w:rPr>
                    </w:pPr>
                    <w:r w:rsidRPr="00662527">
                      <w:rPr>
                        <w:b/>
                        <w:lang w:val="nb-NO"/>
                      </w:rPr>
                      <w:t>Dato</w:t>
                    </w:r>
                    <w:r w:rsidRPr="00662527">
                      <w:rPr>
                        <w:lang w:val="nb-NO"/>
                      </w:rPr>
                      <w:tab/>
                    </w:r>
                    <w:r w:rsidR="004854A8">
                      <w:rPr>
                        <w:lang w:val="nb-NO"/>
                      </w:rPr>
                      <w:t>Novembe</w:t>
                    </w:r>
                    <w:r w:rsidR="00044C93">
                      <w:rPr>
                        <w:lang w:val="nb-NO"/>
                      </w:rPr>
                      <w:t>r</w:t>
                    </w:r>
                    <w:r w:rsidR="00B4691C">
                      <w:rPr>
                        <w:lang w:val="nb-NO"/>
                      </w:rPr>
                      <w:t xml:space="preserve"> </w:t>
                    </w:r>
                    <w:r>
                      <w:rPr>
                        <w:lang w:val="nb-NO"/>
                      </w:rPr>
                      <w:t>2014</w:t>
                    </w:r>
                  </w:p>
                  <w:p w:rsidR="00A0686F" w:rsidRPr="00662527" w:rsidRDefault="00A0686F" w:rsidP="009724DF">
                    <w:pPr>
                      <w:pStyle w:val="FlikFot-text"/>
                      <w:rPr>
                        <w:lang w:val="nb-NO"/>
                      </w:rPr>
                    </w:pPr>
                  </w:p>
                </w:txbxContent>
              </v:textbox>
              <w10:wrap type="tight"/>
            </v:shape>
          </w:pict>
        </mc:Fallback>
      </mc:AlternateContent>
    </w:r>
    <w:r w:rsidR="00A0686F">
      <w:rPr>
        <w:noProof/>
        <w:lang w:val="da-DK" w:eastAsia="da-DK"/>
      </w:rPr>
      <w:drawing>
        <wp:anchor distT="0" distB="0" distL="114300" distR="114300" simplePos="0" relativeHeight="251660288" behindDoc="1" locked="0" layoutInCell="1" allowOverlap="1" wp14:anchorId="763A5D88" wp14:editId="3823243E">
          <wp:simplePos x="0" y="0"/>
          <wp:positionH relativeFrom="page">
            <wp:posOffset>0</wp:posOffset>
          </wp:positionH>
          <wp:positionV relativeFrom="paragraph">
            <wp:posOffset>0</wp:posOffset>
          </wp:positionV>
          <wp:extent cx="7559040" cy="1981200"/>
          <wp:effectExtent l="25400" t="0" r="10160" b="0"/>
          <wp:wrapNone/>
          <wp:docPr id="1" name="Picture 1" descr="/Volumes/Eight/PROJEKT/Subaru/Nya Guidelines 2010/BILDER/HIGH/WORDBILDER/FINAL/DK/presse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info.jpg"/>
                  <pic:cNvPicPr/>
                </pic:nvPicPr>
                <pic:blipFill>
                  <a:blip r:embed="rId1" r:link="rId2"/>
                  <a:stretch>
                    <a:fillRect/>
                  </a:stretch>
                </pic:blipFill>
                <pic:spPr>
                  <a:xfrm>
                    <a:off x="0" y="0"/>
                    <a:ext cx="7559040" cy="1981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81FEC"/>
    <w:multiLevelType w:val="hybridMultilevel"/>
    <w:tmpl w:val="A472121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18336f,#007dbd,#004f89,#006799,#cdcdcd,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B1"/>
    <w:rsid w:val="00003BC2"/>
    <w:rsid w:val="0000487D"/>
    <w:rsid w:val="00044C93"/>
    <w:rsid w:val="00091061"/>
    <w:rsid w:val="0009215D"/>
    <w:rsid w:val="000C1EB0"/>
    <w:rsid w:val="000F63E9"/>
    <w:rsid w:val="00110C0E"/>
    <w:rsid w:val="00115E19"/>
    <w:rsid w:val="001A1606"/>
    <w:rsid w:val="00215449"/>
    <w:rsid w:val="00216F52"/>
    <w:rsid w:val="00250878"/>
    <w:rsid w:val="00252299"/>
    <w:rsid w:val="00263C14"/>
    <w:rsid w:val="00281807"/>
    <w:rsid w:val="002A6590"/>
    <w:rsid w:val="002D66AD"/>
    <w:rsid w:val="002E1415"/>
    <w:rsid w:val="00372ADC"/>
    <w:rsid w:val="003A0FD2"/>
    <w:rsid w:val="004055C4"/>
    <w:rsid w:val="00416C00"/>
    <w:rsid w:val="00454E28"/>
    <w:rsid w:val="00473890"/>
    <w:rsid w:val="004854A8"/>
    <w:rsid w:val="004F0643"/>
    <w:rsid w:val="00550BCB"/>
    <w:rsid w:val="005523E0"/>
    <w:rsid w:val="005C44D8"/>
    <w:rsid w:val="005E6EEF"/>
    <w:rsid w:val="005F3B7B"/>
    <w:rsid w:val="00627159"/>
    <w:rsid w:val="00662527"/>
    <w:rsid w:val="00683DDF"/>
    <w:rsid w:val="00683EB1"/>
    <w:rsid w:val="0068620D"/>
    <w:rsid w:val="006926CC"/>
    <w:rsid w:val="007155B6"/>
    <w:rsid w:val="0072237F"/>
    <w:rsid w:val="00775D55"/>
    <w:rsid w:val="007978EC"/>
    <w:rsid w:val="007A36C2"/>
    <w:rsid w:val="007B40B3"/>
    <w:rsid w:val="007D38F0"/>
    <w:rsid w:val="0085047A"/>
    <w:rsid w:val="00893809"/>
    <w:rsid w:val="008C77D2"/>
    <w:rsid w:val="008E1C6A"/>
    <w:rsid w:val="00955842"/>
    <w:rsid w:val="009724DF"/>
    <w:rsid w:val="009B5C6E"/>
    <w:rsid w:val="009D56A4"/>
    <w:rsid w:val="00A0686F"/>
    <w:rsid w:val="00A14A43"/>
    <w:rsid w:val="00A32ADB"/>
    <w:rsid w:val="00A519B9"/>
    <w:rsid w:val="00A569DD"/>
    <w:rsid w:val="00A76BBB"/>
    <w:rsid w:val="00A96170"/>
    <w:rsid w:val="00A968EA"/>
    <w:rsid w:val="00AA0C05"/>
    <w:rsid w:val="00AD74F3"/>
    <w:rsid w:val="00B024B4"/>
    <w:rsid w:val="00B4691C"/>
    <w:rsid w:val="00B52A07"/>
    <w:rsid w:val="00B55A8C"/>
    <w:rsid w:val="00B930E9"/>
    <w:rsid w:val="00BD032A"/>
    <w:rsid w:val="00BF0F49"/>
    <w:rsid w:val="00CB71AD"/>
    <w:rsid w:val="00CE2DEC"/>
    <w:rsid w:val="00D15A0B"/>
    <w:rsid w:val="00D40641"/>
    <w:rsid w:val="00D559ED"/>
    <w:rsid w:val="00D72049"/>
    <w:rsid w:val="00D75500"/>
    <w:rsid w:val="00D81578"/>
    <w:rsid w:val="00DD2376"/>
    <w:rsid w:val="00E422AD"/>
    <w:rsid w:val="00EA328F"/>
    <w:rsid w:val="00EB2C11"/>
    <w:rsid w:val="00F2507B"/>
    <w:rsid w:val="00F47E5C"/>
    <w:rsid w:val="00F62D07"/>
    <w:rsid w:val="00F72371"/>
    <w:rsid w:val="00FB23FC"/>
    <w:rsid w:val="00FB7ABA"/>
    <w:rsid w:val="00FD3CBD"/>
  </w:rsids>
  <m:mathPr>
    <m:mathFont m:val="Cambria Math"/>
    <m:brkBin m:val="before"/>
    <m:brkBinSub m:val="--"/>
    <m:smallFrac/>
    <m:dispDef/>
    <m:lMargin m:val="0"/>
    <m:rMargin m:val="0"/>
    <m:defJc m:val="centerGroup"/>
    <m:wrapRight/>
    <m:intLim m:val="subSup"/>
    <m:naryLim m:val="subSup"/>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8336f,#007dbd,#004f89,#006799,#cdcdcd,white"/>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Normal" w:qFormat="1"/>
    <w:lsdException w:name="heading 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8F0"/>
  </w:style>
  <w:style w:type="paragraph" w:styleId="Heading1">
    <w:name w:val="heading 1"/>
    <w:basedOn w:val="Normal"/>
    <w:link w:val="Heading1Char"/>
    <w:qFormat/>
    <w:rsid w:val="00D75500"/>
    <w:pPr>
      <w:spacing w:before="100" w:beforeAutospacing="1" w:after="100" w:afterAutospacing="1"/>
      <w:outlineLvl w:val="0"/>
    </w:pPr>
    <w:rPr>
      <w:rFonts w:ascii="Arial Unicode MS" w:eastAsia="Arial Unicode MS" w:hAnsi="Arial Unicode MS" w:cs="Arial Unicode MS"/>
      <w:b/>
      <w:bCs/>
      <w:kern w:val="36"/>
      <w:sz w:val="48"/>
      <w:szCs w:val="4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281807"/>
    <w:pPr>
      <w:spacing w:before="840"/>
    </w:pPr>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character" w:styleId="Hyperlink">
    <w:name w:val="Hyperlink"/>
    <w:basedOn w:val="DefaultParagraphFont"/>
    <w:rsid w:val="000F63E9"/>
    <w:rPr>
      <w:color w:val="0000FF" w:themeColor="hyperlink"/>
      <w:u w:val="single"/>
    </w:rPr>
  </w:style>
  <w:style w:type="paragraph" w:styleId="BalloonText">
    <w:name w:val="Balloon Text"/>
    <w:basedOn w:val="Normal"/>
    <w:link w:val="BalloonTextChar"/>
    <w:rsid w:val="000F63E9"/>
    <w:rPr>
      <w:rFonts w:ascii="Tahoma" w:hAnsi="Tahoma" w:cs="Tahoma"/>
      <w:sz w:val="16"/>
      <w:szCs w:val="16"/>
    </w:rPr>
  </w:style>
  <w:style w:type="character" w:customStyle="1" w:styleId="BalloonTextChar">
    <w:name w:val="Balloon Text Char"/>
    <w:basedOn w:val="DefaultParagraphFont"/>
    <w:link w:val="BalloonText"/>
    <w:rsid w:val="000F63E9"/>
    <w:rPr>
      <w:rFonts w:ascii="Tahoma" w:hAnsi="Tahoma" w:cs="Tahoma"/>
      <w:sz w:val="16"/>
      <w:szCs w:val="16"/>
    </w:rPr>
  </w:style>
  <w:style w:type="paragraph" w:styleId="ListParagraph">
    <w:name w:val="List Paragraph"/>
    <w:basedOn w:val="Normal"/>
    <w:uiPriority w:val="34"/>
    <w:qFormat/>
    <w:rsid w:val="002D66AD"/>
    <w:pPr>
      <w:spacing w:after="200" w:line="276" w:lineRule="auto"/>
      <w:ind w:left="720"/>
      <w:contextualSpacing/>
    </w:pPr>
    <w:rPr>
      <w:sz w:val="22"/>
      <w:szCs w:val="22"/>
      <w:lang w:val="da-DK"/>
    </w:rPr>
  </w:style>
  <w:style w:type="character" w:customStyle="1" w:styleId="hps">
    <w:name w:val="hps"/>
    <w:basedOn w:val="DefaultParagraphFont"/>
    <w:rsid w:val="00AA0C05"/>
  </w:style>
  <w:style w:type="character" w:customStyle="1" w:styleId="Heading1Char">
    <w:name w:val="Heading 1 Char"/>
    <w:basedOn w:val="DefaultParagraphFont"/>
    <w:link w:val="Heading1"/>
    <w:rsid w:val="00D75500"/>
    <w:rPr>
      <w:rFonts w:ascii="Arial Unicode MS" w:eastAsia="Arial Unicode MS" w:hAnsi="Arial Unicode MS" w:cs="Arial Unicode MS"/>
      <w:b/>
      <w:bCs/>
      <w:kern w:val="36"/>
      <w:sz w:val="48"/>
      <w:szCs w:val="48"/>
      <w:lang w:eastAsia="sv-SE"/>
    </w:rPr>
  </w:style>
  <w:style w:type="paragraph" w:customStyle="1" w:styleId="Default">
    <w:name w:val="Default"/>
    <w:rsid w:val="00D75500"/>
    <w:pPr>
      <w:autoSpaceDE w:val="0"/>
      <w:autoSpaceDN w:val="0"/>
      <w:adjustRightInd w:val="0"/>
    </w:pPr>
    <w:rPr>
      <w:rFonts w:ascii="Eurostile" w:eastAsia="Arial" w:hAnsi="Eurostile" w:cs="Eurostile"/>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Normal" w:qFormat="1"/>
    <w:lsdException w:name="heading 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8F0"/>
  </w:style>
  <w:style w:type="paragraph" w:styleId="Heading1">
    <w:name w:val="heading 1"/>
    <w:basedOn w:val="Normal"/>
    <w:link w:val="Heading1Char"/>
    <w:qFormat/>
    <w:rsid w:val="00D75500"/>
    <w:pPr>
      <w:spacing w:before="100" w:beforeAutospacing="1" w:after="100" w:afterAutospacing="1"/>
      <w:outlineLvl w:val="0"/>
    </w:pPr>
    <w:rPr>
      <w:rFonts w:ascii="Arial Unicode MS" w:eastAsia="Arial Unicode MS" w:hAnsi="Arial Unicode MS" w:cs="Arial Unicode MS"/>
      <w:b/>
      <w:bCs/>
      <w:kern w:val="36"/>
      <w:sz w:val="48"/>
      <w:szCs w:val="4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EB1"/>
    <w:pPr>
      <w:tabs>
        <w:tab w:val="center" w:pos="4536"/>
        <w:tab w:val="right" w:pos="9072"/>
      </w:tabs>
    </w:pPr>
  </w:style>
  <w:style w:type="character" w:customStyle="1" w:styleId="HeaderChar">
    <w:name w:val="Header Char"/>
    <w:basedOn w:val="DefaultParagraphFont"/>
    <w:link w:val="Header"/>
    <w:uiPriority w:val="99"/>
    <w:rsid w:val="00683EB1"/>
    <w:rPr>
      <w:sz w:val="24"/>
      <w:szCs w:val="24"/>
    </w:rPr>
  </w:style>
  <w:style w:type="paragraph" w:styleId="Footer">
    <w:name w:val="footer"/>
    <w:basedOn w:val="Normal"/>
    <w:link w:val="FooterChar"/>
    <w:uiPriority w:val="99"/>
    <w:unhideWhenUsed/>
    <w:rsid w:val="00683EB1"/>
    <w:pPr>
      <w:tabs>
        <w:tab w:val="center" w:pos="4536"/>
        <w:tab w:val="right" w:pos="9072"/>
      </w:tabs>
    </w:pPr>
  </w:style>
  <w:style w:type="character" w:customStyle="1" w:styleId="FooterChar">
    <w:name w:val="Footer Char"/>
    <w:basedOn w:val="DefaultParagraphFont"/>
    <w:link w:val="Footer"/>
    <w:uiPriority w:val="99"/>
    <w:rsid w:val="00683EB1"/>
    <w:rPr>
      <w:sz w:val="24"/>
      <w:szCs w:val="24"/>
    </w:rPr>
  </w:style>
  <w:style w:type="paragraph" w:customStyle="1" w:styleId="RubrikEurostile">
    <w:name w:val="Rubrik Eurostile"/>
    <w:basedOn w:val="Normal"/>
    <w:qFormat/>
    <w:rsid w:val="00281807"/>
    <w:pPr>
      <w:spacing w:before="840"/>
    </w:pPr>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character" w:styleId="Hyperlink">
    <w:name w:val="Hyperlink"/>
    <w:basedOn w:val="DefaultParagraphFont"/>
    <w:rsid w:val="000F63E9"/>
    <w:rPr>
      <w:color w:val="0000FF" w:themeColor="hyperlink"/>
      <w:u w:val="single"/>
    </w:rPr>
  </w:style>
  <w:style w:type="paragraph" w:styleId="BalloonText">
    <w:name w:val="Balloon Text"/>
    <w:basedOn w:val="Normal"/>
    <w:link w:val="BalloonTextChar"/>
    <w:rsid w:val="000F63E9"/>
    <w:rPr>
      <w:rFonts w:ascii="Tahoma" w:hAnsi="Tahoma" w:cs="Tahoma"/>
      <w:sz w:val="16"/>
      <w:szCs w:val="16"/>
    </w:rPr>
  </w:style>
  <w:style w:type="character" w:customStyle="1" w:styleId="BalloonTextChar">
    <w:name w:val="Balloon Text Char"/>
    <w:basedOn w:val="DefaultParagraphFont"/>
    <w:link w:val="BalloonText"/>
    <w:rsid w:val="000F63E9"/>
    <w:rPr>
      <w:rFonts w:ascii="Tahoma" w:hAnsi="Tahoma" w:cs="Tahoma"/>
      <w:sz w:val="16"/>
      <w:szCs w:val="16"/>
    </w:rPr>
  </w:style>
  <w:style w:type="paragraph" w:styleId="ListParagraph">
    <w:name w:val="List Paragraph"/>
    <w:basedOn w:val="Normal"/>
    <w:uiPriority w:val="34"/>
    <w:qFormat/>
    <w:rsid w:val="002D66AD"/>
    <w:pPr>
      <w:spacing w:after="200" w:line="276" w:lineRule="auto"/>
      <w:ind w:left="720"/>
      <w:contextualSpacing/>
    </w:pPr>
    <w:rPr>
      <w:sz w:val="22"/>
      <w:szCs w:val="22"/>
      <w:lang w:val="da-DK"/>
    </w:rPr>
  </w:style>
  <w:style w:type="character" w:customStyle="1" w:styleId="hps">
    <w:name w:val="hps"/>
    <w:basedOn w:val="DefaultParagraphFont"/>
    <w:rsid w:val="00AA0C05"/>
  </w:style>
  <w:style w:type="character" w:customStyle="1" w:styleId="Heading1Char">
    <w:name w:val="Heading 1 Char"/>
    <w:basedOn w:val="DefaultParagraphFont"/>
    <w:link w:val="Heading1"/>
    <w:rsid w:val="00D75500"/>
    <w:rPr>
      <w:rFonts w:ascii="Arial Unicode MS" w:eastAsia="Arial Unicode MS" w:hAnsi="Arial Unicode MS" w:cs="Arial Unicode MS"/>
      <w:b/>
      <w:bCs/>
      <w:kern w:val="36"/>
      <w:sz w:val="48"/>
      <w:szCs w:val="48"/>
      <w:lang w:eastAsia="sv-SE"/>
    </w:rPr>
  </w:style>
  <w:style w:type="paragraph" w:customStyle="1" w:styleId="Default">
    <w:name w:val="Default"/>
    <w:rsid w:val="00D75500"/>
    <w:pPr>
      <w:autoSpaceDE w:val="0"/>
      <w:autoSpaceDN w:val="0"/>
      <w:adjustRightInd w:val="0"/>
    </w:pPr>
    <w:rPr>
      <w:rFonts w:ascii="Eurostile" w:eastAsia="Arial" w:hAnsi="Eurostile" w:cs="Eurostil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876579">
      <w:bodyDiv w:val="1"/>
      <w:marLeft w:val="0"/>
      <w:marRight w:val="0"/>
      <w:marTop w:val="0"/>
      <w:marBottom w:val="0"/>
      <w:divBdr>
        <w:top w:val="none" w:sz="0" w:space="0" w:color="auto"/>
        <w:left w:val="none" w:sz="0" w:space="0" w:color="auto"/>
        <w:bottom w:val="none" w:sz="0" w:space="0" w:color="auto"/>
        <w:right w:val="none" w:sz="0" w:space="0" w:color="auto"/>
      </w:divBdr>
    </w:div>
    <w:div w:id="1904171627">
      <w:bodyDiv w:val="1"/>
      <w:marLeft w:val="0"/>
      <w:marRight w:val="0"/>
      <w:marTop w:val="0"/>
      <w:marBottom w:val="0"/>
      <w:divBdr>
        <w:top w:val="none" w:sz="0" w:space="0" w:color="auto"/>
        <w:left w:val="none" w:sz="0" w:space="0" w:color="auto"/>
        <w:bottom w:val="none" w:sz="0" w:space="0" w:color="auto"/>
        <w:right w:val="none" w:sz="0" w:space="0" w:color="auto"/>
      </w:divBdr>
    </w:div>
    <w:div w:id="1970043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localhost/Volumes/Eight/PROJEKT/Subaru/Nya%20Guidelines%202010/BILDER/HIGH/WORDBILDER/FINAL/DK/presseinfo.jpg" TargetMode="External"/><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A78AD-E598-4B93-8181-CBF4932B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1392</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McCann Malmö</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Niels Thaning</cp:lastModifiedBy>
  <cp:revision>3</cp:revision>
  <cp:lastPrinted>2014-07-08T08:56:00Z</cp:lastPrinted>
  <dcterms:created xsi:type="dcterms:W3CDTF">2014-10-31T08:52:00Z</dcterms:created>
  <dcterms:modified xsi:type="dcterms:W3CDTF">2014-10-31T09:04:00Z</dcterms:modified>
</cp:coreProperties>
</file>