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5159" w14:textId="57F5F661" w:rsidR="00532B97" w:rsidRDefault="00532B97">
      <w:pPr>
        <w:rPr>
          <w:rFonts w:ascii="Arial" w:hAnsi="Arial" w:cs="Arial"/>
          <w:b/>
          <w:sz w:val="32"/>
          <w:szCs w:val="32"/>
        </w:rPr>
      </w:pPr>
      <w:r w:rsidRPr="007E44EF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825139F" wp14:editId="116E7090">
            <wp:extent cx="2285043" cy="1020259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aNolia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43" cy="102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7650" w14:textId="77777777" w:rsidR="00ED32FE" w:rsidRDefault="00ED32FE" w:rsidP="0EAEAB54">
      <w:pPr>
        <w:rPr>
          <w:rFonts w:ascii="Arial" w:hAnsi="Arial" w:cs="Arial"/>
          <w:b/>
          <w:sz w:val="32"/>
          <w:szCs w:val="32"/>
        </w:rPr>
      </w:pPr>
    </w:p>
    <w:p w14:paraId="375EBB40" w14:textId="62E32175" w:rsidR="001F19CA" w:rsidRPr="001F19CA" w:rsidRDefault="00ED32FE" w:rsidP="0EAEAB5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Stort intresse för </w:t>
      </w:r>
      <w:r w:rsidR="00C22AF7">
        <w:rPr>
          <w:rFonts w:ascii="Arial" w:hAnsi="Arial" w:cs="Arial"/>
          <w:b/>
          <w:sz w:val="32"/>
          <w:szCs w:val="32"/>
        </w:rPr>
        <w:t>teknik och motor under</w:t>
      </w:r>
      <w:r>
        <w:rPr>
          <w:rFonts w:ascii="Arial" w:hAnsi="Arial" w:cs="Arial"/>
          <w:b/>
          <w:sz w:val="32"/>
          <w:szCs w:val="32"/>
        </w:rPr>
        <w:t xml:space="preserve"> Stora Nolia</w:t>
      </w:r>
      <w:r w:rsidR="00C22AF7">
        <w:rPr>
          <w:rFonts w:ascii="Arial" w:hAnsi="Arial" w:cs="Arial"/>
          <w:b/>
          <w:sz w:val="32"/>
          <w:szCs w:val="32"/>
        </w:rPr>
        <w:t xml:space="preserve"> första dagar</w:t>
      </w:r>
    </w:p>
    <w:p w14:paraId="08952E58" w14:textId="23EE500D" w:rsidR="00553F01" w:rsidRPr="00553F01" w:rsidRDefault="00553F01" w:rsidP="00553F01">
      <w:pPr>
        <w:rPr>
          <w:rFonts w:ascii="Arial" w:hAnsi="Arial" w:cs="Arial"/>
          <w:b/>
        </w:rPr>
      </w:pPr>
    </w:p>
    <w:p w14:paraId="4184EB11" w14:textId="7B02D6D4" w:rsidR="00BD3E2B" w:rsidRDefault="00C22AF7" w:rsidP="00E170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När det gäller</w:t>
      </w:r>
      <w:r w:rsidR="00BF77F9">
        <w:rPr>
          <w:rFonts w:ascii="Arial" w:hAnsi="Arial" w:cs="Arial"/>
          <w:b/>
          <w:bCs/>
        </w:rPr>
        <w:t xml:space="preserve"> området teknik och motor är intresset stort bland besökarna. Och det görs affärer</w:t>
      </w:r>
      <w:r w:rsidR="00BD3E2B">
        <w:rPr>
          <w:rFonts w:ascii="Arial" w:hAnsi="Arial" w:cs="Arial"/>
          <w:b/>
          <w:bCs/>
        </w:rPr>
        <w:t>.</w:t>
      </w:r>
    </w:p>
    <w:p w14:paraId="23F2306C" w14:textId="45BE4991" w:rsidR="00586772" w:rsidRDefault="00E170BF" w:rsidP="003E4504">
      <w:pPr>
        <w:rPr>
          <w:rFonts w:ascii="Arial" w:hAnsi="Arial" w:cs="Arial"/>
          <w:b/>
          <w:bCs/>
        </w:rPr>
      </w:pPr>
      <w:r w:rsidRPr="00E170BF">
        <w:rPr>
          <w:rFonts w:ascii="Arial" w:hAnsi="Arial" w:cs="Arial"/>
          <w:b/>
          <w:bCs/>
        </w:rPr>
        <w:t xml:space="preserve">– </w:t>
      </w:r>
      <w:r w:rsidR="00257522">
        <w:rPr>
          <w:rFonts w:ascii="Arial" w:hAnsi="Arial" w:cs="Arial"/>
          <w:b/>
          <w:bCs/>
        </w:rPr>
        <w:t xml:space="preserve">Det har varit ett otroligt intresse. </w:t>
      </w:r>
      <w:r w:rsidR="00F47FD8">
        <w:rPr>
          <w:rFonts w:ascii="Arial" w:hAnsi="Arial" w:cs="Arial"/>
          <w:b/>
          <w:bCs/>
        </w:rPr>
        <w:t xml:space="preserve">Jag tror att det här är den bästa mässan vi har varit på överhuvudtaget, säger Peter Lundqvist på </w:t>
      </w:r>
      <w:r w:rsidR="001B2757">
        <w:rPr>
          <w:rFonts w:ascii="Arial" w:hAnsi="Arial" w:cs="Arial"/>
          <w:b/>
          <w:bCs/>
        </w:rPr>
        <w:t>Polaris</w:t>
      </w:r>
      <w:r w:rsidR="00F47FD8">
        <w:rPr>
          <w:rFonts w:ascii="Arial" w:hAnsi="Arial" w:cs="Arial"/>
          <w:b/>
          <w:bCs/>
        </w:rPr>
        <w:t>.</w:t>
      </w:r>
    </w:p>
    <w:p w14:paraId="1EA32FF3" w14:textId="77777777" w:rsidR="00F47FD8" w:rsidRDefault="00F47FD8" w:rsidP="003E4504">
      <w:pPr>
        <w:rPr>
          <w:rFonts w:ascii="Arial" w:hAnsi="Arial" w:cs="Arial"/>
          <w:b/>
          <w:bCs/>
        </w:rPr>
      </w:pPr>
    </w:p>
    <w:p w14:paraId="018838C3" w14:textId="09A77A45" w:rsidR="001B2757" w:rsidRPr="001B2757" w:rsidRDefault="001B2757" w:rsidP="00586772">
      <w:pPr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 xml:space="preserve">– Vi förstod att det skulle vara stort intresse kring </w:t>
      </w:r>
      <w:proofErr w:type="gramStart"/>
      <w:r>
        <w:rPr>
          <w:rFonts w:ascii="Arial" w:hAnsi="Arial" w:cs="Arial"/>
          <w:bCs/>
        </w:rPr>
        <w:t>Indian</w:t>
      </w:r>
      <w:proofErr w:type="gramEnd"/>
      <w:r>
        <w:rPr>
          <w:rFonts w:ascii="Arial" w:hAnsi="Arial" w:cs="Arial"/>
          <w:bCs/>
        </w:rPr>
        <w:t xml:space="preserve"> motorcyklar, </w:t>
      </w:r>
      <w:r w:rsidR="00371D27">
        <w:rPr>
          <w:rFonts w:ascii="Arial" w:hAnsi="Arial" w:cs="Arial"/>
          <w:bCs/>
        </w:rPr>
        <w:t>eftersom det är första året de</w:t>
      </w:r>
      <w:r>
        <w:rPr>
          <w:rFonts w:ascii="Arial" w:hAnsi="Arial" w:cs="Arial"/>
          <w:bCs/>
        </w:rPr>
        <w:t xml:space="preserve"> finns här uppe, men det har också varit ett otroligt intresse för både skoter samt ATV och ORV, säger Peter Lundqvist på </w:t>
      </w:r>
      <w:r w:rsidRPr="001B2757">
        <w:rPr>
          <w:rFonts w:ascii="Arial" w:hAnsi="Arial" w:cs="Arial"/>
          <w:bCs/>
        </w:rPr>
        <w:t>Polaris</w:t>
      </w:r>
      <w:r>
        <w:rPr>
          <w:rFonts w:ascii="Arial" w:hAnsi="Arial" w:cs="Arial"/>
          <w:bCs/>
        </w:rPr>
        <w:t>.</w:t>
      </w:r>
    </w:p>
    <w:p w14:paraId="73AFE6CB" w14:textId="790A57E5" w:rsidR="001B2757" w:rsidRDefault="001B2757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 det är inte bar</w:t>
      </w:r>
      <w:r w:rsidR="00371D2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intresset som varit stort. Det har också gjort sen hel del affärer.</w:t>
      </w:r>
    </w:p>
    <w:p w14:paraId="1E0DA2BE" w14:textId="18F33ADA" w:rsidR="001B2757" w:rsidRDefault="001B2757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Hittills på tre dagar har vi gjort ett 15-tal affärer, så man får vara ganska nöjd, säger Peter Lundqvist med ett leende.</w:t>
      </w:r>
    </w:p>
    <w:p w14:paraId="735EDA8D" w14:textId="20476E8D" w:rsidR="001B2757" w:rsidRDefault="001B2757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Sören Fransson på Yamaha center, som säljer bland annat skotrar och båtar, tycker att mässan hittills gått bra.</w:t>
      </w:r>
    </w:p>
    <w:p w14:paraId="462578C3" w14:textId="35647336" w:rsidR="001B2757" w:rsidRDefault="001B2757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Men det ofta är det i slutet av perioden man gör affärer, säger han.</w:t>
      </w:r>
    </w:p>
    <w:p w14:paraId="7723D9B9" w14:textId="7237783E" w:rsidR="001B2757" w:rsidRDefault="001B2757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Burlin motor som säljer bilar av märket Lexus och Toyota tycker också att </w:t>
      </w:r>
      <w:r w:rsidR="0040695D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ässan gått bra de första tre </w:t>
      </w:r>
      <w:r w:rsidR="00C260F0">
        <w:rPr>
          <w:rFonts w:ascii="Arial" w:hAnsi="Arial" w:cs="Arial"/>
          <w:bCs/>
        </w:rPr>
        <w:t>dagarna</w:t>
      </w:r>
      <w:r>
        <w:rPr>
          <w:rFonts w:ascii="Arial" w:hAnsi="Arial" w:cs="Arial"/>
          <w:bCs/>
        </w:rPr>
        <w:t>.</w:t>
      </w:r>
    </w:p>
    <w:p w14:paraId="797E1003" w14:textId="2A05AE49" w:rsidR="0040695D" w:rsidRDefault="001B2757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Hittills tycker jag att det varit jättebra. Vi har, framför allt under lördagen och måndage</w:t>
      </w:r>
      <w:r w:rsidR="0040695D">
        <w:rPr>
          <w:rFonts w:ascii="Arial" w:hAnsi="Arial" w:cs="Arial"/>
          <w:bCs/>
        </w:rPr>
        <w:t>n, haft jättemycket folk i montern. Det är många som stannar och många som frågar, framför allt när det gäller bränslet i och med dieseldebatten som varit nu, säg</w:t>
      </w:r>
      <w:r w:rsidR="00F12741">
        <w:rPr>
          <w:rFonts w:ascii="Arial" w:hAnsi="Arial" w:cs="Arial"/>
          <w:bCs/>
        </w:rPr>
        <w:t xml:space="preserve">er </w:t>
      </w:r>
      <w:r w:rsidR="00F12741" w:rsidRPr="00F12741">
        <w:rPr>
          <w:rFonts w:ascii="Arial" w:hAnsi="Arial" w:cs="Arial"/>
          <w:bCs/>
        </w:rPr>
        <w:t xml:space="preserve">Jakob </w:t>
      </w:r>
      <w:proofErr w:type="spellStart"/>
      <w:r w:rsidR="00F12741" w:rsidRPr="00F12741">
        <w:rPr>
          <w:rFonts w:ascii="Arial" w:hAnsi="Arial" w:cs="Arial"/>
          <w:bCs/>
        </w:rPr>
        <w:t>Ederlöf</w:t>
      </w:r>
      <w:proofErr w:type="spellEnd"/>
      <w:r w:rsidR="00F12741">
        <w:rPr>
          <w:rFonts w:ascii="Arial" w:hAnsi="Arial" w:cs="Arial"/>
          <w:bCs/>
        </w:rPr>
        <w:t>, platschef på Burlin motor i Umeå.</w:t>
      </w:r>
    </w:p>
    <w:p w14:paraId="615F8F34" w14:textId="195E94CC" w:rsidR="00F12741" w:rsidRDefault="00F12741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 berättar att de även sålt en hel del bilar.</w:t>
      </w:r>
    </w:p>
    <w:p w14:paraId="36FBEBAE" w14:textId="3E716E8A" w:rsidR="00F12741" w:rsidRDefault="00F12741" w:rsidP="005867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Vi har sålt en </w:t>
      </w:r>
      <w:proofErr w:type="gramStart"/>
      <w:r>
        <w:rPr>
          <w:rFonts w:ascii="Arial" w:hAnsi="Arial" w:cs="Arial"/>
          <w:bCs/>
        </w:rPr>
        <w:t>6-7</w:t>
      </w:r>
      <w:proofErr w:type="gramEnd"/>
      <w:r>
        <w:rPr>
          <w:rFonts w:ascii="Arial" w:hAnsi="Arial" w:cs="Arial"/>
          <w:bCs/>
        </w:rPr>
        <w:t xml:space="preserve"> bilar. Det är jättebra och ligger i fas med de 40 bilar vi sålda på mässan för två år sedan i Umeå, säger </w:t>
      </w:r>
      <w:r w:rsidRPr="00F12741">
        <w:rPr>
          <w:rFonts w:ascii="Arial" w:hAnsi="Arial" w:cs="Arial"/>
          <w:bCs/>
        </w:rPr>
        <w:t xml:space="preserve">Jakob </w:t>
      </w:r>
      <w:proofErr w:type="spellStart"/>
      <w:r w:rsidRPr="00F12741">
        <w:rPr>
          <w:rFonts w:ascii="Arial" w:hAnsi="Arial" w:cs="Arial"/>
          <w:bCs/>
        </w:rPr>
        <w:t>Ederlöf</w:t>
      </w:r>
      <w:proofErr w:type="spellEnd"/>
      <w:r>
        <w:rPr>
          <w:rFonts w:ascii="Arial" w:hAnsi="Arial" w:cs="Arial"/>
          <w:bCs/>
        </w:rPr>
        <w:t>,</w:t>
      </w:r>
    </w:p>
    <w:p w14:paraId="1E356283" w14:textId="2A74C1D1" w:rsidR="00E6193C" w:rsidRDefault="00F12741" w:rsidP="00E619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Norrmaskiner, som säljer allt från traktorer och skördetröskor, till </w:t>
      </w:r>
      <w:proofErr w:type="spellStart"/>
      <w:r>
        <w:rPr>
          <w:rFonts w:ascii="Arial" w:hAnsi="Arial" w:cs="Arial"/>
          <w:bCs/>
        </w:rPr>
        <w:t>höglyftar</w:t>
      </w:r>
      <w:proofErr w:type="spellEnd"/>
      <w:r>
        <w:rPr>
          <w:rFonts w:ascii="Arial" w:hAnsi="Arial" w:cs="Arial"/>
          <w:bCs/>
        </w:rPr>
        <w:t xml:space="preserve"> och fyrhjulingar, berättar att de</w:t>
      </w:r>
      <w:r w:rsidR="00371D27">
        <w:rPr>
          <w:rFonts w:ascii="Arial" w:hAnsi="Arial" w:cs="Arial"/>
          <w:bCs/>
        </w:rPr>
        <w:t xml:space="preserve"> också sålt en hel del maskiner och redskap.</w:t>
      </w:r>
    </w:p>
    <w:p w14:paraId="3C7183FC" w14:textId="4F4E64AE" w:rsidR="00F12741" w:rsidRDefault="00F12741" w:rsidP="00E619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Bland annat flera </w:t>
      </w:r>
      <w:r w:rsidR="00371D27">
        <w:rPr>
          <w:rFonts w:ascii="Arial" w:hAnsi="Arial" w:cs="Arial"/>
          <w:bCs/>
        </w:rPr>
        <w:t xml:space="preserve">redskap, </w:t>
      </w:r>
      <w:proofErr w:type="spellStart"/>
      <w:r w:rsidR="00371D27">
        <w:rPr>
          <w:rFonts w:ascii="Arial" w:hAnsi="Arial" w:cs="Arial"/>
          <w:bCs/>
        </w:rPr>
        <w:t>flishugg</w:t>
      </w:r>
      <w:proofErr w:type="spellEnd"/>
      <w:r w:rsidR="00371D27">
        <w:rPr>
          <w:rFonts w:ascii="Arial" w:hAnsi="Arial" w:cs="Arial"/>
          <w:bCs/>
        </w:rPr>
        <w:t>, traktor, GPS-utrustningar för maskiner</w:t>
      </w:r>
      <w:r>
        <w:rPr>
          <w:rFonts w:ascii="Arial" w:hAnsi="Arial" w:cs="Arial"/>
          <w:bCs/>
        </w:rPr>
        <w:t xml:space="preserve"> och en skördetröska</w:t>
      </w:r>
      <w:r w:rsidR="00371D27">
        <w:rPr>
          <w:rFonts w:ascii="Arial" w:hAnsi="Arial" w:cs="Arial"/>
          <w:bCs/>
        </w:rPr>
        <w:t>, säger Inger Georgsson, ekonomichef på Norrmaskiner.</w:t>
      </w:r>
    </w:p>
    <w:p w14:paraId="5C7F0E74" w14:textId="77777777" w:rsidR="00F12741" w:rsidRPr="00E6193C" w:rsidRDefault="00F12741" w:rsidP="00E6193C">
      <w:pPr>
        <w:rPr>
          <w:rFonts w:ascii="Arial" w:hAnsi="Arial" w:cs="Arial"/>
          <w:bCs/>
        </w:rPr>
      </w:pPr>
    </w:p>
    <w:p w14:paraId="0111088C" w14:textId="77777777" w:rsidR="00E6193C" w:rsidRPr="00265551" w:rsidRDefault="00E6193C" w:rsidP="00E6193C">
      <w:pPr>
        <w:rPr>
          <w:rFonts w:ascii="Arial" w:hAnsi="Arial" w:cs="Arial"/>
          <w:bCs/>
          <w:i/>
        </w:rPr>
      </w:pPr>
      <w:r w:rsidRPr="00265551">
        <w:rPr>
          <w:rFonts w:ascii="Arial" w:hAnsi="Arial" w:cs="Arial"/>
          <w:bCs/>
          <w:i/>
        </w:rPr>
        <w:t>För mer information, kontakta</w:t>
      </w:r>
    </w:p>
    <w:p w14:paraId="54D3710C" w14:textId="4972D5B1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Cs/>
        </w:rPr>
        <w:t>Tommy Abrahamsson</w:t>
      </w:r>
      <w:r w:rsidR="00265551">
        <w:rPr>
          <w:rFonts w:ascii="Arial" w:hAnsi="Arial" w:cs="Arial"/>
          <w:bCs/>
        </w:rPr>
        <w:t xml:space="preserve">, </w:t>
      </w:r>
      <w:r w:rsidRPr="00E6193C">
        <w:rPr>
          <w:rFonts w:ascii="Arial" w:hAnsi="Arial" w:cs="Arial"/>
          <w:bCs/>
        </w:rPr>
        <w:t>VD </w:t>
      </w:r>
    </w:p>
    <w:p w14:paraId="4EA4BF5E" w14:textId="77777777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Cs/>
        </w:rPr>
        <w:t>090 888 86 02</w:t>
      </w:r>
      <w:r w:rsidRPr="00E6193C">
        <w:rPr>
          <w:rFonts w:ascii="Arial" w:hAnsi="Arial" w:cs="Arial"/>
          <w:bCs/>
        </w:rPr>
        <w:br/>
        <w:t>070 588 27 77</w:t>
      </w:r>
      <w:r w:rsidRPr="00E6193C">
        <w:rPr>
          <w:rFonts w:ascii="Arial" w:hAnsi="Arial" w:cs="Arial"/>
          <w:bCs/>
        </w:rPr>
        <w:br/>
      </w:r>
      <w:hyperlink r:id="rId8" w:history="1">
        <w:r w:rsidRPr="00E6193C">
          <w:rPr>
            <w:rStyle w:val="Hyperlnk"/>
            <w:rFonts w:ascii="Arial" w:hAnsi="Arial" w:cs="Arial"/>
            <w:bCs/>
          </w:rPr>
          <w:t>tommy.abrahamsson@nolia.se</w:t>
        </w:r>
      </w:hyperlink>
    </w:p>
    <w:p w14:paraId="214E6A38" w14:textId="77777777" w:rsidR="00E6193C" w:rsidRPr="00E6193C" w:rsidRDefault="00E6193C" w:rsidP="00E6193C">
      <w:pPr>
        <w:rPr>
          <w:rFonts w:ascii="Arial" w:hAnsi="Arial" w:cs="Arial"/>
          <w:bCs/>
        </w:rPr>
      </w:pPr>
    </w:p>
    <w:p w14:paraId="584D9D7D" w14:textId="1BCE452C" w:rsidR="00E6193C" w:rsidRPr="00E6193C" w:rsidRDefault="00E6193C" w:rsidP="00E6193C">
      <w:pPr>
        <w:rPr>
          <w:rFonts w:ascii="Arial" w:hAnsi="Arial" w:cs="Arial"/>
          <w:bCs/>
        </w:rPr>
      </w:pPr>
      <w:r w:rsidRPr="00E6193C">
        <w:rPr>
          <w:rFonts w:ascii="Arial" w:hAnsi="Arial" w:cs="Arial"/>
          <w:b/>
          <w:bCs/>
        </w:rPr>
        <w:t>Fakta Stora Nolia:</w:t>
      </w:r>
      <w:r w:rsidRPr="00E6193C">
        <w:rPr>
          <w:rFonts w:ascii="MS Mincho" w:eastAsia="MS Mincho" w:hAnsi="MS Mincho" w:cs="MS Mincho"/>
          <w:b/>
          <w:bCs/>
        </w:rPr>
        <w:t>  </w:t>
      </w:r>
      <w:r w:rsidRPr="00E6193C">
        <w:rPr>
          <w:rFonts w:ascii="Arial" w:hAnsi="Arial" w:cs="Arial"/>
          <w:b/>
          <w:bCs/>
        </w:rPr>
        <w:br/>
      </w:r>
      <w:r w:rsidRPr="00E6193C">
        <w:rPr>
          <w:rFonts w:ascii="Arial" w:hAnsi="Arial" w:cs="Arial"/>
          <w:bCs/>
          <w:i/>
          <w:iCs/>
        </w:rPr>
        <w:t xml:space="preserve">Stora Nolia är en nio dagar lång folkfest och en av Skandinaviens största besöksmässor med cirka </w:t>
      </w:r>
      <w:proofErr w:type="gramStart"/>
      <w:r w:rsidRPr="00E6193C">
        <w:rPr>
          <w:rFonts w:ascii="Arial" w:hAnsi="Arial" w:cs="Arial"/>
          <w:bCs/>
          <w:i/>
          <w:iCs/>
        </w:rPr>
        <w:t>100000</w:t>
      </w:r>
      <w:proofErr w:type="gramEnd"/>
      <w:r w:rsidRPr="00E6193C">
        <w:rPr>
          <w:rFonts w:ascii="Arial" w:hAnsi="Arial" w:cs="Arial"/>
          <w:bCs/>
          <w:i/>
          <w:iCs/>
        </w:rPr>
        <w:t xml:space="preserve"> besökare och 500 utställare varje år. Under mässan omsätter besökarna närmare </w:t>
      </w:r>
      <w:r w:rsidR="00AB31DE">
        <w:rPr>
          <w:rFonts w:ascii="Arial" w:hAnsi="Arial" w:cs="Arial"/>
          <w:bCs/>
          <w:i/>
          <w:iCs/>
        </w:rPr>
        <w:t>5</w:t>
      </w:r>
      <w:r w:rsidRPr="00E6193C">
        <w:rPr>
          <w:rFonts w:ascii="Arial" w:hAnsi="Arial" w:cs="Arial"/>
          <w:bCs/>
          <w:i/>
          <w:iCs/>
        </w:rPr>
        <w:t xml:space="preserve">00 miljoner kronor, vilket motsvarar </w:t>
      </w:r>
      <w:r w:rsidR="00AB31DE">
        <w:rPr>
          <w:rFonts w:ascii="Arial" w:hAnsi="Arial" w:cs="Arial"/>
          <w:bCs/>
          <w:i/>
          <w:iCs/>
        </w:rPr>
        <w:t>55</w:t>
      </w:r>
      <w:r w:rsidRPr="00E6193C">
        <w:rPr>
          <w:rFonts w:ascii="Arial" w:hAnsi="Arial" w:cs="Arial"/>
          <w:bCs/>
          <w:i/>
          <w:iCs/>
        </w:rPr>
        <w:t xml:space="preserve"> </w:t>
      </w:r>
      <w:r w:rsidRPr="00E6193C">
        <w:rPr>
          <w:rFonts w:ascii="Arial" w:hAnsi="Arial" w:cs="Arial"/>
          <w:bCs/>
          <w:i/>
          <w:iCs/>
        </w:rPr>
        <w:lastRenderedPageBreak/>
        <w:t xml:space="preserve">miljoner om dagen. Totalt bidrar mässan till värden på </w:t>
      </w:r>
      <w:r w:rsidR="00AB31DE">
        <w:rPr>
          <w:rFonts w:ascii="Arial" w:hAnsi="Arial" w:cs="Arial"/>
          <w:bCs/>
          <w:i/>
          <w:iCs/>
        </w:rPr>
        <w:t>över</w:t>
      </w:r>
      <w:r w:rsidRPr="00E6193C">
        <w:rPr>
          <w:rFonts w:ascii="Arial" w:hAnsi="Arial" w:cs="Arial"/>
          <w:bCs/>
          <w:i/>
          <w:iCs/>
        </w:rPr>
        <w:t xml:space="preserve"> </w:t>
      </w:r>
      <w:r w:rsidR="00AB31DE">
        <w:rPr>
          <w:rFonts w:ascii="Arial" w:hAnsi="Arial" w:cs="Arial"/>
          <w:bCs/>
          <w:i/>
          <w:iCs/>
        </w:rPr>
        <w:t>600 miljoner</w:t>
      </w:r>
      <w:r w:rsidRPr="00E6193C">
        <w:rPr>
          <w:rFonts w:ascii="Arial" w:hAnsi="Arial" w:cs="Arial"/>
          <w:bCs/>
          <w:i/>
          <w:iCs/>
        </w:rPr>
        <w:t xml:space="preserve"> till regionen. I år hålls mässan i Umeå och öppnar 5 augusti. Vartannat år hålls mässan i Piteå.</w:t>
      </w:r>
    </w:p>
    <w:p w14:paraId="349FB8A0" w14:textId="77777777" w:rsidR="00E6193C" w:rsidRPr="00E6193C" w:rsidRDefault="00E6193C" w:rsidP="00E6193C">
      <w:pPr>
        <w:rPr>
          <w:rFonts w:ascii="Arial" w:hAnsi="Arial" w:cs="Arial"/>
          <w:bCs/>
        </w:rPr>
      </w:pPr>
    </w:p>
    <w:p w14:paraId="0FD32F3E" w14:textId="77777777" w:rsidR="00532B97" w:rsidRDefault="00532B97" w:rsidP="00532B97">
      <w:pPr>
        <w:rPr>
          <w:rFonts w:ascii="Arial" w:hAnsi="Arial" w:cs="Arial"/>
          <w:sz w:val="22"/>
          <w:szCs w:val="22"/>
        </w:rPr>
      </w:pPr>
      <w:r w:rsidRPr="007E44EF">
        <w:rPr>
          <w:rFonts w:ascii="Arial" w:hAnsi="Arial" w:cs="Arial"/>
          <w:b/>
          <w:bCs/>
          <w:sz w:val="22"/>
          <w:szCs w:val="22"/>
        </w:rPr>
        <w:t>Tidpunkt:</w:t>
      </w:r>
      <w:r w:rsidRPr="007E44EF">
        <w:rPr>
          <w:rFonts w:ascii="Arial" w:hAnsi="Arial" w:cs="Arial"/>
          <w:sz w:val="22"/>
          <w:szCs w:val="22"/>
        </w:rPr>
        <w:t xml:space="preserve"> 5–13 augusti 2017</w:t>
      </w:r>
    </w:p>
    <w:p w14:paraId="24D368D1" w14:textId="61D47EDD" w:rsidR="00FA50D4" w:rsidRPr="00FA50D4" w:rsidRDefault="00FA50D4" w:rsidP="00FA50D4">
      <w:pPr>
        <w:rPr>
          <w:rFonts w:ascii="Arial" w:hAnsi="Arial" w:cs="Arial"/>
          <w:sz w:val="22"/>
          <w:szCs w:val="22"/>
        </w:rPr>
      </w:pPr>
      <w:r w:rsidRPr="00FA50D4">
        <w:rPr>
          <w:rFonts w:ascii="Arial" w:hAnsi="Arial" w:cs="Arial"/>
          <w:b/>
          <w:bCs/>
          <w:sz w:val="22"/>
          <w:szCs w:val="22"/>
        </w:rPr>
        <w:t>Öppettider:</w:t>
      </w:r>
      <w:r w:rsidRPr="00FA50D4">
        <w:rPr>
          <w:rFonts w:ascii="Arial" w:hAnsi="Arial" w:cs="Arial"/>
          <w:sz w:val="22"/>
          <w:szCs w:val="22"/>
        </w:rPr>
        <w:t> </w:t>
      </w:r>
      <w:r w:rsidR="00AB31DE">
        <w:rPr>
          <w:rFonts w:ascii="Arial" w:hAnsi="Arial" w:cs="Arial"/>
          <w:sz w:val="22"/>
          <w:szCs w:val="22"/>
        </w:rPr>
        <w:t>L</w:t>
      </w:r>
      <w:r w:rsidR="00AB31DE" w:rsidRPr="00FA50D4">
        <w:rPr>
          <w:rFonts w:ascii="Arial" w:hAnsi="Arial" w:cs="Arial"/>
          <w:sz w:val="22"/>
          <w:szCs w:val="22"/>
        </w:rPr>
        <w:t>ördag</w:t>
      </w:r>
      <w:r w:rsidRPr="00FA50D4">
        <w:rPr>
          <w:rFonts w:ascii="Arial" w:hAnsi="Arial" w:cs="Arial"/>
          <w:sz w:val="22"/>
          <w:szCs w:val="22"/>
        </w:rPr>
        <w:t xml:space="preserve"> 5 augusti- söndag 13 augusti kl. 10.00-17.00</w:t>
      </w:r>
    </w:p>
    <w:p w14:paraId="5D68D03F" w14:textId="77777777" w:rsidR="00FA50D4" w:rsidRPr="00FA50D4" w:rsidRDefault="00FA50D4" w:rsidP="00FA50D4">
      <w:pPr>
        <w:rPr>
          <w:rFonts w:ascii="Arial" w:hAnsi="Arial" w:cs="Arial"/>
          <w:sz w:val="22"/>
          <w:szCs w:val="22"/>
        </w:rPr>
      </w:pPr>
      <w:r w:rsidRPr="00FA50D4">
        <w:rPr>
          <w:rFonts w:ascii="Arial" w:hAnsi="Arial" w:cs="Arial"/>
          <w:sz w:val="22"/>
          <w:szCs w:val="22"/>
        </w:rPr>
        <w:t>Onsdag 9 augusti även kvällsöppet kl. 10.00-20.00</w:t>
      </w:r>
    </w:p>
    <w:p w14:paraId="33C80BE8" w14:textId="77777777" w:rsidR="00532B97" w:rsidRPr="007E44EF" w:rsidRDefault="00532B97" w:rsidP="00532B97">
      <w:pPr>
        <w:tabs>
          <w:tab w:val="left" w:pos="2057"/>
        </w:tabs>
        <w:rPr>
          <w:rFonts w:ascii="Arial" w:hAnsi="Arial" w:cs="Arial"/>
          <w:sz w:val="22"/>
          <w:szCs w:val="22"/>
        </w:rPr>
      </w:pPr>
      <w:r w:rsidRPr="007E44EF">
        <w:rPr>
          <w:rFonts w:ascii="Arial" w:hAnsi="Arial" w:cs="Arial"/>
          <w:b/>
          <w:bCs/>
          <w:sz w:val="22"/>
          <w:szCs w:val="22"/>
        </w:rPr>
        <w:t>Plats:</w:t>
      </w:r>
      <w:r w:rsidRPr="007E44EF">
        <w:rPr>
          <w:rFonts w:ascii="Arial" w:hAnsi="Arial" w:cs="Arial"/>
          <w:sz w:val="22"/>
          <w:szCs w:val="22"/>
        </w:rPr>
        <w:t xml:space="preserve"> Umeå</w:t>
      </w:r>
      <w:r w:rsidRPr="007E44EF">
        <w:rPr>
          <w:rFonts w:ascii="Arial" w:hAnsi="Arial" w:cs="Arial"/>
          <w:sz w:val="22"/>
          <w:szCs w:val="22"/>
        </w:rPr>
        <w:tab/>
      </w:r>
    </w:p>
    <w:p w14:paraId="1C7D8778" w14:textId="77777777" w:rsidR="00532B97" w:rsidRPr="007E44EF" w:rsidRDefault="00532B97" w:rsidP="00532B97">
      <w:pPr>
        <w:rPr>
          <w:color w:val="1F497D"/>
        </w:rPr>
      </w:pPr>
      <w:r w:rsidRPr="007E44EF">
        <w:rPr>
          <w:rFonts w:ascii="Arial" w:hAnsi="Arial" w:cs="Arial"/>
          <w:b/>
          <w:bCs/>
          <w:sz w:val="22"/>
          <w:szCs w:val="22"/>
        </w:rPr>
        <w:t>Webb:</w:t>
      </w:r>
      <w:r w:rsidRPr="007E44EF">
        <w:rPr>
          <w:rFonts w:ascii="Arial" w:hAnsi="Arial" w:cs="Arial"/>
          <w:sz w:val="22"/>
          <w:szCs w:val="22"/>
        </w:rPr>
        <w:t xml:space="preserve"> www.storanolia.se</w:t>
      </w:r>
    </w:p>
    <w:p w14:paraId="3305CDE1" w14:textId="77777777" w:rsidR="00532B97" w:rsidRPr="00532B97" w:rsidRDefault="00532B97">
      <w:pPr>
        <w:rPr>
          <w:rFonts w:ascii="Arial" w:hAnsi="Arial" w:cs="Arial"/>
        </w:rPr>
      </w:pPr>
    </w:p>
    <w:bookmarkEnd w:id="0"/>
    <w:sectPr w:rsidR="00532B97" w:rsidRPr="00532B97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3"/>
    <w:rsid w:val="0002154D"/>
    <w:rsid w:val="000541F3"/>
    <w:rsid w:val="00095E14"/>
    <w:rsid w:val="000A46CA"/>
    <w:rsid w:val="000A79F8"/>
    <w:rsid w:val="000C4B37"/>
    <w:rsid w:val="001231CD"/>
    <w:rsid w:val="00131E74"/>
    <w:rsid w:val="00175114"/>
    <w:rsid w:val="001B2757"/>
    <w:rsid w:val="001C1297"/>
    <w:rsid w:val="001E2DDE"/>
    <w:rsid w:val="001E4323"/>
    <w:rsid w:val="001F19CA"/>
    <w:rsid w:val="0021257D"/>
    <w:rsid w:val="00230560"/>
    <w:rsid w:val="00257522"/>
    <w:rsid w:val="00265551"/>
    <w:rsid w:val="002903A3"/>
    <w:rsid w:val="002A7858"/>
    <w:rsid w:val="002E4C34"/>
    <w:rsid w:val="002F7589"/>
    <w:rsid w:val="00312BDB"/>
    <w:rsid w:val="003317B4"/>
    <w:rsid w:val="00371D27"/>
    <w:rsid w:val="003A78D6"/>
    <w:rsid w:val="003B7B53"/>
    <w:rsid w:val="003D15DE"/>
    <w:rsid w:val="003E4504"/>
    <w:rsid w:val="003F3191"/>
    <w:rsid w:val="0040583B"/>
    <w:rsid w:val="0040695D"/>
    <w:rsid w:val="00420DD6"/>
    <w:rsid w:val="004523D4"/>
    <w:rsid w:val="00452B96"/>
    <w:rsid w:val="00476831"/>
    <w:rsid w:val="00484570"/>
    <w:rsid w:val="004E454B"/>
    <w:rsid w:val="004F5150"/>
    <w:rsid w:val="00506306"/>
    <w:rsid w:val="00532B97"/>
    <w:rsid w:val="00535A34"/>
    <w:rsid w:val="00552141"/>
    <w:rsid w:val="005523B6"/>
    <w:rsid w:val="00553F01"/>
    <w:rsid w:val="00586772"/>
    <w:rsid w:val="006002BF"/>
    <w:rsid w:val="00600E7C"/>
    <w:rsid w:val="00650825"/>
    <w:rsid w:val="00657B74"/>
    <w:rsid w:val="006609A0"/>
    <w:rsid w:val="00710024"/>
    <w:rsid w:val="007254C5"/>
    <w:rsid w:val="007546D5"/>
    <w:rsid w:val="00770928"/>
    <w:rsid w:val="007E7E69"/>
    <w:rsid w:val="00803396"/>
    <w:rsid w:val="00851B3C"/>
    <w:rsid w:val="00852F25"/>
    <w:rsid w:val="0088169B"/>
    <w:rsid w:val="00881779"/>
    <w:rsid w:val="008A273F"/>
    <w:rsid w:val="009054D9"/>
    <w:rsid w:val="0096360C"/>
    <w:rsid w:val="00984439"/>
    <w:rsid w:val="009B46EE"/>
    <w:rsid w:val="009F0B9F"/>
    <w:rsid w:val="009F6B20"/>
    <w:rsid w:val="00A0090B"/>
    <w:rsid w:val="00A024D9"/>
    <w:rsid w:val="00A842B9"/>
    <w:rsid w:val="00AB31DE"/>
    <w:rsid w:val="00AC51B8"/>
    <w:rsid w:val="00B14596"/>
    <w:rsid w:val="00B228A7"/>
    <w:rsid w:val="00B3696A"/>
    <w:rsid w:val="00BD3E2B"/>
    <w:rsid w:val="00BE6591"/>
    <w:rsid w:val="00BF77F9"/>
    <w:rsid w:val="00C1335D"/>
    <w:rsid w:val="00C22AF7"/>
    <w:rsid w:val="00C260F0"/>
    <w:rsid w:val="00C30989"/>
    <w:rsid w:val="00C633CA"/>
    <w:rsid w:val="00C87485"/>
    <w:rsid w:val="00CE6365"/>
    <w:rsid w:val="00D227B2"/>
    <w:rsid w:val="00D7138C"/>
    <w:rsid w:val="00DE28A2"/>
    <w:rsid w:val="00E170BF"/>
    <w:rsid w:val="00E215C3"/>
    <w:rsid w:val="00E21E57"/>
    <w:rsid w:val="00E45F84"/>
    <w:rsid w:val="00E47E11"/>
    <w:rsid w:val="00E6193C"/>
    <w:rsid w:val="00EA3EB0"/>
    <w:rsid w:val="00EA5EB2"/>
    <w:rsid w:val="00EB26BE"/>
    <w:rsid w:val="00ED32FE"/>
    <w:rsid w:val="00EF4BEB"/>
    <w:rsid w:val="00F12741"/>
    <w:rsid w:val="00F15F18"/>
    <w:rsid w:val="00F47FD8"/>
    <w:rsid w:val="00F730E1"/>
    <w:rsid w:val="00F90D1B"/>
    <w:rsid w:val="00F94146"/>
    <w:rsid w:val="00FA50D4"/>
    <w:rsid w:val="00FC35C2"/>
    <w:rsid w:val="00FE3356"/>
    <w:rsid w:val="0B220E61"/>
    <w:rsid w:val="0EAEAB54"/>
    <w:rsid w:val="4B0D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9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7B74"/>
    <w:rPr>
      <w:rFonts w:ascii="Times New Roman" w:hAnsi="Times New Roman" w:cs="Times New Roman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23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B9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15F18"/>
  </w:style>
  <w:style w:type="character" w:customStyle="1" w:styleId="Rubrik4Char">
    <w:name w:val="Rubrik 4 Char"/>
    <w:basedOn w:val="Standardstycketeckensnitt"/>
    <w:link w:val="Rubrik4"/>
    <w:uiPriority w:val="9"/>
    <w:semiHidden/>
    <w:rsid w:val="005523B6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tommy.abrahamsson@noli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2E48854185542AB9C3D70DC8B9312" ma:contentTypeVersion="6" ma:contentTypeDescription="Skapa ett nytt dokument." ma:contentTypeScope="" ma:versionID="f754c5ad98e0bd0af867ace580506960">
  <xsd:schema xmlns:xsd="http://www.w3.org/2001/XMLSchema" xmlns:xs="http://www.w3.org/2001/XMLSchema" xmlns:p="http://schemas.microsoft.com/office/2006/metadata/properties" xmlns:ns2="4dc01812-32b8-4bb7-b5e7-325795a111e6" xmlns:ns3="a59bb517-6745-4891-80bd-906963de997f" targetNamespace="http://schemas.microsoft.com/office/2006/metadata/properties" ma:root="true" ma:fieldsID="db68f120d4936b6e62398b8dea1fe2e2" ns2:_="" ns3:_="">
    <xsd:import namespace="4dc01812-32b8-4bb7-b5e7-325795a111e6"/>
    <xsd:import namespace="a59bb517-6745-4891-80bd-906963de9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1812-32b8-4bb7-b5e7-325795a1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b517-6745-4891-80bd-906963de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c01812-32b8-4bb7-b5e7-325795a111e6">
      <UserInfo>
        <DisplayName>Anna Wikman</DisplayName>
        <AccountId>82</AccountId>
        <AccountType/>
      </UserInfo>
      <UserInfo>
        <DisplayName>Lars Olovson</DisplayName>
        <AccountId>81</AccountId>
        <AccountType/>
      </UserInfo>
      <UserInfo>
        <DisplayName>Johanna Blylod</DisplayName>
        <AccountId>53</AccountId>
        <AccountType/>
      </UserInfo>
      <UserInfo>
        <DisplayName>Tommy Abrahamsson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8017E-90C8-4FB9-97DA-721DD208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01812-32b8-4bb7-b5e7-325795a111e6"/>
    <ds:schemaRef ds:uri="a59bb517-6745-4891-80bd-906963de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D2AC4-C833-4156-B229-1AF55DD64C9E}">
  <ds:schemaRefs>
    <ds:schemaRef ds:uri="http://schemas.microsoft.com/office/2006/metadata/properties"/>
    <ds:schemaRef ds:uri="http://schemas.microsoft.com/office/infopath/2007/PartnerControls"/>
    <ds:schemaRef ds:uri="4dc01812-32b8-4bb7-b5e7-325795a111e6"/>
  </ds:schemaRefs>
</ds:datastoreItem>
</file>

<file path=customXml/itemProps3.xml><?xml version="1.0" encoding="utf-8"?>
<ds:datastoreItem xmlns:ds="http://schemas.openxmlformats.org/officeDocument/2006/customXml" ds:itemID="{2E64FB7A-F408-4054-988D-3738123CB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415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4</cp:revision>
  <cp:lastPrinted>2017-08-04T04:34:00Z</cp:lastPrinted>
  <dcterms:created xsi:type="dcterms:W3CDTF">2017-08-07T15:08:00Z</dcterms:created>
  <dcterms:modified xsi:type="dcterms:W3CDTF">2017-08-07T17:10:00Z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0x010100F3D2E48854185542AB9C3D70DC8B9312</vt:lpwstr>
  </property>
</Properties>
</file>