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BBEBE" w14:textId="70AE1502" w:rsidR="007B2DB8" w:rsidRPr="000B7926" w:rsidRDefault="007B2DB8" w:rsidP="000B7926">
      <w:pPr>
        <w:spacing w:before="100" w:after="100"/>
        <w:rPr>
          <w:rFonts w:ascii="Calibri" w:hAnsi="Calibri" w:cs="Arial"/>
          <w:b/>
          <w:bCs/>
          <w:color w:val="000000"/>
          <w:sz w:val="28"/>
          <w:szCs w:val="28"/>
          <w:lang w:eastAsia="sv-SE"/>
        </w:rPr>
      </w:pPr>
      <w:r w:rsidRPr="007B2DB8">
        <w:rPr>
          <w:rFonts w:ascii="Calibri" w:hAnsi="Calibri" w:cs="Arial"/>
          <w:b/>
          <w:bCs/>
          <w:color w:val="000000"/>
          <w:sz w:val="32"/>
          <w:szCs w:val="32"/>
          <w:lang w:eastAsia="sv-SE"/>
        </w:rPr>
        <w:t>To</w:t>
      </w:r>
      <w:r w:rsidR="0031799C">
        <w:rPr>
          <w:rFonts w:ascii="Calibri" w:hAnsi="Calibri" w:cs="Arial"/>
          <w:b/>
          <w:bCs/>
          <w:color w:val="000000"/>
          <w:sz w:val="32"/>
          <w:szCs w:val="32"/>
          <w:lang w:eastAsia="sv-SE"/>
        </w:rPr>
        <w:t xml:space="preserve">ppmöte: </w:t>
      </w:r>
      <w:proofErr w:type="spellStart"/>
      <w:r w:rsidR="0031799C">
        <w:rPr>
          <w:rFonts w:ascii="Calibri" w:hAnsi="Calibri" w:cs="Arial"/>
          <w:b/>
          <w:bCs/>
          <w:color w:val="000000"/>
          <w:sz w:val="32"/>
          <w:szCs w:val="32"/>
          <w:lang w:eastAsia="sv-SE"/>
        </w:rPr>
        <w:t>Complex</w:t>
      </w:r>
      <w:proofErr w:type="spellEnd"/>
      <w:r w:rsidR="0031799C">
        <w:rPr>
          <w:rFonts w:ascii="Calibri" w:hAnsi="Calibri" w:cs="Arial"/>
          <w:b/>
          <w:bCs/>
          <w:color w:val="000000"/>
          <w:sz w:val="32"/>
          <w:szCs w:val="32"/>
          <w:lang w:eastAsia="sv-SE"/>
        </w:rPr>
        <w:t xml:space="preserve"> Systems Science-</w:t>
      </w:r>
      <w:r w:rsidRPr="007B2DB8">
        <w:rPr>
          <w:rFonts w:ascii="Calibri" w:hAnsi="Calibri" w:cs="Arial"/>
          <w:b/>
          <w:bCs/>
          <w:color w:val="000000"/>
          <w:sz w:val="32"/>
          <w:szCs w:val="32"/>
          <w:lang w:eastAsia="sv-SE"/>
        </w:rPr>
        <w:t xml:space="preserve">forskare möts i Stockholm 8-9 december </w:t>
      </w:r>
      <w:r w:rsidR="00F05F8C">
        <w:rPr>
          <w:rFonts w:ascii="Calibri" w:hAnsi="Calibri" w:cs="Arial"/>
          <w:b/>
          <w:bCs/>
          <w:color w:val="000000"/>
          <w:sz w:val="32"/>
          <w:szCs w:val="32"/>
          <w:lang w:eastAsia="sv-SE"/>
        </w:rPr>
        <w:br/>
      </w:r>
      <w:r w:rsidRPr="007B2DB8">
        <w:rPr>
          <w:rFonts w:ascii="Calibri" w:hAnsi="Calibri" w:cs="Arial"/>
          <w:b/>
          <w:bCs/>
          <w:color w:val="000000"/>
          <w:sz w:val="32"/>
          <w:szCs w:val="32"/>
          <w:lang w:eastAsia="sv-SE"/>
        </w:rPr>
        <w:t>med anledning av klimatläget. Seminarium, workshop och presskonferens.</w:t>
      </w:r>
      <w:r w:rsidR="00F05F8C">
        <w:rPr>
          <w:rFonts w:ascii="Calibri" w:hAnsi="Calibri" w:cs="Arial"/>
          <w:b/>
          <w:bCs/>
          <w:color w:val="000000"/>
          <w:sz w:val="32"/>
          <w:szCs w:val="32"/>
          <w:lang w:eastAsia="sv-SE"/>
        </w:rPr>
        <w:br/>
      </w:r>
      <w:r w:rsidR="00F05F8C" w:rsidRPr="00F05F8C">
        <w:rPr>
          <w:rFonts w:ascii="Calibri" w:hAnsi="Calibri" w:cs="Arial"/>
          <w:b/>
          <w:bCs/>
          <w:color w:val="000000"/>
          <w:sz w:val="12"/>
          <w:szCs w:val="12"/>
          <w:lang w:eastAsia="sv-SE"/>
        </w:rPr>
        <w:br/>
      </w:r>
      <w:r w:rsidR="00F05F8C">
        <w:rPr>
          <w:rFonts w:ascii="Calibri" w:hAnsi="Calibri" w:cs="Arial"/>
          <w:b/>
          <w:bCs/>
          <w:color w:val="000000"/>
          <w:sz w:val="12"/>
          <w:szCs w:val="12"/>
          <w:lang w:eastAsia="sv-SE"/>
        </w:rPr>
        <w:t xml:space="preserve">        </w:t>
      </w:r>
      <w:r w:rsidR="00F05F8C">
        <w:rPr>
          <w:rFonts w:ascii="Calibri" w:hAnsi="Calibri" w:cs="Times New Roman"/>
          <w:noProof/>
          <w:sz w:val="32"/>
          <w:szCs w:val="32"/>
          <w:lang w:eastAsia="sv-SE"/>
        </w:rPr>
        <w:drawing>
          <wp:inline distT="0" distB="0" distL="0" distR="0" wp14:anchorId="72D7D7A1" wp14:editId="23794594">
            <wp:extent cx="6820535" cy="2504616"/>
            <wp:effectExtent l="0" t="0" r="12065" b="1016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planet_utan_text.jpg"/>
                    <pic:cNvPicPr/>
                  </pic:nvPicPr>
                  <pic:blipFill>
                    <a:blip r:embed="rId5">
                      <a:extLst>
                        <a:ext uri="{28A0092B-C50C-407E-A947-70E740481C1C}">
                          <a14:useLocalDpi xmlns:a14="http://schemas.microsoft.com/office/drawing/2010/main" val="0"/>
                        </a:ext>
                      </a:extLst>
                    </a:blip>
                    <a:stretch>
                      <a:fillRect/>
                    </a:stretch>
                  </pic:blipFill>
                  <pic:spPr>
                    <a:xfrm>
                      <a:off x="0" y="0"/>
                      <a:ext cx="6821660" cy="2505029"/>
                    </a:xfrm>
                    <a:prstGeom prst="rect">
                      <a:avLst/>
                    </a:prstGeom>
                  </pic:spPr>
                </pic:pic>
              </a:graphicData>
            </a:graphic>
          </wp:inline>
        </w:drawing>
      </w:r>
      <w:r w:rsidR="00797464">
        <w:rPr>
          <w:rFonts w:ascii="Calibri" w:hAnsi="Calibri" w:cs="Times New Roman"/>
          <w:sz w:val="32"/>
          <w:szCs w:val="32"/>
          <w:lang w:eastAsia="sv-SE"/>
        </w:rPr>
        <w:br/>
      </w:r>
      <w:r w:rsidR="00797464" w:rsidRPr="00797464">
        <w:rPr>
          <w:rFonts w:ascii="Calibri" w:hAnsi="Calibri" w:cs="Times New Roman"/>
          <w:sz w:val="20"/>
          <w:szCs w:val="20"/>
          <w:lang w:eastAsia="sv-SE"/>
        </w:rPr>
        <w:br/>
      </w:r>
      <w:r w:rsidRPr="00352801">
        <w:rPr>
          <w:rFonts w:ascii="Calibri" w:hAnsi="Calibri" w:cs="Arial"/>
          <w:b/>
          <w:bCs/>
          <w:color w:val="000000"/>
          <w:sz w:val="28"/>
          <w:szCs w:val="28"/>
          <w:lang w:eastAsia="sv-SE"/>
        </w:rPr>
        <w:t>Flera samhällsaktörer och ledande institut pekar på behovet a</w:t>
      </w:r>
      <w:r w:rsidR="0031799C" w:rsidRPr="00352801">
        <w:rPr>
          <w:rFonts w:ascii="Calibri" w:hAnsi="Calibri" w:cs="Arial"/>
          <w:b/>
          <w:bCs/>
          <w:color w:val="000000"/>
          <w:sz w:val="28"/>
          <w:szCs w:val="28"/>
          <w:lang w:eastAsia="sv-SE"/>
        </w:rPr>
        <w:t xml:space="preserve">v nya transformativa lösningar </w:t>
      </w:r>
      <w:r w:rsidRPr="00352801">
        <w:rPr>
          <w:rFonts w:ascii="Calibri" w:hAnsi="Calibri" w:cs="Arial"/>
          <w:b/>
          <w:bCs/>
          <w:color w:val="000000"/>
          <w:sz w:val="28"/>
          <w:szCs w:val="28"/>
          <w:lang w:eastAsia="sv-SE"/>
        </w:rPr>
        <w:t>för att möta de stora sam</w:t>
      </w:r>
      <w:r w:rsidR="0031799C" w:rsidRPr="00352801">
        <w:rPr>
          <w:rFonts w:ascii="Calibri" w:hAnsi="Calibri" w:cs="Arial"/>
          <w:b/>
          <w:bCs/>
          <w:color w:val="000000"/>
          <w:sz w:val="28"/>
          <w:szCs w:val="28"/>
          <w:lang w:eastAsia="sv-SE"/>
        </w:rPr>
        <w:t>hällsutmaningar vi står inför. Det krävs s</w:t>
      </w:r>
      <w:r w:rsidR="00352801" w:rsidRPr="00352801">
        <w:rPr>
          <w:rFonts w:ascii="Calibri" w:hAnsi="Calibri" w:cs="Arial"/>
          <w:b/>
          <w:bCs/>
          <w:color w:val="000000"/>
          <w:sz w:val="28"/>
          <w:szCs w:val="28"/>
          <w:lang w:eastAsia="sv-SE"/>
        </w:rPr>
        <w:t xml:space="preserve">trategiska satsningar, ny kunskap, innovation </w:t>
      </w:r>
      <w:r w:rsidRPr="00352801">
        <w:rPr>
          <w:rFonts w:ascii="Calibri" w:hAnsi="Calibri" w:cs="Arial"/>
          <w:b/>
          <w:bCs/>
          <w:color w:val="000000"/>
          <w:sz w:val="28"/>
          <w:szCs w:val="28"/>
          <w:lang w:eastAsia="sv-SE"/>
        </w:rPr>
        <w:t>och nya samarbetsformer mellan</w:t>
      </w:r>
      <w:r w:rsidR="0031799C" w:rsidRPr="00352801">
        <w:rPr>
          <w:rFonts w:ascii="Calibri" w:hAnsi="Calibri" w:cs="Arial"/>
          <w:b/>
          <w:bCs/>
          <w:color w:val="000000"/>
          <w:sz w:val="28"/>
          <w:szCs w:val="28"/>
          <w:lang w:eastAsia="sv-SE"/>
        </w:rPr>
        <w:t xml:space="preserve"> akademi, stat och näringsliv</w:t>
      </w:r>
      <w:r w:rsidRPr="00352801">
        <w:rPr>
          <w:rFonts w:ascii="Calibri" w:hAnsi="Calibri" w:cs="Arial"/>
          <w:b/>
          <w:bCs/>
          <w:color w:val="000000"/>
          <w:sz w:val="28"/>
          <w:szCs w:val="28"/>
          <w:lang w:eastAsia="sv-SE"/>
        </w:rPr>
        <w:t xml:space="preserve"> för att öka tempot i omställningen till ett hållbart samhälle.</w:t>
      </w:r>
      <w:r w:rsidR="0031799C" w:rsidRPr="00352801">
        <w:rPr>
          <w:rFonts w:ascii="Calibri" w:hAnsi="Calibri" w:cs="Arial"/>
          <w:b/>
          <w:bCs/>
          <w:color w:val="000000"/>
          <w:sz w:val="28"/>
          <w:szCs w:val="28"/>
          <w:lang w:eastAsia="sv-SE"/>
        </w:rPr>
        <w:t xml:space="preserve"> </w:t>
      </w:r>
      <w:r w:rsidRPr="007B2DB8">
        <w:rPr>
          <w:rFonts w:ascii="Calibri" w:hAnsi="Calibri" w:cs="Arial"/>
          <w:b/>
          <w:bCs/>
          <w:color w:val="000000"/>
          <w:sz w:val="28"/>
          <w:szCs w:val="28"/>
          <w:lang w:eastAsia="sv-SE"/>
        </w:rPr>
        <w:br/>
      </w:r>
      <w:r w:rsidRPr="007B2DB8">
        <w:rPr>
          <w:rFonts w:ascii="Calibri" w:hAnsi="Calibri" w:cs="Arial"/>
          <w:b/>
          <w:bCs/>
          <w:color w:val="000000"/>
          <w:sz w:val="12"/>
          <w:szCs w:val="12"/>
          <w:lang w:eastAsia="sv-SE"/>
        </w:rPr>
        <w:br/>
      </w:r>
      <w:r w:rsidRPr="00797464">
        <w:rPr>
          <w:rFonts w:ascii="Calibri" w:hAnsi="Calibri" w:cs="Arial"/>
          <w:color w:val="000000"/>
          <w:sz w:val="28"/>
          <w:szCs w:val="28"/>
          <w:lang w:eastAsia="sv-SE"/>
        </w:rPr>
        <w:t xml:space="preserve">Samtidigt som klimatmötet COP 25 hålls i Madrid, arrangeras ett toppmöte i Stockholm med anledning av det rådande nödläget runt om i världen. En unik konstellation av forskare från </w:t>
      </w:r>
      <w:proofErr w:type="spellStart"/>
      <w:r w:rsidRPr="00797464">
        <w:rPr>
          <w:rFonts w:ascii="Calibri" w:hAnsi="Calibri" w:cs="Arial"/>
          <w:color w:val="000000"/>
          <w:sz w:val="28"/>
          <w:szCs w:val="28"/>
          <w:lang w:eastAsia="sv-SE"/>
        </w:rPr>
        <w:t>Complex</w:t>
      </w:r>
      <w:proofErr w:type="spellEnd"/>
      <w:r w:rsidRPr="00797464">
        <w:rPr>
          <w:rFonts w:ascii="Calibri" w:hAnsi="Calibri" w:cs="Arial"/>
          <w:color w:val="000000"/>
          <w:sz w:val="28"/>
          <w:szCs w:val="28"/>
          <w:lang w:eastAsia="sv-SE"/>
        </w:rPr>
        <w:t xml:space="preserve"> Systems Science Group i </w:t>
      </w:r>
      <w:r w:rsidR="0031799C" w:rsidRPr="00797464">
        <w:rPr>
          <w:rFonts w:ascii="Calibri" w:hAnsi="Calibri" w:cs="Arial"/>
          <w:color w:val="000000"/>
          <w:sz w:val="28"/>
          <w:szCs w:val="28"/>
          <w:lang w:eastAsia="sv-SE"/>
        </w:rPr>
        <w:t xml:space="preserve">Santa Fe, </w:t>
      </w:r>
      <w:r w:rsidRPr="00797464">
        <w:rPr>
          <w:rFonts w:ascii="Calibri" w:hAnsi="Calibri" w:cs="Arial"/>
          <w:color w:val="000000"/>
          <w:sz w:val="28"/>
          <w:szCs w:val="28"/>
          <w:lang w:eastAsia="sv-SE"/>
        </w:rPr>
        <w:t>US</w:t>
      </w:r>
      <w:r w:rsidR="0031799C" w:rsidRPr="00797464">
        <w:rPr>
          <w:rFonts w:ascii="Calibri" w:hAnsi="Calibri" w:cs="Arial"/>
          <w:color w:val="000000"/>
          <w:sz w:val="28"/>
          <w:szCs w:val="28"/>
          <w:lang w:eastAsia="sv-SE"/>
        </w:rPr>
        <w:t>A</w:t>
      </w:r>
      <w:r w:rsidRPr="00797464">
        <w:rPr>
          <w:rFonts w:ascii="Calibri" w:hAnsi="Calibri" w:cs="Arial"/>
          <w:color w:val="000000"/>
          <w:sz w:val="28"/>
          <w:szCs w:val="28"/>
          <w:lang w:eastAsia="sv-SE"/>
        </w:rPr>
        <w:t>, kommer till Stockholm för att möta ledande profiler inom svensk akademi, näringsliv och omställningsrörelsen. Tillsammans kommer de utforska nya sätt att förstå världen, som kan leda till nya lösningar. </w:t>
      </w:r>
      <w:r w:rsidRPr="00797464">
        <w:rPr>
          <w:rFonts w:ascii="Calibri" w:hAnsi="Calibri" w:cs="Times New Roman"/>
          <w:sz w:val="28"/>
          <w:szCs w:val="28"/>
          <w:lang w:eastAsia="sv-SE"/>
        </w:rPr>
        <w:br/>
      </w:r>
      <w:r w:rsidRPr="00797464">
        <w:rPr>
          <w:rFonts w:ascii="Calibri" w:hAnsi="Calibri" w:cs="Times New Roman"/>
          <w:sz w:val="12"/>
          <w:szCs w:val="12"/>
          <w:lang w:eastAsia="sv-SE"/>
        </w:rPr>
        <w:br/>
      </w:r>
      <w:r w:rsidRPr="00797464">
        <w:rPr>
          <w:rFonts w:ascii="Calibri" w:hAnsi="Calibri" w:cs="Arial"/>
          <w:b/>
          <w:color w:val="000000"/>
          <w:sz w:val="28"/>
          <w:szCs w:val="28"/>
          <w:lang w:eastAsia="sv-SE"/>
        </w:rPr>
        <w:t xml:space="preserve">Klimatkrisen hänger samman med en rad andra, mindre uppmärksammade kriser. </w:t>
      </w:r>
      <w:r w:rsidR="00F222DA" w:rsidRPr="00797464">
        <w:rPr>
          <w:rFonts w:ascii="Calibri" w:hAnsi="Calibri" w:cs="Arial"/>
          <w:b/>
          <w:color w:val="000000"/>
          <w:sz w:val="28"/>
          <w:szCs w:val="28"/>
          <w:lang w:eastAsia="sv-SE"/>
        </w:rPr>
        <w:br/>
      </w:r>
      <w:r w:rsidR="00F222DA" w:rsidRPr="00797464">
        <w:rPr>
          <w:rFonts w:ascii="Calibri" w:hAnsi="Calibri" w:cs="Arial"/>
          <w:color w:val="000000"/>
          <w:sz w:val="28"/>
          <w:szCs w:val="28"/>
          <w:lang w:eastAsia="sv-SE"/>
        </w:rPr>
        <w:t xml:space="preserve">Massiv </w:t>
      </w:r>
      <w:proofErr w:type="spellStart"/>
      <w:r w:rsidR="00F222DA" w:rsidRPr="00797464">
        <w:rPr>
          <w:rFonts w:ascii="Calibri" w:hAnsi="Calibri" w:cs="Arial"/>
          <w:color w:val="000000"/>
          <w:sz w:val="28"/>
          <w:szCs w:val="28"/>
          <w:lang w:eastAsia="sv-SE"/>
        </w:rPr>
        <w:t>a</w:t>
      </w:r>
      <w:r w:rsidRPr="00797464">
        <w:rPr>
          <w:rFonts w:ascii="Calibri" w:hAnsi="Calibri" w:cs="Arial"/>
          <w:color w:val="000000"/>
          <w:sz w:val="28"/>
          <w:szCs w:val="28"/>
          <w:lang w:eastAsia="sv-SE"/>
        </w:rPr>
        <w:t>rtutrotning</w:t>
      </w:r>
      <w:proofErr w:type="spellEnd"/>
      <w:r w:rsidRPr="00797464">
        <w:rPr>
          <w:rFonts w:ascii="Calibri" w:hAnsi="Calibri" w:cs="Arial"/>
          <w:color w:val="000000"/>
          <w:sz w:val="28"/>
          <w:szCs w:val="28"/>
          <w:lang w:eastAsia="sv-SE"/>
        </w:rPr>
        <w:t xml:space="preserve">, brustna näringskretslopp, erosion av matjord, migration och ökande klyftor - frågorna hänger samman och behöver behandlas i ett sammanhang. Komplexiteten är enorm. Nya former av samverkan och strategiska initiativ krävs för att ställa om till ett regenerativt samhälle. Vilken kunskap, vilken handlingsberedskap krävs av dagens ledare? Vilka lösningar är inom räckhåll - och hur kan de skalas upp? </w:t>
      </w:r>
      <w:r w:rsidRPr="00797464">
        <w:rPr>
          <w:rFonts w:ascii="Calibri" w:hAnsi="Calibri" w:cs="Arial"/>
          <w:color w:val="000000"/>
          <w:sz w:val="28"/>
          <w:szCs w:val="28"/>
          <w:lang w:eastAsia="sv-SE"/>
        </w:rPr>
        <w:br/>
      </w:r>
      <w:r w:rsidRPr="00797464">
        <w:rPr>
          <w:rFonts w:ascii="Calibri" w:hAnsi="Calibri" w:cs="Arial"/>
          <w:color w:val="000000"/>
          <w:sz w:val="12"/>
          <w:szCs w:val="12"/>
          <w:lang w:eastAsia="sv-SE"/>
        </w:rPr>
        <w:br/>
      </w:r>
      <w:r w:rsidRPr="00797464">
        <w:rPr>
          <w:rFonts w:ascii="Calibri" w:hAnsi="Calibri" w:cs="Arial"/>
          <w:color w:val="000000"/>
          <w:sz w:val="28"/>
          <w:szCs w:val="28"/>
          <w:lang w:eastAsia="sv-SE"/>
        </w:rPr>
        <w:t xml:space="preserve">Syftet med mötet är att skapa ett forum för ledande forskare inom komplexitetsforskning och svenska </w:t>
      </w:r>
      <w:r w:rsidR="00D828F9" w:rsidRPr="00797464">
        <w:rPr>
          <w:rFonts w:ascii="Calibri" w:hAnsi="Calibri" w:cs="Arial"/>
          <w:color w:val="000000"/>
          <w:sz w:val="28"/>
          <w:szCs w:val="28"/>
          <w:lang w:eastAsia="sv-SE"/>
        </w:rPr>
        <w:t>nyckel</w:t>
      </w:r>
      <w:r w:rsidRPr="00797464">
        <w:rPr>
          <w:rFonts w:ascii="Calibri" w:hAnsi="Calibri" w:cs="Arial"/>
          <w:color w:val="000000"/>
          <w:sz w:val="28"/>
          <w:szCs w:val="28"/>
          <w:lang w:eastAsia="sv-SE"/>
        </w:rPr>
        <w:t>aktörer för att undersöka möjligheten att utifrån den här konstellationen av samverkan kunna nå nästa nivå. Utöver det interna rådet arrangeras ett öppet seminarium med tillhörande workshop samt en presskonferens för att summera detta viktiga möte.</w:t>
      </w:r>
      <w:r w:rsidRPr="00797464">
        <w:rPr>
          <w:rFonts w:ascii="Calibri" w:hAnsi="Calibri" w:cs="Arial"/>
          <w:color w:val="000000"/>
          <w:sz w:val="28"/>
          <w:szCs w:val="28"/>
          <w:lang w:eastAsia="sv-SE"/>
        </w:rPr>
        <w:br/>
      </w:r>
      <w:r w:rsidRPr="00F05F8C">
        <w:rPr>
          <w:rFonts w:ascii="Calibri" w:hAnsi="Calibri" w:cs="Arial"/>
          <w:color w:val="000000"/>
          <w:sz w:val="12"/>
          <w:szCs w:val="12"/>
          <w:lang w:eastAsia="sv-SE"/>
        </w:rPr>
        <w:br/>
      </w:r>
      <w:r w:rsidRPr="00797464">
        <w:rPr>
          <w:rFonts w:ascii="Calibri" w:hAnsi="Calibri" w:cs="Arial"/>
          <w:b/>
          <w:color w:val="000000"/>
          <w:sz w:val="28"/>
          <w:szCs w:val="28"/>
          <w:lang w:eastAsia="sv-SE"/>
        </w:rPr>
        <w:t>PROGRAM</w:t>
      </w:r>
      <w:r w:rsidRPr="00797464">
        <w:rPr>
          <w:rFonts w:ascii="Calibri" w:hAnsi="Calibri" w:cs="Arial"/>
          <w:color w:val="000000"/>
          <w:sz w:val="28"/>
          <w:szCs w:val="28"/>
          <w:lang w:eastAsia="sv-SE"/>
        </w:rPr>
        <w:br/>
      </w:r>
      <w:proofErr w:type="gramStart"/>
      <w:r w:rsidRPr="00797464">
        <w:rPr>
          <w:rFonts w:ascii="Calibri" w:hAnsi="Calibri" w:cs="Arial"/>
          <w:b/>
          <w:bCs/>
          <w:color w:val="000000"/>
          <w:sz w:val="28"/>
          <w:szCs w:val="28"/>
          <w:lang w:eastAsia="sv-SE"/>
        </w:rPr>
        <w:t>Söndag</w:t>
      </w:r>
      <w:proofErr w:type="gramEnd"/>
      <w:r w:rsidRPr="00797464">
        <w:rPr>
          <w:rFonts w:ascii="Calibri" w:hAnsi="Calibri" w:cs="Arial"/>
          <w:b/>
          <w:bCs/>
          <w:color w:val="000000"/>
          <w:sz w:val="28"/>
          <w:szCs w:val="28"/>
          <w:lang w:eastAsia="sv-SE"/>
        </w:rPr>
        <w:t xml:space="preserve"> 8 december – seminarium med </w:t>
      </w:r>
      <w:proofErr w:type="spellStart"/>
      <w:r w:rsidRPr="00797464">
        <w:rPr>
          <w:rFonts w:ascii="Calibri" w:hAnsi="Calibri" w:cs="Arial"/>
          <w:b/>
          <w:bCs/>
          <w:color w:val="000000"/>
          <w:sz w:val="28"/>
          <w:szCs w:val="28"/>
          <w:lang w:eastAsia="sv-SE"/>
        </w:rPr>
        <w:t>keynotes</w:t>
      </w:r>
      <w:proofErr w:type="spellEnd"/>
      <w:r w:rsidRPr="00797464">
        <w:rPr>
          <w:rFonts w:ascii="Calibri" w:hAnsi="Calibri" w:cs="Arial"/>
          <w:b/>
          <w:bCs/>
          <w:color w:val="000000"/>
          <w:sz w:val="28"/>
          <w:szCs w:val="28"/>
          <w:lang w:eastAsia="sv-SE"/>
        </w:rPr>
        <w:t xml:space="preserve"> speakers, julbord och workshop</w:t>
      </w:r>
      <w:r w:rsidRPr="00797464">
        <w:rPr>
          <w:rFonts w:ascii="Calibri" w:hAnsi="Calibri" w:cs="Arial"/>
          <w:b/>
          <w:bCs/>
          <w:color w:val="000000"/>
          <w:sz w:val="28"/>
          <w:szCs w:val="28"/>
          <w:lang w:eastAsia="sv-SE"/>
        </w:rPr>
        <w:br/>
        <w:t>09:00 – 13:00</w:t>
      </w:r>
      <w:r w:rsidRPr="00797464">
        <w:rPr>
          <w:rFonts w:ascii="Calibri" w:hAnsi="Calibri" w:cs="Arial"/>
          <w:color w:val="000000"/>
          <w:sz w:val="28"/>
          <w:szCs w:val="28"/>
          <w:lang w:eastAsia="sv-SE"/>
        </w:rPr>
        <w:t xml:space="preserve"> Stockholm </w:t>
      </w:r>
      <w:proofErr w:type="spellStart"/>
      <w:r w:rsidRPr="00797464">
        <w:rPr>
          <w:rFonts w:ascii="Calibri" w:hAnsi="Calibri" w:cs="Arial"/>
          <w:color w:val="000000"/>
          <w:sz w:val="28"/>
          <w:szCs w:val="28"/>
          <w:lang w:eastAsia="sv-SE"/>
        </w:rPr>
        <w:t>Transition</w:t>
      </w:r>
      <w:proofErr w:type="spellEnd"/>
      <w:r w:rsidRPr="00797464">
        <w:rPr>
          <w:rFonts w:ascii="Calibri" w:hAnsi="Calibri" w:cs="Arial"/>
          <w:color w:val="000000"/>
          <w:sz w:val="28"/>
          <w:szCs w:val="28"/>
          <w:lang w:eastAsia="sv-SE"/>
        </w:rPr>
        <w:t xml:space="preserve"> </w:t>
      </w:r>
      <w:proofErr w:type="spellStart"/>
      <w:r w:rsidRPr="00797464">
        <w:rPr>
          <w:rFonts w:ascii="Calibri" w:hAnsi="Calibri" w:cs="Arial"/>
          <w:color w:val="000000"/>
          <w:sz w:val="28"/>
          <w:szCs w:val="28"/>
          <w:lang w:eastAsia="sv-SE"/>
        </w:rPr>
        <w:t>Colloquium</w:t>
      </w:r>
      <w:proofErr w:type="spellEnd"/>
      <w:r w:rsidRPr="00797464">
        <w:rPr>
          <w:rFonts w:ascii="Calibri" w:hAnsi="Calibri" w:cs="Arial"/>
          <w:color w:val="000000"/>
          <w:sz w:val="28"/>
          <w:szCs w:val="28"/>
          <w:lang w:eastAsia="sv-SE"/>
        </w:rPr>
        <w:t>, seminarium/panel diskussion</w:t>
      </w:r>
      <w:r w:rsidRPr="00797464">
        <w:rPr>
          <w:rFonts w:ascii="Calibri" w:hAnsi="Calibri" w:cs="Arial"/>
          <w:color w:val="000000"/>
          <w:sz w:val="28"/>
          <w:szCs w:val="28"/>
          <w:lang w:eastAsia="sv-SE"/>
        </w:rPr>
        <w:br/>
      </w:r>
      <w:r w:rsidRPr="00797464">
        <w:rPr>
          <w:rFonts w:ascii="Calibri" w:hAnsi="Calibri" w:cs="Arial"/>
          <w:b/>
          <w:bCs/>
          <w:color w:val="000000"/>
          <w:sz w:val="12"/>
          <w:szCs w:val="12"/>
          <w:lang w:eastAsia="sv-SE"/>
        </w:rPr>
        <w:br/>
      </w:r>
      <w:proofErr w:type="spellStart"/>
      <w:r w:rsidRPr="00797464">
        <w:rPr>
          <w:rFonts w:ascii="Calibri" w:hAnsi="Calibri" w:cs="Arial"/>
          <w:b/>
          <w:bCs/>
          <w:color w:val="000000"/>
          <w:sz w:val="28"/>
          <w:szCs w:val="28"/>
          <w:lang w:eastAsia="sv-SE"/>
        </w:rPr>
        <w:t>KEYNOTE</w:t>
      </w:r>
      <w:proofErr w:type="spellEnd"/>
      <w:r w:rsidRPr="00797464">
        <w:rPr>
          <w:rFonts w:ascii="Calibri" w:hAnsi="Calibri" w:cs="Arial"/>
          <w:b/>
          <w:bCs/>
          <w:color w:val="000000"/>
          <w:sz w:val="28"/>
          <w:szCs w:val="28"/>
          <w:lang w:eastAsia="sv-SE"/>
        </w:rPr>
        <w:t xml:space="preserve"> SPEAKERS: </w:t>
      </w:r>
      <w:r w:rsidRPr="00797464">
        <w:rPr>
          <w:rFonts w:ascii="Calibri" w:hAnsi="Calibri" w:cs="Arial"/>
          <w:color w:val="000000"/>
          <w:sz w:val="28"/>
          <w:szCs w:val="28"/>
          <w:lang w:eastAsia="sv-SE"/>
        </w:rPr>
        <w:t xml:space="preserve">Dr. Karl-Henrik </w:t>
      </w:r>
      <w:proofErr w:type="spellStart"/>
      <w:r w:rsidRPr="00797464">
        <w:rPr>
          <w:rFonts w:ascii="Calibri" w:hAnsi="Calibri" w:cs="Arial"/>
          <w:color w:val="000000"/>
          <w:sz w:val="28"/>
          <w:szCs w:val="28"/>
          <w:lang w:eastAsia="sv-SE"/>
        </w:rPr>
        <w:t>Robèrt</w:t>
      </w:r>
      <w:proofErr w:type="spellEnd"/>
      <w:r w:rsidRPr="00797464">
        <w:rPr>
          <w:rFonts w:ascii="Calibri" w:hAnsi="Calibri" w:cs="Arial"/>
          <w:color w:val="000000"/>
          <w:sz w:val="28"/>
          <w:szCs w:val="28"/>
          <w:lang w:eastAsia="sv-SE"/>
        </w:rPr>
        <w:t xml:space="preserve"> (</w:t>
      </w:r>
      <w:proofErr w:type="spellStart"/>
      <w:r w:rsidRPr="00797464">
        <w:rPr>
          <w:rFonts w:ascii="Calibri" w:hAnsi="Calibri" w:cs="Arial"/>
          <w:color w:val="000000"/>
          <w:sz w:val="28"/>
          <w:szCs w:val="28"/>
          <w:lang w:eastAsia="sv-SE"/>
        </w:rPr>
        <w:t>Swe</w:t>
      </w:r>
      <w:proofErr w:type="spellEnd"/>
      <w:r w:rsidRPr="00797464">
        <w:rPr>
          <w:rFonts w:ascii="Calibri" w:hAnsi="Calibri" w:cs="Arial"/>
          <w:color w:val="000000"/>
          <w:sz w:val="28"/>
          <w:szCs w:val="28"/>
          <w:lang w:eastAsia="sv-SE"/>
        </w:rPr>
        <w:t xml:space="preserve">), MSc </w:t>
      </w:r>
      <w:proofErr w:type="spellStart"/>
      <w:r w:rsidRPr="00797464">
        <w:rPr>
          <w:rFonts w:ascii="Calibri" w:hAnsi="Calibri" w:cs="Arial"/>
          <w:color w:val="000000"/>
          <w:sz w:val="28"/>
          <w:szCs w:val="28"/>
          <w:lang w:eastAsia="sv-SE"/>
        </w:rPr>
        <w:t>Pella</w:t>
      </w:r>
      <w:proofErr w:type="spellEnd"/>
      <w:r w:rsidRPr="00797464">
        <w:rPr>
          <w:rFonts w:ascii="Calibri" w:hAnsi="Calibri" w:cs="Arial"/>
          <w:color w:val="000000"/>
          <w:sz w:val="28"/>
          <w:szCs w:val="28"/>
          <w:lang w:eastAsia="sv-SE"/>
        </w:rPr>
        <w:t xml:space="preserve"> Thiel (</w:t>
      </w:r>
      <w:proofErr w:type="spellStart"/>
      <w:r w:rsidRPr="00797464">
        <w:rPr>
          <w:rFonts w:ascii="Calibri" w:hAnsi="Calibri" w:cs="Arial"/>
          <w:color w:val="000000"/>
          <w:sz w:val="28"/>
          <w:szCs w:val="28"/>
          <w:lang w:eastAsia="sv-SE"/>
        </w:rPr>
        <w:t>Swe</w:t>
      </w:r>
      <w:proofErr w:type="spellEnd"/>
      <w:r w:rsidRPr="00797464">
        <w:rPr>
          <w:rFonts w:ascii="Calibri" w:hAnsi="Calibri" w:cs="Arial"/>
          <w:color w:val="000000"/>
          <w:sz w:val="28"/>
          <w:szCs w:val="28"/>
          <w:lang w:eastAsia="sv-SE"/>
        </w:rPr>
        <w:t xml:space="preserve">) Dr. Stuart </w:t>
      </w:r>
      <w:proofErr w:type="spellStart"/>
      <w:r w:rsidRPr="00797464">
        <w:rPr>
          <w:rFonts w:ascii="Calibri" w:hAnsi="Calibri" w:cs="Arial"/>
          <w:color w:val="000000"/>
          <w:sz w:val="28"/>
          <w:szCs w:val="28"/>
          <w:lang w:eastAsia="sv-SE"/>
        </w:rPr>
        <w:t>Kauffman</w:t>
      </w:r>
      <w:proofErr w:type="spellEnd"/>
      <w:r w:rsidRPr="00797464">
        <w:rPr>
          <w:rFonts w:ascii="Calibri" w:hAnsi="Calibri" w:cs="Arial"/>
          <w:color w:val="000000"/>
          <w:sz w:val="28"/>
          <w:szCs w:val="28"/>
          <w:lang w:eastAsia="sv-SE"/>
        </w:rPr>
        <w:t xml:space="preserve"> (US</w:t>
      </w:r>
      <w:r w:rsidR="00BD20E9" w:rsidRPr="00797464">
        <w:rPr>
          <w:rFonts w:ascii="Calibri" w:hAnsi="Calibri" w:cs="Arial"/>
          <w:color w:val="000000"/>
          <w:sz w:val="28"/>
          <w:szCs w:val="28"/>
          <w:lang w:eastAsia="sv-SE"/>
        </w:rPr>
        <w:t>A</w:t>
      </w:r>
      <w:r w:rsidR="002C4276">
        <w:rPr>
          <w:rFonts w:ascii="Calibri" w:hAnsi="Calibri" w:cs="Arial"/>
          <w:color w:val="000000"/>
          <w:sz w:val="28"/>
          <w:szCs w:val="28"/>
          <w:lang w:eastAsia="sv-SE"/>
        </w:rPr>
        <w:t xml:space="preserve">), </w:t>
      </w:r>
      <w:proofErr w:type="spellStart"/>
      <w:r w:rsidR="002C4276">
        <w:rPr>
          <w:rFonts w:ascii="Calibri" w:hAnsi="Calibri" w:cs="Arial"/>
          <w:color w:val="000000"/>
          <w:sz w:val="28"/>
          <w:szCs w:val="28"/>
          <w:lang w:eastAsia="sv-SE"/>
        </w:rPr>
        <w:t>CEO</w:t>
      </w:r>
      <w:proofErr w:type="spellEnd"/>
      <w:r w:rsidR="002C4276">
        <w:rPr>
          <w:rFonts w:ascii="Calibri" w:hAnsi="Calibri" w:cs="Arial"/>
          <w:color w:val="000000"/>
          <w:sz w:val="28"/>
          <w:szCs w:val="28"/>
          <w:lang w:eastAsia="sv-SE"/>
        </w:rPr>
        <w:t xml:space="preserve"> Angelica Lips Da</w:t>
      </w:r>
      <w:r w:rsidRPr="00797464">
        <w:rPr>
          <w:rFonts w:ascii="Calibri" w:hAnsi="Calibri" w:cs="Arial"/>
          <w:color w:val="000000"/>
          <w:sz w:val="28"/>
          <w:szCs w:val="28"/>
          <w:lang w:eastAsia="sv-SE"/>
        </w:rPr>
        <w:t xml:space="preserve"> Cruz (</w:t>
      </w:r>
      <w:proofErr w:type="spellStart"/>
      <w:r w:rsidRPr="00797464">
        <w:rPr>
          <w:rFonts w:ascii="Calibri" w:hAnsi="Calibri" w:cs="Arial"/>
          <w:color w:val="000000"/>
          <w:sz w:val="28"/>
          <w:szCs w:val="28"/>
          <w:lang w:eastAsia="sv-SE"/>
        </w:rPr>
        <w:t>Swe</w:t>
      </w:r>
      <w:proofErr w:type="spellEnd"/>
      <w:r w:rsidRPr="00797464">
        <w:rPr>
          <w:rFonts w:ascii="Calibri" w:hAnsi="Calibri" w:cs="Arial"/>
          <w:color w:val="000000"/>
          <w:sz w:val="28"/>
          <w:szCs w:val="28"/>
          <w:lang w:eastAsia="sv-SE"/>
        </w:rPr>
        <w:t>), Lars Larsson (</w:t>
      </w:r>
      <w:proofErr w:type="spellStart"/>
      <w:r w:rsidRPr="00797464">
        <w:rPr>
          <w:rFonts w:ascii="Calibri" w:hAnsi="Calibri" w:cs="Arial"/>
          <w:color w:val="000000"/>
          <w:sz w:val="28"/>
          <w:szCs w:val="28"/>
          <w:lang w:eastAsia="sv-SE"/>
        </w:rPr>
        <w:t>Swe</w:t>
      </w:r>
      <w:proofErr w:type="spellEnd"/>
      <w:r w:rsidRPr="00797464">
        <w:rPr>
          <w:rFonts w:ascii="Calibri" w:hAnsi="Calibri" w:cs="Arial"/>
          <w:color w:val="000000"/>
          <w:sz w:val="28"/>
          <w:szCs w:val="28"/>
          <w:lang w:eastAsia="sv-SE"/>
        </w:rPr>
        <w:t xml:space="preserve">), Dr. </w:t>
      </w:r>
      <w:proofErr w:type="spellStart"/>
      <w:r w:rsidRPr="00797464">
        <w:rPr>
          <w:rFonts w:ascii="Calibri" w:hAnsi="Calibri" w:cs="Arial"/>
          <w:color w:val="000000"/>
          <w:sz w:val="28"/>
          <w:szCs w:val="28"/>
          <w:lang w:eastAsia="sv-SE"/>
        </w:rPr>
        <w:t>Merle</w:t>
      </w:r>
      <w:proofErr w:type="spellEnd"/>
      <w:r w:rsidRPr="00797464">
        <w:rPr>
          <w:rFonts w:ascii="Calibri" w:hAnsi="Calibri" w:cs="Arial"/>
          <w:color w:val="000000"/>
          <w:sz w:val="28"/>
          <w:szCs w:val="28"/>
          <w:lang w:eastAsia="sv-SE"/>
        </w:rPr>
        <w:t xml:space="preserve"> </w:t>
      </w:r>
      <w:proofErr w:type="spellStart"/>
      <w:r w:rsidRPr="00797464">
        <w:rPr>
          <w:rFonts w:ascii="Calibri" w:hAnsi="Calibri" w:cs="Arial"/>
          <w:color w:val="000000"/>
          <w:sz w:val="28"/>
          <w:szCs w:val="28"/>
          <w:lang w:eastAsia="sv-SE"/>
        </w:rPr>
        <w:t>Lefkoff</w:t>
      </w:r>
      <w:proofErr w:type="spellEnd"/>
      <w:r w:rsidRPr="00797464">
        <w:rPr>
          <w:rFonts w:ascii="Calibri" w:hAnsi="Calibri" w:cs="Arial"/>
          <w:color w:val="000000"/>
          <w:sz w:val="28"/>
          <w:szCs w:val="28"/>
          <w:lang w:eastAsia="sv-SE"/>
        </w:rPr>
        <w:t xml:space="preserve"> (US</w:t>
      </w:r>
      <w:r w:rsidR="00BD20E9" w:rsidRPr="00797464">
        <w:rPr>
          <w:rFonts w:ascii="Calibri" w:hAnsi="Calibri" w:cs="Arial"/>
          <w:color w:val="000000"/>
          <w:sz w:val="28"/>
          <w:szCs w:val="28"/>
          <w:lang w:eastAsia="sv-SE"/>
        </w:rPr>
        <w:t>A</w:t>
      </w:r>
      <w:r w:rsidRPr="00797464">
        <w:rPr>
          <w:rFonts w:ascii="Calibri" w:hAnsi="Calibri" w:cs="Arial"/>
          <w:color w:val="000000"/>
          <w:sz w:val="28"/>
          <w:szCs w:val="28"/>
          <w:lang w:eastAsia="sv-SE"/>
        </w:rPr>
        <w:t xml:space="preserve">). </w:t>
      </w:r>
      <w:r w:rsidR="00F05F8C">
        <w:rPr>
          <w:rFonts w:ascii="Calibri" w:hAnsi="Calibri" w:cs="Arial"/>
          <w:color w:val="000000"/>
          <w:sz w:val="28"/>
          <w:szCs w:val="28"/>
          <w:lang w:eastAsia="sv-SE"/>
        </w:rPr>
        <w:br/>
      </w:r>
      <w:proofErr w:type="spellStart"/>
      <w:r w:rsidRPr="00797464">
        <w:rPr>
          <w:rFonts w:ascii="Calibri" w:hAnsi="Calibri" w:cs="Arial"/>
          <w:color w:val="000000"/>
          <w:sz w:val="28"/>
          <w:szCs w:val="28"/>
          <w:lang w:eastAsia="sv-SE"/>
        </w:rPr>
        <w:t>Facilitator</w:t>
      </w:r>
      <w:proofErr w:type="spellEnd"/>
      <w:r w:rsidRPr="00797464">
        <w:rPr>
          <w:rFonts w:ascii="Calibri" w:hAnsi="Calibri" w:cs="Arial"/>
          <w:color w:val="000000"/>
          <w:sz w:val="28"/>
          <w:szCs w:val="28"/>
          <w:lang w:eastAsia="sv-SE"/>
        </w:rPr>
        <w:t>: Annika Dopping</w:t>
      </w:r>
      <w:r w:rsidRPr="00797464">
        <w:rPr>
          <w:rFonts w:ascii="Calibri" w:hAnsi="Calibri" w:cs="Times New Roman"/>
          <w:sz w:val="28"/>
          <w:szCs w:val="28"/>
          <w:lang w:eastAsia="sv-SE"/>
        </w:rPr>
        <w:br/>
      </w:r>
      <w:r w:rsidRPr="00797464">
        <w:rPr>
          <w:rFonts w:ascii="Calibri" w:hAnsi="Calibri" w:cs="Times New Roman"/>
          <w:sz w:val="12"/>
          <w:szCs w:val="12"/>
          <w:lang w:eastAsia="sv-SE"/>
        </w:rPr>
        <w:br/>
      </w:r>
      <w:r w:rsidRPr="00797464">
        <w:rPr>
          <w:rFonts w:ascii="Calibri" w:hAnsi="Calibri" w:cs="Arial"/>
          <w:b/>
          <w:bCs/>
          <w:color w:val="000000"/>
          <w:sz w:val="28"/>
          <w:szCs w:val="28"/>
          <w:lang w:eastAsia="sv-SE"/>
        </w:rPr>
        <w:t>13.00 – 14.30</w:t>
      </w:r>
      <w:r w:rsidRPr="00797464">
        <w:rPr>
          <w:rFonts w:ascii="Calibri" w:hAnsi="Calibri" w:cs="Arial"/>
          <w:color w:val="000000"/>
          <w:sz w:val="28"/>
          <w:szCs w:val="28"/>
          <w:lang w:eastAsia="sv-SE"/>
        </w:rPr>
        <w:t xml:space="preserve"> Julbord - </w:t>
      </w:r>
      <w:r w:rsidRPr="00797464">
        <w:rPr>
          <w:rFonts w:ascii="Calibri" w:hAnsi="Calibri" w:cs="Arial"/>
          <w:i/>
          <w:color w:val="000000"/>
          <w:sz w:val="28"/>
          <w:szCs w:val="28"/>
          <w:lang w:eastAsia="sv-SE"/>
        </w:rPr>
        <w:t xml:space="preserve">en unik kulinarisk matupplevelse, </w:t>
      </w:r>
      <w:r w:rsidR="00352801">
        <w:rPr>
          <w:rFonts w:ascii="Calibri" w:hAnsi="Calibri" w:cs="Arial"/>
          <w:i/>
          <w:color w:val="000000"/>
          <w:sz w:val="28"/>
          <w:szCs w:val="28"/>
          <w:lang w:eastAsia="sv-SE"/>
        </w:rPr>
        <w:t xml:space="preserve">ett </w:t>
      </w:r>
      <w:proofErr w:type="gramStart"/>
      <w:r w:rsidRPr="00797464">
        <w:rPr>
          <w:rFonts w:ascii="Calibri" w:hAnsi="Calibri" w:cs="Arial"/>
          <w:i/>
          <w:color w:val="000000"/>
          <w:sz w:val="28"/>
          <w:szCs w:val="28"/>
          <w:lang w:eastAsia="sv-SE"/>
        </w:rPr>
        <w:t>100%</w:t>
      </w:r>
      <w:proofErr w:type="gramEnd"/>
      <w:r w:rsidRPr="00797464">
        <w:rPr>
          <w:rFonts w:ascii="Calibri" w:hAnsi="Calibri" w:cs="Arial"/>
          <w:i/>
          <w:color w:val="000000"/>
          <w:sz w:val="28"/>
          <w:szCs w:val="28"/>
          <w:lang w:eastAsia="sv-SE"/>
        </w:rPr>
        <w:t xml:space="preserve"> växtbaserat julbord s</w:t>
      </w:r>
      <w:r w:rsidR="00D828F9" w:rsidRPr="00797464">
        <w:rPr>
          <w:rFonts w:ascii="Calibri" w:hAnsi="Calibri" w:cs="Arial"/>
          <w:i/>
          <w:color w:val="000000"/>
          <w:sz w:val="28"/>
          <w:szCs w:val="28"/>
          <w:lang w:eastAsia="sv-SE"/>
        </w:rPr>
        <w:t>kapat av den k</w:t>
      </w:r>
      <w:r w:rsidRPr="00797464">
        <w:rPr>
          <w:rFonts w:ascii="Calibri" w:hAnsi="Calibri" w:cs="Arial"/>
          <w:i/>
          <w:color w:val="000000"/>
          <w:sz w:val="28"/>
          <w:szCs w:val="28"/>
          <w:lang w:eastAsia="sv-SE"/>
        </w:rPr>
        <w:t xml:space="preserve">anadensiska profilen Doug </w:t>
      </w:r>
      <w:proofErr w:type="spellStart"/>
      <w:r w:rsidRPr="00797464">
        <w:rPr>
          <w:rFonts w:ascii="Calibri" w:hAnsi="Calibri" w:cs="Arial"/>
          <w:i/>
          <w:color w:val="000000"/>
          <w:sz w:val="28"/>
          <w:szCs w:val="28"/>
          <w:lang w:eastAsia="sv-SE"/>
        </w:rPr>
        <w:t>McNish</w:t>
      </w:r>
      <w:proofErr w:type="spellEnd"/>
      <w:r w:rsidRPr="00797464">
        <w:rPr>
          <w:rFonts w:ascii="Calibri" w:hAnsi="Calibri" w:cs="Arial"/>
          <w:i/>
          <w:color w:val="000000"/>
          <w:sz w:val="28"/>
          <w:szCs w:val="28"/>
          <w:lang w:eastAsia="sv-SE"/>
        </w:rPr>
        <w:t xml:space="preserve">, John &amp; Co Plant Lab och Sophies </w:t>
      </w:r>
      <w:proofErr w:type="spellStart"/>
      <w:r w:rsidRPr="00797464">
        <w:rPr>
          <w:rFonts w:ascii="Calibri" w:hAnsi="Calibri" w:cs="Arial"/>
          <w:i/>
          <w:color w:val="000000"/>
          <w:sz w:val="28"/>
          <w:szCs w:val="28"/>
          <w:lang w:eastAsia="sv-SE"/>
        </w:rPr>
        <w:t>Raw</w:t>
      </w:r>
      <w:proofErr w:type="spellEnd"/>
      <w:r w:rsidRPr="00797464">
        <w:rPr>
          <w:rFonts w:ascii="Calibri" w:hAnsi="Calibri" w:cs="Arial"/>
          <w:i/>
          <w:color w:val="000000"/>
          <w:sz w:val="28"/>
          <w:szCs w:val="28"/>
          <w:lang w:eastAsia="sv-SE"/>
        </w:rPr>
        <w:t>.</w:t>
      </w:r>
      <w:r w:rsidRPr="00797464">
        <w:rPr>
          <w:rFonts w:ascii="Calibri" w:hAnsi="Calibri" w:cs="Arial"/>
          <w:i/>
          <w:color w:val="000000"/>
          <w:sz w:val="28"/>
          <w:szCs w:val="28"/>
          <w:lang w:eastAsia="sv-SE"/>
        </w:rPr>
        <w:br/>
      </w:r>
      <w:r w:rsidRPr="00797464">
        <w:rPr>
          <w:rFonts w:ascii="Calibri" w:hAnsi="Calibri" w:cs="Arial"/>
          <w:color w:val="000000"/>
          <w:sz w:val="12"/>
          <w:szCs w:val="12"/>
          <w:lang w:eastAsia="sv-SE"/>
        </w:rPr>
        <w:br/>
      </w:r>
      <w:r w:rsidRPr="00797464">
        <w:rPr>
          <w:rFonts w:ascii="Calibri" w:hAnsi="Calibri" w:cs="Arial"/>
          <w:b/>
          <w:bCs/>
          <w:color w:val="000000"/>
          <w:sz w:val="28"/>
          <w:szCs w:val="28"/>
          <w:lang w:eastAsia="sv-SE"/>
        </w:rPr>
        <w:t>14:30 – 17:30</w:t>
      </w:r>
      <w:r w:rsidRPr="00797464">
        <w:rPr>
          <w:rFonts w:ascii="Calibri" w:hAnsi="Calibri" w:cs="Arial"/>
          <w:color w:val="000000"/>
          <w:sz w:val="28"/>
          <w:szCs w:val="28"/>
          <w:lang w:eastAsia="sv-SE"/>
        </w:rPr>
        <w:t xml:space="preserve"> Stockholm </w:t>
      </w:r>
      <w:proofErr w:type="spellStart"/>
      <w:r w:rsidRPr="00797464">
        <w:rPr>
          <w:rFonts w:ascii="Calibri" w:hAnsi="Calibri" w:cs="Arial"/>
          <w:color w:val="000000"/>
          <w:sz w:val="28"/>
          <w:szCs w:val="28"/>
          <w:lang w:eastAsia="sv-SE"/>
        </w:rPr>
        <w:t>Transition</w:t>
      </w:r>
      <w:proofErr w:type="spellEnd"/>
      <w:r w:rsidRPr="00797464">
        <w:rPr>
          <w:rFonts w:ascii="Calibri" w:hAnsi="Calibri" w:cs="Arial"/>
          <w:color w:val="000000"/>
          <w:sz w:val="28"/>
          <w:szCs w:val="28"/>
          <w:lang w:eastAsia="sv-SE"/>
        </w:rPr>
        <w:t xml:space="preserve"> </w:t>
      </w:r>
      <w:proofErr w:type="spellStart"/>
      <w:r w:rsidRPr="00797464">
        <w:rPr>
          <w:rFonts w:ascii="Calibri" w:hAnsi="Calibri" w:cs="Arial"/>
          <w:color w:val="000000"/>
          <w:sz w:val="28"/>
          <w:szCs w:val="28"/>
          <w:lang w:eastAsia="sv-SE"/>
        </w:rPr>
        <w:t>Colloquium</w:t>
      </w:r>
      <w:proofErr w:type="spellEnd"/>
      <w:r w:rsidRPr="00797464">
        <w:rPr>
          <w:rFonts w:ascii="Calibri" w:hAnsi="Calibri" w:cs="Arial"/>
          <w:color w:val="000000"/>
          <w:sz w:val="28"/>
          <w:szCs w:val="28"/>
          <w:lang w:eastAsia="sv-SE"/>
        </w:rPr>
        <w:t>, Workshop</w:t>
      </w:r>
      <w:r w:rsidR="00FC2004">
        <w:rPr>
          <w:rFonts w:ascii="Calibri" w:hAnsi="Calibri" w:cs="Arial"/>
          <w:color w:val="000000"/>
          <w:sz w:val="28"/>
          <w:szCs w:val="28"/>
          <w:lang w:eastAsia="sv-SE"/>
        </w:rPr>
        <w:t>.</w:t>
      </w:r>
      <w:bookmarkStart w:id="0" w:name="_GoBack"/>
      <w:bookmarkEnd w:id="0"/>
      <w:r w:rsidRPr="00797464">
        <w:rPr>
          <w:rFonts w:ascii="Calibri" w:hAnsi="Calibri" w:cs="Arial"/>
          <w:color w:val="000000"/>
          <w:sz w:val="28"/>
          <w:szCs w:val="28"/>
          <w:lang w:eastAsia="sv-SE"/>
        </w:rPr>
        <w:br/>
      </w:r>
      <w:r w:rsidRPr="00797464">
        <w:rPr>
          <w:rFonts w:ascii="Calibri" w:hAnsi="Calibri" w:cs="Arial"/>
          <w:color w:val="000000"/>
          <w:sz w:val="12"/>
          <w:szCs w:val="12"/>
          <w:lang w:eastAsia="sv-SE"/>
        </w:rPr>
        <w:br/>
      </w:r>
      <w:r w:rsidR="00F05F8C">
        <w:rPr>
          <w:rFonts w:ascii="Calibri" w:hAnsi="Calibri" w:cs="Arial"/>
          <w:b/>
          <w:bCs/>
          <w:color w:val="000000"/>
          <w:sz w:val="28"/>
          <w:szCs w:val="28"/>
          <w:lang w:eastAsia="sv-SE"/>
        </w:rPr>
        <w:lastRenderedPageBreak/>
        <w:br/>
      </w:r>
      <w:r w:rsidR="00F05F8C">
        <w:rPr>
          <w:rFonts w:ascii="Calibri" w:hAnsi="Calibri" w:cs="Arial"/>
          <w:b/>
          <w:bCs/>
          <w:color w:val="000000"/>
          <w:sz w:val="28"/>
          <w:szCs w:val="28"/>
          <w:lang w:eastAsia="sv-SE"/>
        </w:rPr>
        <w:br/>
      </w:r>
      <w:hyperlink r:id="rId6" w:history="1">
        <w:r w:rsidRPr="000B7926">
          <w:rPr>
            <w:rStyle w:val="Hyperlnk"/>
            <w:rFonts w:ascii="Calibri" w:hAnsi="Calibri" w:cs="Arial"/>
            <w:b/>
            <w:bCs/>
            <w:sz w:val="28"/>
            <w:szCs w:val="28"/>
            <w:lang w:eastAsia="sv-SE"/>
          </w:rPr>
          <w:t>TILL ANMÄLAN</w:t>
        </w:r>
        <w:r w:rsidR="009E647A" w:rsidRPr="000B7926">
          <w:rPr>
            <w:rStyle w:val="Hyperlnk"/>
            <w:rFonts w:ascii="Calibri" w:hAnsi="Calibri" w:cs="Arial"/>
            <w:sz w:val="28"/>
            <w:szCs w:val="28"/>
            <w:lang w:eastAsia="sv-SE"/>
          </w:rPr>
          <w:t>:</w:t>
        </w:r>
      </w:hyperlink>
      <w:r w:rsidR="009E647A">
        <w:rPr>
          <w:rFonts w:ascii="Calibri" w:hAnsi="Calibri" w:cs="Arial"/>
          <w:color w:val="000000"/>
          <w:sz w:val="28"/>
          <w:szCs w:val="28"/>
          <w:lang w:eastAsia="sv-SE"/>
        </w:rPr>
        <w:t xml:space="preserve"> </w:t>
      </w:r>
      <w:r w:rsidR="009E647A" w:rsidRPr="009E647A">
        <w:rPr>
          <w:rFonts w:ascii="Calibri" w:hAnsi="Calibri" w:cs="Arial"/>
          <w:color w:val="000000"/>
          <w:sz w:val="28"/>
          <w:szCs w:val="28"/>
          <w:lang w:eastAsia="sv-SE"/>
        </w:rPr>
        <w:t>https</w:t>
      </w:r>
      <w:proofErr w:type="gramStart"/>
      <w:r w:rsidR="009E647A" w:rsidRPr="009E647A">
        <w:rPr>
          <w:rFonts w:ascii="Calibri" w:hAnsi="Calibri" w:cs="Arial"/>
          <w:color w:val="000000"/>
          <w:sz w:val="28"/>
          <w:szCs w:val="28"/>
          <w:lang w:eastAsia="sv-SE"/>
        </w:rPr>
        <w:t>://</w:t>
      </w:r>
      <w:proofErr w:type="gramEnd"/>
      <w:r w:rsidR="009E647A" w:rsidRPr="009E647A">
        <w:rPr>
          <w:rFonts w:ascii="Calibri" w:hAnsi="Calibri" w:cs="Arial"/>
          <w:color w:val="000000"/>
          <w:sz w:val="28"/>
          <w:szCs w:val="28"/>
          <w:lang w:eastAsia="sv-SE"/>
        </w:rPr>
        <w:t>tgim.se/event/css2019/</w:t>
      </w:r>
      <w:r w:rsidR="009E647A">
        <w:rPr>
          <w:rFonts w:ascii="Calibri" w:hAnsi="Calibri" w:cs="Arial"/>
          <w:color w:val="000000"/>
          <w:sz w:val="28"/>
          <w:szCs w:val="28"/>
          <w:lang w:eastAsia="sv-SE"/>
        </w:rPr>
        <w:br/>
      </w:r>
      <w:r w:rsidR="009E647A" w:rsidRPr="009E647A">
        <w:rPr>
          <w:rFonts w:ascii="Calibri" w:hAnsi="Calibri" w:cs="Arial"/>
          <w:i/>
          <w:color w:val="000000"/>
          <w:sz w:val="28"/>
          <w:szCs w:val="28"/>
          <w:lang w:eastAsia="sv-SE"/>
        </w:rPr>
        <w:t xml:space="preserve">Det är möjligt att </w:t>
      </w:r>
      <w:r w:rsidRPr="009E647A">
        <w:rPr>
          <w:rFonts w:ascii="Calibri" w:hAnsi="Calibri" w:cs="Arial"/>
          <w:i/>
          <w:color w:val="000000"/>
          <w:sz w:val="28"/>
          <w:szCs w:val="28"/>
          <w:lang w:eastAsia="sv-SE"/>
        </w:rPr>
        <w:t>boka</w:t>
      </w:r>
      <w:r w:rsidR="009E647A" w:rsidRPr="009E647A">
        <w:rPr>
          <w:rFonts w:ascii="Calibri" w:hAnsi="Calibri" w:cs="Arial"/>
          <w:i/>
          <w:color w:val="000000"/>
          <w:sz w:val="28"/>
          <w:szCs w:val="28"/>
          <w:lang w:eastAsia="sv-SE"/>
        </w:rPr>
        <w:t xml:space="preserve"> enbart</w:t>
      </w:r>
      <w:r w:rsidRPr="009E647A">
        <w:rPr>
          <w:rFonts w:ascii="Calibri" w:hAnsi="Calibri" w:cs="Arial"/>
          <w:i/>
          <w:color w:val="000000"/>
          <w:sz w:val="28"/>
          <w:szCs w:val="28"/>
          <w:lang w:eastAsia="sv-SE"/>
        </w:rPr>
        <w:t xml:space="preserve"> seminar</w:t>
      </w:r>
      <w:r w:rsidR="009E647A" w:rsidRPr="009E647A">
        <w:rPr>
          <w:rFonts w:ascii="Calibri" w:hAnsi="Calibri" w:cs="Arial"/>
          <w:i/>
          <w:color w:val="000000"/>
          <w:sz w:val="28"/>
          <w:szCs w:val="28"/>
          <w:lang w:eastAsia="sv-SE"/>
        </w:rPr>
        <w:t xml:space="preserve">iet med </w:t>
      </w:r>
      <w:proofErr w:type="spellStart"/>
      <w:r w:rsidR="009E647A" w:rsidRPr="009E647A">
        <w:rPr>
          <w:rFonts w:ascii="Calibri" w:hAnsi="Calibri" w:cs="Arial"/>
          <w:i/>
          <w:color w:val="000000"/>
          <w:sz w:val="28"/>
          <w:szCs w:val="28"/>
          <w:lang w:eastAsia="sv-SE"/>
        </w:rPr>
        <w:t>keynote</w:t>
      </w:r>
      <w:proofErr w:type="spellEnd"/>
      <w:r w:rsidR="009E647A" w:rsidRPr="009E647A">
        <w:rPr>
          <w:rFonts w:ascii="Calibri" w:hAnsi="Calibri" w:cs="Arial"/>
          <w:i/>
          <w:color w:val="000000"/>
          <w:sz w:val="28"/>
          <w:szCs w:val="28"/>
          <w:lang w:eastAsia="sv-SE"/>
        </w:rPr>
        <w:t xml:space="preserve"> speakers.</w:t>
      </w:r>
      <w:r w:rsidR="00F81F10">
        <w:rPr>
          <w:rFonts w:ascii="Calibri" w:hAnsi="Calibri" w:cs="Arial"/>
          <w:color w:val="000000"/>
          <w:sz w:val="28"/>
          <w:szCs w:val="28"/>
          <w:lang w:eastAsia="sv-SE"/>
        </w:rPr>
        <w:br/>
      </w:r>
      <w:r w:rsidRPr="00797464">
        <w:rPr>
          <w:rFonts w:ascii="Calibri" w:hAnsi="Calibri" w:cs="Arial"/>
          <w:color w:val="000000"/>
          <w:sz w:val="28"/>
          <w:szCs w:val="28"/>
          <w:lang w:eastAsia="sv-SE"/>
        </w:rPr>
        <w:br/>
      </w:r>
      <w:r w:rsidRPr="00797464">
        <w:rPr>
          <w:rFonts w:ascii="Calibri" w:hAnsi="Calibri" w:cs="Arial"/>
          <w:b/>
          <w:color w:val="000000"/>
          <w:sz w:val="28"/>
          <w:szCs w:val="28"/>
          <w:lang w:eastAsia="sv-SE"/>
        </w:rPr>
        <w:t>Plats</w:t>
      </w:r>
      <w:r w:rsidRPr="00797464">
        <w:rPr>
          <w:rFonts w:ascii="Calibri" w:hAnsi="Calibri" w:cs="Arial"/>
          <w:color w:val="000000"/>
          <w:sz w:val="28"/>
          <w:szCs w:val="28"/>
          <w:lang w:eastAsia="sv-SE"/>
        </w:rPr>
        <w:t xml:space="preserve">: Radisson </w:t>
      </w:r>
      <w:proofErr w:type="spellStart"/>
      <w:r w:rsidRPr="00797464">
        <w:rPr>
          <w:rFonts w:ascii="Calibri" w:hAnsi="Calibri" w:cs="Arial"/>
          <w:color w:val="000000"/>
          <w:sz w:val="28"/>
          <w:szCs w:val="28"/>
          <w:lang w:eastAsia="sv-SE"/>
        </w:rPr>
        <w:t>Blu</w:t>
      </w:r>
      <w:proofErr w:type="spellEnd"/>
      <w:r w:rsidRPr="00797464">
        <w:rPr>
          <w:rFonts w:ascii="Calibri" w:hAnsi="Calibri" w:cs="Arial"/>
          <w:color w:val="000000"/>
          <w:sz w:val="28"/>
          <w:szCs w:val="28"/>
          <w:lang w:eastAsia="sv-SE"/>
        </w:rPr>
        <w:t xml:space="preserve"> Royal Park </w:t>
      </w:r>
      <w:proofErr w:type="spellStart"/>
      <w:r w:rsidRPr="00797464">
        <w:rPr>
          <w:rFonts w:ascii="Calibri" w:hAnsi="Calibri" w:cs="Arial"/>
          <w:color w:val="000000"/>
          <w:sz w:val="28"/>
          <w:szCs w:val="28"/>
          <w:lang w:eastAsia="sv-SE"/>
        </w:rPr>
        <w:t>Hotel</w:t>
      </w:r>
      <w:proofErr w:type="spellEnd"/>
      <w:r w:rsidRPr="00797464">
        <w:rPr>
          <w:rFonts w:ascii="Calibri" w:hAnsi="Calibri" w:cs="Arial"/>
          <w:color w:val="000000"/>
          <w:sz w:val="28"/>
          <w:szCs w:val="28"/>
          <w:lang w:eastAsia="sv-SE"/>
        </w:rPr>
        <w:t>, Frösundavik - Stockholm.</w:t>
      </w:r>
      <w:r w:rsidRPr="00797464">
        <w:rPr>
          <w:rFonts w:ascii="Calibri" w:hAnsi="Calibri" w:cs="Arial"/>
          <w:color w:val="000000"/>
          <w:sz w:val="28"/>
          <w:szCs w:val="28"/>
          <w:lang w:eastAsia="sv-SE"/>
        </w:rPr>
        <w:br/>
      </w:r>
      <w:hyperlink r:id="rId7" w:history="1">
        <w:r w:rsidRPr="000B7926">
          <w:rPr>
            <w:rStyle w:val="Hyperlnk"/>
            <w:rFonts w:ascii="Calibri" w:hAnsi="Calibri" w:cs="Arial"/>
            <w:i/>
            <w:iCs/>
            <w:sz w:val="28"/>
            <w:szCs w:val="28"/>
            <w:lang w:eastAsia="sv-SE"/>
          </w:rPr>
          <w:t xml:space="preserve">Läs mer om </w:t>
        </w:r>
        <w:r w:rsidR="00F222DA" w:rsidRPr="000B7926">
          <w:rPr>
            <w:rStyle w:val="Hyperlnk"/>
            <w:rFonts w:ascii="Calibri" w:hAnsi="Calibri" w:cs="Arial"/>
            <w:i/>
            <w:iCs/>
            <w:sz w:val="28"/>
            <w:szCs w:val="28"/>
            <w:lang w:eastAsia="sv-SE"/>
          </w:rPr>
          <w:t>natursköna</w:t>
        </w:r>
        <w:r w:rsidRPr="000B7926">
          <w:rPr>
            <w:rStyle w:val="Hyperlnk"/>
            <w:rFonts w:ascii="Calibri" w:hAnsi="Calibri" w:cs="Arial"/>
            <w:i/>
            <w:iCs/>
            <w:sz w:val="28"/>
            <w:szCs w:val="28"/>
            <w:lang w:eastAsia="sv-SE"/>
          </w:rPr>
          <w:t xml:space="preserve"> Frösundavik och boka övernattning till specialpris.</w:t>
        </w:r>
      </w:hyperlink>
      <w:r w:rsidR="000B7926">
        <w:rPr>
          <w:rFonts w:ascii="Calibri" w:hAnsi="Calibri" w:cs="Arial"/>
          <w:i/>
          <w:iCs/>
          <w:color w:val="000000"/>
          <w:sz w:val="28"/>
          <w:szCs w:val="28"/>
          <w:lang w:eastAsia="sv-SE"/>
        </w:rPr>
        <w:br/>
      </w:r>
      <w:r w:rsidR="000B7926">
        <w:rPr>
          <w:rFonts w:ascii="Calibri" w:hAnsi="Calibri" w:cs="Arial"/>
          <w:color w:val="000000"/>
          <w:sz w:val="28"/>
          <w:szCs w:val="28"/>
          <w:lang w:eastAsia="sv-SE"/>
        </w:rPr>
        <w:br/>
      </w:r>
      <w:r w:rsidRPr="00797464">
        <w:rPr>
          <w:rFonts w:ascii="Calibri" w:hAnsi="Calibri" w:cs="Arial"/>
          <w:color w:val="000000"/>
          <w:sz w:val="12"/>
          <w:szCs w:val="12"/>
          <w:lang w:eastAsia="sv-SE"/>
        </w:rPr>
        <w:br/>
      </w:r>
      <w:r w:rsidRPr="00797464">
        <w:rPr>
          <w:rFonts w:ascii="Calibri" w:hAnsi="Calibri" w:cs="Arial"/>
          <w:b/>
          <w:bCs/>
          <w:color w:val="000000"/>
          <w:sz w:val="28"/>
          <w:szCs w:val="28"/>
          <w:lang w:eastAsia="sv-SE"/>
        </w:rPr>
        <w:t>PRESSKONTAKT, för intervjuer och pressackreditering, vänligen kontakta:</w:t>
      </w:r>
      <w:r w:rsidRPr="00797464">
        <w:rPr>
          <w:rFonts w:ascii="Calibri" w:hAnsi="Calibri" w:cs="Arial"/>
          <w:b/>
          <w:bCs/>
          <w:color w:val="000000"/>
          <w:sz w:val="28"/>
          <w:szCs w:val="28"/>
          <w:lang w:eastAsia="sv-SE"/>
        </w:rPr>
        <w:br/>
      </w:r>
      <w:proofErr w:type="spellStart"/>
      <w:r w:rsidRPr="00797464">
        <w:rPr>
          <w:rFonts w:ascii="Calibri" w:hAnsi="Calibri" w:cs="Arial"/>
          <w:color w:val="000000"/>
          <w:sz w:val="28"/>
          <w:szCs w:val="28"/>
          <w:lang w:eastAsia="sv-SE"/>
        </w:rPr>
        <w:t>Head</w:t>
      </w:r>
      <w:proofErr w:type="spellEnd"/>
      <w:r w:rsidRPr="00797464">
        <w:rPr>
          <w:rFonts w:ascii="Calibri" w:hAnsi="Calibri" w:cs="Arial"/>
          <w:color w:val="000000"/>
          <w:sz w:val="28"/>
          <w:szCs w:val="28"/>
          <w:lang w:eastAsia="sv-SE"/>
        </w:rPr>
        <w:t xml:space="preserve"> </w:t>
      </w:r>
      <w:proofErr w:type="spellStart"/>
      <w:r w:rsidRPr="00797464">
        <w:rPr>
          <w:rFonts w:ascii="Calibri" w:hAnsi="Calibri" w:cs="Arial"/>
          <w:color w:val="000000"/>
          <w:sz w:val="28"/>
          <w:szCs w:val="28"/>
          <w:lang w:eastAsia="sv-SE"/>
        </w:rPr>
        <w:t>of</w:t>
      </w:r>
      <w:proofErr w:type="spellEnd"/>
      <w:r w:rsidRPr="00797464">
        <w:rPr>
          <w:rFonts w:ascii="Calibri" w:hAnsi="Calibri" w:cs="Arial"/>
          <w:color w:val="000000"/>
          <w:sz w:val="28"/>
          <w:szCs w:val="28"/>
          <w:lang w:eastAsia="sv-SE"/>
        </w:rPr>
        <w:t xml:space="preserve"> Communications: Annette Ericsdotter, annette@tgim.se +46 70 777 91 00.</w:t>
      </w:r>
      <w:r w:rsidRPr="00797464">
        <w:rPr>
          <w:rFonts w:ascii="Calibri" w:hAnsi="Calibri" w:cs="Arial"/>
          <w:color w:val="000000"/>
          <w:sz w:val="28"/>
          <w:szCs w:val="28"/>
          <w:lang w:eastAsia="sv-SE"/>
        </w:rPr>
        <w:br/>
      </w:r>
      <w:r w:rsidR="000B7926">
        <w:rPr>
          <w:rFonts w:ascii="Calibri" w:hAnsi="Calibri" w:cs="Arial"/>
          <w:color w:val="000000"/>
          <w:sz w:val="28"/>
          <w:szCs w:val="28"/>
          <w:lang w:eastAsia="sv-SE"/>
        </w:rPr>
        <w:br/>
      </w:r>
      <w:r w:rsidRPr="00797464">
        <w:rPr>
          <w:rFonts w:ascii="Calibri" w:hAnsi="Calibri" w:cs="Arial"/>
          <w:b/>
          <w:bCs/>
          <w:color w:val="000000"/>
          <w:sz w:val="28"/>
          <w:szCs w:val="28"/>
          <w:lang w:eastAsia="sv-SE"/>
        </w:rPr>
        <w:t>EXTRA!</w:t>
      </w:r>
      <w:r w:rsidRPr="00797464">
        <w:rPr>
          <w:rFonts w:ascii="Calibri" w:hAnsi="Calibri" w:cs="Arial"/>
          <w:color w:val="000000"/>
          <w:sz w:val="28"/>
          <w:szCs w:val="28"/>
          <w:lang w:eastAsia="sv-SE"/>
        </w:rPr>
        <w:t xml:space="preserve"> </w:t>
      </w:r>
      <w:r w:rsidRPr="00797464">
        <w:rPr>
          <w:rFonts w:ascii="Calibri" w:hAnsi="Calibri" w:cs="Arial"/>
          <w:b/>
          <w:bCs/>
          <w:color w:val="000000"/>
          <w:sz w:val="28"/>
          <w:szCs w:val="28"/>
          <w:lang w:eastAsia="sv-SE"/>
        </w:rPr>
        <w:t xml:space="preserve">PRESSKONFERENS – måndag </w:t>
      </w:r>
      <w:r w:rsidR="000867F4" w:rsidRPr="00797464">
        <w:rPr>
          <w:rFonts w:ascii="Calibri" w:hAnsi="Calibri" w:cs="Arial"/>
          <w:b/>
          <w:bCs/>
          <w:color w:val="000000"/>
          <w:sz w:val="28"/>
          <w:szCs w:val="28"/>
          <w:lang w:eastAsia="sv-SE"/>
        </w:rPr>
        <w:t xml:space="preserve">9 december </w:t>
      </w:r>
      <w:proofErr w:type="spellStart"/>
      <w:r w:rsidR="000867F4" w:rsidRPr="00797464">
        <w:rPr>
          <w:rFonts w:ascii="Calibri" w:hAnsi="Calibri" w:cs="Arial"/>
          <w:b/>
          <w:bCs/>
          <w:color w:val="000000"/>
          <w:sz w:val="28"/>
          <w:szCs w:val="28"/>
          <w:lang w:eastAsia="sv-SE"/>
        </w:rPr>
        <w:t>kl</w:t>
      </w:r>
      <w:proofErr w:type="spellEnd"/>
      <w:r w:rsidR="000867F4" w:rsidRPr="00797464">
        <w:rPr>
          <w:rFonts w:ascii="Calibri" w:hAnsi="Calibri" w:cs="Arial"/>
          <w:b/>
          <w:bCs/>
          <w:color w:val="000000"/>
          <w:sz w:val="28"/>
          <w:szCs w:val="28"/>
          <w:lang w:eastAsia="sv-SE"/>
        </w:rPr>
        <w:t xml:space="preserve"> 9.00  – 1</w:t>
      </w:r>
      <w:r w:rsidRPr="00797464">
        <w:rPr>
          <w:rFonts w:ascii="Calibri" w:hAnsi="Calibri" w:cs="Arial"/>
          <w:b/>
          <w:bCs/>
          <w:color w:val="000000"/>
          <w:sz w:val="28"/>
          <w:szCs w:val="28"/>
          <w:lang w:eastAsia="sv-SE"/>
        </w:rPr>
        <w:t>1.00</w:t>
      </w:r>
      <w:r w:rsidRPr="00797464">
        <w:rPr>
          <w:rFonts w:ascii="Calibri" w:hAnsi="Calibri" w:cs="Arial"/>
          <w:b/>
          <w:bCs/>
          <w:color w:val="000000"/>
          <w:sz w:val="28"/>
          <w:szCs w:val="28"/>
          <w:lang w:eastAsia="sv-SE"/>
        </w:rPr>
        <w:br/>
      </w:r>
      <w:r w:rsidRPr="00797464">
        <w:rPr>
          <w:rFonts w:ascii="Calibri" w:hAnsi="Calibri" w:cs="Arial"/>
          <w:color w:val="000000"/>
          <w:sz w:val="28"/>
          <w:szCs w:val="28"/>
          <w:lang w:eastAsia="sv-SE"/>
        </w:rPr>
        <w:t xml:space="preserve">Summering av the </w:t>
      </w:r>
      <w:proofErr w:type="spellStart"/>
      <w:r w:rsidRPr="00797464">
        <w:rPr>
          <w:rFonts w:ascii="Calibri" w:hAnsi="Calibri" w:cs="Arial"/>
          <w:color w:val="000000"/>
          <w:sz w:val="28"/>
          <w:szCs w:val="28"/>
          <w:lang w:eastAsia="sv-SE"/>
        </w:rPr>
        <w:t>Complex</w:t>
      </w:r>
      <w:proofErr w:type="spellEnd"/>
      <w:r w:rsidRPr="00797464">
        <w:rPr>
          <w:rFonts w:ascii="Calibri" w:hAnsi="Calibri" w:cs="Arial"/>
          <w:color w:val="000000"/>
          <w:sz w:val="28"/>
          <w:szCs w:val="28"/>
          <w:lang w:eastAsia="sv-SE"/>
        </w:rPr>
        <w:t xml:space="preserve"> Systems Science 2019 med </w:t>
      </w:r>
      <w:proofErr w:type="spellStart"/>
      <w:r w:rsidRPr="00797464">
        <w:rPr>
          <w:rFonts w:ascii="Calibri" w:hAnsi="Calibri" w:cs="Arial"/>
          <w:color w:val="000000"/>
          <w:sz w:val="28"/>
          <w:szCs w:val="28"/>
          <w:lang w:eastAsia="sv-SE"/>
        </w:rPr>
        <w:t>Dr</w:t>
      </w:r>
      <w:proofErr w:type="gramStart"/>
      <w:r w:rsidRPr="00797464">
        <w:rPr>
          <w:rFonts w:ascii="Calibri" w:hAnsi="Calibri" w:cs="Arial"/>
          <w:color w:val="000000"/>
          <w:sz w:val="28"/>
          <w:szCs w:val="28"/>
          <w:lang w:eastAsia="sv-SE"/>
        </w:rPr>
        <w:t>.Merle</w:t>
      </w:r>
      <w:proofErr w:type="spellEnd"/>
      <w:proofErr w:type="gramEnd"/>
      <w:r w:rsidRPr="00797464">
        <w:rPr>
          <w:rFonts w:ascii="Calibri" w:hAnsi="Calibri" w:cs="Arial"/>
          <w:color w:val="000000"/>
          <w:sz w:val="28"/>
          <w:szCs w:val="28"/>
          <w:lang w:eastAsia="sv-SE"/>
        </w:rPr>
        <w:t xml:space="preserve"> </w:t>
      </w:r>
      <w:proofErr w:type="spellStart"/>
      <w:r w:rsidRPr="00797464">
        <w:rPr>
          <w:rFonts w:ascii="Calibri" w:hAnsi="Calibri" w:cs="Arial"/>
          <w:color w:val="000000"/>
          <w:sz w:val="28"/>
          <w:szCs w:val="28"/>
          <w:lang w:eastAsia="sv-SE"/>
        </w:rPr>
        <w:t>Lefkoff</w:t>
      </w:r>
      <w:proofErr w:type="spellEnd"/>
      <w:r w:rsidRPr="00797464">
        <w:rPr>
          <w:rFonts w:ascii="Calibri" w:hAnsi="Calibri" w:cs="Arial"/>
          <w:color w:val="000000"/>
          <w:sz w:val="28"/>
          <w:szCs w:val="28"/>
          <w:lang w:eastAsia="sv-SE"/>
        </w:rPr>
        <w:t xml:space="preserve">, </w:t>
      </w:r>
      <w:proofErr w:type="spellStart"/>
      <w:r w:rsidRPr="00797464">
        <w:rPr>
          <w:rFonts w:ascii="Calibri" w:hAnsi="Calibri" w:cs="Arial"/>
          <w:color w:val="000000"/>
          <w:sz w:val="28"/>
          <w:szCs w:val="28"/>
          <w:lang w:eastAsia="sv-SE"/>
        </w:rPr>
        <w:t>Dr.Stuart</w:t>
      </w:r>
      <w:proofErr w:type="spellEnd"/>
      <w:r w:rsidRPr="00797464">
        <w:rPr>
          <w:rFonts w:ascii="Calibri" w:hAnsi="Calibri" w:cs="Arial"/>
          <w:color w:val="000000"/>
          <w:sz w:val="28"/>
          <w:szCs w:val="28"/>
          <w:lang w:eastAsia="sv-SE"/>
        </w:rPr>
        <w:t xml:space="preserve"> Kaufmann och </w:t>
      </w:r>
      <w:r w:rsidR="000867F4" w:rsidRPr="00797464">
        <w:rPr>
          <w:rFonts w:ascii="Calibri" w:hAnsi="Calibri" w:cs="Arial"/>
          <w:color w:val="000000"/>
          <w:sz w:val="28"/>
          <w:szCs w:val="28"/>
          <w:lang w:eastAsia="sv-SE"/>
        </w:rPr>
        <w:t>Lars Larsson med CSS2019 teamet</w:t>
      </w:r>
      <w:r w:rsidRPr="00797464">
        <w:rPr>
          <w:rFonts w:ascii="Calibri" w:hAnsi="Calibri" w:cs="Arial"/>
          <w:color w:val="000000"/>
          <w:sz w:val="28"/>
          <w:szCs w:val="28"/>
          <w:lang w:eastAsia="sv-SE"/>
        </w:rPr>
        <w:t xml:space="preserve">. </w:t>
      </w:r>
      <w:r w:rsidR="000867F4" w:rsidRPr="00797464">
        <w:rPr>
          <w:rFonts w:ascii="Calibri" w:hAnsi="Calibri" w:cs="Arial"/>
          <w:color w:val="000000"/>
          <w:sz w:val="28"/>
          <w:szCs w:val="28"/>
          <w:lang w:eastAsia="sv-SE"/>
        </w:rPr>
        <w:t>Moderator</w:t>
      </w:r>
      <w:r w:rsidRPr="00797464">
        <w:rPr>
          <w:rFonts w:ascii="Calibri" w:hAnsi="Calibri" w:cs="Arial"/>
          <w:color w:val="000000"/>
          <w:sz w:val="28"/>
          <w:szCs w:val="28"/>
          <w:lang w:eastAsia="sv-SE"/>
        </w:rPr>
        <w:t xml:space="preserve">: Annika </w:t>
      </w:r>
      <w:r w:rsidR="000867F4" w:rsidRPr="00797464">
        <w:rPr>
          <w:rFonts w:ascii="Calibri" w:hAnsi="Calibri" w:cs="Arial"/>
          <w:color w:val="000000"/>
          <w:sz w:val="28"/>
          <w:szCs w:val="28"/>
          <w:lang w:eastAsia="sv-SE"/>
        </w:rPr>
        <w:t>Dopping.</w:t>
      </w:r>
      <w:r w:rsidRPr="00797464">
        <w:rPr>
          <w:rFonts w:ascii="Calibri" w:hAnsi="Calibri" w:cs="Arial"/>
          <w:color w:val="000000"/>
          <w:sz w:val="28"/>
          <w:szCs w:val="28"/>
          <w:lang w:eastAsia="sv-SE"/>
        </w:rPr>
        <w:br/>
        <w:t xml:space="preserve">Plats: Radisson </w:t>
      </w:r>
      <w:proofErr w:type="spellStart"/>
      <w:r w:rsidRPr="00797464">
        <w:rPr>
          <w:rFonts w:ascii="Calibri" w:hAnsi="Calibri" w:cs="Arial"/>
          <w:color w:val="000000"/>
          <w:sz w:val="28"/>
          <w:szCs w:val="28"/>
          <w:lang w:eastAsia="sv-SE"/>
        </w:rPr>
        <w:t>Blu</w:t>
      </w:r>
      <w:proofErr w:type="spellEnd"/>
      <w:r w:rsidRPr="00797464">
        <w:rPr>
          <w:rFonts w:ascii="Calibri" w:hAnsi="Calibri" w:cs="Arial"/>
          <w:color w:val="000000"/>
          <w:sz w:val="28"/>
          <w:szCs w:val="28"/>
          <w:lang w:eastAsia="sv-SE"/>
        </w:rPr>
        <w:t xml:space="preserve"> Royal Park </w:t>
      </w:r>
      <w:proofErr w:type="spellStart"/>
      <w:r w:rsidRPr="00797464">
        <w:rPr>
          <w:rFonts w:ascii="Calibri" w:hAnsi="Calibri" w:cs="Arial"/>
          <w:color w:val="000000"/>
          <w:sz w:val="28"/>
          <w:szCs w:val="28"/>
          <w:lang w:eastAsia="sv-SE"/>
        </w:rPr>
        <w:t>Hotel</w:t>
      </w:r>
      <w:proofErr w:type="spellEnd"/>
      <w:r w:rsidRPr="00797464">
        <w:rPr>
          <w:rFonts w:ascii="Calibri" w:hAnsi="Calibri" w:cs="Arial"/>
          <w:color w:val="000000"/>
          <w:sz w:val="28"/>
          <w:szCs w:val="28"/>
          <w:lang w:eastAsia="sv-SE"/>
        </w:rPr>
        <w:t>, Frösundavik - Stockholm.</w:t>
      </w:r>
      <w:r w:rsidRPr="00797464">
        <w:rPr>
          <w:rFonts w:ascii="Calibri" w:hAnsi="Calibri" w:cs="Arial"/>
          <w:b/>
          <w:bCs/>
          <w:color w:val="000000"/>
          <w:sz w:val="28"/>
          <w:szCs w:val="28"/>
          <w:lang w:eastAsia="sv-SE"/>
        </w:rPr>
        <w:br/>
        <w:t xml:space="preserve">Vänligen föranmäl dig: </w:t>
      </w:r>
      <w:hyperlink r:id="rId8" w:history="1">
        <w:r w:rsidRPr="00797464">
          <w:rPr>
            <w:rFonts w:ascii="Calibri" w:hAnsi="Calibri" w:cs="Arial"/>
            <w:bCs/>
            <w:color w:val="1155CC"/>
            <w:sz w:val="28"/>
            <w:szCs w:val="28"/>
            <w:u w:val="single"/>
            <w:lang w:eastAsia="sv-SE"/>
          </w:rPr>
          <w:t>pr@tgim.se</w:t>
        </w:r>
      </w:hyperlink>
      <w:r w:rsidRPr="00797464">
        <w:rPr>
          <w:rFonts w:ascii="Calibri" w:hAnsi="Calibri" w:cs="Arial"/>
          <w:bCs/>
          <w:color w:val="000000"/>
          <w:sz w:val="28"/>
          <w:szCs w:val="28"/>
          <w:lang w:eastAsia="sv-SE"/>
        </w:rPr>
        <w:t> </w:t>
      </w:r>
    </w:p>
    <w:p w14:paraId="43312F5A" w14:textId="6EC9E42B" w:rsidR="007B2DB8" w:rsidRPr="00797464" w:rsidRDefault="00797464" w:rsidP="007B2DB8">
      <w:pPr>
        <w:rPr>
          <w:rFonts w:ascii="Calibri" w:hAnsi="Calibri"/>
          <w:sz w:val="28"/>
          <w:szCs w:val="28"/>
        </w:rPr>
      </w:pPr>
      <w:r>
        <w:rPr>
          <w:rFonts w:ascii="Calibri" w:eastAsia="Times New Roman" w:hAnsi="Calibri" w:cs="Arial"/>
          <w:b/>
          <w:bCs/>
          <w:color w:val="000000"/>
          <w:sz w:val="28"/>
          <w:szCs w:val="28"/>
          <w:lang w:eastAsia="sv-SE"/>
        </w:rPr>
        <w:br/>
      </w:r>
      <w:r w:rsidR="007B2DB8" w:rsidRPr="00797464">
        <w:rPr>
          <w:rFonts w:ascii="Calibri" w:eastAsia="Times New Roman" w:hAnsi="Calibri" w:cs="Arial"/>
          <w:b/>
          <w:bCs/>
          <w:color w:val="000000"/>
          <w:sz w:val="28"/>
          <w:szCs w:val="28"/>
          <w:lang w:eastAsia="sv-SE"/>
        </w:rPr>
        <w:t>BEKRÄFTADE DELTAGARE FÖR CSS2019:</w:t>
      </w:r>
      <w:r w:rsidR="007B2DB8" w:rsidRPr="00797464">
        <w:rPr>
          <w:rFonts w:ascii="Calibri" w:eastAsia="Times New Roman" w:hAnsi="Calibri" w:cs="Arial"/>
          <w:b/>
          <w:bCs/>
          <w:color w:val="000000"/>
          <w:sz w:val="28"/>
          <w:szCs w:val="28"/>
          <w:lang w:eastAsia="sv-SE"/>
        </w:rPr>
        <w:br/>
      </w:r>
      <w:proofErr w:type="spellStart"/>
      <w:r w:rsidR="007B2DB8" w:rsidRPr="00797464">
        <w:rPr>
          <w:rFonts w:ascii="Calibri" w:eastAsia="Times New Roman" w:hAnsi="Calibri" w:cs="Arial"/>
          <w:color w:val="000000"/>
          <w:sz w:val="28"/>
          <w:szCs w:val="28"/>
          <w:lang w:eastAsia="sv-SE"/>
        </w:rPr>
        <w:t>Dr</w:t>
      </w:r>
      <w:proofErr w:type="gramStart"/>
      <w:r w:rsidR="007B2DB8" w:rsidRPr="00797464">
        <w:rPr>
          <w:rFonts w:ascii="Calibri" w:eastAsia="Times New Roman" w:hAnsi="Calibri" w:cs="Arial"/>
          <w:color w:val="000000"/>
          <w:sz w:val="28"/>
          <w:szCs w:val="28"/>
          <w:lang w:eastAsia="sv-SE"/>
        </w:rPr>
        <w:t>.Stuart</w:t>
      </w:r>
      <w:proofErr w:type="spellEnd"/>
      <w:proofErr w:type="gram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Kauffman</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Dr.Merle</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Lefkoff</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Dr.Arthur</w:t>
      </w:r>
      <w:proofErr w:type="spellEnd"/>
      <w:r w:rsidR="007B2DB8" w:rsidRPr="00797464">
        <w:rPr>
          <w:rFonts w:ascii="Calibri" w:eastAsia="Times New Roman" w:hAnsi="Calibri" w:cs="Arial"/>
          <w:color w:val="000000"/>
          <w:sz w:val="28"/>
          <w:szCs w:val="28"/>
          <w:lang w:eastAsia="sv-SE"/>
        </w:rPr>
        <w:t xml:space="preserve"> Dahl, Katherine </w:t>
      </w:r>
      <w:proofErr w:type="spellStart"/>
      <w:r w:rsidR="007B2DB8" w:rsidRPr="00797464">
        <w:rPr>
          <w:rFonts w:ascii="Calibri" w:eastAsia="Times New Roman" w:hAnsi="Calibri" w:cs="Arial"/>
          <w:color w:val="000000"/>
          <w:sz w:val="28"/>
          <w:szCs w:val="28"/>
          <w:lang w:eastAsia="sv-SE"/>
        </w:rPr>
        <w:t>Peil</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Kauf</w:t>
      </w:r>
      <w:r w:rsidR="007C258E">
        <w:rPr>
          <w:rFonts w:ascii="Calibri" w:eastAsia="Times New Roman" w:hAnsi="Calibri" w:cs="Arial"/>
          <w:color w:val="000000"/>
          <w:sz w:val="28"/>
          <w:szCs w:val="28"/>
          <w:lang w:eastAsia="sv-SE"/>
        </w:rPr>
        <w:t>fma</w:t>
      </w:r>
      <w:r w:rsidR="007B2DB8" w:rsidRPr="00797464">
        <w:rPr>
          <w:rFonts w:ascii="Calibri" w:eastAsia="Times New Roman" w:hAnsi="Calibri" w:cs="Arial"/>
          <w:color w:val="000000"/>
          <w:sz w:val="28"/>
          <w:szCs w:val="28"/>
          <w:lang w:eastAsia="sv-SE"/>
        </w:rPr>
        <w:t>n</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Dr.Gary</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Metcalf</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Dr.Michael</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A.Rostek</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Dr.Naresh</w:t>
      </w:r>
      <w:proofErr w:type="spellEnd"/>
      <w:r w:rsidR="007B2DB8" w:rsidRPr="00797464">
        <w:rPr>
          <w:rFonts w:ascii="Calibri" w:eastAsia="Times New Roman" w:hAnsi="Calibri" w:cs="Arial"/>
          <w:color w:val="000000"/>
          <w:sz w:val="28"/>
          <w:szCs w:val="28"/>
          <w:lang w:eastAsia="sv-SE"/>
        </w:rPr>
        <w:t xml:space="preserve"> Singh, </w:t>
      </w:r>
      <w:proofErr w:type="spellStart"/>
      <w:r w:rsidR="007B2DB8" w:rsidRPr="00797464">
        <w:rPr>
          <w:rFonts w:ascii="Calibri" w:eastAsia="Times New Roman" w:hAnsi="Calibri" w:cs="Arial"/>
          <w:color w:val="000000"/>
          <w:sz w:val="28"/>
          <w:szCs w:val="28"/>
          <w:lang w:eastAsia="sv-SE"/>
        </w:rPr>
        <w:t>CEO</w:t>
      </w:r>
      <w:proofErr w:type="spellEnd"/>
      <w:r w:rsidR="007B2DB8" w:rsidRPr="00797464">
        <w:rPr>
          <w:rFonts w:ascii="Calibri" w:eastAsia="Times New Roman" w:hAnsi="Calibri" w:cs="Arial"/>
          <w:color w:val="000000"/>
          <w:sz w:val="28"/>
          <w:szCs w:val="28"/>
          <w:lang w:eastAsia="sv-SE"/>
        </w:rPr>
        <w:t xml:space="preserve"> Steven Smith, Marilyn Winter-</w:t>
      </w:r>
      <w:proofErr w:type="spellStart"/>
      <w:r w:rsidR="007B2DB8" w:rsidRPr="00797464">
        <w:rPr>
          <w:rFonts w:ascii="Calibri" w:eastAsia="Times New Roman" w:hAnsi="Calibri" w:cs="Arial"/>
          <w:color w:val="000000"/>
          <w:sz w:val="28"/>
          <w:szCs w:val="28"/>
          <w:lang w:eastAsia="sv-SE"/>
        </w:rPr>
        <w:t>Tamkin</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CEO</w:t>
      </w:r>
      <w:proofErr w:type="spellEnd"/>
      <w:r w:rsidR="007B2DB8" w:rsidRPr="00797464">
        <w:rPr>
          <w:rFonts w:ascii="Calibri" w:eastAsia="Times New Roman" w:hAnsi="Calibri" w:cs="Arial"/>
          <w:color w:val="000000"/>
          <w:sz w:val="28"/>
          <w:szCs w:val="28"/>
          <w:lang w:eastAsia="sv-SE"/>
        </w:rPr>
        <w:t xml:space="preserve"> Stephen Guerin, </w:t>
      </w:r>
      <w:proofErr w:type="spellStart"/>
      <w:r w:rsidR="007B2DB8" w:rsidRPr="00797464">
        <w:rPr>
          <w:rFonts w:ascii="Calibri" w:eastAsia="Times New Roman" w:hAnsi="Calibri" w:cs="Arial"/>
          <w:color w:val="000000"/>
          <w:sz w:val="28"/>
          <w:szCs w:val="28"/>
          <w:lang w:eastAsia="sv-SE"/>
        </w:rPr>
        <w:t>Dr.Karl</w:t>
      </w:r>
      <w:proofErr w:type="spellEnd"/>
      <w:r w:rsidR="007B2DB8" w:rsidRPr="00797464">
        <w:rPr>
          <w:rFonts w:ascii="Calibri" w:eastAsia="Times New Roman" w:hAnsi="Calibri" w:cs="Arial"/>
          <w:color w:val="000000"/>
          <w:sz w:val="28"/>
          <w:szCs w:val="28"/>
          <w:lang w:eastAsia="sv-SE"/>
        </w:rPr>
        <w:t xml:space="preserve">-Henrik </w:t>
      </w:r>
      <w:proofErr w:type="spellStart"/>
      <w:r w:rsidR="007B2DB8" w:rsidRPr="00797464">
        <w:rPr>
          <w:rFonts w:ascii="Calibri" w:eastAsia="Times New Roman" w:hAnsi="Calibri" w:cs="Arial"/>
          <w:color w:val="000000"/>
          <w:sz w:val="28"/>
          <w:szCs w:val="28"/>
          <w:lang w:eastAsia="sv-SE"/>
        </w:rPr>
        <w:t>Robèrt</w:t>
      </w:r>
      <w:proofErr w:type="spellEnd"/>
      <w:r w:rsidR="007B2DB8" w:rsidRPr="00797464">
        <w:rPr>
          <w:rFonts w:ascii="Calibri" w:eastAsia="Times New Roman" w:hAnsi="Calibri" w:cs="Arial"/>
          <w:color w:val="000000"/>
          <w:sz w:val="28"/>
          <w:szCs w:val="28"/>
          <w:lang w:eastAsia="sv-SE"/>
        </w:rPr>
        <w:t xml:space="preserve">, MSc </w:t>
      </w:r>
      <w:proofErr w:type="spellStart"/>
      <w:r w:rsidR="007B2DB8" w:rsidRPr="00797464">
        <w:rPr>
          <w:rFonts w:ascii="Calibri" w:eastAsia="Times New Roman" w:hAnsi="Calibri" w:cs="Arial"/>
          <w:color w:val="000000"/>
          <w:sz w:val="28"/>
          <w:szCs w:val="28"/>
          <w:lang w:eastAsia="sv-SE"/>
        </w:rPr>
        <w:t>Pella</w:t>
      </w:r>
      <w:proofErr w:type="spellEnd"/>
      <w:r w:rsidR="007B2DB8" w:rsidRPr="00797464">
        <w:rPr>
          <w:rFonts w:ascii="Calibri" w:eastAsia="Times New Roman" w:hAnsi="Calibri" w:cs="Arial"/>
          <w:color w:val="000000"/>
          <w:sz w:val="28"/>
          <w:szCs w:val="28"/>
          <w:lang w:eastAsia="sv-SE"/>
        </w:rPr>
        <w:t xml:space="preserve"> Thiel, </w:t>
      </w:r>
      <w:proofErr w:type="spellStart"/>
      <w:r w:rsidR="007B2DB8" w:rsidRPr="00797464">
        <w:rPr>
          <w:rFonts w:ascii="Calibri" w:eastAsia="Times New Roman" w:hAnsi="Calibri" w:cs="Arial"/>
          <w:color w:val="000000"/>
          <w:sz w:val="28"/>
          <w:szCs w:val="28"/>
          <w:lang w:eastAsia="sv-SE"/>
        </w:rPr>
        <w:t>D</w:t>
      </w:r>
      <w:r w:rsidR="00E272AC" w:rsidRPr="00797464">
        <w:rPr>
          <w:rFonts w:ascii="Calibri" w:eastAsia="Times New Roman" w:hAnsi="Calibri" w:cs="Arial"/>
          <w:color w:val="000000"/>
          <w:sz w:val="28"/>
          <w:szCs w:val="28"/>
          <w:lang w:eastAsia="sv-SE"/>
        </w:rPr>
        <w:t>r.</w:t>
      </w:r>
      <w:r w:rsidR="007B2DB8" w:rsidRPr="00797464">
        <w:rPr>
          <w:rFonts w:ascii="Calibri" w:eastAsia="Times New Roman" w:hAnsi="Calibri" w:cs="Arial"/>
          <w:color w:val="000000"/>
          <w:sz w:val="28"/>
          <w:szCs w:val="28"/>
          <w:lang w:eastAsia="sv-SE"/>
        </w:rPr>
        <w:t>Hans</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Lilje</w:t>
      </w:r>
      <w:r w:rsidR="002C4276">
        <w:rPr>
          <w:rFonts w:ascii="Calibri" w:eastAsia="Times New Roman" w:hAnsi="Calibri" w:cs="Arial"/>
          <w:color w:val="000000"/>
          <w:sz w:val="28"/>
          <w:szCs w:val="28"/>
          <w:lang w:eastAsia="sv-SE"/>
        </w:rPr>
        <w:t>nström</w:t>
      </w:r>
      <w:proofErr w:type="spellEnd"/>
      <w:r w:rsidR="002C4276">
        <w:rPr>
          <w:rFonts w:ascii="Calibri" w:eastAsia="Times New Roman" w:hAnsi="Calibri" w:cs="Arial"/>
          <w:color w:val="000000"/>
          <w:sz w:val="28"/>
          <w:szCs w:val="28"/>
          <w:lang w:eastAsia="sv-SE"/>
        </w:rPr>
        <w:t xml:space="preserve">, </w:t>
      </w:r>
      <w:proofErr w:type="spellStart"/>
      <w:r w:rsidR="002C4276">
        <w:rPr>
          <w:rFonts w:ascii="Calibri" w:eastAsia="Times New Roman" w:hAnsi="Calibri" w:cs="Arial"/>
          <w:color w:val="000000"/>
          <w:sz w:val="28"/>
          <w:szCs w:val="28"/>
          <w:lang w:eastAsia="sv-SE"/>
        </w:rPr>
        <w:t>CEO</w:t>
      </w:r>
      <w:proofErr w:type="spellEnd"/>
      <w:r w:rsidR="002C4276">
        <w:rPr>
          <w:rFonts w:ascii="Calibri" w:eastAsia="Times New Roman" w:hAnsi="Calibri" w:cs="Arial"/>
          <w:color w:val="000000"/>
          <w:sz w:val="28"/>
          <w:szCs w:val="28"/>
          <w:lang w:eastAsia="sv-SE"/>
        </w:rPr>
        <w:t xml:space="preserve"> Angelica Lips Da </w:t>
      </w:r>
      <w:r w:rsidR="007B2DB8" w:rsidRPr="00797464">
        <w:rPr>
          <w:rFonts w:ascii="Calibri" w:eastAsia="Times New Roman" w:hAnsi="Calibri" w:cs="Arial"/>
          <w:color w:val="000000"/>
          <w:sz w:val="28"/>
          <w:szCs w:val="28"/>
          <w:lang w:eastAsia="sv-SE"/>
        </w:rPr>
        <w:t xml:space="preserve">Cruz, </w:t>
      </w:r>
      <w:proofErr w:type="spellStart"/>
      <w:r w:rsidR="007B2DB8" w:rsidRPr="00797464">
        <w:rPr>
          <w:rFonts w:ascii="Calibri" w:eastAsia="Times New Roman" w:hAnsi="Calibri" w:cs="Arial"/>
          <w:color w:val="000000"/>
          <w:sz w:val="28"/>
          <w:szCs w:val="28"/>
          <w:lang w:eastAsia="sv-SE"/>
        </w:rPr>
        <w:t>Dr.Daniel</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Pragman</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Dr.Anders</w:t>
      </w:r>
      <w:proofErr w:type="spellEnd"/>
      <w:r w:rsidR="007B2DB8" w:rsidRPr="00797464">
        <w:rPr>
          <w:rFonts w:ascii="Calibri" w:eastAsia="Times New Roman" w:hAnsi="Calibri" w:cs="Arial"/>
          <w:color w:val="000000"/>
          <w:sz w:val="28"/>
          <w:szCs w:val="28"/>
          <w:lang w:eastAsia="sv-SE"/>
        </w:rPr>
        <w:t xml:space="preserve"> Nilsson, </w:t>
      </w:r>
      <w:proofErr w:type="spellStart"/>
      <w:r w:rsidR="007B2DB8" w:rsidRPr="00797464">
        <w:rPr>
          <w:rFonts w:ascii="Calibri" w:eastAsia="Times New Roman" w:hAnsi="Calibri" w:cs="Arial"/>
          <w:color w:val="000000"/>
          <w:sz w:val="28"/>
          <w:szCs w:val="28"/>
          <w:lang w:eastAsia="sv-SE"/>
        </w:rPr>
        <w:t>Dr.Paul</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M.Pulé</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Dr.Åsa</w:t>
      </w:r>
      <w:proofErr w:type="spellEnd"/>
      <w:r w:rsidR="007B2DB8" w:rsidRPr="00797464">
        <w:rPr>
          <w:rFonts w:ascii="Calibri" w:eastAsia="Times New Roman" w:hAnsi="Calibri" w:cs="Arial"/>
          <w:color w:val="000000"/>
          <w:sz w:val="28"/>
          <w:szCs w:val="28"/>
          <w:lang w:eastAsia="sv-SE"/>
        </w:rPr>
        <w:t xml:space="preserve"> Lundquist </w:t>
      </w:r>
      <w:proofErr w:type="spellStart"/>
      <w:r w:rsidR="007B2DB8" w:rsidRPr="00797464">
        <w:rPr>
          <w:rFonts w:ascii="Calibri" w:eastAsia="Times New Roman" w:hAnsi="Calibri" w:cs="Arial"/>
          <w:color w:val="000000"/>
          <w:sz w:val="28"/>
          <w:szCs w:val="28"/>
          <w:lang w:eastAsia="sv-SE"/>
        </w:rPr>
        <w:t>Coey</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Dr.Owen</w:t>
      </w:r>
      <w:proofErr w:type="spellEnd"/>
      <w:r w:rsidR="007B2DB8" w:rsidRPr="00797464">
        <w:rPr>
          <w:rFonts w:ascii="Calibri" w:eastAsia="Times New Roman" w:hAnsi="Calibri" w:cs="Arial"/>
          <w:color w:val="000000"/>
          <w:sz w:val="28"/>
          <w:szCs w:val="28"/>
          <w:lang w:eastAsia="sv-SE"/>
        </w:rPr>
        <w:t xml:space="preserve"> </w:t>
      </w:r>
      <w:proofErr w:type="spellStart"/>
      <w:r w:rsidR="007B2DB8" w:rsidRPr="00797464">
        <w:rPr>
          <w:rFonts w:ascii="Calibri" w:eastAsia="Times New Roman" w:hAnsi="Calibri" w:cs="Arial"/>
          <w:color w:val="000000"/>
          <w:sz w:val="28"/>
          <w:szCs w:val="28"/>
          <w:lang w:eastAsia="sv-SE"/>
        </w:rPr>
        <w:t>Gaffney</w:t>
      </w:r>
      <w:proofErr w:type="spellEnd"/>
      <w:r w:rsidR="007B2DB8" w:rsidRPr="00797464">
        <w:rPr>
          <w:rFonts w:ascii="Calibri" w:eastAsia="Times New Roman" w:hAnsi="Calibri" w:cs="Arial"/>
          <w:color w:val="000000"/>
          <w:sz w:val="28"/>
          <w:szCs w:val="28"/>
          <w:lang w:eastAsia="sv-SE"/>
        </w:rPr>
        <w:t xml:space="preserve">, Dr. William P. Fisher Jr, </w:t>
      </w:r>
      <w:proofErr w:type="spellStart"/>
      <w:r w:rsidR="00F222DA" w:rsidRPr="00797464">
        <w:rPr>
          <w:rFonts w:ascii="Calibri" w:eastAsia="Times New Roman" w:hAnsi="Calibri" w:cs="Arial"/>
          <w:color w:val="000000"/>
          <w:sz w:val="28"/>
          <w:szCs w:val="28"/>
          <w:lang w:eastAsia="sv-SE"/>
        </w:rPr>
        <w:t>Dr.</w:t>
      </w:r>
      <w:r w:rsidR="00F222DA" w:rsidRPr="00797464">
        <w:rPr>
          <w:rStyle w:val="apple-style-span"/>
          <w:rFonts w:ascii="Calibri" w:eastAsia="Times New Roman" w:hAnsi="Calibri" w:cs="Times New Roman"/>
          <w:sz w:val="28"/>
          <w:szCs w:val="28"/>
        </w:rPr>
        <w:t>Luciano</w:t>
      </w:r>
      <w:proofErr w:type="spellEnd"/>
      <w:r w:rsidR="00F222DA" w:rsidRPr="00797464">
        <w:rPr>
          <w:rStyle w:val="apple-style-span"/>
          <w:rFonts w:ascii="Calibri" w:eastAsia="Times New Roman" w:hAnsi="Calibri" w:cs="Times New Roman"/>
          <w:sz w:val="28"/>
          <w:szCs w:val="28"/>
        </w:rPr>
        <w:t xml:space="preserve"> </w:t>
      </w:r>
      <w:proofErr w:type="spellStart"/>
      <w:r w:rsidR="00F222DA" w:rsidRPr="00797464">
        <w:rPr>
          <w:rStyle w:val="apple-style-span"/>
          <w:rFonts w:ascii="Calibri" w:eastAsia="Times New Roman" w:hAnsi="Calibri" w:cs="Times New Roman"/>
          <w:sz w:val="28"/>
          <w:szCs w:val="28"/>
        </w:rPr>
        <w:t>Pietronero</w:t>
      </w:r>
      <w:proofErr w:type="spellEnd"/>
      <w:r w:rsidR="00F222DA" w:rsidRPr="00797464">
        <w:rPr>
          <w:rStyle w:val="apple-style-span"/>
          <w:rFonts w:ascii="Calibri" w:eastAsia="Times New Roman" w:hAnsi="Calibri" w:cs="Times New Roman"/>
          <w:sz w:val="28"/>
          <w:szCs w:val="28"/>
        </w:rPr>
        <w:t xml:space="preserve">, </w:t>
      </w:r>
      <w:r w:rsidR="007B2DB8" w:rsidRPr="00797464">
        <w:rPr>
          <w:rFonts w:ascii="Calibri" w:eastAsia="Times New Roman" w:hAnsi="Calibri" w:cs="Arial"/>
          <w:color w:val="000000"/>
          <w:sz w:val="28"/>
          <w:szCs w:val="28"/>
          <w:lang w:eastAsia="sv-SE"/>
        </w:rPr>
        <w:t>Lars Larsson, Annika Dopping.</w:t>
      </w:r>
      <w:r w:rsidR="00F05F8C">
        <w:rPr>
          <w:rFonts w:ascii="Calibri" w:eastAsia="Times New Roman" w:hAnsi="Calibri" w:cs="Arial"/>
          <w:color w:val="000000"/>
          <w:sz w:val="28"/>
          <w:szCs w:val="28"/>
          <w:lang w:eastAsia="sv-SE"/>
        </w:rPr>
        <w:br/>
      </w:r>
      <w:r w:rsidR="007B2DB8" w:rsidRPr="00797464">
        <w:rPr>
          <w:rFonts w:ascii="Calibri" w:eastAsia="Times New Roman" w:hAnsi="Calibri" w:cs="Arial"/>
          <w:color w:val="000000"/>
          <w:sz w:val="28"/>
          <w:szCs w:val="28"/>
          <w:lang w:eastAsia="sv-SE"/>
        </w:rPr>
        <w:br/>
      </w:r>
      <w:r w:rsidR="007B2DB8" w:rsidRPr="00797464">
        <w:rPr>
          <w:rFonts w:ascii="Calibri" w:eastAsia="Times New Roman" w:hAnsi="Calibri" w:cs="Arial"/>
          <w:color w:val="000000"/>
          <w:sz w:val="20"/>
          <w:szCs w:val="20"/>
          <w:lang w:eastAsia="sv-SE"/>
        </w:rPr>
        <w:br/>
      </w:r>
      <w:proofErr w:type="spellStart"/>
      <w:r w:rsidR="00D828F9" w:rsidRPr="00797464">
        <w:rPr>
          <w:rFonts w:ascii="Calibri" w:hAnsi="Calibri"/>
          <w:i/>
          <w:sz w:val="28"/>
          <w:szCs w:val="28"/>
        </w:rPr>
        <w:t>Complex</w:t>
      </w:r>
      <w:proofErr w:type="spellEnd"/>
      <w:r w:rsidR="00D828F9" w:rsidRPr="00797464">
        <w:rPr>
          <w:rFonts w:ascii="Calibri" w:hAnsi="Calibri"/>
          <w:i/>
          <w:sz w:val="28"/>
          <w:szCs w:val="28"/>
        </w:rPr>
        <w:t xml:space="preserve"> Systems Science </w:t>
      </w:r>
      <w:r w:rsidR="006A002B">
        <w:rPr>
          <w:rFonts w:ascii="Calibri" w:hAnsi="Calibri"/>
          <w:i/>
          <w:sz w:val="28"/>
          <w:szCs w:val="28"/>
        </w:rPr>
        <w:t xml:space="preserve">2019 </w:t>
      </w:r>
      <w:r w:rsidR="00D828F9" w:rsidRPr="00797464">
        <w:rPr>
          <w:rFonts w:ascii="Calibri" w:hAnsi="Calibri"/>
          <w:i/>
          <w:sz w:val="28"/>
          <w:szCs w:val="28"/>
        </w:rPr>
        <w:t xml:space="preserve">arrangeras i samverkan med: Radisson </w:t>
      </w:r>
      <w:proofErr w:type="spellStart"/>
      <w:r w:rsidR="00D828F9" w:rsidRPr="00797464">
        <w:rPr>
          <w:rFonts w:ascii="Calibri" w:hAnsi="Calibri"/>
          <w:i/>
          <w:sz w:val="28"/>
          <w:szCs w:val="28"/>
        </w:rPr>
        <w:t>Blu</w:t>
      </w:r>
      <w:proofErr w:type="spellEnd"/>
      <w:r w:rsidR="00D828F9" w:rsidRPr="00797464">
        <w:rPr>
          <w:rFonts w:ascii="Calibri" w:hAnsi="Calibri"/>
          <w:i/>
          <w:sz w:val="28"/>
          <w:szCs w:val="28"/>
        </w:rPr>
        <w:t xml:space="preserve"> Royal Park </w:t>
      </w:r>
      <w:proofErr w:type="spellStart"/>
      <w:r w:rsidR="00D828F9" w:rsidRPr="00797464">
        <w:rPr>
          <w:rFonts w:ascii="Calibri" w:hAnsi="Calibri"/>
          <w:i/>
          <w:sz w:val="28"/>
          <w:szCs w:val="28"/>
        </w:rPr>
        <w:t>Hotel</w:t>
      </w:r>
      <w:proofErr w:type="spellEnd"/>
      <w:r w:rsidR="00D828F9" w:rsidRPr="00797464">
        <w:rPr>
          <w:rFonts w:ascii="Calibri" w:hAnsi="Calibri"/>
          <w:i/>
          <w:sz w:val="28"/>
          <w:szCs w:val="28"/>
        </w:rPr>
        <w:t>,</w:t>
      </w:r>
      <w:r w:rsidRPr="00797464">
        <w:rPr>
          <w:rFonts w:ascii="Calibri" w:hAnsi="Calibri"/>
          <w:i/>
          <w:sz w:val="28"/>
          <w:szCs w:val="28"/>
        </w:rPr>
        <w:t xml:space="preserve"> </w:t>
      </w:r>
      <w:r w:rsidR="003B1085">
        <w:rPr>
          <w:rFonts w:ascii="Calibri" w:hAnsi="Calibri"/>
          <w:i/>
          <w:sz w:val="28"/>
          <w:szCs w:val="28"/>
        </w:rPr>
        <w:br/>
      </w:r>
      <w:proofErr w:type="spellStart"/>
      <w:r w:rsidRPr="00797464">
        <w:rPr>
          <w:rFonts w:ascii="Calibri" w:hAnsi="Calibri"/>
          <w:i/>
          <w:sz w:val="28"/>
          <w:szCs w:val="28"/>
        </w:rPr>
        <w:t>TGIM-Thank</w:t>
      </w:r>
      <w:proofErr w:type="spellEnd"/>
      <w:r w:rsidRPr="00797464">
        <w:rPr>
          <w:rFonts w:ascii="Calibri" w:hAnsi="Calibri"/>
          <w:i/>
          <w:sz w:val="28"/>
          <w:szCs w:val="28"/>
        </w:rPr>
        <w:t xml:space="preserve"> God </w:t>
      </w:r>
      <w:proofErr w:type="spellStart"/>
      <w:r w:rsidRPr="00797464">
        <w:rPr>
          <w:rFonts w:ascii="Calibri" w:hAnsi="Calibri"/>
          <w:i/>
          <w:sz w:val="28"/>
          <w:szCs w:val="28"/>
        </w:rPr>
        <w:t>It´s</w:t>
      </w:r>
      <w:proofErr w:type="spellEnd"/>
      <w:r w:rsidRPr="00797464">
        <w:rPr>
          <w:rFonts w:ascii="Calibri" w:hAnsi="Calibri"/>
          <w:i/>
          <w:sz w:val="28"/>
          <w:szCs w:val="28"/>
        </w:rPr>
        <w:t xml:space="preserve"> </w:t>
      </w:r>
      <w:proofErr w:type="spellStart"/>
      <w:r w:rsidRPr="00797464">
        <w:rPr>
          <w:rFonts w:ascii="Calibri" w:hAnsi="Calibri"/>
          <w:i/>
          <w:sz w:val="28"/>
          <w:szCs w:val="28"/>
        </w:rPr>
        <w:t>Monday</w:t>
      </w:r>
      <w:proofErr w:type="spellEnd"/>
      <w:r w:rsidRPr="00797464">
        <w:rPr>
          <w:rFonts w:ascii="Calibri" w:hAnsi="Calibri"/>
          <w:i/>
          <w:sz w:val="28"/>
          <w:szCs w:val="28"/>
        </w:rPr>
        <w:t>,</w:t>
      </w:r>
      <w:r w:rsidR="00352801">
        <w:rPr>
          <w:rFonts w:ascii="Calibri" w:hAnsi="Calibri"/>
          <w:i/>
          <w:sz w:val="28"/>
          <w:szCs w:val="28"/>
        </w:rPr>
        <w:t xml:space="preserve"> Annika </w:t>
      </w:r>
      <w:r w:rsidRPr="00797464">
        <w:rPr>
          <w:rFonts w:ascii="Calibri" w:hAnsi="Calibri"/>
          <w:i/>
          <w:sz w:val="28"/>
          <w:szCs w:val="28"/>
        </w:rPr>
        <w:t>Dopping</w:t>
      </w:r>
      <w:r w:rsidR="00352801">
        <w:rPr>
          <w:rFonts w:ascii="Calibri" w:hAnsi="Calibri"/>
          <w:i/>
          <w:sz w:val="28"/>
          <w:szCs w:val="28"/>
        </w:rPr>
        <w:t xml:space="preserve"> &amp; Co </w:t>
      </w:r>
      <w:r w:rsidRPr="00797464">
        <w:rPr>
          <w:rFonts w:ascii="Calibri" w:hAnsi="Calibri"/>
          <w:i/>
          <w:sz w:val="28"/>
          <w:szCs w:val="28"/>
        </w:rPr>
        <w:t xml:space="preserve">AB, </w:t>
      </w:r>
      <w:proofErr w:type="spellStart"/>
      <w:r w:rsidR="00FD2BF1">
        <w:rPr>
          <w:rFonts w:ascii="Calibri" w:hAnsi="Calibri"/>
          <w:i/>
          <w:sz w:val="28"/>
          <w:szCs w:val="28"/>
        </w:rPr>
        <w:t>IHI</w:t>
      </w:r>
      <w:proofErr w:type="spellEnd"/>
      <w:r w:rsidRPr="00797464">
        <w:rPr>
          <w:rFonts w:ascii="Calibri" w:hAnsi="Calibri"/>
          <w:i/>
          <w:sz w:val="28"/>
          <w:szCs w:val="28"/>
        </w:rPr>
        <w:t xml:space="preserve"> Produktion</w:t>
      </w:r>
      <w:r w:rsidRPr="00797464">
        <w:rPr>
          <w:rFonts w:ascii="Calibri" w:eastAsia="Times New Roman" w:hAnsi="Calibri" w:cs="Times New Roman"/>
          <w:i/>
          <w:sz w:val="28"/>
          <w:szCs w:val="28"/>
        </w:rPr>
        <w:t xml:space="preserve">, Center for </w:t>
      </w:r>
      <w:proofErr w:type="spellStart"/>
      <w:r w:rsidRPr="00797464">
        <w:rPr>
          <w:rFonts w:ascii="Calibri" w:eastAsia="Times New Roman" w:hAnsi="Calibri" w:cs="Times New Roman"/>
          <w:i/>
          <w:sz w:val="28"/>
          <w:szCs w:val="28"/>
        </w:rPr>
        <w:t>Emergent</w:t>
      </w:r>
      <w:proofErr w:type="spellEnd"/>
      <w:r w:rsidRPr="00797464">
        <w:rPr>
          <w:rFonts w:ascii="Calibri" w:eastAsia="Times New Roman" w:hAnsi="Calibri" w:cs="Times New Roman"/>
          <w:i/>
          <w:sz w:val="28"/>
          <w:szCs w:val="28"/>
        </w:rPr>
        <w:t xml:space="preserve"> </w:t>
      </w:r>
      <w:proofErr w:type="spellStart"/>
      <w:r w:rsidRPr="00797464">
        <w:rPr>
          <w:rFonts w:ascii="Calibri" w:eastAsia="Times New Roman" w:hAnsi="Calibri" w:cs="Times New Roman"/>
          <w:i/>
          <w:sz w:val="28"/>
          <w:szCs w:val="28"/>
        </w:rPr>
        <w:t>Diplomacy</w:t>
      </w:r>
      <w:proofErr w:type="spellEnd"/>
      <w:r w:rsidRPr="00797464">
        <w:rPr>
          <w:rFonts w:ascii="Calibri" w:eastAsia="Times New Roman" w:hAnsi="Calibri" w:cs="Times New Roman"/>
          <w:i/>
          <w:sz w:val="28"/>
          <w:szCs w:val="28"/>
        </w:rPr>
        <w:t xml:space="preserve">, </w:t>
      </w:r>
      <w:r w:rsidRPr="00797464">
        <w:rPr>
          <w:rFonts w:ascii="Calibri" w:hAnsi="Calibri"/>
          <w:i/>
          <w:sz w:val="28"/>
          <w:szCs w:val="28"/>
        </w:rPr>
        <w:t xml:space="preserve">Speakers Academy, </w:t>
      </w:r>
      <w:proofErr w:type="spellStart"/>
      <w:r w:rsidR="00352801">
        <w:rPr>
          <w:rFonts w:ascii="Calibri" w:hAnsi="Calibri"/>
          <w:i/>
          <w:sz w:val="28"/>
          <w:szCs w:val="28"/>
        </w:rPr>
        <w:t>SheroL</w:t>
      </w:r>
      <w:r w:rsidRPr="00797464">
        <w:rPr>
          <w:rFonts w:ascii="Calibri" w:hAnsi="Calibri"/>
          <w:i/>
          <w:sz w:val="28"/>
          <w:szCs w:val="28"/>
        </w:rPr>
        <w:t>eaders</w:t>
      </w:r>
      <w:proofErr w:type="spellEnd"/>
      <w:r w:rsidRPr="00797464">
        <w:rPr>
          <w:rFonts w:ascii="Calibri" w:hAnsi="Calibri"/>
          <w:i/>
          <w:sz w:val="28"/>
          <w:szCs w:val="28"/>
        </w:rPr>
        <w:t xml:space="preserve"> och ankarskold.com </w:t>
      </w:r>
      <w:r w:rsidRPr="00797464">
        <w:rPr>
          <w:rFonts w:eastAsia="Times New Roman" w:cs="Times New Roman"/>
          <w:sz w:val="28"/>
          <w:szCs w:val="28"/>
        </w:rPr>
        <w:br/>
      </w:r>
    </w:p>
    <w:p w14:paraId="4A03CBD5" w14:textId="77777777" w:rsidR="0031799C" w:rsidRPr="00797464" w:rsidRDefault="0031799C" w:rsidP="007B2DB8">
      <w:pPr>
        <w:rPr>
          <w:rFonts w:ascii="Calibri" w:hAnsi="Calibri"/>
          <w:sz w:val="28"/>
          <w:szCs w:val="28"/>
        </w:rPr>
      </w:pPr>
    </w:p>
    <w:p w14:paraId="5FC82813" w14:textId="12A1A3D9" w:rsidR="0031799C" w:rsidRPr="00797464" w:rsidRDefault="0031799C" w:rsidP="0031799C">
      <w:pPr>
        <w:autoSpaceDE w:val="0"/>
        <w:autoSpaceDN w:val="0"/>
        <w:spacing w:before="100" w:beforeAutospacing="1" w:after="0"/>
        <w:rPr>
          <w:rFonts w:ascii="Times" w:hAnsi="Times" w:cs="Times New Roman"/>
          <w:sz w:val="28"/>
          <w:szCs w:val="28"/>
          <w:lang w:eastAsia="sv-SE"/>
        </w:rPr>
      </w:pPr>
      <w:bookmarkStart w:id="1" w:name="_Hlk25904599"/>
      <w:r w:rsidRPr="00797464">
        <w:rPr>
          <w:rFonts w:ascii="Calibri-Bold" w:hAnsi="Calibri-Bold" w:cs="Times New Roman"/>
          <w:b/>
          <w:bCs/>
          <w:color w:val="000000"/>
          <w:sz w:val="28"/>
          <w:szCs w:val="28"/>
          <w:lang w:eastAsia="sv-SE"/>
        </w:rPr>
        <w:t> </w:t>
      </w:r>
      <w:r w:rsidRPr="00797464">
        <w:rPr>
          <w:rFonts w:ascii="Calibri-Bold" w:hAnsi="Calibri-Bold" w:cs="Times New Roman"/>
          <w:b/>
          <w:bCs/>
          <w:color w:val="FF0000"/>
          <w:sz w:val="28"/>
          <w:szCs w:val="28"/>
          <w:lang w:eastAsia="sv-SE"/>
        </w:rPr>
        <w:t> </w:t>
      </w:r>
      <w:r w:rsidRPr="00797464">
        <w:rPr>
          <w:rFonts w:ascii="Calibri-Bold" w:hAnsi="Calibri-Bold" w:cs="Times New Roman"/>
          <w:b/>
          <w:bCs/>
          <w:color w:val="000000"/>
          <w:sz w:val="28"/>
          <w:szCs w:val="28"/>
          <w:lang w:eastAsia="sv-SE"/>
        </w:rPr>
        <w:t> </w:t>
      </w:r>
    </w:p>
    <w:p w14:paraId="0C641845" w14:textId="77777777" w:rsidR="0031799C" w:rsidRPr="00797464" w:rsidRDefault="0031799C" w:rsidP="0031799C">
      <w:pPr>
        <w:autoSpaceDE w:val="0"/>
        <w:autoSpaceDN w:val="0"/>
        <w:spacing w:before="100" w:beforeAutospacing="1" w:after="0"/>
        <w:rPr>
          <w:rFonts w:ascii="Times" w:hAnsi="Times" w:cs="Times New Roman"/>
          <w:sz w:val="28"/>
          <w:szCs w:val="28"/>
          <w:lang w:eastAsia="sv-SE"/>
        </w:rPr>
      </w:pPr>
      <w:r w:rsidRPr="00797464">
        <w:rPr>
          <w:rFonts w:ascii="Times" w:hAnsi="Times" w:cs="Times New Roman"/>
          <w:color w:val="000000"/>
          <w:sz w:val="28"/>
          <w:szCs w:val="28"/>
          <w:lang w:eastAsia="sv-SE"/>
        </w:rPr>
        <w:t> </w:t>
      </w:r>
    </w:p>
    <w:p w14:paraId="181096F4" w14:textId="77777777" w:rsidR="0031799C" w:rsidRPr="00797464" w:rsidRDefault="0031799C" w:rsidP="0031799C">
      <w:pPr>
        <w:autoSpaceDE w:val="0"/>
        <w:autoSpaceDN w:val="0"/>
        <w:spacing w:before="100" w:beforeAutospacing="1" w:after="0"/>
        <w:rPr>
          <w:rFonts w:ascii="Times" w:hAnsi="Times" w:cs="Times New Roman"/>
          <w:sz w:val="28"/>
          <w:szCs w:val="28"/>
          <w:lang w:eastAsia="sv-SE"/>
        </w:rPr>
      </w:pPr>
      <w:r w:rsidRPr="00797464">
        <w:rPr>
          <w:rFonts w:ascii="Calibri-Bold" w:hAnsi="Calibri-Bold" w:cs="Times New Roman"/>
          <w:b/>
          <w:bCs/>
          <w:color w:val="000000"/>
          <w:sz w:val="28"/>
          <w:szCs w:val="28"/>
          <w:lang w:eastAsia="sv-SE"/>
        </w:rPr>
        <w:t> </w:t>
      </w:r>
    </w:p>
    <w:bookmarkEnd w:id="1"/>
    <w:p w14:paraId="7E7309E2" w14:textId="7569DCBB" w:rsidR="00F81F10" w:rsidRDefault="00F81F10" w:rsidP="007B2DB8">
      <w:pPr>
        <w:rPr>
          <w:rFonts w:ascii="Calibri" w:hAnsi="Calibri"/>
          <w:sz w:val="28"/>
          <w:szCs w:val="28"/>
        </w:rPr>
      </w:pPr>
    </w:p>
    <w:p w14:paraId="04D5992D" w14:textId="77777777" w:rsidR="00F81F10" w:rsidRPr="00F81F10" w:rsidRDefault="00F81F10" w:rsidP="00F81F10">
      <w:pPr>
        <w:rPr>
          <w:rFonts w:ascii="Calibri" w:hAnsi="Calibri"/>
          <w:sz w:val="28"/>
          <w:szCs w:val="28"/>
        </w:rPr>
      </w:pPr>
    </w:p>
    <w:p w14:paraId="791139CB" w14:textId="77777777" w:rsidR="00F81F10" w:rsidRPr="00F81F10" w:rsidRDefault="00F81F10" w:rsidP="00F81F10">
      <w:pPr>
        <w:rPr>
          <w:rFonts w:ascii="Calibri" w:hAnsi="Calibri"/>
          <w:sz w:val="28"/>
          <w:szCs w:val="28"/>
        </w:rPr>
      </w:pPr>
    </w:p>
    <w:p w14:paraId="39C42CD2" w14:textId="77777777" w:rsidR="00F81F10" w:rsidRPr="00F81F10" w:rsidRDefault="00F81F10" w:rsidP="00F81F10">
      <w:pPr>
        <w:rPr>
          <w:rFonts w:ascii="Calibri" w:hAnsi="Calibri"/>
          <w:sz w:val="28"/>
          <w:szCs w:val="28"/>
        </w:rPr>
      </w:pPr>
    </w:p>
    <w:p w14:paraId="0E846013" w14:textId="77777777" w:rsidR="00F81F10" w:rsidRPr="00F81F10" w:rsidRDefault="00F81F10" w:rsidP="00F81F10">
      <w:pPr>
        <w:rPr>
          <w:rFonts w:ascii="Calibri" w:hAnsi="Calibri"/>
          <w:sz w:val="28"/>
          <w:szCs w:val="28"/>
        </w:rPr>
      </w:pPr>
    </w:p>
    <w:p w14:paraId="2A66E67E" w14:textId="238DFD08" w:rsidR="0031799C" w:rsidRPr="00F81F10" w:rsidRDefault="0031799C" w:rsidP="00F81F10">
      <w:pPr>
        <w:tabs>
          <w:tab w:val="left" w:pos="3660"/>
        </w:tabs>
        <w:rPr>
          <w:rFonts w:ascii="Calibri" w:hAnsi="Calibri"/>
          <w:sz w:val="28"/>
          <w:szCs w:val="28"/>
        </w:rPr>
      </w:pPr>
    </w:p>
    <w:sectPr w:rsidR="0031799C" w:rsidRPr="00F81F10" w:rsidSect="00F05F8C">
      <w:pgSz w:w="11900" w:h="16840"/>
      <w:pgMar w:top="323" w:right="357" w:bottom="357" w:left="323" w:header="709" w:footer="709" w:gutter="0"/>
      <w:cols w:space="708"/>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B8"/>
    <w:rsid w:val="000867F4"/>
    <w:rsid w:val="000B7926"/>
    <w:rsid w:val="001D5682"/>
    <w:rsid w:val="002C4276"/>
    <w:rsid w:val="0031799C"/>
    <w:rsid w:val="00352801"/>
    <w:rsid w:val="003B1085"/>
    <w:rsid w:val="006A002B"/>
    <w:rsid w:val="00797464"/>
    <w:rsid w:val="007B2DB8"/>
    <w:rsid w:val="007C258E"/>
    <w:rsid w:val="009E647A"/>
    <w:rsid w:val="00BD20E9"/>
    <w:rsid w:val="00D828F9"/>
    <w:rsid w:val="00E272AC"/>
    <w:rsid w:val="00F05F8C"/>
    <w:rsid w:val="00F222DA"/>
    <w:rsid w:val="00F5226D"/>
    <w:rsid w:val="00F81F10"/>
    <w:rsid w:val="00FC2004"/>
    <w:rsid w:val="00FD2BF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B0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B2DB8"/>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7B2DB8"/>
    <w:rPr>
      <w:color w:val="0000FF"/>
      <w:u w:val="single"/>
    </w:rPr>
  </w:style>
  <w:style w:type="paragraph" w:styleId="Bubbeltext">
    <w:name w:val="Balloon Text"/>
    <w:basedOn w:val="Normal"/>
    <w:link w:val="BubbeltextChar"/>
    <w:uiPriority w:val="99"/>
    <w:semiHidden/>
    <w:unhideWhenUsed/>
    <w:rsid w:val="007B2DB8"/>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B2DB8"/>
    <w:rPr>
      <w:rFonts w:ascii="Lucida Grande" w:hAnsi="Lucida Grande" w:cs="Lucida Grande"/>
      <w:sz w:val="18"/>
      <w:szCs w:val="18"/>
    </w:rPr>
  </w:style>
  <w:style w:type="character" w:customStyle="1" w:styleId="apple-style-span">
    <w:name w:val="apple-style-span"/>
    <w:basedOn w:val="Standardstycketypsnitt"/>
    <w:rsid w:val="00F222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B2DB8"/>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7B2DB8"/>
    <w:rPr>
      <w:color w:val="0000FF"/>
      <w:u w:val="single"/>
    </w:rPr>
  </w:style>
  <w:style w:type="paragraph" w:styleId="Bubbeltext">
    <w:name w:val="Balloon Text"/>
    <w:basedOn w:val="Normal"/>
    <w:link w:val="BubbeltextChar"/>
    <w:uiPriority w:val="99"/>
    <w:semiHidden/>
    <w:unhideWhenUsed/>
    <w:rsid w:val="007B2DB8"/>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B2DB8"/>
    <w:rPr>
      <w:rFonts w:ascii="Lucida Grande" w:hAnsi="Lucida Grande" w:cs="Lucida Grande"/>
      <w:sz w:val="18"/>
      <w:szCs w:val="18"/>
    </w:rPr>
  </w:style>
  <w:style w:type="character" w:customStyle="1" w:styleId="apple-style-span">
    <w:name w:val="apple-style-span"/>
    <w:basedOn w:val="Standardstycketypsnitt"/>
    <w:rsid w:val="00F2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424">
      <w:bodyDiv w:val="1"/>
      <w:marLeft w:val="0"/>
      <w:marRight w:val="0"/>
      <w:marTop w:val="0"/>
      <w:marBottom w:val="0"/>
      <w:divBdr>
        <w:top w:val="none" w:sz="0" w:space="0" w:color="auto"/>
        <w:left w:val="none" w:sz="0" w:space="0" w:color="auto"/>
        <w:bottom w:val="none" w:sz="0" w:space="0" w:color="auto"/>
        <w:right w:val="none" w:sz="0" w:space="0" w:color="auto"/>
      </w:divBdr>
    </w:div>
    <w:div w:id="714963648">
      <w:bodyDiv w:val="1"/>
      <w:marLeft w:val="0"/>
      <w:marRight w:val="0"/>
      <w:marTop w:val="0"/>
      <w:marBottom w:val="0"/>
      <w:divBdr>
        <w:top w:val="none" w:sz="0" w:space="0" w:color="auto"/>
        <w:left w:val="none" w:sz="0" w:space="0" w:color="auto"/>
        <w:bottom w:val="none" w:sz="0" w:space="0" w:color="auto"/>
        <w:right w:val="none" w:sz="0" w:space="0" w:color="auto"/>
      </w:divBdr>
      <w:divsChild>
        <w:div w:id="153691253">
          <w:marLeft w:val="0"/>
          <w:marRight w:val="0"/>
          <w:marTop w:val="0"/>
          <w:marBottom w:val="0"/>
          <w:divBdr>
            <w:top w:val="none" w:sz="0" w:space="0" w:color="auto"/>
            <w:left w:val="none" w:sz="0" w:space="0" w:color="auto"/>
            <w:bottom w:val="none" w:sz="0" w:space="0" w:color="auto"/>
            <w:right w:val="none" w:sz="0" w:space="0" w:color="auto"/>
          </w:divBdr>
          <w:divsChild>
            <w:div w:id="628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29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tgim.se/event/css2019/" TargetMode="External"/><Relationship Id="rId7" Type="http://schemas.openxmlformats.org/officeDocument/2006/relationships/hyperlink" Target="https://bit.ly/37Q28mf" TargetMode="External"/><Relationship Id="rId8" Type="http://schemas.openxmlformats.org/officeDocument/2006/relationships/hyperlink" Target="mailto:pr@tgim.se"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626</Words>
  <Characters>3324</Characters>
  <Application>Microsoft Macintosh Word</Application>
  <DocSecurity>0</DocSecurity>
  <Lines>27</Lines>
  <Paragraphs>7</Paragraphs>
  <ScaleCrop>false</ScaleCrop>
  <Company>ASK, Annette Sandgren Kommunikation</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5</cp:revision>
  <cp:lastPrinted>2019-11-29T14:19:00Z</cp:lastPrinted>
  <dcterms:created xsi:type="dcterms:W3CDTF">2019-11-29T14:19:00Z</dcterms:created>
  <dcterms:modified xsi:type="dcterms:W3CDTF">2019-11-29T15:00:00Z</dcterms:modified>
</cp:coreProperties>
</file>